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BD3" w:rsidRDefault="00722BD3" w:rsidP="00722BD3">
      <w:pPr>
        <w:ind w:left="2160" w:firstLine="720"/>
        <w:rPr>
          <w:rFonts w:ascii="Arial" w:hAnsi="Arial" w:cs="Arial"/>
          <w:b/>
          <w:sz w:val="24"/>
          <w:szCs w:val="24"/>
        </w:rPr>
      </w:pPr>
      <w:r w:rsidRPr="00D575B6">
        <w:rPr>
          <w:rFonts w:ascii="Arial" w:hAnsi="Arial" w:cs="Arial"/>
          <w:b/>
          <w:sz w:val="24"/>
          <w:szCs w:val="24"/>
        </w:rPr>
        <w:t>KARYA TULIS ILMIAH</w:t>
      </w:r>
    </w:p>
    <w:p w:rsidR="00722BD3" w:rsidRDefault="00722BD3" w:rsidP="00722BD3">
      <w:pPr>
        <w:spacing w:line="360" w:lineRule="auto"/>
        <w:ind w:firstLine="720"/>
        <w:jc w:val="center"/>
        <w:rPr>
          <w:rFonts w:ascii="Arial" w:hAnsi="Arial" w:cs="Arial"/>
          <w:b/>
          <w:sz w:val="24"/>
          <w:szCs w:val="24"/>
        </w:rPr>
      </w:pPr>
      <w:r w:rsidRPr="00D575B6">
        <w:rPr>
          <w:rFonts w:ascii="Arial" w:hAnsi="Arial" w:cs="Arial"/>
          <w:b/>
          <w:sz w:val="24"/>
          <w:szCs w:val="24"/>
        </w:rPr>
        <w:t xml:space="preserve">TINJAUAN HYGIENE SANITASI PENGOLAHAN MAKANAN </w:t>
      </w:r>
      <w:proofErr w:type="gramStart"/>
      <w:r w:rsidRPr="00D575B6">
        <w:rPr>
          <w:rFonts w:ascii="Arial" w:hAnsi="Arial" w:cs="Arial"/>
          <w:b/>
          <w:sz w:val="24"/>
          <w:szCs w:val="24"/>
        </w:rPr>
        <w:t>PADA  PANTI</w:t>
      </w:r>
      <w:proofErr w:type="gramEnd"/>
      <w:r>
        <w:rPr>
          <w:rFonts w:ascii="Arial" w:hAnsi="Arial" w:cs="Arial"/>
          <w:b/>
          <w:sz w:val="24"/>
          <w:szCs w:val="24"/>
        </w:rPr>
        <w:t xml:space="preserve"> ASUHAN UPT</w:t>
      </w:r>
      <w:r>
        <w:rPr>
          <w:rFonts w:ascii="Arial" w:hAnsi="Arial" w:cs="Arial"/>
          <w:b/>
          <w:sz w:val="24"/>
          <w:szCs w:val="24"/>
          <w:lang w:val="id-ID"/>
        </w:rPr>
        <w:t xml:space="preserve">. </w:t>
      </w:r>
      <w:r w:rsidRPr="00D575B6">
        <w:rPr>
          <w:rFonts w:ascii="Arial" w:hAnsi="Arial" w:cs="Arial"/>
          <w:b/>
          <w:sz w:val="24"/>
          <w:szCs w:val="24"/>
        </w:rPr>
        <w:t>PELAY</w:t>
      </w:r>
      <w:r>
        <w:rPr>
          <w:rFonts w:ascii="Arial" w:hAnsi="Arial" w:cs="Arial"/>
          <w:b/>
          <w:sz w:val="24"/>
          <w:szCs w:val="24"/>
        </w:rPr>
        <w:t>ANAN SOSIAL ANAK DINAS SOSIAL SI</w:t>
      </w:r>
      <w:r w:rsidRPr="00D575B6">
        <w:rPr>
          <w:rFonts w:ascii="Arial" w:hAnsi="Arial" w:cs="Arial"/>
          <w:b/>
          <w:sz w:val="24"/>
          <w:szCs w:val="24"/>
        </w:rPr>
        <w:t xml:space="preserve">DIKALANG KABANJAHE </w:t>
      </w:r>
      <w:r>
        <w:rPr>
          <w:rFonts w:ascii="Arial" w:hAnsi="Arial" w:cs="Arial"/>
          <w:b/>
          <w:sz w:val="24"/>
          <w:szCs w:val="24"/>
        </w:rPr>
        <w:br/>
        <w:t>KABUPATEN KARO</w:t>
      </w:r>
      <w:r>
        <w:rPr>
          <w:rFonts w:ascii="Arial" w:hAnsi="Arial" w:cs="Arial"/>
          <w:b/>
          <w:sz w:val="24"/>
          <w:szCs w:val="24"/>
        </w:rPr>
        <w:br/>
        <w:t xml:space="preserve">TAHUN </w:t>
      </w:r>
      <w:r w:rsidRPr="00D575B6">
        <w:rPr>
          <w:rFonts w:ascii="Arial" w:hAnsi="Arial" w:cs="Arial"/>
          <w:b/>
          <w:sz w:val="24"/>
          <w:szCs w:val="24"/>
        </w:rPr>
        <w:t>2019</w:t>
      </w:r>
      <w:bookmarkStart w:id="0" w:name="_GoBack"/>
      <w:bookmarkEnd w:id="0"/>
    </w:p>
    <w:p w:rsidR="00722BD3" w:rsidRDefault="00722BD3" w:rsidP="00722BD3">
      <w:pPr>
        <w:spacing w:line="360" w:lineRule="auto"/>
        <w:ind w:firstLine="720"/>
        <w:jc w:val="center"/>
        <w:rPr>
          <w:rFonts w:ascii="Arial" w:hAnsi="Arial" w:cs="Arial"/>
          <w:b/>
          <w:sz w:val="24"/>
          <w:szCs w:val="24"/>
        </w:rPr>
      </w:pPr>
    </w:p>
    <w:p w:rsidR="00722BD3" w:rsidRDefault="00722BD3" w:rsidP="00722BD3">
      <w:pPr>
        <w:spacing w:line="360" w:lineRule="auto"/>
        <w:ind w:firstLine="720"/>
        <w:jc w:val="center"/>
        <w:rPr>
          <w:rFonts w:ascii="Arial" w:hAnsi="Arial" w:cs="Arial"/>
          <w:i/>
          <w:sz w:val="24"/>
          <w:szCs w:val="24"/>
        </w:rPr>
      </w:pPr>
      <w:r w:rsidRPr="00137A43">
        <w:rPr>
          <w:rFonts w:ascii="Arial" w:hAnsi="Arial" w:cs="Arial"/>
          <w:i/>
          <w:sz w:val="24"/>
          <w:szCs w:val="24"/>
        </w:rPr>
        <w:t>KaryaTulis</w:t>
      </w:r>
      <w:r>
        <w:rPr>
          <w:rFonts w:ascii="Arial" w:hAnsi="Arial" w:cs="Arial"/>
          <w:i/>
          <w:sz w:val="24"/>
          <w:szCs w:val="24"/>
        </w:rPr>
        <w:t xml:space="preserve"> </w:t>
      </w:r>
      <w:r w:rsidRPr="00137A43">
        <w:rPr>
          <w:rFonts w:ascii="Arial" w:hAnsi="Arial" w:cs="Arial"/>
          <w:i/>
          <w:sz w:val="24"/>
          <w:szCs w:val="24"/>
        </w:rPr>
        <w:t>Ilmiah</w:t>
      </w:r>
      <w:r>
        <w:rPr>
          <w:rFonts w:ascii="Arial" w:hAnsi="Arial" w:cs="Arial"/>
          <w:i/>
          <w:sz w:val="24"/>
          <w:szCs w:val="24"/>
        </w:rPr>
        <w:t xml:space="preserve"> </w:t>
      </w:r>
      <w:r w:rsidRPr="00137A43">
        <w:rPr>
          <w:rFonts w:ascii="Arial" w:hAnsi="Arial" w:cs="Arial"/>
          <w:i/>
          <w:sz w:val="24"/>
          <w:szCs w:val="24"/>
        </w:rPr>
        <w:t>Ini</w:t>
      </w:r>
      <w:r>
        <w:rPr>
          <w:rFonts w:ascii="Arial" w:hAnsi="Arial" w:cs="Arial"/>
          <w:i/>
          <w:sz w:val="24"/>
          <w:szCs w:val="24"/>
        </w:rPr>
        <w:t xml:space="preserve"> </w:t>
      </w:r>
      <w:r w:rsidRPr="00137A43">
        <w:rPr>
          <w:rFonts w:ascii="Arial" w:hAnsi="Arial" w:cs="Arial"/>
          <w:i/>
          <w:sz w:val="24"/>
          <w:szCs w:val="24"/>
        </w:rPr>
        <w:t>Diajukan</w:t>
      </w:r>
      <w:r>
        <w:rPr>
          <w:rFonts w:ascii="Arial" w:hAnsi="Arial" w:cs="Arial"/>
          <w:i/>
          <w:sz w:val="24"/>
          <w:szCs w:val="24"/>
        </w:rPr>
        <w:t xml:space="preserve"> </w:t>
      </w:r>
      <w:r w:rsidRPr="00137A43">
        <w:rPr>
          <w:rFonts w:ascii="Arial" w:hAnsi="Arial" w:cs="Arial"/>
          <w:i/>
          <w:sz w:val="24"/>
          <w:szCs w:val="24"/>
        </w:rPr>
        <w:t>Sebagai Salah Satu</w:t>
      </w:r>
      <w:r>
        <w:rPr>
          <w:rFonts w:ascii="Arial" w:hAnsi="Arial" w:cs="Arial"/>
          <w:i/>
          <w:sz w:val="24"/>
          <w:szCs w:val="24"/>
        </w:rPr>
        <w:t xml:space="preserve"> </w:t>
      </w:r>
      <w:r w:rsidRPr="00137A43">
        <w:rPr>
          <w:rFonts w:ascii="Arial" w:hAnsi="Arial" w:cs="Arial"/>
          <w:i/>
          <w:sz w:val="24"/>
          <w:szCs w:val="24"/>
        </w:rPr>
        <w:t>Syarat</w:t>
      </w:r>
      <w:r>
        <w:rPr>
          <w:rFonts w:ascii="Arial" w:hAnsi="Arial" w:cs="Arial"/>
          <w:i/>
          <w:sz w:val="24"/>
          <w:szCs w:val="24"/>
        </w:rPr>
        <w:t xml:space="preserve"> </w:t>
      </w:r>
      <w:r w:rsidRPr="00137A43">
        <w:rPr>
          <w:rFonts w:ascii="Arial" w:hAnsi="Arial" w:cs="Arial"/>
          <w:i/>
          <w:sz w:val="24"/>
          <w:szCs w:val="24"/>
        </w:rPr>
        <w:t>Untuk</w:t>
      </w:r>
      <w:r>
        <w:rPr>
          <w:rFonts w:ascii="Arial" w:hAnsi="Arial" w:cs="Arial"/>
          <w:i/>
          <w:sz w:val="24"/>
          <w:szCs w:val="24"/>
        </w:rPr>
        <w:t xml:space="preserve"> </w:t>
      </w:r>
      <w:r w:rsidRPr="00137A43">
        <w:rPr>
          <w:rFonts w:ascii="Arial" w:hAnsi="Arial" w:cs="Arial"/>
          <w:i/>
          <w:sz w:val="24"/>
          <w:szCs w:val="24"/>
        </w:rPr>
        <w:t>Menyelesaikan Program Diploma III Politeknik</w:t>
      </w:r>
      <w:r>
        <w:rPr>
          <w:rFonts w:ascii="Arial" w:hAnsi="Arial" w:cs="Arial"/>
          <w:i/>
          <w:sz w:val="24"/>
          <w:szCs w:val="24"/>
        </w:rPr>
        <w:t xml:space="preserve"> </w:t>
      </w:r>
      <w:r w:rsidRPr="00137A43">
        <w:rPr>
          <w:rFonts w:ascii="Arial" w:hAnsi="Arial" w:cs="Arial"/>
          <w:i/>
          <w:sz w:val="24"/>
          <w:szCs w:val="24"/>
        </w:rPr>
        <w:t xml:space="preserve">Kesehatan Medan </w:t>
      </w:r>
      <w:r w:rsidRPr="00137A43">
        <w:rPr>
          <w:rFonts w:ascii="Arial" w:hAnsi="Arial" w:cs="Arial"/>
          <w:i/>
          <w:sz w:val="24"/>
          <w:szCs w:val="24"/>
        </w:rPr>
        <w:br/>
        <w:t>Jurusan</w:t>
      </w:r>
      <w:r>
        <w:rPr>
          <w:rFonts w:ascii="Arial" w:hAnsi="Arial" w:cs="Arial"/>
          <w:i/>
          <w:sz w:val="24"/>
          <w:szCs w:val="24"/>
        </w:rPr>
        <w:t xml:space="preserve"> </w:t>
      </w:r>
      <w:r w:rsidRPr="00137A43">
        <w:rPr>
          <w:rFonts w:ascii="Arial" w:hAnsi="Arial" w:cs="Arial"/>
          <w:i/>
          <w:sz w:val="24"/>
          <w:szCs w:val="24"/>
        </w:rPr>
        <w:t>Kesehatan</w:t>
      </w:r>
      <w:r>
        <w:rPr>
          <w:rFonts w:ascii="Arial" w:hAnsi="Arial" w:cs="Arial"/>
          <w:i/>
          <w:sz w:val="24"/>
          <w:szCs w:val="24"/>
        </w:rPr>
        <w:t xml:space="preserve"> </w:t>
      </w:r>
      <w:r w:rsidRPr="00137A43">
        <w:rPr>
          <w:rFonts w:ascii="Arial" w:hAnsi="Arial" w:cs="Arial"/>
          <w:i/>
          <w:sz w:val="24"/>
          <w:szCs w:val="24"/>
        </w:rPr>
        <w:t>Lingkungan</w:t>
      </w:r>
      <w:r>
        <w:rPr>
          <w:rFonts w:ascii="Arial" w:hAnsi="Arial" w:cs="Arial"/>
          <w:i/>
          <w:sz w:val="24"/>
          <w:szCs w:val="24"/>
        </w:rPr>
        <w:t xml:space="preserve"> </w:t>
      </w:r>
      <w:r w:rsidRPr="00137A43">
        <w:rPr>
          <w:rFonts w:ascii="Arial" w:hAnsi="Arial" w:cs="Arial"/>
          <w:i/>
          <w:sz w:val="24"/>
          <w:szCs w:val="24"/>
        </w:rPr>
        <w:t>Kabanjahe</w:t>
      </w:r>
    </w:p>
    <w:p w:rsidR="00722BD3" w:rsidRPr="00E604DB" w:rsidRDefault="00722BD3" w:rsidP="00722BD3">
      <w:pPr>
        <w:spacing w:line="360" w:lineRule="auto"/>
        <w:jc w:val="center"/>
        <w:rPr>
          <w:rFonts w:ascii="Arial" w:hAnsi="Arial" w:cs="Arial"/>
          <w:b/>
          <w:sz w:val="24"/>
          <w:szCs w:val="24"/>
        </w:rPr>
      </w:pPr>
      <w:r w:rsidRPr="00E604DB">
        <w:rPr>
          <w:rFonts w:ascii="Arial" w:hAnsi="Arial" w:cs="Arial"/>
          <w:b/>
          <w:sz w:val="24"/>
          <w:szCs w:val="24"/>
        </w:rPr>
        <w:t>OLEH</w:t>
      </w:r>
    </w:p>
    <w:p w:rsidR="00722BD3" w:rsidRPr="00E604DB" w:rsidRDefault="00722BD3" w:rsidP="00722BD3">
      <w:pPr>
        <w:spacing w:line="360" w:lineRule="auto"/>
        <w:jc w:val="center"/>
        <w:rPr>
          <w:rFonts w:ascii="Arial" w:hAnsi="Arial" w:cs="Arial"/>
          <w:b/>
          <w:sz w:val="24"/>
          <w:szCs w:val="24"/>
        </w:rPr>
      </w:pPr>
      <w:r w:rsidRPr="00E604DB">
        <w:rPr>
          <w:rFonts w:ascii="Arial" w:hAnsi="Arial" w:cs="Arial"/>
          <w:b/>
          <w:sz w:val="24"/>
          <w:szCs w:val="24"/>
          <w:u w:val="single"/>
        </w:rPr>
        <w:t>SYAH ERIKSON SIJABAT</w:t>
      </w:r>
      <w:r w:rsidRPr="00E604DB">
        <w:rPr>
          <w:rFonts w:ascii="Arial" w:hAnsi="Arial" w:cs="Arial"/>
          <w:b/>
          <w:sz w:val="24"/>
          <w:szCs w:val="24"/>
          <w:u w:val="single"/>
        </w:rPr>
        <w:br/>
      </w:r>
      <w:r w:rsidRPr="00E604DB">
        <w:rPr>
          <w:rFonts w:ascii="Arial" w:hAnsi="Arial" w:cs="Arial"/>
          <w:b/>
          <w:sz w:val="24"/>
          <w:szCs w:val="24"/>
        </w:rPr>
        <w:t>NIM. P009933016108</w:t>
      </w:r>
    </w:p>
    <w:p w:rsidR="00722BD3" w:rsidRPr="00137A43" w:rsidRDefault="00722BD3" w:rsidP="00722BD3">
      <w:pPr>
        <w:spacing w:line="360" w:lineRule="auto"/>
        <w:ind w:firstLine="720"/>
        <w:jc w:val="center"/>
        <w:rPr>
          <w:rFonts w:ascii="Arial" w:hAnsi="Arial" w:cs="Arial"/>
          <w:sz w:val="24"/>
          <w:szCs w:val="24"/>
        </w:rPr>
      </w:pPr>
    </w:p>
    <w:p w:rsidR="00722BD3" w:rsidRPr="00E604DB" w:rsidRDefault="00722BD3" w:rsidP="00722BD3">
      <w:pPr>
        <w:spacing w:line="360" w:lineRule="auto"/>
        <w:jc w:val="center"/>
        <w:rPr>
          <w:rFonts w:ascii="Arial" w:hAnsi="Arial" w:cs="Arial"/>
          <w:b/>
          <w:sz w:val="24"/>
          <w:szCs w:val="24"/>
        </w:rPr>
      </w:pPr>
      <w:r w:rsidRPr="00E604DB">
        <w:rPr>
          <w:rFonts w:ascii="Arial" w:hAnsi="Arial" w:cs="Arial"/>
          <w:b/>
          <w:noProof/>
          <w:sz w:val="24"/>
          <w:szCs w:val="24"/>
        </w:rPr>
        <w:drawing>
          <wp:inline distT="0" distB="0" distL="0" distR="0" wp14:anchorId="7F8BA795" wp14:editId="2BA8FB5D">
            <wp:extent cx="3448050" cy="2226303"/>
            <wp:effectExtent l="0" t="0" r="0" b="0"/>
            <wp:docPr id="1" name="Picture 1" descr="Hasil gambar untuk poltekkes medan"/>
            <wp:cNvGraphicFramePr/>
            <a:graphic xmlns:a="http://schemas.openxmlformats.org/drawingml/2006/main">
              <a:graphicData uri="http://schemas.openxmlformats.org/drawingml/2006/picture">
                <pic:pic xmlns:pic="http://schemas.openxmlformats.org/drawingml/2006/picture">
                  <pic:nvPicPr>
                    <pic:cNvPr id="9" name="Picture 8" descr="Hasil gambar untuk poltekkes medan"/>
                    <pic:cNvPicPr/>
                  </pic:nvPicPr>
                  <pic:blipFill>
                    <a:blip r:embed="rId9"/>
                    <a:srcRect/>
                    <a:stretch>
                      <a:fillRect/>
                    </a:stretch>
                  </pic:blipFill>
                  <pic:spPr bwMode="auto">
                    <a:xfrm>
                      <a:off x="0" y="0"/>
                      <a:ext cx="3454611" cy="2230539"/>
                    </a:xfrm>
                    <a:prstGeom prst="rect">
                      <a:avLst/>
                    </a:prstGeom>
                    <a:noFill/>
                    <a:ln w="9525">
                      <a:noFill/>
                      <a:miter lim="800000"/>
                      <a:headEnd/>
                      <a:tailEnd/>
                    </a:ln>
                  </pic:spPr>
                </pic:pic>
              </a:graphicData>
            </a:graphic>
          </wp:inline>
        </w:drawing>
      </w:r>
    </w:p>
    <w:p w:rsidR="00722BD3" w:rsidRPr="00E604DB" w:rsidRDefault="00722BD3" w:rsidP="00722BD3">
      <w:pPr>
        <w:spacing w:line="360" w:lineRule="auto"/>
        <w:rPr>
          <w:rFonts w:ascii="Arial" w:hAnsi="Arial" w:cs="Arial"/>
          <w:b/>
          <w:sz w:val="24"/>
          <w:szCs w:val="24"/>
          <w:lang w:val="id-ID"/>
        </w:rPr>
      </w:pPr>
    </w:p>
    <w:p w:rsidR="00722BD3" w:rsidRPr="00E604DB" w:rsidRDefault="00722BD3" w:rsidP="00722BD3">
      <w:pPr>
        <w:spacing w:line="360" w:lineRule="auto"/>
        <w:jc w:val="center"/>
        <w:rPr>
          <w:rFonts w:ascii="Arial" w:hAnsi="Arial" w:cs="Arial"/>
          <w:b/>
          <w:sz w:val="24"/>
          <w:szCs w:val="24"/>
        </w:rPr>
      </w:pPr>
      <w:r w:rsidRPr="00E604DB">
        <w:rPr>
          <w:rFonts w:ascii="Arial" w:hAnsi="Arial" w:cs="Arial"/>
          <w:b/>
          <w:sz w:val="24"/>
          <w:szCs w:val="24"/>
        </w:rPr>
        <w:t xml:space="preserve">POLITEKNIK KEMENKES RI MEDAN </w:t>
      </w:r>
      <w:r w:rsidRPr="00E604DB">
        <w:rPr>
          <w:rFonts w:ascii="Arial" w:hAnsi="Arial" w:cs="Arial"/>
          <w:b/>
          <w:sz w:val="24"/>
          <w:szCs w:val="24"/>
        </w:rPr>
        <w:br/>
        <w:t>JURUSAN KESEHATAN LINGKUNGAN KABANJAHE</w:t>
      </w:r>
    </w:p>
    <w:p w:rsidR="00722BD3" w:rsidRPr="003B73C6" w:rsidRDefault="00722BD3" w:rsidP="00722BD3">
      <w:pPr>
        <w:spacing w:line="360" w:lineRule="auto"/>
        <w:jc w:val="center"/>
        <w:rPr>
          <w:rFonts w:ascii="Arial" w:hAnsi="Arial" w:cs="Arial"/>
          <w:b/>
          <w:sz w:val="24"/>
          <w:szCs w:val="24"/>
          <w:lang w:val="id-ID"/>
        </w:rPr>
      </w:pPr>
      <w:r w:rsidRPr="00E604DB">
        <w:rPr>
          <w:rFonts w:ascii="Arial" w:hAnsi="Arial" w:cs="Arial"/>
          <w:b/>
          <w:sz w:val="24"/>
          <w:szCs w:val="24"/>
        </w:rPr>
        <w:t>2019</w:t>
      </w:r>
    </w:p>
    <w:p w:rsidR="00722BD3" w:rsidRPr="008A20A4" w:rsidRDefault="00722BD3" w:rsidP="00722BD3">
      <w:pPr>
        <w:spacing w:after="0" w:line="240" w:lineRule="auto"/>
        <w:rPr>
          <w:rFonts w:ascii="Arial" w:hAnsi="Arial" w:cs="Arial"/>
          <w:b/>
        </w:rPr>
      </w:pPr>
      <w:r w:rsidRPr="008A20A4">
        <w:rPr>
          <w:rFonts w:ascii="Arial" w:hAnsi="Arial" w:cs="Arial"/>
          <w:b/>
        </w:rPr>
        <w:lastRenderedPageBreak/>
        <w:t>POLITEKNIK KESEHATAN KEMENKES MEDAN</w:t>
      </w:r>
    </w:p>
    <w:p w:rsidR="00722BD3" w:rsidRPr="008A20A4" w:rsidRDefault="00722BD3" w:rsidP="00722BD3">
      <w:pPr>
        <w:spacing w:after="0" w:line="240" w:lineRule="auto"/>
        <w:rPr>
          <w:rFonts w:ascii="Arial" w:hAnsi="Arial" w:cs="Arial"/>
          <w:b/>
        </w:rPr>
      </w:pPr>
      <w:r w:rsidRPr="008A20A4">
        <w:rPr>
          <w:rFonts w:ascii="Arial" w:hAnsi="Arial" w:cs="Arial"/>
          <w:b/>
        </w:rPr>
        <w:t xml:space="preserve">JURUSAN KESEHATAN LINGKUNGAN KABANJAHE </w:t>
      </w:r>
    </w:p>
    <w:p w:rsidR="00722BD3" w:rsidRPr="008A20A4" w:rsidRDefault="00722BD3" w:rsidP="00722BD3">
      <w:pPr>
        <w:spacing w:after="0" w:line="240" w:lineRule="auto"/>
        <w:rPr>
          <w:rFonts w:ascii="Arial" w:hAnsi="Arial" w:cs="Arial"/>
          <w:b/>
        </w:rPr>
      </w:pPr>
      <w:proofErr w:type="gramStart"/>
      <w:r>
        <w:rPr>
          <w:rFonts w:ascii="Arial" w:hAnsi="Arial" w:cs="Arial"/>
          <w:b/>
        </w:rPr>
        <w:t>JULI  2019</w:t>
      </w:r>
      <w:proofErr w:type="gramEnd"/>
      <w:r w:rsidRPr="008A20A4">
        <w:rPr>
          <w:rFonts w:ascii="Arial" w:hAnsi="Arial" w:cs="Arial"/>
          <w:b/>
        </w:rPr>
        <w:t xml:space="preserve"> </w:t>
      </w:r>
    </w:p>
    <w:p w:rsidR="00722BD3" w:rsidRPr="008A20A4" w:rsidRDefault="00722BD3" w:rsidP="00722BD3">
      <w:pPr>
        <w:spacing w:after="0" w:line="240" w:lineRule="auto"/>
        <w:rPr>
          <w:rFonts w:ascii="Arial" w:hAnsi="Arial" w:cs="Arial"/>
          <w:b/>
        </w:rPr>
      </w:pPr>
    </w:p>
    <w:p w:rsidR="00722BD3" w:rsidRPr="008A20A4" w:rsidRDefault="00722BD3" w:rsidP="00722BD3">
      <w:pPr>
        <w:spacing w:after="0" w:line="240" w:lineRule="auto"/>
        <w:rPr>
          <w:rFonts w:ascii="Arial" w:hAnsi="Arial" w:cs="Arial"/>
          <w:b/>
        </w:rPr>
      </w:pPr>
      <w:r w:rsidRPr="008A20A4">
        <w:rPr>
          <w:rFonts w:ascii="Arial" w:hAnsi="Arial" w:cs="Arial"/>
          <w:b/>
        </w:rPr>
        <w:t xml:space="preserve">KARYA TULIS ILMIAH </w:t>
      </w:r>
    </w:p>
    <w:p w:rsidR="00722BD3" w:rsidRPr="008A20A4" w:rsidRDefault="00722BD3" w:rsidP="00722BD3">
      <w:pPr>
        <w:spacing w:after="0" w:line="240" w:lineRule="auto"/>
        <w:rPr>
          <w:rFonts w:ascii="Arial" w:hAnsi="Arial" w:cs="Arial"/>
          <w:b/>
        </w:rPr>
      </w:pPr>
      <w:r w:rsidRPr="008A20A4">
        <w:rPr>
          <w:rFonts w:ascii="Arial" w:hAnsi="Arial" w:cs="Arial"/>
          <w:b/>
        </w:rPr>
        <w:t xml:space="preserve">Syah Erikson Sijabat </w:t>
      </w:r>
    </w:p>
    <w:p w:rsidR="00722BD3" w:rsidRPr="008A20A4" w:rsidRDefault="00722BD3" w:rsidP="00722BD3">
      <w:pPr>
        <w:spacing w:after="0" w:line="240" w:lineRule="auto"/>
        <w:rPr>
          <w:rFonts w:ascii="Arial" w:hAnsi="Arial" w:cs="Arial"/>
          <w:b/>
        </w:rPr>
      </w:pPr>
    </w:p>
    <w:p w:rsidR="00722BD3" w:rsidRPr="008A20A4" w:rsidRDefault="00722BD3" w:rsidP="00722BD3">
      <w:pPr>
        <w:spacing w:after="0" w:line="240" w:lineRule="auto"/>
        <w:rPr>
          <w:rFonts w:ascii="Arial" w:hAnsi="Arial" w:cs="Arial"/>
          <w:b/>
        </w:rPr>
      </w:pPr>
      <w:r w:rsidRPr="008A20A4">
        <w:rPr>
          <w:rFonts w:ascii="Arial" w:hAnsi="Arial" w:cs="Arial"/>
          <w:b/>
        </w:rPr>
        <w:t>“Hygiene Sanitasi Pengolahan Makanan Pada Panti Asuhan UPT.Pelayanan Sosial Anak Dinas Sosial Sidikalang-Kabanjahe Kabupaten Karo Tahun 2019”</w:t>
      </w:r>
    </w:p>
    <w:p w:rsidR="00722BD3" w:rsidRPr="008A20A4" w:rsidRDefault="00722BD3" w:rsidP="00722BD3">
      <w:pPr>
        <w:spacing w:after="0" w:line="240" w:lineRule="auto"/>
        <w:rPr>
          <w:rFonts w:ascii="Arial" w:hAnsi="Arial" w:cs="Arial"/>
          <w:b/>
        </w:rPr>
      </w:pPr>
    </w:p>
    <w:p w:rsidR="00722BD3" w:rsidRPr="008A20A4" w:rsidRDefault="00722BD3" w:rsidP="00722BD3">
      <w:pPr>
        <w:spacing w:after="0" w:line="240" w:lineRule="auto"/>
        <w:rPr>
          <w:rFonts w:ascii="Arial" w:hAnsi="Arial" w:cs="Arial"/>
          <w:b/>
        </w:rPr>
      </w:pPr>
      <w:proofErr w:type="gramStart"/>
      <w:r>
        <w:rPr>
          <w:rFonts w:ascii="Arial" w:hAnsi="Arial" w:cs="Arial"/>
          <w:b/>
        </w:rPr>
        <w:t>vii+</w:t>
      </w:r>
      <w:proofErr w:type="gramEnd"/>
      <w:r>
        <w:rPr>
          <w:rFonts w:ascii="Arial" w:hAnsi="Arial" w:cs="Arial"/>
          <w:b/>
        </w:rPr>
        <w:t>44</w:t>
      </w:r>
      <w:r>
        <w:rPr>
          <w:rFonts w:ascii="Arial" w:hAnsi="Arial" w:cs="Arial"/>
          <w:b/>
          <w:lang w:val="id-ID"/>
        </w:rPr>
        <w:t xml:space="preserve"> Halamam</w:t>
      </w:r>
      <w:r w:rsidRPr="008A20A4">
        <w:rPr>
          <w:rFonts w:ascii="Arial" w:hAnsi="Arial" w:cs="Arial"/>
          <w:b/>
        </w:rPr>
        <w:t>+10 Tabel +</w:t>
      </w:r>
      <w:r>
        <w:rPr>
          <w:rFonts w:ascii="Arial" w:hAnsi="Arial" w:cs="Arial"/>
          <w:b/>
          <w:lang w:val="id-ID"/>
        </w:rPr>
        <w:t xml:space="preserve"> </w:t>
      </w:r>
      <w:r w:rsidRPr="008A20A4">
        <w:rPr>
          <w:rFonts w:ascii="Arial" w:hAnsi="Arial" w:cs="Arial"/>
          <w:b/>
        </w:rPr>
        <w:t>Daftar Pustaka</w:t>
      </w:r>
      <w:r>
        <w:rPr>
          <w:rFonts w:ascii="Arial" w:hAnsi="Arial" w:cs="Arial"/>
          <w:b/>
          <w:lang w:val="id-ID"/>
        </w:rPr>
        <w:t xml:space="preserve"> </w:t>
      </w:r>
      <w:r w:rsidRPr="008A20A4">
        <w:rPr>
          <w:rFonts w:ascii="Arial" w:hAnsi="Arial" w:cs="Arial"/>
          <w:b/>
        </w:rPr>
        <w:t>+Lampiran</w:t>
      </w:r>
      <w:r>
        <w:rPr>
          <w:rFonts w:ascii="Arial" w:hAnsi="Arial" w:cs="Arial"/>
          <w:b/>
        </w:rPr>
        <w:t>+Dokumentasi</w:t>
      </w:r>
    </w:p>
    <w:p w:rsidR="00722BD3" w:rsidRPr="008A20A4" w:rsidRDefault="00722BD3" w:rsidP="00722BD3">
      <w:pPr>
        <w:spacing w:line="240" w:lineRule="auto"/>
        <w:rPr>
          <w:rFonts w:ascii="Arial" w:hAnsi="Arial" w:cs="Arial"/>
          <w:b/>
        </w:rPr>
      </w:pPr>
    </w:p>
    <w:p w:rsidR="00722BD3" w:rsidRPr="008A20A4" w:rsidRDefault="00722BD3" w:rsidP="00722BD3">
      <w:pPr>
        <w:spacing w:line="240" w:lineRule="auto"/>
        <w:rPr>
          <w:rFonts w:ascii="Arial" w:hAnsi="Arial" w:cs="Arial"/>
          <w:b/>
        </w:rPr>
      </w:pPr>
      <w:r w:rsidRPr="008A20A4">
        <w:rPr>
          <w:rFonts w:ascii="Arial" w:hAnsi="Arial" w:cs="Arial"/>
          <w:b/>
        </w:rPr>
        <w:tab/>
      </w:r>
      <w:r w:rsidRPr="008A20A4">
        <w:rPr>
          <w:rFonts w:ascii="Arial" w:hAnsi="Arial" w:cs="Arial"/>
          <w:b/>
        </w:rPr>
        <w:tab/>
      </w:r>
      <w:r w:rsidRPr="008A20A4">
        <w:rPr>
          <w:rFonts w:ascii="Arial" w:hAnsi="Arial" w:cs="Arial"/>
          <w:b/>
        </w:rPr>
        <w:tab/>
      </w:r>
      <w:r w:rsidRPr="008A20A4">
        <w:rPr>
          <w:rFonts w:ascii="Arial" w:hAnsi="Arial" w:cs="Arial"/>
          <w:b/>
        </w:rPr>
        <w:tab/>
        <w:t>ABSTRAK</w:t>
      </w:r>
    </w:p>
    <w:p w:rsidR="00722BD3" w:rsidRDefault="00722BD3" w:rsidP="00D2277D">
      <w:pPr>
        <w:spacing w:line="240" w:lineRule="auto"/>
        <w:ind w:firstLine="720"/>
        <w:jc w:val="both"/>
        <w:rPr>
          <w:rFonts w:ascii="Arial" w:hAnsi="Arial" w:cs="Arial"/>
        </w:rPr>
      </w:pPr>
      <w:r w:rsidRPr="00886EC4">
        <w:rPr>
          <w:rFonts w:ascii="Arial" w:hAnsi="Arial" w:cs="Arial"/>
          <w:lang w:val="id-ID"/>
        </w:rPr>
        <w:t xml:space="preserve">Hygiene sanitasi </w:t>
      </w:r>
      <w:r>
        <w:rPr>
          <w:rFonts w:ascii="Arial" w:hAnsi="Arial" w:cs="Arial"/>
        </w:rPr>
        <w:t xml:space="preserve">pengolahan </w:t>
      </w:r>
      <w:r w:rsidRPr="00886EC4">
        <w:rPr>
          <w:rFonts w:ascii="Arial" w:hAnsi="Arial" w:cs="Arial"/>
          <w:lang w:val="id-ID"/>
        </w:rPr>
        <w:t xml:space="preserve">makanan </w:t>
      </w:r>
      <w:r>
        <w:rPr>
          <w:rFonts w:ascii="Arial" w:hAnsi="Arial" w:cs="Arial"/>
        </w:rPr>
        <w:t>merupakan</w:t>
      </w:r>
      <w:r w:rsidRPr="00886EC4">
        <w:rPr>
          <w:rFonts w:ascii="Arial" w:hAnsi="Arial" w:cs="Arial"/>
          <w:lang w:val="id-ID"/>
        </w:rPr>
        <w:t xml:space="preserve"> upaya untuk mengenda</w:t>
      </w:r>
      <w:r>
        <w:rPr>
          <w:rFonts w:ascii="Arial" w:hAnsi="Arial" w:cs="Arial"/>
          <w:lang w:val="id-ID"/>
        </w:rPr>
        <w:t>likan faktor tempat, peralatan,</w:t>
      </w:r>
      <w:r w:rsidRPr="00886EC4">
        <w:rPr>
          <w:rFonts w:ascii="Arial" w:hAnsi="Arial" w:cs="Arial"/>
          <w:lang w:val="id-ID"/>
        </w:rPr>
        <w:t>orang dan makanan yang mungkin dapat menimbulkan gangguan kesehatan dan keracunan makanan</w:t>
      </w:r>
      <w:r>
        <w:rPr>
          <w:rFonts w:ascii="Arial" w:hAnsi="Arial" w:cs="Arial"/>
        </w:rPr>
        <w:t xml:space="preserve">. </w:t>
      </w:r>
    </w:p>
    <w:p w:rsidR="00722BD3" w:rsidRDefault="00722BD3" w:rsidP="00D2277D">
      <w:pPr>
        <w:spacing w:line="240" w:lineRule="auto"/>
        <w:ind w:firstLine="720"/>
        <w:jc w:val="both"/>
        <w:rPr>
          <w:rFonts w:ascii="Arial" w:hAnsi="Arial" w:cs="Arial"/>
        </w:rPr>
      </w:pPr>
      <w:r>
        <w:rPr>
          <w:rFonts w:ascii="Arial" w:hAnsi="Arial" w:cs="Arial"/>
        </w:rPr>
        <w:t xml:space="preserve">Pada </w:t>
      </w:r>
      <w:r w:rsidRPr="004D01C4">
        <w:rPr>
          <w:rFonts w:ascii="Arial" w:hAnsi="Arial" w:cs="Arial"/>
          <w:lang w:val="id-ID"/>
        </w:rPr>
        <w:t xml:space="preserve">Panti Asuhan </w:t>
      </w:r>
      <w:r>
        <w:rPr>
          <w:rFonts w:ascii="Arial" w:hAnsi="Arial" w:cs="Arial"/>
        </w:rPr>
        <w:t>UPT.</w:t>
      </w:r>
      <w:r w:rsidRPr="004D01C4">
        <w:rPr>
          <w:rFonts w:ascii="Arial" w:hAnsi="Arial" w:cs="Arial"/>
        </w:rPr>
        <w:t xml:space="preserve">Pelayanan Sosial Anak Dinas Sosial Sidikalang Kabanjahe </w:t>
      </w:r>
      <w:r>
        <w:rPr>
          <w:rFonts w:ascii="Arial" w:hAnsi="Arial" w:cs="Arial"/>
        </w:rPr>
        <w:t>Kabupaten Karo upaya untuk mengetahui bagaimana proses cara pemilihan bahan makan, pengumpulan/penyimpanan bahan makanan, pengolahan makanan (dilihat dari penjamah makanan</w:t>
      </w:r>
      <w:proofErr w:type="gramStart"/>
      <w:r>
        <w:rPr>
          <w:rFonts w:ascii="Arial" w:hAnsi="Arial" w:cs="Arial"/>
        </w:rPr>
        <w:t>,cara</w:t>
      </w:r>
      <w:proofErr w:type="gramEnd"/>
      <w:r>
        <w:rPr>
          <w:rFonts w:ascii="Arial" w:hAnsi="Arial" w:cs="Arial"/>
        </w:rPr>
        <w:t xml:space="preserve"> pengolahan makanan,tempat pengolahan makanan dan peralatan pengolahan makanan), penyimpanan makanan jadi,pengangkutan makanan dan serta penyajian makanan.</w:t>
      </w:r>
    </w:p>
    <w:p w:rsidR="00722BD3" w:rsidRDefault="00722BD3" w:rsidP="00D2277D">
      <w:pPr>
        <w:spacing w:line="240" w:lineRule="auto"/>
        <w:ind w:firstLine="720"/>
        <w:jc w:val="both"/>
        <w:rPr>
          <w:rFonts w:ascii="Arial" w:hAnsi="Arial" w:cs="Arial"/>
        </w:rPr>
      </w:pPr>
      <w:r w:rsidRPr="00886EC4">
        <w:rPr>
          <w:rFonts w:ascii="Arial" w:hAnsi="Arial" w:cs="Arial"/>
          <w:lang w:val="id-ID"/>
        </w:rPr>
        <w:t xml:space="preserve">Jenis penelitian ini bersifat deskriptif yaitu memperoleh gambaran mengenai keadaan Hygiene Sanitasi Pengolahan Makanan </w:t>
      </w:r>
      <w:r>
        <w:rPr>
          <w:rFonts w:ascii="Arial" w:hAnsi="Arial" w:cs="Arial"/>
        </w:rPr>
        <w:t>dengan melakukan 6 prinsip-prinsip hygiene sanitasi Makanan.</w:t>
      </w:r>
    </w:p>
    <w:p w:rsidR="00722BD3" w:rsidRDefault="00722BD3" w:rsidP="00D2277D">
      <w:pPr>
        <w:spacing w:line="240" w:lineRule="auto"/>
        <w:ind w:firstLine="720"/>
        <w:jc w:val="both"/>
        <w:rPr>
          <w:rFonts w:ascii="Arial" w:hAnsi="Arial" w:cs="Arial"/>
        </w:rPr>
      </w:pPr>
      <w:r>
        <w:rPr>
          <w:rFonts w:ascii="Arial" w:hAnsi="Arial" w:cs="Arial"/>
        </w:rPr>
        <w:t>H</w:t>
      </w:r>
      <w:r w:rsidRPr="004B65C9">
        <w:rPr>
          <w:rFonts w:ascii="Arial" w:hAnsi="Arial" w:cs="Arial"/>
        </w:rPr>
        <w:t>asil penilaian yang dilakukan terhadap sanitasi makanan di UPT Pelayanan Sosial Anak Dinas Sosial</w:t>
      </w:r>
      <w:r>
        <w:rPr>
          <w:rFonts w:ascii="Arial" w:hAnsi="Arial" w:cs="Arial"/>
          <w:lang w:val="id-ID"/>
        </w:rPr>
        <w:t xml:space="preserve"> Sidikalang</w:t>
      </w:r>
      <w:r w:rsidRPr="004B65C9">
        <w:rPr>
          <w:rFonts w:ascii="Arial" w:hAnsi="Arial" w:cs="Arial"/>
        </w:rPr>
        <w:t xml:space="preserve"> Kabanjahe yang diperiksa </w:t>
      </w:r>
      <w:r>
        <w:rPr>
          <w:rFonts w:ascii="Arial" w:hAnsi="Arial" w:cs="Arial"/>
          <w:lang w:val="id-ID"/>
        </w:rPr>
        <w:t>sebanyak 53 objek yang menyatakan “memenuhi syarat” sebanyak 41 objek (77%) dan yang menyatakan “tidak memenuhi syarat” sebanyak 12 objek (23%). Jadi Hygiene sanitasi Pengolahan Makanan di UPT.Pelayanan Sosia</w:t>
      </w:r>
      <w:r>
        <w:rPr>
          <w:rFonts w:ascii="Arial" w:hAnsi="Arial" w:cs="Arial"/>
        </w:rPr>
        <w:t>l</w:t>
      </w:r>
      <w:r>
        <w:rPr>
          <w:rFonts w:ascii="Arial" w:hAnsi="Arial" w:cs="Arial"/>
          <w:lang w:val="id-ID"/>
        </w:rPr>
        <w:t xml:space="preserve"> Anak Dinas Sosial Sidikalang-Kabanjahe sudah memenuhi syarat kesehatan karena hasil penelitian dari seluruh objek telah diatas 70%.</w:t>
      </w:r>
    </w:p>
    <w:p w:rsidR="00722BD3" w:rsidRDefault="00722BD3" w:rsidP="00D2277D">
      <w:pPr>
        <w:spacing w:line="240" w:lineRule="auto"/>
        <w:ind w:firstLine="720"/>
        <w:jc w:val="both"/>
        <w:rPr>
          <w:rFonts w:ascii="Arial" w:hAnsi="Arial" w:cs="Arial"/>
        </w:rPr>
      </w:pPr>
      <w:r>
        <w:rPr>
          <w:rFonts w:ascii="Arial" w:hAnsi="Arial" w:cs="Arial"/>
        </w:rPr>
        <w:t>Yang sudah memenuhi syarat dari Permenkes No.1096/Menkes/Per/2011 yaitu sebanyak 41 objek pertanyaan yang menyatakan “Memnuhi Syarat Kesehatan” dari 53 objek agar di pertahankan dalam proses dari kegiatan-kegiatan melakukan Hygiene sanitasi Pengolahan makanan dan yang tidak memenuhi syarat lebih diperhatikan dan</w:t>
      </w:r>
      <w:r>
        <w:rPr>
          <w:rFonts w:ascii="Arial" w:hAnsi="Arial" w:cs="Arial"/>
          <w:lang w:val="id-ID"/>
        </w:rPr>
        <w:t xml:space="preserve"> harus</w:t>
      </w:r>
      <w:r>
        <w:rPr>
          <w:rFonts w:ascii="Arial" w:hAnsi="Arial" w:cs="Arial"/>
        </w:rPr>
        <w:t xml:space="preserve"> dilengkapi dalam penggunaan pakaian kerja.</w:t>
      </w:r>
    </w:p>
    <w:p w:rsidR="00722BD3" w:rsidRDefault="00722BD3" w:rsidP="00722BD3">
      <w:pPr>
        <w:spacing w:line="240" w:lineRule="auto"/>
        <w:jc w:val="both"/>
        <w:rPr>
          <w:rFonts w:ascii="Arial" w:hAnsi="Arial" w:cs="Arial"/>
        </w:rPr>
      </w:pPr>
    </w:p>
    <w:p w:rsidR="00722BD3" w:rsidRPr="00FD3CC1" w:rsidRDefault="00722BD3" w:rsidP="00722BD3">
      <w:pPr>
        <w:spacing w:line="240" w:lineRule="auto"/>
        <w:jc w:val="both"/>
        <w:rPr>
          <w:rFonts w:ascii="Arial" w:hAnsi="Arial" w:cs="Arial"/>
        </w:rPr>
      </w:pPr>
      <w:r w:rsidRPr="00415EE3">
        <w:rPr>
          <w:rFonts w:ascii="Arial" w:hAnsi="Arial" w:cs="Arial"/>
          <w:b/>
        </w:rPr>
        <w:t>Kata Kunci:</w:t>
      </w:r>
      <w:r>
        <w:rPr>
          <w:rFonts w:ascii="Arial" w:hAnsi="Arial" w:cs="Arial"/>
        </w:rPr>
        <w:t xml:space="preserve"> Hygiene</w:t>
      </w:r>
      <w:r>
        <w:rPr>
          <w:rFonts w:ascii="Arial" w:hAnsi="Arial" w:cs="Arial"/>
          <w:lang w:val="id-ID"/>
        </w:rPr>
        <w:t xml:space="preserve">, </w:t>
      </w:r>
      <w:r>
        <w:rPr>
          <w:rFonts w:ascii="Arial" w:hAnsi="Arial" w:cs="Arial"/>
        </w:rPr>
        <w:t>Sanitasi</w:t>
      </w:r>
      <w:r>
        <w:rPr>
          <w:rFonts w:ascii="Arial" w:hAnsi="Arial" w:cs="Arial"/>
          <w:lang w:val="id-ID"/>
        </w:rPr>
        <w:t xml:space="preserve">, </w:t>
      </w:r>
      <w:r>
        <w:rPr>
          <w:rFonts w:ascii="Arial" w:hAnsi="Arial" w:cs="Arial"/>
        </w:rPr>
        <w:t>Pengolahan</w:t>
      </w:r>
      <w:r>
        <w:rPr>
          <w:rFonts w:ascii="Arial" w:hAnsi="Arial" w:cs="Arial"/>
          <w:lang w:val="id-ID"/>
        </w:rPr>
        <w:t>,</w:t>
      </w:r>
      <w:r>
        <w:rPr>
          <w:rFonts w:ascii="Arial" w:hAnsi="Arial" w:cs="Arial"/>
        </w:rPr>
        <w:t xml:space="preserve"> Makanan</w:t>
      </w:r>
      <w:r>
        <w:rPr>
          <w:rFonts w:ascii="Arial" w:hAnsi="Arial" w:cs="Arial"/>
          <w:lang w:val="id-ID"/>
        </w:rPr>
        <w:t>,</w:t>
      </w:r>
      <w:r>
        <w:rPr>
          <w:rFonts w:ascii="Arial" w:hAnsi="Arial" w:cs="Arial"/>
        </w:rPr>
        <w:t xml:space="preserve"> Panti Asuhan</w:t>
      </w:r>
    </w:p>
    <w:p w:rsidR="00722BD3" w:rsidRDefault="00722BD3" w:rsidP="00722BD3">
      <w:pPr>
        <w:spacing w:line="240" w:lineRule="auto"/>
        <w:jc w:val="both"/>
        <w:rPr>
          <w:rFonts w:ascii="Arial" w:hAnsi="Arial" w:cs="Arial"/>
          <w:sz w:val="24"/>
          <w:szCs w:val="24"/>
        </w:rPr>
      </w:pPr>
    </w:p>
    <w:p w:rsidR="00722BD3" w:rsidRPr="004C0C13" w:rsidRDefault="00722BD3" w:rsidP="00722BD3">
      <w:pPr>
        <w:rPr>
          <w:rFonts w:ascii="Arial" w:hAnsi="Arial" w:cs="Arial"/>
          <w:b/>
        </w:rPr>
      </w:pPr>
      <w:r w:rsidRPr="004C0C13">
        <w:rPr>
          <w:rFonts w:ascii="Arial" w:hAnsi="Arial" w:cs="Arial"/>
          <w:b/>
        </w:rPr>
        <w:lastRenderedPageBreak/>
        <w:t>POLYTECHNIC OF MEDAN HEALTH MINISTRY</w:t>
      </w:r>
    </w:p>
    <w:p w:rsidR="00722BD3" w:rsidRPr="004C0C13" w:rsidRDefault="00722BD3" w:rsidP="00722BD3">
      <w:pPr>
        <w:rPr>
          <w:rFonts w:ascii="Arial" w:hAnsi="Arial" w:cs="Arial"/>
          <w:b/>
        </w:rPr>
      </w:pPr>
      <w:r w:rsidRPr="004C0C13">
        <w:rPr>
          <w:rFonts w:ascii="Arial" w:hAnsi="Arial" w:cs="Arial"/>
          <w:b/>
        </w:rPr>
        <w:t xml:space="preserve">DEPARTMENT OF ENVIRONMENTAL HEALTH KABANJAHE </w:t>
      </w:r>
    </w:p>
    <w:p w:rsidR="00722BD3" w:rsidRPr="004C0C13" w:rsidRDefault="00722BD3" w:rsidP="00722BD3">
      <w:pPr>
        <w:rPr>
          <w:rFonts w:ascii="Arial" w:hAnsi="Arial" w:cs="Arial"/>
          <w:b/>
        </w:rPr>
      </w:pPr>
      <w:r w:rsidRPr="004C0C13">
        <w:rPr>
          <w:rFonts w:ascii="Arial" w:hAnsi="Arial" w:cs="Arial"/>
          <w:b/>
        </w:rPr>
        <w:t xml:space="preserve">JULY 2019 </w:t>
      </w:r>
    </w:p>
    <w:p w:rsidR="00722BD3" w:rsidRPr="004C0C13" w:rsidRDefault="00722BD3" w:rsidP="00722BD3">
      <w:pPr>
        <w:rPr>
          <w:rFonts w:ascii="Arial" w:hAnsi="Arial" w:cs="Arial"/>
          <w:b/>
        </w:rPr>
      </w:pPr>
    </w:p>
    <w:p w:rsidR="00722BD3" w:rsidRPr="004C0C13" w:rsidRDefault="00722BD3" w:rsidP="00722BD3">
      <w:pPr>
        <w:rPr>
          <w:rFonts w:ascii="Arial" w:hAnsi="Arial" w:cs="Arial"/>
          <w:b/>
        </w:rPr>
      </w:pPr>
      <w:r w:rsidRPr="004C0C13">
        <w:rPr>
          <w:rFonts w:ascii="Arial" w:hAnsi="Arial" w:cs="Arial"/>
          <w:b/>
        </w:rPr>
        <w:t xml:space="preserve">SCIENTIFIC WRITINGS </w:t>
      </w:r>
    </w:p>
    <w:p w:rsidR="00722BD3" w:rsidRPr="004C0C13" w:rsidRDefault="00722BD3" w:rsidP="00722BD3">
      <w:pPr>
        <w:rPr>
          <w:rFonts w:ascii="Arial" w:hAnsi="Arial" w:cs="Arial"/>
          <w:b/>
        </w:rPr>
      </w:pPr>
      <w:r>
        <w:rPr>
          <w:rFonts w:ascii="Arial" w:hAnsi="Arial" w:cs="Arial"/>
          <w:b/>
        </w:rPr>
        <w:t>SYAH ERIKSON SIJABAT</w:t>
      </w:r>
      <w:r w:rsidRPr="004C0C13">
        <w:rPr>
          <w:rFonts w:ascii="Arial" w:hAnsi="Arial" w:cs="Arial"/>
          <w:b/>
        </w:rPr>
        <w:t xml:space="preserve"> </w:t>
      </w:r>
    </w:p>
    <w:p w:rsidR="00722BD3" w:rsidRPr="004C0C13" w:rsidRDefault="00722BD3" w:rsidP="00722BD3">
      <w:pPr>
        <w:rPr>
          <w:rFonts w:ascii="Arial" w:hAnsi="Arial" w:cs="Arial"/>
          <w:b/>
        </w:rPr>
      </w:pPr>
    </w:p>
    <w:p w:rsidR="00722BD3" w:rsidRPr="004C0C13" w:rsidRDefault="00722BD3" w:rsidP="00722BD3">
      <w:pPr>
        <w:rPr>
          <w:rFonts w:ascii="Arial" w:hAnsi="Arial" w:cs="Arial"/>
          <w:b/>
        </w:rPr>
      </w:pPr>
      <w:proofErr w:type="gramStart"/>
      <w:r w:rsidRPr="004C0C13">
        <w:rPr>
          <w:rFonts w:ascii="Arial" w:hAnsi="Arial" w:cs="Arial"/>
          <w:b/>
        </w:rPr>
        <w:t>"Hygiene Sanitation Food Processing At UPT Orphanage.</w:t>
      </w:r>
      <w:proofErr w:type="gramEnd"/>
      <w:r w:rsidRPr="004C0C13">
        <w:rPr>
          <w:rFonts w:ascii="Arial" w:hAnsi="Arial" w:cs="Arial"/>
          <w:b/>
        </w:rPr>
        <w:t xml:space="preserve"> Social Services Child Social Service Sidikalang-Kabanjahe Karo Regency Year </w:t>
      </w:r>
      <w:proofErr w:type="gramStart"/>
      <w:r w:rsidRPr="004C0C13">
        <w:rPr>
          <w:rFonts w:ascii="Arial" w:hAnsi="Arial" w:cs="Arial"/>
          <w:b/>
        </w:rPr>
        <w:t>2019 "</w:t>
      </w:r>
      <w:proofErr w:type="gramEnd"/>
    </w:p>
    <w:p w:rsidR="00722BD3" w:rsidRPr="004C0C13" w:rsidRDefault="00722BD3" w:rsidP="00722BD3">
      <w:pPr>
        <w:rPr>
          <w:rFonts w:ascii="Arial" w:hAnsi="Arial" w:cs="Arial"/>
          <w:b/>
        </w:rPr>
      </w:pPr>
    </w:p>
    <w:p w:rsidR="00722BD3" w:rsidRPr="00722BD3" w:rsidRDefault="00722BD3" w:rsidP="00722BD3">
      <w:pPr>
        <w:rPr>
          <w:rFonts w:ascii="Arial" w:hAnsi="Arial" w:cs="Arial"/>
          <w:b/>
        </w:rPr>
      </w:pPr>
      <w:r w:rsidRPr="004C0C13">
        <w:rPr>
          <w:rFonts w:ascii="Arial" w:hAnsi="Arial" w:cs="Arial"/>
          <w:b/>
        </w:rPr>
        <w:t>VII + 44 Halamam + 10 table + Bibliography + Attachments + Documentation</w:t>
      </w:r>
    </w:p>
    <w:p w:rsidR="00722BD3" w:rsidRPr="004C0C13" w:rsidRDefault="00722BD3" w:rsidP="00722BD3">
      <w:pPr>
        <w:ind w:left="3305" w:firstLine="295"/>
        <w:rPr>
          <w:rFonts w:ascii="Arial" w:hAnsi="Arial" w:cs="Arial"/>
          <w:b/>
        </w:rPr>
      </w:pPr>
      <w:r w:rsidRPr="004C0C13">
        <w:rPr>
          <w:rFonts w:ascii="Arial" w:hAnsi="Arial" w:cs="Arial"/>
          <w:b/>
        </w:rPr>
        <w:t>ABSTRACT</w:t>
      </w:r>
    </w:p>
    <w:p w:rsidR="00722BD3" w:rsidRPr="004C0C13" w:rsidRDefault="00722BD3" w:rsidP="00722BD3">
      <w:pPr>
        <w:spacing w:line="240" w:lineRule="auto"/>
        <w:ind w:firstLine="720"/>
        <w:rPr>
          <w:rFonts w:ascii="Arial" w:hAnsi="Arial" w:cs="Arial"/>
        </w:rPr>
      </w:pPr>
      <w:r w:rsidRPr="004C0C13">
        <w:rPr>
          <w:rFonts w:ascii="Arial" w:hAnsi="Arial" w:cs="Arial"/>
        </w:rPr>
        <w:t xml:space="preserve">Hygiene Food processing sanitation is an effort to control factors of places, equipment, people and foods that may be able to cause health disorders and food poisoning. </w:t>
      </w:r>
    </w:p>
    <w:p w:rsidR="00722BD3" w:rsidRPr="004C0C13" w:rsidRDefault="00722BD3" w:rsidP="00722BD3">
      <w:pPr>
        <w:spacing w:line="240" w:lineRule="auto"/>
        <w:ind w:firstLine="720"/>
        <w:rPr>
          <w:rFonts w:ascii="Arial" w:hAnsi="Arial" w:cs="Arial"/>
        </w:rPr>
      </w:pPr>
      <w:proofErr w:type="gramStart"/>
      <w:r w:rsidRPr="004C0C13">
        <w:rPr>
          <w:rFonts w:ascii="Arial" w:hAnsi="Arial" w:cs="Arial"/>
        </w:rPr>
        <w:t>At UPT Orphanage.</w:t>
      </w:r>
      <w:proofErr w:type="gramEnd"/>
      <w:r w:rsidRPr="004C0C13">
        <w:rPr>
          <w:rFonts w:ascii="Arial" w:hAnsi="Arial" w:cs="Arial"/>
        </w:rPr>
        <w:t xml:space="preserve"> Social Services Child social service Sidikalang Kabanjahe Karo District efforts to find out how to process the selection of eating materials, food collection/storage, food processing (judging by the food, food processing, Food processing and food processing equipment), finished food storage, food transport and food serving.</w:t>
      </w:r>
    </w:p>
    <w:p w:rsidR="00722BD3" w:rsidRPr="004C0C13" w:rsidRDefault="00722BD3" w:rsidP="00722BD3">
      <w:pPr>
        <w:spacing w:line="240" w:lineRule="auto"/>
        <w:ind w:firstLine="720"/>
        <w:rPr>
          <w:rFonts w:ascii="Arial" w:hAnsi="Arial" w:cs="Arial"/>
        </w:rPr>
      </w:pPr>
      <w:r w:rsidRPr="004C0C13">
        <w:rPr>
          <w:rFonts w:ascii="Arial" w:hAnsi="Arial" w:cs="Arial"/>
        </w:rPr>
        <w:t>This type of research is descriptive which is obtaining a picture of the condition of sanitation Hygiene food processing by doing 6 principles of food sanitation hygiene.</w:t>
      </w:r>
    </w:p>
    <w:p w:rsidR="00722BD3" w:rsidRPr="004C0C13" w:rsidRDefault="00722BD3" w:rsidP="00722BD3">
      <w:pPr>
        <w:spacing w:line="240" w:lineRule="auto"/>
        <w:ind w:firstLine="720"/>
        <w:rPr>
          <w:rFonts w:ascii="Arial" w:hAnsi="Arial" w:cs="Arial"/>
        </w:rPr>
      </w:pPr>
      <w:r w:rsidRPr="004C0C13">
        <w:rPr>
          <w:rFonts w:ascii="Arial" w:hAnsi="Arial" w:cs="Arial"/>
        </w:rPr>
        <w:t xml:space="preserve">Assessment of the results of food sanitation in UPT social services child social service Sidikalang Kabanjahe examined as many as 53 objects stating "qualified" as many as 41 objects (77%) And that states "ineligible" as many as 12 objects (23%). </w:t>
      </w:r>
      <w:proofErr w:type="gramStart"/>
      <w:r w:rsidRPr="004C0C13">
        <w:rPr>
          <w:rFonts w:ascii="Arial" w:hAnsi="Arial" w:cs="Arial"/>
        </w:rPr>
        <w:t>So Hygiene food processing sanitation in UPT.</w:t>
      </w:r>
      <w:proofErr w:type="gramEnd"/>
      <w:r w:rsidRPr="004C0C13">
        <w:rPr>
          <w:rFonts w:ascii="Arial" w:hAnsi="Arial" w:cs="Arial"/>
        </w:rPr>
        <w:t xml:space="preserve"> Social Services Child social service Sidikalang-Kabanjahe already qualified health condition because the </w:t>
      </w:r>
      <w:proofErr w:type="gramStart"/>
      <w:r w:rsidRPr="004C0C13">
        <w:rPr>
          <w:rFonts w:ascii="Arial" w:hAnsi="Arial" w:cs="Arial"/>
        </w:rPr>
        <w:t>results of the research of the whole object has</w:t>
      </w:r>
      <w:proofErr w:type="gramEnd"/>
      <w:r w:rsidRPr="004C0C13">
        <w:rPr>
          <w:rFonts w:ascii="Arial" w:hAnsi="Arial" w:cs="Arial"/>
        </w:rPr>
        <w:t xml:space="preserve"> been above 70%.</w:t>
      </w:r>
    </w:p>
    <w:p w:rsidR="00722BD3" w:rsidRPr="004C0C13" w:rsidRDefault="00722BD3" w:rsidP="00722BD3">
      <w:pPr>
        <w:spacing w:line="240" w:lineRule="auto"/>
        <w:ind w:firstLine="720"/>
        <w:rPr>
          <w:rFonts w:ascii="Arial" w:hAnsi="Arial" w:cs="Arial"/>
        </w:rPr>
      </w:pPr>
      <w:r w:rsidRPr="004C0C13">
        <w:rPr>
          <w:rFonts w:ascii="Arial" w:hAnsi="Arial" w:cs="Arial"/>
        </w:rPr>
        <w:t>Which is already qualified from Permenkes No. 1096/Menkes/Per/2011 is 41 object of question stating "to comply with health requirements" of 53 objects in order to maintain in the process of the activities of doing Hygiene sanitation processing Food and ineligible are more concerned and should be suppleme</w:t>
      </w:r>
      <w:r>
        <w:rPr>
          <w:rFonts w:ascii="Arial" w:hAnsi="Arial" w:cs="Arial"/>
        </w:rPr>
        <w:t>nted in the use of work clothes</w:t>
      </w:r>
    </w:p>
    <w:p w:rsidR="00722BD3" w:rsidRPr="004C0C13" w:rsidRDefault="00722BD3" w:rsidP="00722BD3">
      <w:pPr>
        <w:spacing w:line="240" w:lineRule="auto"/>
        <w:rPr>
          <w:rFonts w:ascii="Arial" w:hAnsi="Arial" w:cs="Arial"/>
        </w:rPr>
      </w:pPr>
      <w:r w:rsidRPr="004C0C13">
        <w:rPr>
          <w:rFonts w:ascii="Arial" w:hAnsi="Arial" w:cs="Arial"/>
          <w:b/>
        </w:rPr>
        <w:t>Keywords:</w:t>
      </w:r>
      <w:r>
        <w:rPr>
          <w:rFonts w:ascii="Arial" w:hAnsi="Arial" w:cs="Arial"/>
        </w:rPr>
        <w:t xml:space="preserve"> Hygiene, Sanitation, </w:t>
      </w:r>
      <w:r w:rsidRPr="004C0C13">
        <w:rPr>
          <w:rFonts w:ascii="Arial" w:hAnsi="Arial" w:cs="Arial"/>
        </w:rPr>
        <w:t>Processing, Food, Orphanage</w:t>
      </w:r>
    </w:p>
    <w:p w:rsidR="00722BD3" w:rsidRDefault="00722BD3" w:rsidP="00722BD3">
      <w:pPr>
        <w:spacing w:line="480" w:lineRule="auto"/>
        <w:jc w:val="center"/>
        <w:rPr>
          <w:rFonts w:ascii="Arial" w:hAnsi="Arial" w:cs="Arial"/>
          <w:b/>
        </w:rPr>
      </w:pPr>
      <w:r w:rsidRPr="00D77D56">
        <w:rPr>
          <w:rFonts w:ascii="Arial" w:hAnsi="Arial" w:cs="Arial"/>
          <w:b/>
        </w:rPr>
        <w:lastRenderedPageBreak/>
        <w:t>KATA PENGANTAR</w:t>
      </w:r>
    </w:p>
    <w:p w:rsidR="00722BD3" w:rsidRPr="00440B57" w:rsidRDefault="00722BD3" w:rsidP="00722BD3">
      <w:pPr>
        <w:spacing w:line="480" w:lineRule="auto"/>
        <w:jc w:val="center"/>
        <w:rPr>
          <w:rFonts w:ascii="Arial" w:hAnsi="Arial" w:cs="Arial"/>
          <w:b/>
        </w:rPr>
      </w:pPr>
    </w:p>
    <w:p w:rsidR="00722BD3" w:rsidRPr="00D77D56" w:rsidRDefault="00722BD3" w:rsidP="00722BD3">
      <w:pPr>
        <w:ind w:firstLine="720"/>
        <w:jc w:val="both"/>
        <w:rPr>
          <w:rFonts w:ascii="Arial" w:hAnsi="Arial" w:cs="Arial"/>
        </w:rPr>
      </w:pPr>
      <w:r w:rsidRPr="00D77D56">
        <w:rPr>
          <w:rFonts w:ascii="Arial" w:hAnsi="Arial" w:cs="Arial"/>
        </w:rPr>
        <w:t>Puji Dan Syukur Kepada Tuhan Yang Maha Esa yang telah</w:t>
      </w:r>
      <w:r>
        <w:rPr>
          <w:rFonts w:ascii="Arial" w:hAnsi="Arial" w:cs="Arial"/>
        </w:rPr>
        <w:t xml:space="preserve"> </w:t>
      </w:r>
      <w:r w:rsidRPr="00D77D56">
        <w:rPr>
          <w:rFonts w:ascii="Arial" w:hAnsi="Arial" w:cs="Arial"/>
        </w:rPr>
        <w:t>melimpahkan</w:t>
      </w:r>
      <w:r>
        <w:rPr>
          <w:rFonts w:ascii="Arial" w:hAnsi="Arial" w:cs="Arial"/>
        </w:rPr>
        <w:t xml:space="preserve"> Rahmat dan Karunia-N</w:t>
      </w:r>
      <w:r w:rsidRPr="00D77D56">
        <w:rPr>
          <w:rFonts w:ascii="Arial" w:hAnsi="Arial" w:cs="Arial"/>
        </w:rPr>
        <w:t>ya sehingga penulis dapat menyelesaikan Karya</w:t>
      </w:r>
      <w:r>
        <w:rPr>
          <w:rFonts w:ascii="Arial" w:hAnsi="Arial" w:cs="Arial"/>
        </w:rPr>
        <w:t xml:space="preserve"> </w:t>
      </w:r>
      <w:r w:rsidRPr="00D77D56">
        <w:rPr>
          <w:rFonts w:ascii="Arial" w:hAnsi="Arial" w:cs="Arial"/>
        </w:rPr>
        <w:t xml:space="preserve">TulisIlmiah yang berjudul adalah “Tinjauan Hygiene Sanitasi Pengolahan Makanan Pada Panti Asuhan </w:t>
      </w:r>
      <w:r>
        <w:rPr>
          <w:rFonts w:ascii="Arial" w:hAnsi="Arial" w:cs="Arial"/>
        </w:rPr>
        <w:t>UPT</w:t>
      </w:r>
      <w:proofErr w:type="gramStart"/>
      <w:r>
        <w:rPr>
          <w:rFonts w:ascii="Arial" w:hAnsi="Arial" w:cs="Arial"/>
        </w:rPr>
        <w:t>.</w:t>
      </w:r>
      <w:r w:rsidRPr="00D77D56">
        <w:rPr>
          <w:rFonts w:ascii="Arial" w:hAnsi="Arial" w:cs="Arial"/>
        </w:rPr>
        <w:t>.Pelayanan</w:t>
      </w:r>
      <w:r>
        <w:rPr>
          <w:rFonts w:ascii="Arial" w:hAnsi="Arial" w:cs="Arial"/>
        </w:rPr>
        <w:t xml:space="preserve"> </w:t>
      </w:r>
      <w:r w:rsidRPr="00D77D56">
        <w:rPr>
          <w:rFonts w:ascii="Arial" w:hAnsi="Arial" w:cs="Arial"/>
        </w:rPr>
        <w:t>Sosial</w:t>
      </w:r>
      <w:r>
        <w:rPr>
          <w:rFonts w:ascii="Arial" w:hAnsi="Arial" w:cs="Arial"/>
        </w:rPr>
        <w:t xml:space="preserve"> </w:t>
      </w:r>
      <w:r w:rsidRPr="00D77D56">
        <w:rPr>
          <w:rFonts w:ascii="Arial" w:hAnsi="Arial" w:cs="Arial"/>
        </w:rPr>
        <w:t>Anak</w:t>
      </w:r>
      <w:r>
        <w:rPr>
          <w:rFonts w:ascii="Arial" w:hAnsi="Arial" w:cs="Arial"/>
        </w:rPr>
        <w:t xml:space="preserve"> </w:t>
      </w:r>
      <w:r w:rsidRPr="00D77D56">
        <w:rPr>
          <w:rFonts w:ascii="Arial" w:hAnsi="Arial" w:cs="Arial"/>
        </w:rPr>
        <w:t>Dinas</w:t>
      </w:r>
      <w:r>
        <w:rPr>
          <w:rFonts w:ascii="Arial" w:hAnsi="Arial" w:cs="Arial"/>
        </w:rPr>
        <w:t xml:space="preserve"> </w:t>
      </w:r>
      <w:r w:rsidRPr="00D77D56">
        <w:rPr>
          <w:rFonts w:ascii="Arial" w:hAnsi="Arial" w:cs="Arial"/>
        </w:rPr>
        <w:t>Sosial</w:t>
      </w:r>
      <w:r>
        <w:rPr>
          <w:rFonts w:ascii="Arial" w:hAnsi="Arial" w:cs="Arial"/>
        </w:rPr>
        <w:t xml:space="preserve"> </w:t>
      </w:r>
      <w:r w:rsidRPr="00D77D56">
        <w:rPr>
          <w:rFonts w:ascii="Arial" w:hAnsi="Arial" w:cs="Arial"/>
        </w:rPr>
        <w:t>Sidi</w:t>
      </w:r>
      <w:r>
        <w:rPr>
          <w:rFonts w:ascii="Arial" w:hAnsi="Arial" w:cs="Arial"/>
        </w:rPr>
        <w:t>kalang-Kabanjahe Kabupaten Karo”.</w:t>
      </w:r>
      <w:proofErr w:type="gramEnd"/>
    </w:p>
    <w:p w:rsidR="00722BD3" w:rsidRPr="00D77D56" w:rsidRDefault="00722BD3" w:rsidP="00722BD3">
      <w:pPr>
        <w:ind w:firstLine="720"/>
        <w:jc w:val="both"/>
        <w:rPr>
          <w:rFonts w:ascii="Arial" w:hAnsi="Arial" w:cs="Arial"/>
        </w:rPr>
      </w:pPr>
      <w:r w:rsidRPr="00D77D56">
        <w:rPr>
          <w:rFonts w:ascii="Arial" w:hAnsi="Arial" w:cs="Arial"/>
        </w:rPr>
        <w:t>Karya</w:t>
      </w:r>
      <w:r>
        <w:rPr>
          <w:rFonts w:ascii="Arial" w:hAnsi="Arial" w:cs="Arial"/>
        </w:rPr>
        <w:t xml:space="preserve"> Tulis </w:t>
      </w:r>
      <w:r w:rsidRPr="00D77D56">
        <w:rPr>
          <w:rFonts w:ascii="Arial" w:hAnsi="Arial" w:cs="Arial"/>
        </w:rPr>
        <w:t>lmiah</w:t>
      </w:r>
      <w:r>
        <w:rPr>
          <w:rFonts w:ascii="Arial" w:hAnsi="Arial" w:cs="Arial"/>
        </w:rPr>
        <w:t xml:space="preserve"> </w:t>
      </w:r>
      <w:r w:rsidRPr="00D77D56">
        <w:rPr>
          <w:rFonts w:ascii="Arial" w:hAnsi="Arial" w:cs="Arial"/>
        </w:rPr>
        <w:t>ini</w:t>
      </w:r>
      <w:r>
        <w:rPr>
          <w:rFonts w:ascii="Arial" w:hAnsi="Arial" w:cs="Arial"/>
        </w:rPr>
        <w:t xml:space="preserve"> </w:t>
      </w:r>
      <w:r w:rsidRPr="00D77D56">
        <w:rPr>
          <w:rFonts w:ascii="Arial" w:hAnsi="Arial" w:cs="Arial"/>
        </w:rPr>
        <w:t>disusun</w:t>
      </w:r>
      <w:r>
        <w:rPr>
          <w:rFonts w:ascii="Arial" w:hAnsi="Arial" w:cs="Arial"/>
        </w:rPr>
        <w:t xml:space="preserve"> </w:t>
      </w:r>
      <w:r w:rsidRPr="00D77D56">
        <w:rPr>
          <w:rFonts w:ascii="Arial" w:hAnsi="Arial" w:cs="Arial"/>
        </w:rPr>
        <w:t>sebagai</w:t>
      </w:r>
      <w:r>
        <w:rPr>
          <w:rFonts w:ascii="Arial" w:hAnsi="Arial" w:cs="Arial"/>
        </w:rPr>
        <w:t xml:space="preserve"> </w:t>
      </w:r>
      <w:r w:rsidRPr="00D77D56">
        <w:rPr>
          <w:rFonts w:ascii="Arial" w:hAnsi="Arial" w:cs="Arial"/>
        </w:rPr>
        <w:t>salah</w:t>
      </w:r>
      <w:r>
        <w:rPr>
          <w:rFonts w:ascii="Arial" w:hAnsi="Arial" w:cs="Arial"/>
        </w:rPr>
        <w:t xml:space="preserve"> </w:t>
      </w:r>
      <w:r w:rsidRPr="00D77D56">
        <w:rPr>
          <w:rFonts w:ascii="Arial" w:hAnsi="Arial" w:cs="Arial"/>
        </w:rPr>
        <w:t>satu</w:t>
      </w:r>
      <w:r>
        <w:rPr>
          <w:rFonts w:ascii="Arial" w:hAnsi="Arial" w:cs="Arial"/>
        </w:rPr>
        <w:t xml:space="preserve"> </w:t>
      </w:r>
      <w:r w:rsidRPr="00D77D56">
        <w:rPr>
          <w:rFonts w:ascii="Arial" w:hAnsi="Arial" w:cs="Arial"/>
        </w:rPr>
        <w:t>syarat</w:t>
      </w:r>
      <w:r>
        <w:rPr>
          <w:rFonts w:ascii="Arial" w:hAnsi="Arial" w:cs="Arial"/>
        </w:rPr>
        <w:t xml:space="preserve"> </w:t>
      </w:r>
      <w:r w:rsidRPr="00D77D56">
        <w:rPr>
          <w:rFonts w:ascii="Arial" w:hAnsi="Arial" w:cs="Arial"/>
        </w:rPr>
        <w:t>dalam</w:t>
      </w:r>
      <w:r>
        <w:rPr>
          <w:rFonts w:ascii="Arial" w:hAnsi="Arial" w:cs="Arial"/>
        </w:rPr>
        <w:t xml:space="preserve"> </w:t>
      </w:r>
      <w:r w:rsidRPr="00D77D56">
        <w:rPr>
          <w:rFonts w:ascii="Arial" w:hAnsi="Arial" w:cs="Arial"/>
        </w:rPr>
        <w:t>menyelesaikan</w:t>
      </w:r>
      <w:r>
        <w:rPr>
          <w:rFonts w:ascii="Arial" w:hAnsi="Arial" w:cs="Arial"/>
        </w:rPr>
        <w:t xml:space="preserve"> </w:t>
      </w:r>
      <w:r w:rsidRPr="00D77D56">
        <w:rPr>
          <w:rFonts w:ascii="Arial" w:hAnsi="Arial" w:cs="Arial"/>
        </w:rPr>
        <w:t>pendidikan Diploma III pada</w:t>
      </w:r>
      <w:r>
        <w:rPr>
          <w:rFonts w:ascii="Arial" w:hAnsi="Arial" w:cs="Arial"/>
        </w:rPr>
        <w:t xml:space="preserve"> </w:t>
      </w:r>
      <w:r w:rsidRPr="00D77D56">
        <w:rPr>
          <w:rFonts w:ascii="Arial" w:hAnsi="Arial" w:cs="Arial"/>
        </w:rPr>
        <w:t>Politeknik</w:t>
      </w:r>
      <w:r>
        <w:rPr>
          <w:rFonts w:ascii="Arial" w:hAnsi="Arial" w:cs="Arial"/>
        </w:rPr>
        <w:t xml:space="preserve"> </w:t>
      </w:r>
      <w:r w:rsidRPr="00D77D56">
        <w:rPr>
          <w:rFonts w:ascii="Arial" w:hAnsi="Arial" w:cs="Arial"/>
        </w:rPr>
        <w:t>Kesehatan RI Medan Jurusan</w:t>
      </w:r>
      <w:r>
        <w:rPr>
          <w:rFonts w:ascii="Arial" w:hAnsi="Arial" w:cs="Arial"/>
        </w:rPr>
        <w:t xml:space="preserve"> </w:t>
      </w:r>
      <w:r w:rsidRPr="00D77D56">
        <w:rPr>
          <w:rFonts w:ascii="Arial" w:hAnsi="Arial" w:cs="Arial"/>
        </w:rPr>
        <w:t>Kesehatan</w:t>
      </w:r>
      <w:r>
        <w:rPr>
          <w:rFonts w:ascii="Arial" w:hAnsi="Arial" w:cs="Arial"/>
        </w:rPr>
        <w:t xml:space="preserve"> </w:t>
      </w:r>
      <w:r w:rsidRPr="00D77D56">
        <w:rPr>
          <w:rFonts w:ascii="Arial" w:hAnsi="Arial" w:cs="Arial"/>
        </w:rPr>
        <w:t>Lingkungan</w:t>
      </w:r>
      <w:r>
        <w:rPr>
          <w:rFonts w:ascii="Arial" w:hAnsi="Arial" w:cs="Arial"/>
        </w:rPr>
        <w:t xml:space="preserve"> </w:t>
      </w:r>
      <w:r w:rsidRPr="00D77D56">
        <w:rPr>
          <w:rFonts w:ascii="Arial" w:hAnsi="Arial" w:cs="Arial"/>
        </w:rPr>
        <w:t>Kabanjahe</w:t>
      </w:r>
      <w:r>
        <w:rPr>
          <w:rFonts w:ascii="Arial" w:hAnsi="Arial" w:cs="Arial"/>
        </w:rPr>
        <w:t xml:space="preserve"> </w:t>
      </w:r>
      <w:r w:rsidRPr="00D77D56">
        <w:rPr>
          <w:rFonts w:ascii="Arial" w:hAnsi="Arial" w:cs="Arial"/>
        </w:rPr>
        <w:t>.Penulis</w:t>
      </w:r>
      <w:r>
        <w:rPr>
          <w:rFonts w:ascii="Arial" w:hAnsi="Arial" w:cs="Arial"/>
        </w:rPr>
        <w:t xml:space="preserve"> </w:t>
      </w:r>
      <w:r w:rsidRPr="00D77D56">
        <w:rPr>
          <w:rFonts w:ascii="Arial" w:hAnsi="Arial" w:cs="Arial"/>
        </w:rPr>
        <w:t>Menyadari</w:t>
      </w:r>
      <w:r>
        <w:rPr>
          <w:rFonts w:ascii="Arial" w:hAnsi="Arial" w:cs="Arial"/>
        </w:rPr>
        <w:t xml:space="preserve"> </w:t>
      </w:r>
      <w:r w:rsidRPr="00D77D56">
        <w:rPr>
          <w:rFonts w:ascii="Arial" w:hAnsi="Arial" w:cs="Arial"/>
        </w:rPr>
        <w:t>tanpa</w:t>
      </w:r>
      <w:r>
        <w:rPr>
          <w:rFonts w:ascii="Arial" w:hAnsi="Arial" w:cs="Arial"/>
        </w:rPr>
        <w:t xml:space="preserve"> </w:t>
      </w:r>
      <w:r w:rsidRPr="00D77D56">
        <w:rPr>
          <w:rFonts w:ascii="Arial" w:hAnsi="Arial" w:cs="Arial"/>
        </w:rPr>
        <w:t>bantuan</w:t>
      </w:r>
      <w:r>
        <w:rPr>
          <w:rFonts w:ascii="Arial" w:hAnsi="Arial" w:cs="Arial"/>
        </w:rPr>
        <w:t xml:space="preserve"> </w:t>
      </w:r>
      <w:r w:rsidRPr="00D77D56">
        <w:rPr>
          <w:rFonts w:ascii="Arial" w:hAnsi="Arial" w:cs="Arial"/>
        </w:rPr>
        <w:t>berbagai</w:t>
      </w:r>
      <w:r>
        <w:rPr>
          <w:rFonts w:ascii="Arial" w:hAnsi="Arial" w:cs="Arial"/>
        </w:rPr>
        <w:t xml:space="preserve"> </w:t>
      </w:r>
      <w:r w:rsidRPr="00D77D56">
        <w:rPr>
          <w:rFonts w:ascii="Arial" w:hAnsi="Arial" w:cs="Arial"/>
        </w:rPr>
        <w:t>Pihak</w:t>
      </w:r>
      <w:r>
        <w:rPr>
          <w:rFonts w:ascii="Arial" w:hAnsi="Arial" w:cs="Arial"/>
        </w:rPr>
        <w:t xml:space="preserve"> </w:t>
      </w:r>
      <w:r w:rsidRPr="00D77D56">
        <w:rPr>
          <w:rFonts w:ascii="Arial" w:hAnsi="Arial" w:cs="Arial"/>
        </w:rPr>
        <w:t>tidak</w:t>
      </w:r>
      <w:r>
        <w:rPr>
          <w:rFonts w:ascii="Arial" w:hAnsi="Arial" w:cs="Arial"/>
        </w:rPr>
        <w:t xml:space="preserve"> banyak yang bisa penuli</w:t>
      </w:r>
      <w:r w:rsidRPr="00D77D56">
        <w:rPr>
          <w:rFonts w:ascii="Arial" w:hAnsi="Arial" w:cs="Arial"/>
        </w:rPr>
        <w:t>s</w:t>
      </w:r>
      <w:r>
        <w:rPr>
          <w:rFonts w:ascii="Arial" w:hAnsi="Arial" w:cs="Arial"/>
        </w:rPr>
        <w:t xml:space="preserve"> </w:t>
      </w:r>
      <w:r w:rsidRPr="00D77D56">
        <w:rPr>
          <w:rFonts w:ascii="Arial" w:hAnsi="Arial" w:cs="Arial"/>
        </w:rPr>
        <w:t>lakukan</w:t>
      </w:r>
      <w:r>
        <w:rPr>
          <w:rFonts w:ascii="Arial" w:hAnsi="Arial" w:cs="Arial"/>
        </w:rPr>
        <w:t xml:space="preserve"> </w:t>
      </w:r>
      <w:r w:rsidRPr="00D77D56">
        <w:rPr>
          <w:rFonts w:ascii="Arial" w:hAnsi="Arial" w:cs="Arial"/>
        </w:rPr>
        <w:t>dalam</w:t>
      </w:r>
      <w:r>
        <w:rPr>
          <w:rFonts w:ascii="Arial" w:hAnsi="Arial" w:cs="Arial"/>
        </w:rPr>
        <w:t xml:space="preserve"> </w:t>
      </w:r>
      <w:r w:rsidRPr="00D77D56">
        <w:rPr>
          <w:rFonts w:ascii="Arial" w:hAnsi="Arial" w:cs="Arial"/>
        </w:rPr>
        <w:t>menyelesaikan</w:t>
      </w:r>
      <w:r>
        <w:rPr>
          <w:rFonts w:ascii="Arial" w:hAnsi="Arial" w:cs="Arial"/>
        </w:rPr>
        <w:t xml:space="preserve"> </w:t>
      </w:r>
      <w:r w:rsidRPr="00D77D56">
        <w:rPr>
          <w:rFonts w:ascii="Arial" w:hAnsi="Arial" w:cs="Arial"/>
        </w:rPr>
        <w:t>Karya</w:t>
      </w:r>
      <w:r>
        <w:rPr>
          <w:rFonts w:ascii="Arial" w:hAnsi="Arial" w:cs="Arial"/>
        </w:rPr>
        <w:t xml:space="preserve"> </w:t>
      </w:r>
      <w:r w:rsidRPr="00D77D56">
        <w:rPr>
          <w:rFonts w:ascii="Arial" w:hAnsi="Arial" w:cs="Arial"/>
        </w:rPr>
        <w:t>TulisI</w:t>
      </w:r>
      <w:r>
        <w:rPr>
          <w:rFonts w:ascii="Arial" w:hAnsi="Arial" w:cs="Arial"/>
        </w:rPr>
        <w:t xml:space="preserve"> </w:t>
      </w:r>
      <w:r w:rsidRPr="00D77D56">
        <w:rPr>
          <w:rFonts w:ascii="Arial" w:hAnsi="Arial" w:cs="Arial"/>
        </w:rPr>
        <w:t>lmiah.</w:t>
      </w:r>
    </w:p>
    <w:p w:rsidR="00722BD3" w:rsidRPr="00D77D56" w:rsidRDefault="00722BD3" w:rsidP="00722BD3">
      <w:pPr>
        <w:ind w:firstLine="720"/>
        <w:jc w:val="both"/>
        <w:rPr>
          <w:rFonts w:ascii="Arial" w:hAnsi="Arial" w:cs="Arial"/>
        </w:rPr>
      </w:pPr>
      <w:r w:rsidRPr="00D77D56">
        <w:rPr>
          <w:rFonts w:ascii="Arial" w:hAnsi="Arial" w:cs="Arial"/>
        </w:rPr>
        <w:t>Untuk</w:t>
      </w:r>
      <w:r>
        <w:rPr>
          <w:rFonts w:ascii="Arial" w:hAnsi="Arial" w:cs="Arial"/>
        </w:rPr>
        <w:t xml:space="preserve"> </w:t>
      </w:r>
      <w:r w:rsidRPr="00D77D56">
        <w:rPr>
          <w:rFonts w:ascii="Arial" w:hAnsi="Arial" w:cs="Arial"/>
        </w:rPr>
        <w:t>itu</w:t>
      </w:r>
      <w:r>
        <w:rPr>
          <w:rFonts w:ascii="Arial" w:hAnsi="Arial" w:cs="Arial"/>
        </w:rPr>
        <w:t xml:space="preserve"> </w:t>
      </w:r>
      <w:r w:rsidRPr="00D77D56">
        <w:rPr>
          <w:rFonts w:ascii="Arial" w:hAnsi="Arial" w:cs="Arial"/>
        </w:rPr>
        <w:t>penulis</w:t>
      </w:r>
      <w:r>
        <w:rPr>
          <w:rFonts w:ascii="Arial" w:hAnsi="Arial" w:cs="Arial"/>
        </w:rPr>
        <w:t xml:space="preserve"> </w:t>
      </w:r>
      <w:r w:rsidRPr="00D77D56">
        <w:rPr>
          <w:rFonts w:ascii="Arial" w:hAnsi="Arial" w:cs="Arial"/>
        </w:rPr>
        <w:t>menyampaikan rasa hormat</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terimakasih</w:t>
      </w:r>
      <w:r>
        <w:rPr>
          <w:rFonts w:ascii="Arial" w:hAnsi="Arial" w:cs="Arial"/>
        </w:rPr>
        <w:t xml:space="preserve"> </w:t>
      </w:r>
      <w:r w:rsidRPr="00D77D56">
        <w:rPr>
          <w:rFonts w:ascii="Arial" w:hAnsi="Arial" w:cs="Arial"/>
        </w:rPr>
        <w:t>atas</w:t>
      </w:r>
      <w:r>
        <w:rPr>
          <w:rFonts w:ascii="Arial" w:hAnsi="Arial" w:cs="Arial"/>
        </w:rPr>
        <w:t xml:space="preserve"> </w:t>
      </w:r>
      <w:r w:rsidRPr="00D77D56">
        <w:rPr>
          <w:rFonts w:ascii="Arial" w:hAnsi="Arial" w:cs="Arial"/>
        </w:rPr>
        <w:t>semua</w:t>
      </w:r>
      <w:r>
        <w:rPr>
          <w:rFonts w:ascii="Arial" w:hAnsi="Arial" w:cs="Arial"/>
        </w:rPr>
        <w:t xml:space="preserve"> </w:t>
      </w:r>
      <w:r w:rsidRPr="00D77D56">
        <w:rPr>
          <w:rFonts w:ascii="Arial" w:hAnsi="Arial" w:cs="Arial"/>
        </w:rPr>
        <w:t>bantuan</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dukungan</w:t>
      </w:r>
      <w:r>
        <w:rPr>
          <w:rFonts w:ascii="Arial" w:hAnsi="Arial" w:cs="Arial"/>
        </w:rPr>
        <w:t xml:space="preserve"> </w:t>
      </w:r>
      <w:r w:rsidRPr="00D77D56">
        <w:rPr>
          <w:rFonts w:ascii="Arial" w:hAnsi="Arial" w:cs="Arial"/>
        </w:rPr>
        <w:t>selama</w:t>
      </w:r>
      <w:r>
        <w:rPr>
          <w:rFonts w:ascii="Arial" w:hAnsi="Arial" w:cs="Arial"/>
        </w:rPr>
        <w:t xml:space="preserve"> </w:t>
      </w:r>
      <w:r w:rsidRPr="00D77D56">
        <w:rPr>
          <w:rFonts w:ascii="Arial" w:hAnsi="Arial" w:cs="Arial"/>
        </w:rPr>
        <w:t>pelaksana</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penyusunan</w:t>
      </w:r>
      <w:r>
        <w:rPr>
          <w:rFonts w:ascii="Arial" w:hAnsi="Arial" w:cs="Arial"/>
        </w:rPr>
        <w:t xml:space="preserve"> </w:t>
      </w:r>
      <w:r w:rsidRPr="00D77D56">
        <w:rPr>
          <w:rFonts w:ascii="Arial" w:hAnsi="Arial" w:cs="Arial"/>
        </w:rPr>
        <w:t>Karya</w:t>
      </w:r>
      <w:r>
        <w:rPr>
          <w:rFonts w:ascii="Arial" w:hAnsi="Arial" w:cs="Arial"/>
        </w:rPr>
        <w:t xml:space="preserve"> </w:t>
      </w:r>
      <w:r w:rsidRPr="00D77D56">
        <w:rPr>
          <w:rFonts w:ascii="Arial" w:hAnsi="Arial" w:cs="Arial"/>
        </w:rPr>
        <w:t>Tulis</w:t>
      </w:r>
      <w:r>
        <w:rPr>
          <w:rFonts w:ascii="Arial" w:hAnsi="Arial" w:cs="Arial"/>
        </w:rPr>
        <w:t xml:space="preserve"> </w:t>
      </w:r>
      <w:r w:rsidRPr="00D77D56">
        <w:rPr>
          <w:rFonts w:ascii="Arial" w:hAnsi="Arial" w:cs="Arial"/>
        </w:rPr>
        <w:t>Ilmiah</w:t>
      </w:r>
      <w:r>
        <w:rPr>
          <w:rFonts w:ascii="Arial" w:hAnsi="Arial" w:cs="Arial"/>
        </w:rPr>
        <w:t xml:space="preserve"> </w:t>
      </w:r>
      <w:r w:rsidRPr="00D77D56">
        <w:rPr>
          <w:rFonts w:ascii="Arial" w:hAnsi="Arial" w:cs="Arial"/>
        </w:rPr>
        <w:t>ini</w:t>
      </w:r>
      <w:r>
        <w:rPr>
          <w:rFonts w:ascii="Arial" w:hAnsi="Arial" w:cs="Arial"/>
        </w:rPr>
        <w:t xml:space="preserve"> </w:t>
      </w:r>
      <w:r w:rsidRPr="00D77D56">
        <w:rPr>
          <w:rFonts w:ascii="Arial" w:hAnsi="Arial" w:cs="Arial"/>
        </w:rPr>
        <w:t>kepada:</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Ibu</w:t>
      </w:r>
      <w:r>
        <w:rPr>
          <w:rFonts w:ascii="Arial" w:hAnsi="Arial" w:cs="Arial"/>
        </w:rPr>
        <w:t xml:space="preserve"> </w:t>
      </w:r>
      <w:r w:rsidRPr="00D77D56">
        <w:rPr>
          <w:rFonts w:ascii="Arial" w:hAnsi="Arial" w:cs="Arial"/>
        </w:rPr>
        <w:t>Dra. Ida Nurhayati, M.Kes. Selaku</w:t>
      </w:r>
      <w:r>
        <w:rPr>
          <w:rFonts w:ascii="Arial" w:hAnsi="Arial" w:cs="Arial"/>
        </w:rPr>
        <w:t xml:space="preserve"> </w:t>
      </w:r>
      <w:r w:rsidRPr="00D77D56">
        <w:rPr>
          <w:rFonts w:ascii="Arial" w:hAnsi="Arial" w:cs="Arial"/>
        </w:rPr>
        <w:t>Direktur</w:t>
      </w:r>
      <w:r>
        <w:rPr>
          <w:rFonts w:ascii="Arial" w:hAnsi="Arial" w:cs="Arial"/>
        </w:rPr>
        <w:t xml:space="preserve"> </w:t>
      </w:r>
      <w:r w:rsidRPr="00D77D56">
        <w:rPr>
          <w:rFonts w:ascii="Arial" w:hAnsi="Arial" w:cs="Arial"/>
        </w:rPr>
        <w:t>Politeknik</w:t>
      </w:r>
      <w:r>
        <w:rPr>
          <w:rFonts w:ascii="Arial" w:hAnsi="Arial" w:cs="Arial"/>
        </w:rPr>
        <w:t xml:space="preserve"> </w:t>
      </w:r>
      <w:r w:rsidRPr="00D77D56">
        <w:rPr>
          <w:rFonts w:ascii="Arial" w:hAnsi="Arial" w:cs="Arial"/>
        </w:rPr>
        <w:t>Kesehatan</w:t>
      </w:r>
      <w:r>
        <w:rPr>
          <w:rFonts w:ascii="Arial" w:hAnsi="Arial" w:cs="Arial"/>
        </w:rPr>
        <w:t xml:space="preserve"> </w:t>
      </w:r>
      <w:r w:rsidRPr="00D77D56">
        <w:rPr>
          <w:rFonts w:ascii="Arial" w:hAnsi="Arial" w:cs="Arial"/>
        </w:rPr>
        <w:t>Kemenkes Medan.</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Bapak</w:t>
      </w:r>
      <w:r>
        <w:rPr>
          <w:rFonts w:ascii="Arial" w:hAnsi="Arial" w:cs="Arial"/>
        </w:rPr>
        <w:t xml:space="preserve"> </w:t>
      </w:r>
      <w:r w:rsidRPr="00D77D56">
        <w:rPr>
          <w:rFonts w:ascii="Arial" w:hAnsi="Arial" w:cs="Arial"/>
        </w:rPr>
        <w:t>Erba</w:t>
      </w:r>
      <w:r>
        <w:rPr>
          <w:rFonts w:ascii="Arial" w:hAnsi="Arial" w:cs="Arial"/>
        </w:rPr>
        <w:t xml:space="preserve"> </w:t>
      </w:r>
      <w:r w:rsidRPr="00D77D56">
        <w:rPr>
          <w:rFonts w:ascii="Arial" w:hAnsi="Arial" w:cs="Arial"/>
        </w:rPr>
        <w:t>Kalto</w:t>
      </w:r>
      <w:r>
        <w:rPr>
          <w:rFonts w:ascii="Arial" w:hAnsi="Arial" w:cs="Arial"/>
        </w:rPr>
        <w:t xml:space="preserve"> </w:t>
      </w:r>
      <w:r w:rsidRPr="00D77D56">
        <w:rPr>
          <w:rFonts w:ascii="Arial" w:hAnsi="Arial" w:cs="Arial"/>
        </w:rPr>
        <w:t>Manik</w:t>
      </w:r>
      <w:r>
        <w:rPr>
          <w:rFonts w:ascii="Arial" w:hAnsi="Arial" w:cs="Arial"/>
        </w:rPr>
        <w:t>,</w:t>
      </w:r>
      <w:r w:rsidRPr="00D77D56">
        <w:rPr>
          <w:rFonts w:ascii="Arial" w:hAnsi="Arial" w:cs="Arial"/>
        </w:rPr>
        <w:t>SKM, M.Sc. Selaku</w:t>
      </w:r>
      <w:r>
        <w:rPr>
          <w:rFonts w:ascii="Arial" w:hAnsi="Arial" w:cs="Arial"/>
        </w:rPr>
        <w:t xml:space="preserve"> </w:t>
      </w:r>
      <w:r w:rsidRPr="00D77D56">
        <w:rPr>
          <w:rFonts w:ascii="Arial" w:hAnsi="Arial" w:cs="Arial"/>
        </w:rPr>
        <w:t>Ketua</w:t>
      </w:r>
      <w:r>
        <w:rPr>
          <w:rFonts w:ascii="Arial" w:hAnsi="Arial" w:cs="Arial"/>
        </w:rPr>
        <w:t xml:space="preserve"> Juru</w:t>
      </w:r>
      <w:r w:rsidRPr="00D77D56">
        <w:rPr>
          <w:rFonts w:ascii="Arial" w:hAnsi="Arial" w:cs="Arial"/>
        </w:rPr>
        <w:t>san</w:t>
      </w:r>
      <w:r>
        <w:rPr>
          <w:rFonts w:ascii="Arial" w:hAnsi="Arial" w:cs="Arial"/>
        </w:rPr>
        <w:t xml:space="preserve"> </w:t>
      </w:r>
      <w:r w:rsidRPr="00D77D56">
        <w:rPr>
          <w:rFonts w:ascii="Arial" w:hAnsi="Arial" w:cs="Arial"/>
        </w:rPr>
        <w:t>Kesehatan</w:t>
      </w:r>
      <w:r>
        <w:rPr>
          <w:rFonts w:ascii="Arial" w:hAnsi="Arial" w:cs="Arial"/>
        </w:rPr>
        <w:t xml:space="preserve">  </w:t>
      </w:r>
      <w:r w:rsidRPr="00D77D56">
        <w:rPr>
          <w:rFonts w:ascii="Arial" w:hAnsi="Arial" w:cs="Arial"/>
        </w:rPr>
        <w:t>Lingkungan</w:t>
      </w:r>
      <w:r>
        <w:rPr>
          <w:rFonts w:ascii="Arial" w:hAnsi="Arial" w:cs="Arial"/>
        </w:rPr>
        <w:t xml:space="preserve"> </w:t>
      </w:r>
      <w:r w:rsidRPr="00D77D56">
        <w:rPr>
          <w:rFonts w:ascii="Arial" w:hAnsi="Arial" w:cs="Arial"/>
        </w:rPr>
        <w:t>Kabanjahe</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Ibu</w:t>
      </w:r>
      <w:r>
        <w:rPr>
          <w:rFonts w:ascii="Arial" w:hAnsi="Arial" w:cs="Arial"/>
        </w:rPr>
        <w:t xml:space="preserve"> </w:t>
      </w:r>
      <w:r w:rsidRPr="00D77D56">
        <w:rPr>
          <w:rFonts w:ascii="Arial" w:hAnsi="Arial" w:cs="Arial"/>
        </w:rPr>
        <w:t>Haesti</w:t>
      </w:r>
      <w:r>
        <w:rPr>
          <w:rFonts w:ascii="Arial" w:hAnsi="Arial" w:cs="Arial"/>
        </w:rPr>
        <w:t xml:space="preserve"> Sembiring, </w:t>
      </w:r>
      <w:r w:rsidRPr="00D77D56">
        <w:rPr>
          <w:rFonts w:ascii="Arial" w:hAnsi="Arial" w:cs="Arial"/>
        </w:rPr>
        <w:t>SST, M.Sc. Selaku</w:t>
      </w:r>
      <w:r>
        <w:rPr>
          <w:rFonts w:ascii="Arial" w:hAnsi="Arial" w:cs="Arial"/>
        </w:rPr>
        <w:t xml:space="preserve"> </w:t>
      </w:r>
      <w:r w:rsidRPr="00D77D56">
        <w:rPr>
          <w:rFonts w:ascii="Arial" w:hAnsi="Arial" w:cs="Arial"/>
        </w:rPr>
        <w:t>Dosen</w:t>
      </w:r>
      <w:r>
        <w:rPr>
          <w:rFonts w:ascii="Arial" w:hAnsi="Arial" w:cs="Arial"/>
        </w:rPr>
        <w:t xml:space="preserve"> </w:t>
      </w:r>
      <w:r w:rsidRPr="00D77D56">
        <w:rPr>
          <w:rFonts w:ascii="Arial" w:hAnsi="Arial" w:cs="Arial"/>
        </w:rPr>
        <w:t>Pembimbing</w:t>
      </w:r>
      <w:r>
        <w:rPr>
          <w:rFonts w:ascii="Arial" w:hAnsi="Arial" w:cs="Arial"/>
        </w:rPr>
        <w:t xml:space="preserve"> </w:t>
      </w:r>
      <w:r w:rsidRPr="00D77D56">
        <w:rPr>
          <w:rFonts w:ascii="Arial" w:hAnsi="Arial" w:cs="Arial"/>
        </w:rPr>
        <w:t>dalam</w:t>
      </w:r>
      <w:r>
        <w:rPr>
          <w:rFonts w:ascii="Arial" w:hAnsi="Arial" w:cs="Arial"/>
        </w:rPr>
        <w:t xml:space="preserve"> </w:t>
      </w:r>
      <w:r w:rsidRPr="00D77D56">
        <w:rPr>
          <w:rFonts w:ascii="Arial" w:hAnsi="Arial" w:cs="Arial"/>
        </w:rPr>
        <w:t>penulisan</w:t>
      </w:r>
      <w:r>
        <w:rPr>
          <w:rFonts w:ascii="Arial" w:hAnsi="Arial" w:cs="Arial"/>
        </w:rPr>
        <w:t xml:space="preserve"> </w:t>
      </w:r>
      <w:r w:rsidRPr="00D77D56">
        <w:rPr>
          <w:rFonts w:ascii="Arial" w:hAnsi="Arial" w:cs="Arial"/>
        </w:rPr>
        <w:t>Kar</w:t>
      </w:r>
      <w:r>
        <w:rPr>
          <w:rFonts w:ascii="Arial" w:hAnsi="Arial" w:cs="Arial"/>
        </w:rPr>
        <w:t>ya Tulis Ilmiah yang telah banya</w:t>
      </w:r>
      <w:r w:rsidRPr="00D77D56">
        <w:rPr>
          <w:rFonts w:ascii="Arial" w:hAnsi="Arial" w:cs="Arial"/>
        </w:rPr>
        <w:t>k memberikan</w:t>
      </w:r>
      <w:r>
        <w:rPr>
          <w:rFonts w:ascii="Arial" w:hAnsi="Arial" w:cs="Arial"/>
        </w:rPr>
        <w:t xml:space="preserve"> saran,</w:t>
      </w:r>
      <w:r w:rsidRPr="00D77D56">
        <w:rPr>
          <w:rFonts w:ascii="Arial" w:hAnsi="Arial" w:cs="Arial"/>
        </w:rPr>
        <w:t>petunjuk</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masukan yang sangat</w:t>
      </w:r>
      <w:r>
        <w:rPr>
          <w:rFonts w:ascii="Arial" w:hAnsi="Arial" w:cs="Arial"/>
        </w:rPr>
        <w:t xml:space="preserve"> </w:t>
      </w:r>
      <w:r w:rsidRPr="00D77D56">
        <w:rPr>
          <w:rFonts w:ascii="Arial" w:hAnsi="Arial" w:cs="Arial"/>
        </w:rPr>
        <w:t>berharga</w:t>
      </w:r>
      <w:r>
        <w:rPr>
          <w:rFonts w:ascii="Arial" w:hAnsi="Arial" w:cs="Arial"/>
        </w:rPr>
        <w:t xml:space="preserve"> </w:t>
      </w:r>
      <w:r w:rsidRPr="00D77D56">
        <w:rPr>
          <w:rFonts w:ascii="Arial" w:hAnsi="Arial" w:cs="Arial"/>
        </w:rPr>
        <w:t>sampai</w:t>
      </w:r>
      <w:r>
        <w:rPr>
          <w:rFonts w:ascii="Arial" w:hAnsi="Arial" w:cs="Arial"/>
        </w:rPr>
        <w:t xml:space="preserve"> </w:t>
      </w:r>
      <w:r w:rsidRPr="00D77D56">
        <w:rPr>
          <w:rFonts w:ascii="Arial" w:hAnsi="Arial" w:cs="Arial"/>
        </w:rPr>
        <w:t>selesainya</w:t>
      </w:r>
      <w:r>
        <w:rPr>
          <w:rFonts w:ascii="Arial" w:hAnsi="Arial" w:cs="Arial"/>
        </w:rPr>
        <w:t xml:space="preserve"> </w:t>
      </w:r>
      <w:r w:rsidRPr="00D77D56">
        <w:rPr>
          <w:rFonts w:ascii="Arial" w:hAnsi="Arial" w:cs="Arial"/>
        </w:rPr>
        <w:t>Karya</w:t>
      </w:r>
      <w:r>
        <w:rPr>
          <w:rFonts w:ascii="Arial" w:hAnsi="Arial" w:cs="Arial"/>
        </w:rPr>
        <w:t xml:space="preserve"> </w:t>
      </w:r>
      <w:r w:rsidRPr="00D77D56">
        <w:rPr>
          <w:rFonts w:ascii="Arial" w:hAnsi="Arial" w:cs="Arial"/>
        </w:rPr>
        <w:t>TulisI</w:t>
      </w:r>
      <w:r>
        <w:rPr>
          <w:rFonts w:ascii="Arial" w:hAnsi="Arial" w:cs="Arial"/>
        </w:rPr>
        <w:t xml:space="preserve"> </w:t>
      </w:r>
      <w:r w:rsidRPr="00D77D56">
        <w:rPr>
          <w:rFonts w:ascii="Arial" w:hAnsi="Arial" w:cs="Arial"/>
        </w:rPr>
        <w:t>lmiah</w:t>
      </w:r>
      <w:r>
        <w:rPr>
          <w:rFonts w:ascii="Arial" w:hAnsi="Arial" w:cs="Arial"/>
        </w:rPr>
        <w:t xml:space="preserve"> </w:t>
      </w:r>
      <w:r w:rsidRPr="00D77D56">
        <w:rPr>
          <w:rFonts w:ascii="Arial" w:hAnsi="Arial" w:cs="Arial"/>
        </w:rPr>
        <w:t>ini.</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Ibu Marina</w:t>
      </w:r>
      <w:r>
        <w:rPr>
          <w:rFonts w:ascii="Arial" w:hAnsi="Arial" w:cs="Arial"/>
        </w:rPr>
        <w:t xml:space="preserve"> Br.Karo, SKM, M.Kes. Selaku Dosen Penguji penulis Karya Tulis ilmiah yang telah memberikan masukan dan saran di penulisan Karya Tulis Ilmiah.</w:t>
      </w:r>
    </w:p>
    <w:p w:rsidR="00722BD3" w:rsidRPr="00120FC2"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Ibu</w:t>
      </w:r>
      <w:r>
        <w:rPr>
          <w:rFonts w:ascii="Arial" w:hAnsi="Arial" w:cs="Arial"/>
        </w:rPr>
        <w:t xml:space="preserve"> </w:t>
      </w:r>
      <w:r w:rsidRPr="00D77D56">
        <w:rPr>
          <w:rFonts w:ascii="Arial" w:hAnsi="Arial" w:cs="Arial"/>
        </w:rPr>
        <w:t>Jernita</w:t>
      </w:r>
      <w:r>
        <w:rPr>
          <w:rFonts w:ascii="Arial" w:hAnsi="Arial" w:cs="Arial"/>
        </w:rPr>
        <w:t xml:space="preserve"> </w:t>
      </w:r>
      <w:r w:rsidRPr="00D77D56">
        <w:rPr>
          <w:rFonts w:ascii="Arial" w:hAnsi="Arial" w:cs="Arial"/>
        </w:rPr>
        <w:t>Sinaga</w:t>
      </w:r>
      <w:r>
        <w:rPr>
          <w:rFonts w:ascii="Arial" w:hAnsi="Arial" w:cs="Arial"/>
        </w:rPr>
        <w:t>, SKM, MPH. Selaku Dosen Penguji penulis Karya Tulis ilmiah yang telah memberikan masukan dan saran di penulisan Karya Tulis Ilmiah.</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Ibu</w:t>
      </w:r>
      <w:r>
        <w:rPr>
          <w:rFonts w:ascii="Arial" w:hAnsi="Arial" w:cs="Arial"/>
        </w:rPr>
        <w:t xml:space="preserve"> </w:t>
      </w:r>
      <w:r w:rsidRPr="00D77D56">
        <w:rPr>
          <w:rFonts w:ascii="Arial" w:hAnsi="Arial" w:cs="Arial"/>
        </w:rPr>
        <w:t>Likasi</w:t>
      </w:r>
      <w:r>
        <w:rPr>
          <w:rFonts w:ascii="Arial" w:hAnsi="Arial" w:cs="Arial"/>
        </w:rPr>
        <w:t xml:space="preserve"> Emita sebayang, SKM, M.Kes. Selaku Dosen Pembing Akademik yang telah membimbing dalam perkuliahan selama 3 tahun.</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lastRenderedPageBreak/>
        <w:t>Bapak</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Ibu</w:t>
      </w:r>
      <w:r>
        <w:rPr>
          <w:rFonts w:ascii="Arial" w:hAnsi="Arial" w:cs="Arial"/>
        </w:rPr>
        <w:t xml:space="preserve"> </w:t>
      </w:r>
      <w:r w:rsidRPr="00D77D56">
        <w:rPr>
          <w:rFonts w:ascii="Arial" w:hAnsi="Arial" w:cs="Arial"/>
        </w:rPr>
        <w:t>Dosen</w:t>
      </w:r>
      <w:r>
        <w:rPr>
          <w:rFonts w:ascii="Arial" w:hAnsi="Arial" w:cs="Arial"/>
        </w:rPr>
        <w:t xml:space="preserve"> </w:t>
      </w:r>
      <w:r w:rsidRPr="00D77D56">
        <w:rPr>
          <w:rFonts w:ascii="Arial" w:hAnsi="Arial" w:cs="Arial"/>
        </w:rPr>
        <w:t>Politeknik Medan Jurusan</w:t>
      </w:r>
      <w:r>
        <w:rPr>
          <w:rFonts w:ascii="Arial" w:hAnsi="Arial" w:cs="Arial"/>
        </w:rPr>
        <w:t xml:space="preserve"> </w:t>
      </w:r>
      <w:r w:rsidRPr="00D77D56">
        <w:rPr>
          <w:rFonts w:ascii="Arial" w:hAnsi="Arial" w:cs="Arial"/>
        </w:rPr>
        <w:t>Kes</w:t>
      </w:r>
      <w:r>
        <w:rPr>
          <w:rFonts w:ascii="Arial" w:hAnsi="Arial" w:cs="Arial"/>
        </w:rPr>
        <w:t>e</w:t>
      </w:r>
      <w:r w:rsidRPr="00D77D56">
        <w:rPr>
          <w:rFonts w:ascii="Arial" w:hAnsi="Arial" w:cs="Arial"/>
        </w:rPr>
        <w:t>hatan</w:t>
      </w:r>
      <w:r>
        <w:rPr>
          <w:rFonts w:ascii="Arial" w:hAnsi="Arial" w:cs="Arial"/>
        </w:rPr>
        <w:t xml:space="preserve"> </w:t>
      </w:r>
      <w:r w:rsidRPr="00D77D56">
        <w:rPr>
          <w:rFonts w:ascii="Arial" w:hAnsi="Arial" w:cs="Arial"/>
        </w:rPr>
        <w:t>Lingkungan</w:t>
      </w:r>
      <w:r>
        <w:rPr>
          <w:rFonts w:ascii="Arial" w:hAnsi="Arial" w:cs="Arial"/>
        </w:rPr>
        <w:t xml:space="preserve"> </w:t>
      </w:r>
      <w:r w:rsidRPr="00D77D56">
        <w:rPr>
          <w:rFonts w:ascii="Arial" w:hAnsi="Arial" w:cs="Arial"/>
        </w:rPr>
        <w:t>Kabanjahe</w:t>
      </w:r>
      <w:r>
        <w:rPr>
          <w:rFonts w:ascii="Arial" w:hAnsi="Arial" w:cs="Arial"/>
        </w:rPr>
        <w:t xml:space="preserve"> </w:t>
      </w:r>
      <w:r w:rsidRPr="00D77D56">
        <w:rPr>
          <w:rFonts w:ascii="Arial" w:hAnsi="Arial" w:cs="Arial"/>
        </w:rPr>
        <w:t>serta</w:t>
      </w:r>
      <w:r>
        <w:rPr>
          <w:rFonts w:ascii="Arial" w:hAnsi="Arial" w:cs="Arial"/>
        </w:rPr>
        <w:t xml:space="preserve"> Pegawai/staf</w:t>
      </w:r>
      <w:r w:rsidRPr="00D77D56">
        <w:rPr>
          <w:rFonts w:ascii="Arial" w:hAnsi="Arial" w:cs="Arial"/>
        </w:rPr>
        <w:t xml:space="preserve"> yang telah</w:t>
      </w:r>
      <w:r>
        <w:rPr>
          <w:rFonts w:ascii="Arial" w:hAnsi="Arial" w:cs="Arial"/>
        </w:rPr>
        <w:t xml:space="preserve"> </w:t>
      </w:r>
      <w:r w:rsidRPr="00D77D56">
        <w:rPr>
          <w:rFonts w:ascii="Arial" w:hAnsi="Arial" w:cs="Arial"/>
        </w:rPr>
        <w:t>banyak</w:t>
      </w:r>
      <w:r>
        <w:rPr>
          <w:rFonts w:ascii="Arial" w:hAnsi="Arial" w:cs="Arial"/>
        </w:rPr>
        <w:t xml:space="preserve"> </w:t>
      </w:r>
      <w:r w:rsidRPr="00D77D56">
        <w:rPr>
          <w:rFonts w:ascii="Arial" w:hAnsi="Arial" w:cs="Arial"/>
        </w:rPr>
        <w:t>membantu</w:t>
      </w:r>
      <w:r>
        <w:rPr>
          <w:rFonts w:ascii="Arial" w:hAnsi="Arial" w:cs="Arial"/>
        </w:rPr>
        <w:t xml:space="preserve"> </w:t>
      </w:r>
      <w:r w:rsidRPr="00D77D56">
        <w:rPr>
          <w:rFonts w:ascii="Arial" w:hAnsi="Arial" w:cs="Arial"/>
        </w:rPr>
        <w:t>selama</w:t>
      </w:r>
      <w:r>
        <w:rPr>
          <w:rFonts w:ascii="Arial" w:hAnsi="Arial" w:cs="Arial"/>
        </w:rPr>
        <w:t xml:space="preserve"> </w:t>
      </w:r>
      <w:r w:rsidRPr="00D77D56">
        <w:rPr>
          <w:rFonts w:ascii="Arial" w:hAnsi="Arial" w:cs="Arial"/>
        </w:rPr>
        <w:t>penulis</w:t>
      </w:r>
      <w:r>
        <w:rPr>
          <w:rFonts w:ascii="Arial" w:hAnsi="Arial" w:cs="Arial"/>
        </w:rPr>
        <w:t xml:space="preserve"> </w:t>
      </w:r>
      <w:r w:rsidRPr="00D77D56">
        <w:rPr>
          <w:rFonts w:ascii="Arial" w:hAnsi="Arial" w:cs="Arial"/>
        </w:rPr>
        <w:t>mengikuti</w:t>
      </w:r>
      <w:r>
        <w:rPr>
          <w:rFonts w:ascii="Arial" w:hAnsi="Arial" w:cs="Arial"/>
        </w:rPr>
        <w:t xml:space="preserve"> </w:t>
      </w:r>
      <w:r w:rsidRPr="00D77D56">
        <w:rPr>
          <w:rFonts w:ascii="Arial" w:hAnsi="Arial" w:cs="Arial"/>
        </w:rPr>
        <w:t>perkuliahan</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Ibu</w:t>
      </w:r>
      <w:r>
        <w:rPr>
          <w:rFonts w:ascii="Arial" w:hAnsi="Arial" w:cs="Arial"/>
        </w:rPr>
        <w:t xml:space="preserve"> </w:t>
      </w:r>
      <w:r w:rsidRPr="00D77D56">
        <w:rPr>
          <w:rFonts w:ascii="Arial" w:hAnsi="Arial" w:cs="Arial"/>
        </w:rPr>
        <w:t>Dra. Sari Utami. Selaku</w:t>
      </w:r>
      <w:r>
        <w:rPr>
          <w:rFonts w:ascii="Arial" w:hAnsi="Arial" w:cs="Arial"/>
        </w:rPr>
        <w:t xml:space="preserve"> </w:t>
      </w:r>
      <w:r w:rsidRPr="00D77D56">
        <w:rPr>
          <w:rFonts w:ascii="Arial" w:hAnsi="Arial" w:cs="Arial"/>
        </w:rPr>
        <w:t>Kepala UPT. Pelayana</w:t>
      </w:r>
      <w:r>
        <w:rPr>
          <w:rFonts w:ascii="Arial" w:hAnsi="Arial" w:cs="Arial"/>
        </w:rPr>
        <w:t xml:space="preserve"> </w:t>
      </w:r>
      <w:r w:rsidRPr="00D77D56">
        <w:rPr>
          <w:rFonts w:ascii="Arial" w:hAnsi="Arial" w:cs="Arial"/>
        </w:rPr>
        <w:t>Sosial</w:t>
      </w:r>
      <w:r>
        <w:rPr>
          <w:rFonts w:ascii="Arial" w:hAnsi="Arial" w:cs="Arial"/>
        </w:rPr>
        <w:t xml:space="preserve"> </w:t>
      </w:r>
      <w:r w:rsidRPr="00D77D56">
        <w:rPr>
          <w:rFonts w:ascii="Arial" w:hAnsi="Arial" w:cs="Arial"/>
        </w:rPr>
        <w:t>Anak</w:t>
      </w:r>
      <w:r>
        <w:rPr>
          <w:rFonts w:ascii="Arial" w:hAnsi="Arial" w:cs="Arial"/>
        </w:rPr>
        <w:t xml:space="preserve"> </w:t>
      </w:r>
      <w:r w:rsidRPr="00D77D56">
        <w:rPr>
          <w:rFonts w:ascii="Arial" w:hAnsi="Arial" w:cs="Arial"/>
        </w:rPr>
        <w:t>Dinas</w:t>
      </w:r>
      <w:r>
        <w:rPr>
          <w:rFonts w:ascii="Arial" w:hAnsi="Arial" w:cs="Arial"/>
        </w:rPr>
        <w:t xml:space="preserve"> </w:t>
      </w:r>
      <w:r w:rsidRPr="00D77D56">
        <w:rPr>
          <w:rFonts w:ascii="Arial" w:hAnsi="Arial" w:cs="Arial"/>
        </w:rPr>
        <w:t>Sosial</w:t>
      </w:r>
      <w:r>
        <w:rPr>
          <w:rFonts w:ascii="Arial" w:hAnsi="Arial" w:cs="Arial"/>
        </w:rPr>
        <w:t xml:space="preserve"> </w:t>
      </w:r>
      <w:r w:rsidRPr="00D77D56">
        <w:rPr>
          <w:rFonts w:ascii="Arial" w:hAnsi="Arial" w:cs="Arial"/>
        </w:rPr>
        <w:t>Sidikilang-Kabanjahe yang telahbanyakmembantumemberikaninformasidan data yang dibutuhkanpenulis</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Teristimewah</w:t>
      </w:r>
      <w:r>
        <w:rPr>
          <w:rFonts w:ascii="Arial" w:hAnsi="Arial" w:cs="Arial"/>
        </w:rPr>
        <w:t xml:space="preserve"> </w:t>
      </w:r>
      <w:r w:rsidRPr="00D77D56">
        <w:rPr>
          <w:rFonts w:ascii="Arial" w:hAnsi="Arial" w:cs="Arial"/>
        </w:rPr>
        <w:t>buat</w:t>
      </w:r>
      <w:r>
        <w:rPr>
          <w:rFonts w:ascii="Arial" w:hAnsi="Arial" w:cs="Arial"/>
        </w:rPr>
        <w:t xml:space="preserve"> A</w:t>
      </w:r>
      <w:r w:rsidRPr="00D77D56">
        <w:rPr>
          <w:rFonts w:ascii="Arial" w:hAnsi="Arial" w:cs="Arial"/>
        </w:rPr>
        <w:t>yahanda</w:t>
      </w:r>
      <w:r>
        <w:rPr>
          <w:rFonts w:ascii="Arial" w:hAnsi="Arial" w:cs="Arial"/>
        </w:rPr>
        <w:t xml:space="preserve"> </w:t>
      </w:r>
      <w:r w:rsidRPr="00D77D56">
        <w:rPr>
          <w:rFonts w:ascii="Arial" w:hAnsi="Arial" w:cs="Arial"/>
        </w:rPr>
        <w:t>P.Sijabat</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Ibunda</w:t>
      </w:r>
      <w:r>
        <w:rPr>
          <w:rFonts w:ascii="Arial" w:hAnsi="Arial" w:cs="Arial"/>
        </w:rPr>
        <w:t xml:space="preserve"> </w:t>
      </w:r>
      <w:r w:rsidRPr="00D77D56">
        <w:rPr>
          <w:rFonts w:ascii="Arial" w:hAnsi="Arial" w:cs="Arial"/>
        </w:rPr>
        <w:t>R.Simorangkir yang telah</w:t>
      </w:r>
      <w:r>
        <w:rPr>
          <w:rFonts w:ascii="Arial" w:hAnsi="Arial" w:cs="Arial"/>
        </w:rPr>
        <w:t xml:space="preserve"> </w:t>
      </w:r>
      <w:r w:rsidRPr="00D77D56">
        <w:rPr>
          <w:rFonts w:ascii="Arial" w:hAnsi="Arial" w:cs="Arial"/>
        </w:rPr>
        <w:t>membesarkan</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memberikan</w:t>
      </w:r>
      <w:r>
        <w:rPr>
          <w:rFonts w:ascii="Arial" w:hAnsi="Arial" w:cs="Arial"/>
        </w:rPr>
        <w:t xml:space="preserve"> </w:t>
      </w:r>
      <w:r w:rsidRPr="00D77D56">
        <w:rPr>
          <w:rFonts w:ascii="Arial" w:hAnsi="Arial" w:cs="Arial"/>
        </w:rPr>
        <w:t>doa, dukungan, kasih</w:t>
      </w:r>
      <w:r>
        <w:rPr>
          <w:rFonts w:ascii="Arial" w:hAnsi="Arial" w:cs="Arial"/>
        </w:rPr>
        <w:t xml:space="preserve"> </w:t>
      </w:r>
      <w:r w:rsidRPr="00D77D56">
        <w:rPr>
          <w:rFonts w:ascii="Arial" w:hAnsi="Arial" w:cs="Arial"/>
        </w:rPr>
        <w:t>sayang</w:t>
      </w:r>
      <w:proofErr w:type="gramStart"/>
      <w:r w:rsidRPr="00D77D56">
        <w:rPr>
          <w:rFonts w:ascii="Arial" w:hAnsi="Arial" w:cs="Arial"/>
        </w:rPr>
        <w:t>,semangat</w:t>
      </w:r>
      <w:proofErr w:type="gramEnd"/>
      <w:r w:rsidRPr="00D77D56">
        <w:rPr>
          <w:rFonts w:ascii="Arial" w:hAnsi="Arial" w:cs="Arial"/>
        </w:rPr>
        <w:t>, dan</w:t>
      </w:r>
      <w:r>
        <w:rPr>
          <w:rFonts w:ascii="Arial" w:hAnsi="Arial" w:cs="Arial"/>
        </w:rPr>
        <w:t xml:space="preserve"> </w:t>
      </w:r>
      <w:r w:rsidRPr="00D77D56">
        <w:rPr>
          <w:rFonts w:ascii="Arial" w:hAnsi="Arial" w:cs="Arial"/>
        </w:rPr>
        <w:t>tak</w:t>
      </w:r>
      <w:r>
        <w:rPr>
          <w:rFonts w:ascii="Arial" w:hAnsi="Arial" w:cs="Arial"/>
        </w:rPr>
        <w:t xml:space="preserve"> </w:t>
      </w:r>
      <w:r w:rsidRPr="00D77D56">
        <w:rPr>
          <w:rFonts w:ascii="Arial" w:hAnsi="Arial" w:cs="Arial"/>
        </w:rPr>
        <w:t>terhitung</w:t>
      </w:r>
      <w:r>
        <w:rPr>
          <w:rFonts w:ascii="Arial" w:hAnsi="Arial" w:cs="Arial"/>
        </w:rPr>
        <w:t xml:space="preserve"> </w:t>
      </w:r>
      <w:r w:rsidRPr="00D77D56">
        <w:rPr>
          <w:rFonts w:ascii="Arial" w:hAnsi="Arial" w:cs="Arial"/>
        </w:rPr>
        <w:t>banyaknya. Mereka</w:t>
      </w:r>
      <w:r>
        <w:rPr>
          <w:rFonts w:ascii="Arial" w:hAnsi="Arial" w:cs="Arial"/>
        </w:rPr>
        <w:t xml:space="preserve"> </w:t>
      </w:r>
      <w:r w:rsidRPr="00D77D56">
        <w:rPr>
          <w:rFonts w:ascii="Arial" w:hAnsi="Arial" w:cs="Arial"/>
        </w:rPr>
        <w:t>adalah</w:t>
      </w:r>
      <w:r>
        <w:rPr>
          <w:rFonts w:ascii="Arial" w:hAnsi="Arial" w:cs="Arial"/>
        </w:rPr>
        <w:t xml:space="preserve"> </w:t>
      </w:r>
      <w:r w:rsidRPr="00D77D56">
        <w:rPr>
          <w:rFonts w:ascii="Arial" w:hAnsi="Arial" w:cs="Arial"/>
        </w:rPr>
        <w:t>inspirasi</w:t>
      </w:r>
      <w:r>
        <w:rPr>
          <w:rFonts w:ascii="Arial" w:hAnsi="Arial" w:cs="Arial"/>
        </w:rPr>
        <w:t xml:space="preserve"> </w:t>
      </w:r>
      <w:r w:rsidRPr="00D77D56">
        <w:rPr>
          <w:rFonts w:ascii="Arial" w:hAnsi="Arial" w:cs="Arial"/>
        </w:rPr>
        <w:t>hidup</w:t>
      </w:r>
      <w:r>
        <w:rPr>
          <w:rFonts w:ascii="Arial" w:hAnsi="Arial" w:cs="Arial"/>
        </w:rPr>
        <w:t xml:space="preserve"> </w:t>
      </w:r>
      <w:r w:rsidRPr="00D77D56">
        <w:rPr>
          <w:rFonts w:ascii="Arial" w:hAnsi="Arial" w:cs="Arial"/>
        </w:rPr>
        <w:t>terbesar</w:t>
      </w:r>
      <w:r>
        <w:rPr>
          <w:rFonts w:ascii="Arial" w:hAnsi="Arial" w:cs="Arial"/>
        </w:rPr>
        <w:t xml:space="preserve"> </w:t>
      </w:r>
      <w:r w:rsidRPr="00D77D56">
        <w:rPr>
          <w:rFonts w:ascii="Arial" w:hAnsi="Arial" w:cs="Arial"/>
        </w:rPr>
        <w:t>dalam</w:t>
      </w:r>
      <w:r>
        <w:rPr>
          <w:rFonts w:ascii="Arial" w:hAnsi="Arial" w:cs="Arial"/>
        </w:rPr>
        <w:t xml:space="preserve"> </w:t>
      </w:r>
      <w:r w:rsidRPr="00D77D56">
        <w:rPr>
          <w:rFonts w:ascii="Arial" w:hAnsi="Arial" w:cs="Arial"/>
        </w:rPr>
        <w:t>pencapaian</w:t>
      </w:r>
      <w:r>
        <w:rPr>
          <w:rFonts w:ascii="Arial" w:hAnsi="Arial" w:cs="Arial"/>
        </w:rPr>
        <w:t xml:space="preserve"> </w:t>
      </w:r>
      <w:r w:rsidRPr="00D77D56">
        <w:rPr>
          <w:rFonts w:ascii="Arial" w:hAnsi="Arial" w:cs="Arial"/>
        </w:rPr>
        <w:t>tujuan</w:t>
      </w:r>
      <w:r>
        <w:rPr>
          <w:rFonts w:ascii="Arial" w:hAnsi="Arial" w:cs="Arial"/>
        </w:rPr>
        <w:t xml:space="preserve"> </w:t>
      </w:r>
      <w:r w:rsidRPr="00D77D56">
        <w:rPr>
          <w:rFonts w:ascii="Arial" w:hAnsi="Arial" w:cs="Arial"/>
        </w:rPr>
        <w:t>hidup.</w:t>
      </w:r>
    </w:p>
    <w:p w:rsidR="00722BD3"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Buat</w:t>
      </w:r>
      <w:r>
        <w:rPr>
          <w:rFonts w:ascii="Arial" w:hAnsi="Arial" w:cs="Arial"/>
        </w:rPr>
        <w:t xml:space="preserve"> </w:t>
      </w:r>
      <w:r w:rsidRPr="00D77D56">
        <w:rPr>
          <w:rFonts w:ascii="Arial" w:hAnsi="Arial" w:cs="Arial"/>
        </w:rPr>
        <w:t>Kakak</w:t>
      </w:r>
      <w:r>
        <w:rPr>
          <w:rFonts w:ascii="Arial" w:hAnsi="Arial" w:cs="Arial"/>
        </w:rPr>
        <w:t xml:space="preserve"> </w:t>
      </w:r>
      <w:r w:rsidRPr="00D77D56">
        <w:rPr>
          <w:rFonts w:ascii="Arial" w:hAnsi="Arial" w:cs="Arial"/>
        </w:rPr>
        <w:t>Saya (An</w:t>
      </w:r>
      <w:r>
        <w:rPr>
          <w:rFonts w:ascii="Arial" w:hAnsi="Arial" w:cs="Arial"/>
        </w:rPr>
        <w:t>driance Marsellina S, Dorna S,SP</w:t>
      </w:r>
      <w:r w:rsidRPr="00D77D56">
        <w:rPr>
          <w:rFonts w:ascii="Arial" w:hAnsi="Arial" w:cs="Arial"/>
        </w:rPr>
        <w:t>d, Ria H.S, Amd, dan</w:t>
      </w:r>
      <w:r>
        <w:rPr>
          <w:rFonts w:ascii="Arial" w:hAnsi="Arial" w:cs="Arial"/>
        </w:rPr>
        <w:t xml:space="preserve"> </w:t>
      </w:r>
      <w:r w:rsidRPr="00D77D56">
        <w:rPr>
          <w:rFonts w:ascii="Arial" w:hAnsi="Arial" w:cs="Arial"/>
        </w:rPr>
        <w:t>Riris A.S) dan</w:t>
      </w:r>
      <w:r>
        <w:rPr>
          <w:rFonts w:ascii="Arial" w:hAnsi="Arial" w:cs="Arial"/>
        </w:rPr>
        <w:t xml:space="preserve"> Adik saya (</w:t>
      </w:r>
      <w:r w:rsidRPr="00D77D56">
        <w:rPr>
          <w:rFonts w:ascii="Arial" w:hAnsi="Arial" w:cs="Arial"/>
        </w:rPr>
        <w:t>Paini</w:t>
      </w:r>
      <w:r>
        <w:rPr>
          <w:rFonts w:ascii="Arial" w:hAnsi="Arial" w:cs="Arial"/>
        </w:rPr>
        <w:t xml:space="preserve"> </w:t>
      </w:r>
      <w:r w:rsidRPr="00D77D56">
        <w:rPr>
          <w:rFonts w:ascii="Arial" w:hAnsi="Arial" w:cs="Arial"/>
        </w:rPr>
        <w:t>Risma</w:t>
      </w:r>
      <w:r>
        <w:rPr>
          <w:rFonts w:ascii="Arial" w:hAnsi="Arial" w:cs="Arial"/>
        </w:rPr>
        <w:t xml:space="preserve"> </w:t>
      </w:r>
      <w:r w:rsidRPr="00D77D56">
        <w:rPr>
          <w:rFonts w:ascii="Arial" w:hAnsi="Arial" w:cs="Arial"/>
        </w:rPr>
        <w:t>Sari.S.) tersayang yang telah</w:t>
      </w:r>
      <w:r>
        <w:rPr>
          <w:rFonts w:ascii="Arial" w:hAnsi="Arial" w:cs="Arial"/>
        </w:rPr>
        <w:t xml:space="preserve"> </w:t>
      </w:r>
      <w:r w:rsidRPr="00D77D56">
        <w:rPr>
          <w:rFonts w:ascii="Arial" w:hAnsi="Arial" w:cs="Arial"/>
        </w:rPr>
        <w:t>memberikan</w:t>
      </w:r>
      <w:r>
        <w:rPr>
          <w:rFonts w:ascii="Arial" w:hAnsi="Arial" w:cs="Arial"/>
        </w:rPr>
        <w:t xml:space="preserve"> </w:t>
      </w:r>
      <w:r w:rsidRPr="00D77D56">
        <w:rPr>
          <w:rFonts w:ascii="Arial" w:hAnsi="Arial" w:cs="Arial"/>
        </w:rPr>
        <w:t>inpirasi</w:t>
      </w:r>
      <w:r>
        <w:rPr>
          <w:rFonts w:ascii="Arial" w:hAnsi="Arial" w:cs="Arial"/>
        </w:rPr>
        <w:t xml:space="preserve"> </w:t>
      </w:r>
      <w:r w:rsidRPr="00D77D56">
        <w:rPr>
          <w:rFonts w:ascii="Arial" w:hAnsi="Arial" w:cs="Arial"/>
        </w:rPr>
        <w:t>untuk</w:t>
      </w:r>
      <w:r>
        <w:rPr>
          <w:rFonts w:ascii="Arial" w:hAnsi="Arial" w:cs="Arial"/>
        </w:rPr>
        <w:t xml:space="preserve"> </w:t>
      </w:r>
      <w:r w:rsidRPr="00D77D56">
        <w:rPr>
          <w:rFonts w:ascii="Arial" w:hAnsi="Arial" w:cs="Arial"/>
        </w:rPr>
        <w:t>segalahal, dorongan</w:t>
      </w:r>
      <w:r>
        <w:rPr>
          <w:rFonts w:ascii="Arial" w:hAnsi="Arial" w:cs="Arial"/>
        </w:rPr>
        <w:t xml:space="preserve"> </w:t>
      </w:r>
      <w:r w:rsidRPr="00D77D56">
        <w:rPr>
          <w:rFonts w:ascii="Arial" w:hAnsi="Arial" w:cs="Arial"/>
        </w:rPr>
        <w:t>nasehat, rasa sayang</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selalu</w:t>
      </w:r>
      <w:r>
        <w:rPr>
          <w:rFonts w:ascii="Arial" w:hAnsi="Arial" w:cs="Arial"/>
        </w:rPr>
        <w:t xml:space="preserve"> </w:t>
      </w:r>
      <w:r w:rsidRPr="00D77D56">
        <w:rPr>
          <w:rFonts w:ascii="Arial" w:hAnsi="Arial" w:cs="Arial"/>
        </w:rPr>
        <w:t>membuat</w:t>
      </w:r>
      <w:r>
        <w:rPr>
          <w:rFonts w:ascii="Arial" w:hAnsi="Arial" w:cs="Arial"/>
        </w:rPr>
        <w:t xml:space="preserve"> </w:t>
      </w:r>
      <w:r w:rsidRPr="00D77D56">
        <w:rPr>
          <w:rFonts w:ascii="Arial" w:hAnsi="Arial" w:cs="Arial"/>
        </w:rPr>
        <w:t>semangat</w:t>
      </w:r>
      <w:r>
        <w:rPr>
          <w:rFonts w:ascii="Arial" w:hAnsi="Arial" w:cs="Arial"/>
        </w:rPr>
        <w:t xml:space="preserve"> </w:t>
      </w:r>
      <w:r w:rsidRPr="00D77D56">
        <w:rPr>
          <w:rFonts w:ascii="Arial" w:hAnsi="Arial" w:cs="Arial"/>
        </w:rPr>
        <w:t>hidup.</w:t>
      </w:r>
    </w:p>
    <w:p w:rsidR="00722BD3" w:rsidRPr="00022F5E" w:rsidRDefault="00722BD3" w:rsidP="00D2277D">
      <w:pPr>
        <w:pStyle w:val="ListParagraph"/>
        <w:numPr>
          <w:ilvl w:val="0"/>
          <w:numId w:val="70"/>
        </w:numPr>
        <w:spacing w:after="0" w:line="360" w:lineRule="auto"/>
        <w:ind w:left="426" w:hanging="426"/>
        <w:jc w:val="both"/>
        <w:rPr>
          <w:rFonts w:ascii="Arial" w:hAnsi="Arial" w:cs="Arial"/>
        </w:rPr>
      </w:pPr>
      <w:r w:rsidRPr="00022F5E">
        <w:rPr>
          <w:rFonts w:ascii="Arial" w:hAnsi="Arial" w:cs="Arial"/>
        </w:rPr>
        <w:t xml:space="preserve">Buat Temanku Selama di Asrama (Simon Lubis, Irfan Panjaitan, Randy Sinaga) terimakasih yang telah menjadi teman yang baik </w:t>
      </w:r>
      <w:r>
        <w:rPr>
          <w:rFonts w:ascii="Arial" w:hAnsi="Arial" w:cs="Arial"/>
        </w:rPr>
        <w:t>di asrama selama 1 semester.</w:t>
      </w:r>
    </w:p>
    <w:p w:rsidR="00722BD3" w:rsidRPr="00022F5E" w:rsidRDefault="00722BD3" w:rsidP="00D2277D">
      <w:pPr>
        <w:pStyle w:val="ListParagraph"/>
        <w:numPr>
          <w:ilvl w:val="0"/>
          <w:numId w:val="70"/>
        </w:numPr>
        <w:spacing w:after="0" w:line="360" w:lineRule="auto"/>
        <w:ind w:left="426" w:hanging="426"/>
        <w:jc w:val="both"/>
        <w:rPr>
          <w:rFonts w:ascii="Arial" w:hAnsi="Arial" w:cs="Arial"/>
        </w:rPr>
      </w:pPr>
      <w:r w:rsidRPr="00022F5E">
        <w:rPr>
          <w:rFonts w:ascii="Arial" w:hAnsi="Arial" w:cs="Arial"/>
        </w:rPr>
        <w:t>Buat</w:t>
      </w:r>
      <w:r>
        <w:rPr>
          <w:rFonts w:ascii="Arial" w:hAnsi="Arial" w:cs="Arial"/>
        </w:rPr>
        <w:t xml:space="preserve"> </w:t>
      </w:r>
      <w:r w:rsidRPr="00022F5E">
        <w:rPr>
          <w:rFonts w:ascii="Arial" w:hAnsi="Arial" w:cs="Arial"/>
        </w:rPr>
        <w:t>temanku</w:t>
      </w:r>
      <w:r>
        <w:rPr>
          <w:rFonts w:ascii="Arial" w:hAnsi="Arial" w:cs="Arial"/>
        </w:rPr>
        <w:t xml:space="preserve"> </w:t>
      </w:r>
      <w:r w:rsidRPr="00022F5E">
        <w:rPr>
          <w:rFonts w:ascii="Arial" w:hAnsi="Arial" w:cs="Arial"/>
        </w:rPr>
        <w:t>satu</w:t>
      </w:r>
      <w:r>
        <w:rPr>
          <w:rFonts w:ascii="Arial" w:hAnsi="Arial" w:cs="Arial"/>
        </w:rPr>
        <w:t xml:space="preserve"> </w:t>
      </w:r>
      <w:r w:rsidRPr="00022F5E">
        <w:rPr>
          <w:rFonts w:ascii="Arial" w:hAnsi="Arial" w:cs="Arial"/>
        </w:rPr>
        <w:t>kost (Jumaidi</w:t>
      </w:r>
      <w:r>
        <w:rPr>
          <w:rFonts w:ascii="Arial" w:hAnsi="Arial" w:cs="Arial"/>
        </w:rPr>
        <w:t xml:space="preserve"> </w:t>
      </w:r>
      <w:r w:rsidRPr="00022F5E">
        <w:rPr>
          <w:rFonts w:ascii="Arial" w:hAnsi="Arial" w:cs="Arial"/>
        </w:rPr>
        <w:t>Tamba, SPd, Jumadi</w:t>
      </w:r>
      <w:r>
        <w:rPr>
          <w:rFonts w:ascii="Arial" w:hAnsi="Arial" w:cs="Arial"/>
        </w:rPr>
        <w:t xml:space="preserve"> </w:t>
      </w:r>
      <w:r w:rsidRPr="00022F5E">
        <w:rPr>
          <w:rFonts w:ascii="Arial" w:hAnsi="Arial" w:cs="Arial"/>
        </w:rPr>
        <w:t>Sinuhaji, Yahya, Targi</w:t>
      </w:r>
      <w:r>
        <w:rPr>
          <w:rFonts w:ascii="Arial" w:hAnsi="Arial" w:cs="Arial"/>
        </w:rPr>
        <w:t xml:space="preserve"> </w:t>
      </w:r>
      <w:r w:rsidRPr="00022F5E">
        <w:rPr>
          <w:rFonts w:ascii="Arial" w:hAnsi="Arial" w:cs="Arial"/>
        </w:rPr>
        <w:t>Tarigan, Jepri</w:t>
      </w:r>
      <w:r>
        <w:rPr>
          <w:rFonts w:ascii="Arial" w:hAnsi="Arial" w:cs="Arial"/>
        </w:rPr>
        <w:t xml:space="preserve"> </w:t>
      </w:r>
      <w:r w:rsidRPr="00022F5E">
        <w:rPr>
          <w:rFonts w:ascii="Arial" w:hAnsi="Arial" w:cs="Arial"/>
        </w:rPr>
        <w:t>barus) terimakasih</w:t>
      </w:r>
      <w:r>
        <w:rPr>
          <w:rFonts w:ascii="Arial" w:hAnsi="Arial" w:cs="Arial"/>
        </w:rPr>
        <w:t xml:space="preserve"> </w:t>
      </w:r>
      <w:r w:rsidRPr="00022F5E">
        <w:rPr>
          <w:rFonts w:ascii="Arial" w:hAnsi="Arial" w:cs="Arial"/>
        </w:rPr>
        <w:t>telah</w:t>
      </w:r>
      <w:r>
        <w:rPr>
          <w:rFonts w:ascii="Arial" w:hAnsi="Arial" w:cs="Arial"/>
        </w:rPr>
        <w:t xml:space="preserve"> </w:t>
      </w:r>
      <w:r w:rsidRPr="00022F5E">
        <w:rPr>
          <w:rFonts w:ascii="Arial" w:hAnsi="Arial" w:cs="Arial"/>
        </w:rPr>
        <w:t>menjadi</w:t>
      </w:r>
      <w:r>
        <w:rPr>
          <w:rFonts w:ascii="Arial" w:hAnsi="Arial" w:cs="Arial"/>
        </w:rPr>
        <w:t xml:space="preserve"> </w:t>
      </w:r>
      <w:r w:rsidRPr="00022F5E">
        <w:rPr>
          <w:rFonts w:ascii="Arial" w:hAnsi="Arial" w:cs="Arial"/>
        </w:rPr>
        <w:t>teman</w:t>
      </w:r>
      <w:r>
        <w:rPr>
          <w:rFonts w:ascii="Arial" w:hAnsi="Arial" w:cs="Arial"/>
        </w:rPr>
        <w:t xml:space="preserve"> </w:t>
      </w:r>
      <w:r w:rsidRPr="00022F5E">
        <w:rPr>
          <w:rFonts w:ascii="Arial" w:hAnsi="Arial" w:cs="Arial"/>
        </w:rPr>
        <w:t>terbaikku yang selalu</w:t>
      </w:r>
      <w:r>
        <w:rPr>
          <w:rFonts w:ascii="Arial" w:hAnsi="Arial" w:cs="Arial"/>
        </w:rPr>
        <w:t xml:space="preserve"> </w:t>
      </w:r>
      <w:r w:rsidRPr="00022F5E">
        <w:rPr>
          <w:rFonts w:ascii="Arial" w:hAnsi="Arial" w:cs="Arial"/>
        </w:rPr>
        <w:t>saling</w:t>
      </w:r>
      <w:r>
        <w:rPr>
          <w:rFonts w:ascii="Arial" w:hAnsi="Arial" w:cs="Arial"/>
        </w:rPr>
        <w:t xml:space="preserve"> </w:t>
      </w:r>
      <w:r w:rsidRPr="00022F5E">
        <w:rPr>
          <w:rFonts w:ascii="Arial" w:hAnsi="Arial" w:cs="Arial"/>
        </w:rPr>
        <w:t>menolong</w:t>
      </w:r>
      <w:r>
        <w:rPr>
          <w:rFonts w:ascii="Arial" w:hAnsi="Arial" w:cs="Arial"/>
        </w:rPr>
        <w:t xml:space="preserve"> </w:t>
      </w:r>
      <w:r w:rsidRPr="00022F5E">
        <w:rPr>
          <w:rFonts w:ascii="Arial" w:hAnsi="Arial" w:cs="Arial"/>
        </w:rPr>
        <w:t>dan</w:t>
      </w:r>
      <w:r>
        <w:rPr>
          <w:rFonts w:ascii="Arial" w:hAnsi="Arial" w:cs="Arial"/>
        </w:rPr>
        <w:t xml:space="preserve"> </w:t>
      </w:r>
      <w:r w:rsidRPr="00022F5E">
        <w:rPr>
          <w:rFonts w:ascii="Arial" w:hAnsi="Arial" w:cs="Arial"/>
        </w:rPr>
        <w:t>memberikan</w:t>
      </w:r>
      <w:r>
        <w:rPr>
          <w:rFonts w:ascii="Arial" w:hAnsi="Arial" w:cs="Arial"/>
        </w:rPr>
        <w:t xml:space="preserve"> </w:t>
      </w:r>
      <w:r w:rsidRPr="00022F5E">
        <w:rPr>
          <w:rFonts w:ascii="Arial" w:hAnsi="Arial" w:cs="Arial"/>
        </w:rPr>
        <w:t>semangat.</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proofErr w:type="gramStart"/>
      <w:r w:rsidRPr="00D77D56">
        <w:rPr>
          <w:rFonts w:ascii="Arial" w:hAnsi="Arial" w:cs="Arial"/>
        </w:rPr>
        <w:t>Buat  orangtua</w:t>
      </w:r>
      <w:proofErr w:type="gramEnd"/>
      <w:r>
        <w:rPr>
          <w:rFonts w:ascii="Arial" w:hAnsi="Arial" w:cs="Arial"/>
        </w:rPr>
        <w:t xml:space="preserve"> angkatku di perantauan (</w:t>
      </w:r>
      <w:r w:rsidRPr="00D77D56">
        <w:rPr>
          <w:rFonts w:ascii="Arial" w:hAnsi="Arial" w:cs="Arial"/>
        </w:rPr>
        <w:t>BapakSagala, Ibusolin, Ibu</w:t>
      </w:r>
      <w:r>
        <w:rPr>
          <w:rFonts w:ascii="Arial" w:hAnsi="Arial" w:cs="Arial"/>
        </w:rPr>
        <w:t xml:space="preserve"> harianja</w:t>
      </w:r>
      <w:r w:rsidRPr="00D77D56">
        <w:rPr>
          <w:rFonts w:ascii="Arial" w:hAnsi="Arial" w:cs="Arial"/>
        </w:rPr>
        <w:t>) terimakasih</w:t>
      </w:r>
      <w:r>
        <w:rPr>
          <w:rFonts w:ascii="Arial" w:hAnsi="Arial" w:cs="Arial"/>
        </w:rPr>
        <w:t xml:space="preserve"> </w:t>
      </w:r>
      <w:r w:rsidRPr="00D77D56">
        <w:rPr>
          <w:rFonts w:ascii="Arial" w:hAnsi="Arial" w:cs="Arial"/>
        </w:rPr>
        <w:t>telah</w:t>
      </w:r>
      <w:r>
        <w:rPr>
          <w:rFonts w:ascii="Arial" w:hAnsi="Arial" w:cs="Arial"/>
        </w:rPr>
        <w:t xml:space="preserve"> </w:t>
      </w:r>
      <w:r w:rsidRPr="00D77D56">
        <w:rPr>
          <w:rFonts w:ascii="Arial" w:hAnsi="Arial" w:cs="Arial"/>
        </w:rPr>
        <w:t>menjadi</w:t>
      </w:r>
      <w:r>
        <w:rPr>
          <w:rFonts w:ascii="Arial" w:hAnsi="Arial" w:cs="Arial"/>
        </w:rPr>
        <w:t xml:space="preserve"> </w:t>
      </w:r>
      <w:r w:rsidRPr="00D77D56">
        <w:rPr>
          <w:rFonts w:ascii="Arial" w:hAnsi="Arial" w:cs="Arial"/>
        </w:rPr>
        <w:t>sebagian</w:t>
      </w:r>
      <w:r>
        <w:rPr>
          <w:rFonts w:ascii="Arial" w:hAnsi="Arial" w:cs="Arial"/>
        </w:rPr>
        <w:t xml:space="preserve"> </w:t>
      </w:r>
      <w:r w:rsidRPr="00D77D56">
        <w:rPr>
          <w:rFonts w:ascii="Arial" w:hAnsi="Arial" w:cs="Arial"/>
        </w:rPr>
        <w:t>keluargaku yang selalu</w:t>
      </w:r>
      <w:r>
        <w:rPr>
          <w:rFonts w:ascii="Arial" w:hAnsi="Arial" w:cs="Arial"/>
        </w:rPr>
        <w:t xml:space="preserve"> </w:t>
      </w:r>
      <w:r w:rsidRPr="00D77D56">
        <w:rPr>
          <w:rFonts w:ascii="Arial" w:hAnsi="Arial" w:cs="Arial"/>
        </w:rPr>
        <w:t>memberikan</w:t>
      </w:r>
      <w:r>
        <w:rPr>
          <w:rFonts w:ascii="Arial" w:hAnsi="Arial" w:cs="Arial"/>
        </w:rPr>
        <w:t xml:space="preserve"> </w:t>
      </w:r>
      <w:r w:rsidRPr="00D77D56">
        <w:rPr>
          <w:rFonts w:ascii="Arial" w:hAnsi="Arial" w:cs="Arial"/>
        </w:rPr>
        <w:t>dorongan</w:t>
      </w:r>
      <w:r>
        <w:rPr>
          <w:rFonts w:ascii="Arial" w:hAnsi="Arial" w:cs="Arial"/>
        </w:rPr>
        <w:t xml:space="preserve"> </w:t>
      </w:r>
      <w:r w:rsidRPr="00D77D56">
        <w:rPr>
          <w:rFonts w:ascii="Arial" w:hAnsi="Arial" w:cs="Arial"/>
        </w:rPr>
        <w:t>nasehat</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memberikan</w:t>
      </w:r>
      <w:r>
        <w:rPr>
          <w:rFonts w:ascii="Arial" w:hAnsi="Arial" w:cs="Arial"/>
        </w:rPr>
        <w:t xml:space="preserve"> </w:t>
      </w:r>
      <w:r w:rsidRPr="00D77D56">
        <w:rPr>
          <w:rFonts w:ascii="Arial" w:hAnsi="Arial" w:cs="Arial"/>
        </w:rPr>
        <w:t>semangat.</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Pr>
          <w:rFonts w:ascii="Arial" w:hAnsi="Arial" w:cs="Arial"/>
        </w:rPr>
        <w:t>Buat Ibu K</w:t>
      </w:r>
      <w:r w:rsidRPr="00D77D56">
        <w:rPr>
          <w:rFonts w:ascii="Arial" w:hAnsi="Arial" w:cs="Arial"/>
        </w:rPr>
        <w:t>ostku</w:t>
      </w:r>
      <w:r>
        <w:rPr>
          <w:rFonts w:ascii="Arial" w:hAnsi="Arial" w:cs="Arial"/>
        </w:rPr>
        <w:t xml:space="preserve"> </w:t>
      </w:r>
      <w:proofErr w:type="gramStart"/>
      <w:r w:rsidRPr="00D77D56">
        <w:rPr>
          <w:rFonts w:ascii="Arial" w:hAnsi="Arial" w:cs="Arial"/>
        </w:rPr>
        <w:t>tercinta(</w:t>
      </w:r>
      <w:proofErr w:type="gramEnd"/>
      <w:r w:rsidRPr="00D77D56">
        <w:rPr>
          <w:rFonts w:ascii="Arial" w:hAnsi="Arial" w:cs="Arial"/>
        </w:rPr>
        <w:t xml:space="preserve"> Ibu</w:t>
      </w:r>
      <w:r>
        <w:rPr>
          <w:rFonts w:ascii="Arial" w:hAnsi="Arial" w:cs="Arial"/>
        </w:rPr>
        <w:t xml:space="preserve"> </w:t>
      </w:r>
      <w:r w:rsidRPr="00D77D56">
        <w:rPr>
          <w:rFonts w:ascii="Arial" w:hAnsi="Arial" w:cs="Arial"/>
        </w:rPr>
        <w:t>Puba). Terimakasih</w:t>
      </w:r>
      <w:r>
        <w:rPr>
          <w:rFonts w:ascii="Arial" w:hAnsi="Arial" w:cs="Arial"/>
        </w:rPr>
        <w:t xml:space="preserve"> </w:t>
      </w:r>
      <w:r w:rsidRPr="00D77D56">
        <w:rPr>
          <w:rFonts w:ascii="Arial" w:hAnsi="Arial" w:cs="Arial"/>
        </w:rPr>
        <w:t>telah</w:t>
      </w:r>
      <w:r>
        <w:rPr>
          <w:rFonts w:ascii="Arial" w:hAnsi="Arial" w:cs="Arial"/>
        </w:rPr>
        <w:t xml:space="preserve"> </w:t>
      </w:r>
      <w:r w:rsidRPr="00D77D56">
        <w:rPr>
          <w:rFonts w:ascii="Arial" w:hAnsi="Arial" w:cs="Arial"/>
        </w:rPr>
        <w:t>memberikan</w:t>
      </w:r>
      <w:r>
        <w:rPr>
          <w:rFonts w:ascii="Arial" w:hAnsi="Arial" w:cs="Arial"/>
        </w:rPr>
        <w:t xml:space="preserve"> </w:t>
      </w:r>
      <w:r w:rsidRPr="00D77D56">
        <w:rPr>
          <w:rFonts w:ascii="Arial" w:hAnsi="Arial" w:cs="Arial"/>
        </w:rPr>
        <w:t>dorongan</w:t>
      </w:r>
      <w:r>
        <w:rPr>
          <w:rFonts w:ascii="Arial" w:hAnsi="Arial" w:cs="Arial"/>
        </w:rPr>
        <w:t xml:space="preserve"> </w:t>
      </w:r>
      <w:r w:rsidRPr="00D77D56">
        <w:rPr>
          <w:rFonts w:ascii="Arial" w:hAnsi="Arial" w:cs="Arial"/>
        </w:rPr>
        <w:t>nasehat.</w:t>
      </w:r>
    </w:p>
    <w:p w:rsidR="00722BD3"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Buat</w:t>
      </w:r>
      <w:r>
        <w:rPr>
          <w:rFonts w:ascii="Arial" w:hAnsi="Arial" w:cs="Arial"/>
        </w:rPr>
        <w:t xml:space="preserve"> </w:t>
      </w:r>
      <w:r w:rsidRPr="00D77D56">
        <w:rPr>
          <w:rFonts w:ascii="Arial" w:hAnsi="Arial" w:cs="Arial"/>
        </w:rPr>
        <w:t>Adik-adikku</w:t>
      </w:r>
      <w:r>
        <w:rPr>
          <w:rFonts w:ascii="Arial" w:hAnsi="Arial" w:cs="Arial"/>
        </w:rPr>
        <w:t xml:space="preserve"> </w:t>
      </w:r>
      <w:r w:rsidRPr="00D77D56">
        <w:rPr>
          <w:rFonts w:ascii="Arial" w:hAnsi="Arial" w:cs="Arial"/>
        </w:rPr>
        <w:t>atau</w:t>
      </w:r>
      <w:r>
        <w:rPr>
          <w:rFonts w:ascii="Arial" w:hAnsi="Arial" w:cs="Arial"/>
        </w:rPr>
        <w:t xml:space="preserve"> </w:t>
      </w:r>
      <w:r w:rsidRPr="00D77D56">
        <w:rPr>
          <w:rFonts w:ascii="Arial" w:hAnsi="Arial" w:cs="Arial"/>
        </w:rPr>
        <w:t>teman</w:t>
      </w:r>
      <w:r>
        <w:rPr>
          <w:rFonts w:ascii="Arial" w:hAnsi="Arial" w:cs="Arial"/>
        </w:rPr>
        <w:t xml:space="preserve"> </w:t>
      </w:r>
      <w:r w:rsidRPr="00D77D56">
        <w:rPr>
          <w:rFonts w:ascii="Arial" w:hAnsi="Arial" w:cs="Arial"/>
        </w:rPr>
        <w:t>seperjuangan</w:t>
      </w:r>
      <w:r>
        <w:rPr>
          <w:rFonts w:ascii="Arial" w:hAnsi="Arial" w:cs="Arial"/>
        </w:rPr>
        <w:t xml:space="preserve"> </w:t>
      </w:r>
      <w:r w:rsidRPr="00D77D56">
        <w:rPr>
          <w:rFonts w:ascii="Arial" w:hAnsi="Arial" w:cs="Arial"/>
        </w:rPr>
        <w:t>(Irma Tardina</w:t>
      </w:r>
      <w:r>
        <w:rPr>
          <w:rFonts w:ascii="Arial" w:hAnsi="Arial" w:cs="Arial"/>
        </w:rPr>
        <w:t xml:space="preserve"> </w:t>
      </w:r>
      <w:r w:rsidRPr="00D77D56">
        <w:rPr>
          <w:rFonts w:ascii="Arial" w:hAnsi="Arial" w:cs="Arial"/>
        </w:rPr>
        <w:t>Simbolon</w:t>
      </w:r>
      <w:r>
        <w:rPr>
          <w:rFonts w:ascii="Arial" w:hAnsi="Arial" w:cs="Arial"/>
        </w:rPr>
        <w:t xml:space="preserve"> </w:t>
      </w:r>
      <w:r w:rsidRPr="00D77D56">
        <w:rPr>
          <w:rFonts w:ascii="Arial" w:hAnsi="Arial" w:cs="Arial"/>
        </w:rPr>
        <w:t>A.Md.Kes, dan Nova Ria</w:t>
      </w:r>
      <w:r>
        <w:rPr>
          <w:rFonts w:ascii="Arial" w:hAnsi="Arial" w:cs="Arial"/>
        </w:rPr>
        <w:t xml:space="preserve"> </w:t>
      </w:r>
      <w:r w:rsidRPr="00D77D56">
        <w:rPr>
          <w:rFonts w:ascii="Arial" w:hAnsi="Arial" w:cs="Arial"/>
        </w:rPr>
        <w:t>Simarmata</w:t>
      </w:r>
      <w:r>
        <w:rPr>
          <w:rFonts w:ascii="Arial" w:hAnsi="Arial" w:cs="Arial"/>
        </w:rPr>
        <w:t xml:space="preserve"> </w:t>
      </w:r>
      <w:r w:rsidRPr="00D77D56">
        <w:rPr>
          <w:rFonts w:ascii="Arial" w:hAnsi="Arial" w:cs="Arial"/>
        </w:rPr>
        <w:t>A.Md</w:t>
      </w:r>
      <w:proofErr w:type="gramStart"/>
      <w:r w:rsidRPr="00D77D56">
        <w:rPr>
          <w:rFonts w:ascii="Arial" w:hAnsi="Arial" w:cs="Arial"/>
        </w:rPr>
        <w:t>,Kes</w:t>
      </w:r>
      <w:proofErr w:type="gramEnd"/>
      <w:r w:rsidRPr="00D77D56">
        <w:rPr>
          <w:rFonts w:ascii="Arial" w:hAnsi="Arial" w:cs="Arial"/>
        </w:rPr>
        <w:t>). Terimakasih</w:t>
      </w:r>
      <w:r>
        <w:rPr>
          <w:rFonts w:ascii="Arial" w:hAnsi="Arial" w:cs="Arial"/>
        </w:rPr>
        <w:t xml:space="preserve"> </w:t>
      </w:r>
      <w:r w:rsidRPr="00D77D56">
        <w:rPr>
          <w:rFonts w:ascii="Arial" w:hAnsi="Arial" w:cs="Arial"/>
        </w:rPr>
        <w:t>telah</w:t>
      </w:r>
      <w:r>
        <w:rPr>
          <w:rFonts w:ascii="Arial" w:hAnsi="Arial" w:cs="Arial"/>
        </w:rPr>
        <w:t xml:space="preserve"> </w:t>
      </w:r>
      <w:r w:rsidRPr="00D77D56">
        <w:rPr>
          <w:rFonts w:ascii="Arial" w:hAnsi="Arial" w:cs="Arial"/>
        </w:rPr>
        <w:t>menjadi</w:t>
      </w:r>
      <w:r>
        <w:rPr>
          <w:rFonts w:ascii="Arial" w:hAnsi="Arial" w:cs="Arial"/>
        </w:rPr>
        <w:t xml:space="preserve"> </w:t>
      </w:r>
      <w:r w:rsidRPr="00D77D56">
        <w:rPr>
          <w:rFonts w:ascii="Arial" w:hAnsi="Arial" w:cs="Arial"/>
        </w:rPr>
        <w:t>teman yang sangat</w:t>
      </w:r>
      <w:r>
        <w:rPr>
          <w:rFonts w:ascii="Arial" w:hAnsi="Arial" w:cs="Arial"/>
        </w:rPr>
        <w:t xml:space="preserve"> </w:t>
      </w:r>
      <w:r w:rsidRPr="00D77D56">
        <w:rPr>
          <w:rFonts w:ascii="Arial" w:hAnsi="Arial" w:cs="Arial"/>
        </w:rPr>
        <w:t>baik</w:t>
      </w:r>
      <w:r>
        <w:rPr>
          <w:rFonts w:ascii="Arial" w:hAnsi="Arial" w:cs="Arial"/>
        </w:rPr>
        <w:t xml:space="preserve"> </w:t>
      </w:r>
      <w:r w:rsidRPr="00D77D56">
        <w:rPr>
          <w:rFonts w:ascii="Arial" w:hAnsi="Arial" w:cs="Arial"/>
        </w:rPr>
        <w:t>dan</w:t>
      </w:r>
      <w:r>
        <w:rPr>
          <w:rFonts w:ascii="Arial" w:hAnsi="Arial" w:cs="Arial"/>
        </w:rPr>
        <w:t xml:space="preserve"> </w:t>
      </w:r>
      <w:r w:rsidRPr="00D77D56">
        <w:rPr>
          <w:rFonts w:ascii="Arial" w:hAnsi="Arial" w:cs="Arial"/>
        </w:rPr>
        <w:t>memberikan</w:t>
      </w:r>
      <w:r>
        <w:rPr>
          <w:rFonts w:ascii="Arial" w:hAnsi="Arial" w:cs="Arial"/>
        </w:rPr>
        <w:t xml:space="preserve"> </w:t>
      </w:r>
      <w:r w:rsidRPr="00D77D56">
        <w:rPr>
          <w:rFonts w:ascii="Arial" w:hAnsi="Arial" w:cs="Arial"/>
        </w:rPr>
        <w:t>dorongan</w:t>
      </w:r>
      <w:r>
        <w:rPr>
          <w:rFonts w:ascii="Arial" w:hAnsi="Arial" w:cs="Arial"/>
        </w:rPr>
        <w:t xml:space="preserve"> </w:t>
      </w:r>
      <w:r w:rsidRPr="00D77D56">
        <w:rPr>
          <w:rFonts w:ascii="Arial" w:hAnsi="Arial" w:cs="Arial"/>
        </w:rPr>
        <w:t>nasehat.</w:t>
      </w:r>
    </w:p>
    <w:p w:rsidR="00722BD3" w:rsidRPr="00D77D56" w:rsidRDefault="00722BD3" w:rsidP="00D2277D">
      <w:pPr>
        <w:pStyle w:val="ListParagraph"/>
        <w:numPr>
          <w:ilvl w:val="0"/>
          <w:numId w:val="70"/>
        </w:numPr>
        <w:spacing w:after="0" w:line="360" w:lineRule="auto"/>
        <w:ind w:left="426" w:hanging="426"/>
        <w:jc w:val="both"/>
        <w:rPr>
          <w:rFonts w:ascii="Arial" w:hAnsi="Arial" w:cs="Arial"/>
        </w:rPr>
      </w:pPr>
      <w:r>
        <w:rPr>
          <w:rFonts w:ascii="Arial" w:hAnsi="Arial" w:cs="Arial"/>
        </w:rPr>
        <w:t>Buat Temanku dan Adek kelas (Dian E Sembiring, Selvayana Bangun, Irma simbolon, Nova ria, Sri R tarigan, Ika Purba, Susana Ginting, Erma Tarigan, Mirna tarigan, Sonia pelawi, Winda Ginting, Dasman, Rio S dll) terimakasih yang telah menjadi teman selama Perkuliahan.</w:t>
      </w:r>
    </w:p>
    <w:p w:rsidR="00722BD3" w:rsidRPr="00440B57" w:rsidRDefault="00722BD3" w:rsidP="00D2277D">
      <w:pPr>
        <w:pStyle w:val="ListParagraph"/>
        <w:numPr>
          <w:ilvl w:val="0"/>
          <w:numId w:val="70"/>
        </w:numPr>
        <w:spacing w:after="0" w:line="360" w:lineRule="auto"/>
        <w:ind w:left="426" w:hanging="426"/>
        <w:jc w:val="both"/>
        <w:rPr>
          <w:rFonts w:ascii="Arial" w:hAnsi="Arial" w:cs="Arial"/>
        </w:rPr>
      </w:pPr>
      <w:r w:rsidRPr="00D77D56">
        <w:rPr>
          <w:rFonts w:ascii="Arial" w:hAnsi="Arial" w:cs="Arial"/>
        </w:rPr>
        <w:t>Terimakasih</w:t>
      </w:r>
      <w:r>
        <w:rPr>
          <w:rFonts w:ascii="Arial" w:hAnsi="Arial" w:cs="Arial"/>
        </w:rPr>
        <w:t xml:space="preserve"> </w:t>
      </w:r>
      <w:r w:rsidRPr="00D77D56">
        <w:rPr>
          <w:rFonts w:ascii="Arial" w:hAnsi="Arial" w:cs="Arial"/>
        </w:rPr>
        <w:t>buat</w:t>
      </w:r>
      <w:r>
        <w:rPr>
          <w:rFonts w:ascii="Arial" w:hAnsi="Arial" w:cs="Arial"/>
        </w:rPr>
        <w:t xml:space="preserve"> </w:t>
      </w:r>
      <w:r w:rsidRPr="00D77D56">
        <w:rPr>
          <w:rFonts w:ascii="Arial" w:hAnsi="Arial" w:cs="Arial"/>
        </w:rPr>
        <w:t>Temanku</w:t>
      </w:r>
      <w:r>
        <w:rPr>
          <w:rFonts w:ascii="Arial" w:hAnsi="Arial" w:cs="Arial"/>
        </w:rPr>
        <w:t xml:space="preserve"> </w:t>
      </w:r>
      <w:r w:rsidRPr="00D77D56">
        <w:rPr>
          <w:rFonts w:ascii="Arial" w:hAnsi="Arial" w:cs="Arial"/>
        </w:rPr>
        <w:t>satu</w:t>
      </w:r>
      <w:r>
        <w:rPr>
          <w:rFonts w:ascii="Arial" w:hAnsi="Arial" w:cs="Arial"/>
        </w:rPr>
        <w:t xml:space="preserve"> </w:t>
      </w:r>
      <w:r w:rsidRPr="00D77D56">
        <w:rPr>
          <w:rFonts w:ascii="Arial" w:hAnsi="Arial" w:cs="Arial"/>
        </w:rPr>
        <w:t>kelompok PKL dari</w:t>
      </w:r>
      <w:r>
        <w:rPr>
          <w:rFonts w:ascii="Arial" w:hAnsi="Arial" w:cs="Arial"/>
        </w:rPr>
        <w:t xml:space="preserve"> </w:t>
      </w:r>
      <w:r w:rsidRPr="00D77D56">
        <w:rPr>
          <w:rFonts w:ascii="Arial" w:hAnsi="Arial" w:cs="Arial"/>
        </w:rPr>
        <w:t>awal</w:t>
      </w:r>
      <w:r>
        <w:rPr>
          <w:rFonts w:ascii="Arial" w:hAnsi="Arial" w:cs="Arial"/>
        </w:rPr>
        <w:t xml:space="preserve"> </w:t>
      </w:r>
      <w:r w:rsidRPr="00D77D56">
        <w:rPr>
          <w:rFonts w:ascii="Arial" w:hAnsi="Arial" w:cs="Arial"/>
        </w:rPr>
        <w:t>sampai</w:t>
      </w:r>
      <w:r>
        <w:rPr>
          <w:rFonts w:ascii="Arial" w:hAnsi="Arial" w:cs="Arial"/>
        </w:rPr>
        <w:t xml:space="preserve"> selesai (</w:t>
      </w:r>
      <w:r w:rsidRPr="00D77D56">
        <w:rPr>
          <w:rFonts w:ascii="Arial" w:hAnsi="Arial" w:cs="Arial"/>
        </w:rPr>
        <w:t>Ferdinan</w:t>
      </w:r>
      <w:r>
        <w:rPr>
          <w:rFonts w:ascii="Arial" w:hAnsi="Arial" w:cs="Arial"/>
        </w:rPr>
        <w:t>, Yusuf, Sri Rehulina, Mala</w:t>
      </w:r>
      <w:r w:rsidRPr="00D77D56">
        <w:rPr>
          <w:rFonts w:ascii="Arial" w:hAnsi="Arial" w:cs="Arial"/>
        </w:rPr>
        <w:t>, Peggy,</w:t>
      </w:r>
      <w:r>
        <w:rPr>
          <w:rFonts w:ascii="Arial" w:hAnsi="Arial" w:cs="Arial"/>
        </w:rPr>
        <w:t xml:space="preserve"> </w:t>
      </w:r>
      <w:r w:rsidRPr="00D77D56">
        <w:rPr>
          <w:rFonts w:ascii="Arial" w:hAnsi="Arial" w:cs="Arial"/>
        </w:rPr>
        <w:t>Elysa</w:t>
      </w:r>
      <w:r>
        <w:rPr>
          <w:rFonts w:ascii="Arial" w:hAnsi="Arial" w:cs="Arial"/>
        </w:rPr>
        <w:t xml:space="preserve"> </w:t>
      </w:r>
      <w:r w:rsidRPr="00D77D56">
        <w:rPr>
          <w:rFonts w:ascii="Arial" w:hAnsi="Arial" w:cs="Arial"/>
        </w:rPr>
        <w:t>Elisabe</w:t>
      </w:r>
      <w:r>
        <w:rPr>
          <w:rFonts w:ascii="Arial" w:hAnsi="Arial" w:cs="Arial"/>
        </w:rPr>
        <w:t>t</w:t>
      </w:r>
      <w:r w:rsidRPr="00D77D56">
        <w:rPr>
          <w:rFonts w:ascii="Arial" w:hAnsi="Arial" w:cs="Arial"/>
        </w:rPr>
        <w:t>, Rista, Rina, Apri</w:t>
      </w:r>
      <w:r>
        <w:rPr>
          <w:rFonts w:ascii="Arial" w:hAnsi="Arial" w:cs="Arial"/>
        </w:rPr>
        <w:t xml:space="preserve"> </w:t>
      </w:r>
      <w:r w:rsidRPr="00D77D56">
        <w:rPr>
          <w:rFonts w:ascii="Arial" w:hAnsi="Arial" w:cs="Arial"/>
        </w:rPr>
        <w:lastRenderedPageBreak/>
        <w:t>Salwan, Putra, Einca, Riana, Reka</w:t>
      </w:r>
      <w:r>
        <w:rPr>
          <w:rFonts w:ascii="Arial" w:hAnsi="Arial" w:cs="Arial"/>
        </w:rPr>
        <w:t>, Yuni, Edward, Yuvina, Wiwi</w:t>
      </w:r>
      <w:r w:rsidRPr="00D77D56">
        <w:rPr>
          <w:rFonts w:ascii="Arial" w:hAnsi="Arial" w:cs="Arial"/>
        </w:rPr>
        <w:t>). Terimakasih yang telah</w:t>
      </w:r>
      <w:r>
        <w:rPr>
          <w:rFonts w:ascii="Arial" w:hAnsi="Arial" w:cs="Arial"/>
        </w:rPr>
        <w:t xml:space="preserve"> </w:t>
      </w:r>
      <w:r w:rsidRPr="00D77D56">
        <w:rPr>
          <w:rFonts w:ascii="Arial" w:hAnsi="Arial" w:cs="Arial"/>
        </w:rPr>
        <w:t>menjadi</w:t>
      </w:r>
      <w:r>
        <w:rPr>
          <w:rFonts w:ascii="Arial" w:hAnsi="Arial" w:cs="Arial"/>
        </w:rPr>
        <w:t xml:space="preserve"> </w:t>
      </w:r>
      <w:r w:rsidRPr="00D77D56">
        <w:rPr>
          <w:rFonts w:ascii="Arial" w:hAnsi="Arial" w:cs="Arial"/>
        </w:rPr>
        <w:t>teman</w:t>
      </w:r>
      <w:r>
        <w:rPr>
          <w:rFonts w:ascii="Arial" w:hAnsi="Arial" w:cs="Arial"/>
        </w:rPr>
        <w:t xml:space="preserve"> </w:t>
      </w:r>
      <w:r w:rsidRPr="00D77D56">
        <w:rPr>
          <w:rFonts w:ascii="Arial" w:hAnsi="Arial" w:cs="Arial"/>
        </w:rPr>
        <w:t>seperjuang</w:t>
      </w:r>
      <w:r>
        <w:rPr>
          <w:rFonts w:ascii="Arial" w:hAnsi="Arial" w:cs="Arial"/>
        </w:rPr>
        <w:t xml:space="preserve">an </w:t>
      </w:r>
      <w:r w:rsidRPr="00D77D56">
        <w:rPr>
          <w:rFonts w:ascii="Arial" w:hAnsi="Arial" w:cs="Arial"/>
        </w:rPr>
        <w:t>dalam</w:t>
      </w:r>
      <w:r>
        <w:rPr>
          <w:rFonts w:ascii="Arial" w:hAnsi="Arial" w:cs="Arial"/>
        </w:rPr>
        <w:t xml:space="preserve"> </w:t>
      </w:r>
      <w:r w:rsidRPr="00D77D56">
        <w:rPr>
          <w:rFonts w:ascii="Arial" w:hAnsi="Arial" w:cs="Arial"/>
        </w:rPr>
        <w:t>menyelesaikan</w:t>
      </w:r>
      <w:r>
        <w:rPr>
          <w:rFonts w:ascii="Arial" w:hAnsi="Arial" w:cs="Arial"/>
        </w:rPr>
        <w:t xml:space="preserve"> </w:t>
      </w:r>
      <w:r w:rsidRPr="00D77D56">
        <w:rPr>
          <w:rFonts w:ascii="Arial" w:hAnsi="Arial" w:cs="Arial"/>
        </w:rPr>
        <w:t>semua</w:t>
      </w:r>
      <w:r>
        <w:rPr>
          <w:rFonts w:ascii="Arial" w:hAnsi="Arial" w:cs="Arial"/>
        </w:rPr>
        <w:t xml:space="preserve"> </w:t>
      </w:r>
      <w:r w:rsidRPr="00D77D56">
        <w:rPr>
          <w:rFonts w:ascii="Arial" w:hAnsi="Arial" w:cs="Arial"/>
        </w:rPr>
        <w:t>kegiatan.</w:t>
      </w:r>
    </w:p>
    <w:p w:rsidR="00722BD3" w:rsidRPr="00BC0445" w:rsidRDefault="00722BD3" w:rsidP="00722BD3">
      <w:pPr>
        <w:ind w:firstLine="720"/>
        <w:jc w:val="both"/>
        <w:rPr>
          <w:rFonts w:ascii="Arial" w:hAnsi="Arial" w:cs="Arial"/>
        </w:rPr>
      </w:pPr>
      <w:proofErr w:type="gramStart"/>
      <w:r w:rsidRPr="00BC0445">
        <w:rPr>
          <w:rFonts w:ascii="Arial" w:hAnsi="Arial" w:cs="Arial"/>
        </w:rPr>
        <w:t>Penulis</w:t>
      </w:r>
      <w:r>
        <w:rPr>
          <w:rFonts w:ascii="Arial" w:hAnsi="Arial" w:cs="Arial"/>
        </w:rPr>
        <w:t xml:space="preserve"> </w:t>
      </w:r>
      <w:r w:rsidRPr="00BC0445">
        <w:rPr>
          <w:rFonts w:ascii="Arial" w:hAnsi="Arial" w:cs="Arial"/>
        </w:rPr>
        <w:t>menyadari</w:t>
      </w:r>
      <w:r>
        <w:rPr>
          <w:rFonts w:ascii="Arial" w:hAnsi="Arial" w:cs="Arial"/>
        </w:rPr>
        <w:t xml:space="preserve"> </w:t>
      </w:r>
      <w:r w:rsidRPr="00BC0445">
        <w:rPr>
          <w:rFonts w:ascii="Arial" w:hAnsi="Arial" w:cs="Arial"/>
        </w:rPr>
        <w:t>bahwa</w:t>
      </w:r>
      <w:r>
        <w:rPr>
          <w:rFonts w:ascii="Arial" w:hAnsi="Arial" w:cs="Arial"/>
        </w:rPr>
        <w:t xml:space="preserve"> </w:t>
      </w:r>
      <w:r w:rsidRPr="00BC0445">
        <w:rPr>
          <w:rFonts w:ascii="Arial" w:hAnsi="Arial" w:cs="Arial"/>
        </w:rPr>
        <w:t>didalam</w:t>
      </w:r>
      <w:r>
        <w:rPr>
          <w:rFonts w:ascii="Arial" w:hAnsi="Arial" w:cs="Arial"/>
        </w:rPr>
        <w:t xml:space="preserve"> </w:t>
      </w:r>
      <w:r w:rsidRPr="00BC0445">
        <w:rPr>
          <w:rFonts w:ascii="Arial" w:hAnsi="Arial" w:cs="Arial"/>
        </w:rPr>
        <w:t>Karya</w:t>
      </w:r>
      <w:r>
        <w:rPr>
          <w:rFonts w:ascii="Arial" w:hAnsi="Arial" w:cs="Arial"/>
        </w:rPr>
        <w:t xml:space="preserve"> </w:t>
      </w:r>
      <w:r w:rsidRPr="00BC0445">
        <w:rPr>
          <w:rFonts w:ascii="Arial" w:hAnsi="Arial" w:cs="Arial"/>
        </w:rPr>
        <w:t>Tulis</w:t>
      </w:r>
      <w:r>
        <w:rPr>
          <w:rFonts w:ascii="Arial" w:hAnsi="Arial" w:cs="Arial"/>
        </w:rPr>
        <w:t xml:space="preserve"> </w:t>
      </w:r>
      <w:r w:rsidRPr="00BC0445">
        <w:rPr>
          <w:rFonts w:ascii="Arial" w:hAnsi="Arial" w:cs="Arial"/>
        </w:rPr>
        <w:t>Ilmiah</w:t>
      </w:r>
      <w:r>
        <w:rPr>
          <w:rFonts w:ascii="Arial" w:hAnsi="Arial" w:cs="Arial"/>
        </w:rPr>
        <w:t xml:space="preserve"> </w:t>
      </w:r>
      <w:r w:rsidRPr="00BC0445">
        <w:rPr>
          <w:rFonts w:ascii="Arial" w:hAnsi="Arial" w:cs="Arial"/>
        </w:rPr>
        <w:t>banyak</w:t>
      </w:r>
      <w:r>
        <w:rPr>
          <w:rFonts w:ascii="Arial" w:hAnsi="Arial" w:cs="Arial"/>
        </w:rPr>
        <w:t xml:space="preserve"> </w:t>
      </w:r>
      <w:r w:rsidRPr="00BC0445">
        <w:rPr>
          <w:rFonts w:ascii="Arial" w:hAnsi="Arial" w:cs="Arial"/>
        </w:rPr>
        <w:t>kekurang</w:t>
      </w:r>
      <w:r>
        <w:rPr>
          <w:rFonts w:ascii="Arial" w:hAnsi="Arial" w:cs="Arial"/>
        </w:rPr>
        <w:t>an</w:t>
      </w:r>
      <w:r w:rsidRPr="00BC0445">
        <w:rPr>
          <w:rFonts w:ascii="Arial" w:hAnsi="Arial" w:cs="Arial"/>
        </w:rPr>
        <w:t>, oleh</w:t>
      </w:r>
      <w:r>
        <w:rPr>
          <w:rFonts w:ascii="Arial" w:hAnsi="Arial" w:cs="Arial"/>
        </w:rPr>
        <w:t xml:space="preserve"> </w:t>
      </w:r>
      <w:r w:rsidRPr="00BC0445">
        <w:rPr>
          <w:rFonts w:ascii="Arial" w:hAnsi="Arial" w:cs="Arial"/>
        </w:rPr>
        <w:t>karena</w:t>
      </w:r>
      <w:r>
        <w:rPr>
          <w:rFonts w:ascii="Arial" w:hAnsi="Arial" w:cs="Arial"/>
        </w:rPr>
        <w:t xml:space="preserve"> </w:t>
      </w:r>
      <w:r w:rsidRPr="00BC0445">
        <w:rPr>
          <w:rFonts w:ascii="Arial" w:hAnsi="Arial" w:cs="Arial"/>
        </w:rPr>
        <w:t>itu</w:t>
      </w:r>
      <w:r>
        <w:rPr>
          <w:rFonts w:ascii="Arial" w:hAnsi="Arial" w:cs="Arial"/>
        </w:rPr>
        <w:t xml:space="preserve"> </w:t>
      </w:r>
      <w:r w:rsidRPr="00BC0445">
        <w:rPr>
          <w:rFonts w:ascii="Arial" w:hAnsi="Arial" w:cs="Arial"/>
        </w:rPr>
        <w:t>penulis</w:t>
      </w:r>
      <w:r>
        <w:rPr>
          <w:rFonts w:ascii="Arial" w:hAnsi="Arial" w:cs="Arial"/>
        </w:rPr>
        <w:t xml:space="preserve"> </w:t>
      </w:r>
      <w:r w:rsidRPr="00BC0445">
        <w:rPr>
          <w:rFonts w:ascii="Arial" w:hAnsi="Arial" w:cs="Arial"/>
        </w:rPr>
        <w:t>mengharapkan saran dan</w:t>
      </w:r>
      <w:r>
        <w:rPr>
          <w:rFonts w:ascii="Arial" w:hAnsi="Arial" w:cs="Arial"/>
        </w:rPr>
        <w:t xml:space="preserve"> </w:t>
      </w:r>
      <w:r w:rsidRPr="00BC0445">
        <w:rPr>
          <w:rFonts w:ascii="Arial" w:hAnsi="Arial" w:cs="Arial"/>
        </w:rPr>
        <w:t>kritik yang bersifat</w:t>
      </w:r>
      <w:r>
        <w:rPr>
          <w:rFonts w:ascii="Arial" w:hAnsi="Arial" w:cs="Arial"/>
        </w:rPr>
        <w:t xml:space="preserve"> </w:t>
      </w:r>
      <w:r w:rsidRPr="00BC0445">
        <w:rPr>
          <w:rFonts w:ascii="Arial" w:hAnsi="Arial" w:cs="Arial"/>
        </w:rPr>
        <w:t>membangun demi perbaikan</w:t>
      </w:r>
      <w:r>
        <w:rPr>
          <w:rFonts w:ascii="Arial" w:hAnsi="Arial" w:cs="Arial"/>
        </w:rPr>
        <w:t xml:space="preserve"> </w:t>
      </w:r>
      <w:r w:rsidRPr="00BC0445">
        <w:rPr>
          <w:rFonts w:ascii="Arial" w:hAnsi="Arial" w:cs="Arial"/>
        </w:rPr>
        <w:t>dan</w:t>
      </w:r>
      <w:r>
        <w:rPr>
          <w:rFonts w:ascii="Arial" w:hAnsi="Arial" w:cs="Arial"/>
        </w:rPr>
        <w:t xml:space="preserve"> </w:t>
      </w:r>
      <w:r w:rsidRPr="00BC0445">
        <w:rPr>
          <w:rFonts w:ascii="Arial" w:hAnsi="Arial" w:cs="Arial"/>
        </w:rPr>
        <w:t>kesempurnaan</w:t>
      </w:r>
      <w:r>
        <w:rPr>
          <w:rFonts w:ascii="Arial" w:hAnsi="Arial" w:cs="Arial"/>
        </w:rPr>
        <w:t xml:space="preserve"> </w:t>
      </w:r>
      <w:r w:rsidRPr="00BC0445">
        <w:rPr>
          <w:rFonts w:ascii="Arial" w:hAnsi="Arial" w:cs="Arial"/>
        </w:rPr>
        <w:t>Karya</w:t>
      </w:r>
      <w:r>
        <w:rPr>
          <w:rFonts w:ascii="Arial" w:hAnsi="Arial" w:cs="Arial"/>
        </w:rPr>
        <w:t xml:space="preserve"> </w:t>
      </w:r>
      <w:r w:rsidRPr="00BC0445">
        <w:rPr>
          <w:rFonts w:ascii="Arial" w:hAnsi="Arial" w:cs="Arial"/>
        </w:rPr>
        <w:t>Tulis</w:t>
      </w:r>
      <w:r>
        <w:rPr>
          <w:rFonts w:ascii="Arial" w:hAnsi="Arial" w:cs="Arial"/>
        </w:rPr>
        <w:t xml:space="preserve"> </w:t>
      </w:r>
      <w:r w:rsidRPr="00BC0445">
        <w:rPr>
          <w:rFonts w:ascii="Arial" w:hAnsi="Arial" w:cs="Arial"/>
        </w:rPr>
        <w:t>Ilmiah</w:t>
      </w:r>
      <w:r>
        <w:rPr>
          <w:rFonts w:ascii="Arial" w:hAnsi="Arial" w:cs="Arial"/>
        </w:rPr>
        <w:t xml:space="preserve"> </w:t>
      </w:r>
      <w:r w:rsidRPr="00BC0445">
        <w:rPr>
          <w:rFonts w:ascii="Arial" w:hAnsi="Arial" w:cs="Arial"/>
        </w:rPr>
        <w:t>ini.</w:t>
      </w:r>
      <w:proofErr w:type="gramEnd"/>
      <w:r>
        <w:rPr>
          <w:rFonts w:ascii="Arial" w:hAnsi="Arial" w:cs="Arial"/>
        </w:rPr>
        <w:t xml:space="preserve"> </w:t>
      </w:r>
      <w:r w:rsidRPr="00BC0445">
        <w:rPr>
          <w:rFonts w:ascii="Arial" w:hAnsi="Arial" w:cs="Arial"/>
        </w:rPr>
        <w:t>Sempurna</w:t>
      </w:r>
      <w:r>
        <w:rPr>
          <w:rFonts w:ascii="Arial" w:hAnsi="Arial" w:cs="Arial"/>
        </w:rPr>
        <w:t xml:space="preserve"> </w:t>
      </w:r>
      <w:r w:rsidRPr="00BC0445">
        <w:rPr>
          <w:rFonts w:ascii="Arial" w:hAnsi="Arial" w:cs="Arial"/>
        </w:rPr>
        <w:t>bantuan</w:t>
      </w:r>
      <w:r>
        <w:rPr>
          <w:rFonts w:ascii="Arial" w:hAnsi="Arial" w:cs="Arial"/>
        </w:rPr>
        <w:t xml:space="preserve"> </w:t>
      </w:r>
      <w:r w:rsidRPr="00BC0445">
        <w:rPr>
          <w:rFonts w:ascii="Arial" w:hAnsi="Arial" w:cs="Arial"/>
        </w:rPr>
        <w:t>bimbingan</w:t>
      </w:r>
      <w:r>
        <w:rPr>
          <w:rFonts w:ascii="Arial" w:hAnsi="Arial" w:cs="Arial"/>
        </w:rPr>
        <w:t xml:space="preserve"> </w:t>
      </w:r>
      <w:r w:rsidRPr="00BC0445">
        <w:rPr>
          <w:rFonts w:ascii="Arial" w:hAnsi="Arial" w:cs="Arial"/>
        </w:rPr>
        <w:t>serta</w:t>
      </w:r>
      <w:r>
        <w:rPr>
          <w:rFonts w:ascii="Arial" w:hAnsi="Arial" w:cs="Arial"/>
        </w:rPr>
        <w:t xml:space="preserve"> </w:t>
      </w:r>
      <w:proofErr w:type="gramStart"/>
      <w:r w:rsidRPr="00BC0445">
        <w:rPr>
          <w:rFonts w:ascii="Arial" w:hAnsi="Arial" w:cs="Arial"/>
        </w:rPr>
        <w:t>doa</w:t>
      </w:r>
      <w:proofErr w:type="gramEnd"/>
      <w:r>
        <w:rPr>
          <w:rFonts w:ascii="Arial" w:hAnsi="Arial" w:cs="Arial"/>
        </w:rPr>
        <w:t xml:space="preserve"> </w:t>
      </w:r>
      <w:r w:rsidRPr="00BC0445">
        <w:rPr>
          <w:rFonts w:ascii="Arial" w:hAnsi="Arial" w:cs="Arial"/>
        </w:rPr>
        <w:t>restu yang telah</w:t>
      </w:r>
      <w:r>
        <w:rPr>
          <w:rFonts w:ascii="Arial" w:hAnsi="Arial" w:cs="Arial"/>
        </w:rPr>
        <w:t xml:space="preserve"> </w:t>
      </w:r>
      <w:r w:rsidRPr="00BC0445">
        <w:rPr>
          <w:rFonts w:ascii="Arial" w:hAnsi="Arial" w:cs="Arial"/>
        </w:rPr>
        <w:t>diberikan</w:t>
      </w:r>
      <w:r>
        <w:rPr>
          <w:rFonts w:ascii="Arial" w:hAnsi="Arial" w:cs="Arial"/>
        </w:rPr>
        <w:t xml:space="preserve"> </w:t>
      </w:r>
      <w:r w:rsidRPr="00BC0445">
        <w:rPr>
          <w:rFonts w:ascii="Arial" w:hAnsi="Arial" w:cs="Arial"/>
        </w:rPr>
        <w:t>kepada</w:t>
      </w:r>
      <w:r>
        <w:rPr>
          <w:rFonts w:ascii="Arial" w:hAnsi="Arial" w:cs="Arial"/>
        </w:rPr>
        <w:t xml:space="preserve"> </w:t>
      </w:r>
      <w:r w:rsidRPr="00BC0445">
        <w:rPr>
          <w:rFonts w:ascii="Arial" w:hAnsi="Arial" w:cs="Arial"/>
        </w:rPr>
        <w:t>penulis</w:t>
      </w:r>
      <w:r>
        <w:rPr>
          <w:rFonts w:ascii="Arial" w:hAnsi="Arial" w:cs="Arial"/>
        </w:rPr>
        <w:t xml:space="preserve"> </w:t>
      </w:r>
      <w:r w:rsidRPr="00BC0445">
        <w:rPr>
          <w:rFonts w:ascii="Arial" w:hAnsi="Arial" w:cs="Arial"/>
        </w:rPr>
        <w:t>mendapat</w:t>
      </w:r>
      <w:r>
        <w:rPr>
          <w:rFonts w:ascii="Arial" w:hAnsi="Arial" w:cs="Arial"/>
        </w:rPr>
        <w:t xml:space="preserve"> </w:t>
      </w:r>
      <w:r w:rsidRPr="00BC0445">
        <w:rPr>
          <w:rFonts w:ascii="Arial" w:hAnsi="Arial" w:cs="Arial"/>
        </w:rPr>
        <w:t>balasan</w:t>
      </w:r>
      <w:r>
        <w:rPr>
          <w:rFonts w:ascii="Arial" w:hAnsi="Arial" w:cs="Arial"/>
        </w:rPr>
        <w:t xml:space="preserve"> </w:t>
      </w:r>
      <w:r w:rsidRPr="00BC0445">
        <w:rPr>
          <w:rFonts w:ascii="Arial" w:hAnsi="Arial" w:cs="Arial"/>
        </w:rPr>
        <w:t>dari</w:t>
      </w:r>
      <w:r>
        <w:rPr>
          <w:rFonts w:ascii="Arial" w:hAnsi="Arial" w:cs="Arial"/>
        </w:rPr>
        <w:t xml:space="preserve"> </w:t>
      </w:r>
      <w:r w:rsidRPr="00BC0445">
        <w:rPr>
          <w:rFonts w:ascii="Arial" w:hAnsi="Arial" w:cs="Arial"/>
        </w:rPr>
        <w:t>Tuhan Yang Maha</w:t>
      </w:r>
      <w:r>
        <w:rPr>
          <w:rFonts w:ascii="Arial" w:hAnsi="Arial" w:cs="Arial"/>
        </w:rPr>
        <w:t xml:space="preserve"> </w:t>
      </w:r>
      <w:r w:rsidRPr="00BC0445">
        <w:rPr>
          <w:rFonts w:ascii="Arial" w:hAnsi="Arial" w:cs="Arial"/>
        </w:rPr>
        <w:t>Esa</w:t>
      </w:r>
      <w:r>
        <w:rPr>
          <w:rFonts w:ascii="Arial" w:hAnsi="Arial" w:cs="Arial"/>
        </w:rPr>
        <w:t xml:space="preserve"> </w:t>
      </w:r>
      <w:r w:rsidRPr="00BC0445">
        <w:rPr>
          <w:rFonts w:ascii="Arial" w:hAnsi="Arial" w:cs="Arial"/>
        </w:rPr>
        <w:t>kiranya</w:t>
      </w:r>
      <w:r>
        <w:rPr>
          <w:rFonts w:ascii="Arial" w:hAnsi="Arial" w:cs="Arial"/>
        </w:rPr>
        <w:t xml:space="preserve"> </w:t>
      </w:r>
      <w:r w:rsidRPr="00BC0445">
        <w:rPr>
          <w:rFonts w:ascii="Arial" w:hAnsi="Arial" w:cs="Arial"/>
        </w:rPr>
        <w:t>Karya</w:t>
      </w:r>
      <w:r>
        <w:rPr>
          <w:rFonts w:ascii="Arial" w:hAnsi="Arial" w:cs="Arial"/>
        </w:rPr>
        <w:t xml:space="preserve"> </w:t>
      </w:r>
      <w:r w:rsidRPr="00BC0445">
        <w:rPr>
          <w:rFonts w:ascii="Arial" w:hAnsi="Arial" w:cs="Arial"/>
        </w:rPr>
        <w:t>Tulis</w:t>
      </w:r>
      <w:r>
        <w:rPr>
          <w:rFonts w:ascii="Arial" w:hAnsi="Arial" w:cs="Arial"/>
        </w:rPr>
        <w:t xml:space="preserve"> </w:t>
      </w:r>
      <w:r w:rsidRPr="00BC0445">
        <w:rPr>
          <w:rFonts w:ascii="Arial" w:hAnsi="Arial" w:cs="Arial"/>
        </w:rPr>
        <w:t>Ilmiah</w:t>
      </w:r>
      <w:r>
        <w:rPr>
          <w:rFonts w:ascii="Arial" w:hAnsi="Arial" w:cs="Arial"/>
        </w:rPr>
        <w:t xml:space="preserve"> </w:t>
      </w:r>
      <w:r w:rsidRPr="00BC0445">
        <w:rPr>
          <w:rFonts w:ascii="Arial" w:hAnsi="Arial" w:cs="Arial"/>
        </w:rPr>
        <w:t>ini</w:t>
      </w:r>
      <w:r>
        <w:rPr>
          <w:rFonts w:ascii="Arial" w:hAnsi="Arial" w:cs="Arial"/>
        </w:rPr>
        <w:t xml:space="preserve"> </w:t>
      </w:r>
      <w:r w:rsidRPr="00BC0445">
        <w:rPr>
          <w:rFonts w:ascii="Arial" w:hAnsi="Arial" w:cs="Arial"/>
        </w:rPr>
        <w:t>bermanfaat.</w:t>
      </w:r>
    </w:p>
    <w:p w:rsidR="00722BD3" w:rsidRPr="00D77D56" w:rsidRDefault="00722BD3" w:rsidP="00722BD3">
      <w:pPr>
        <w:pStyle w:val="ListParagraph"/>
        <w:jc w:val="both"/>
        <w:rPr>
          <w:rFonts w:ascii="Arial" w:hAnsi="Arial" w:cs="Arial"/>
        </w:rPr>
      </w:pPr>
    </w:p>
    <w:p w:rsidR="00722BD3" w:rsidRPr="00D77D56" w:rsidRDefault="00722BD3" w:rsidP="00722BD3">
      <w:pPr>
        <w:jc w:val="both"/>
        <w:rPr>
          <w:rFonts w:ascii="Arial" w:hAnsi="Arial" w:cs="Arial"/>
        </w:rPr>
      </w:pPr>
    </w:p>
    <w:p w:rsidR="00722BD3" w:rsidRPr="00D77D56" w:rsidRDefault="00722BD3" w:rsidP="00722BD3">
      <w:pPr>
        <w:ind w:left="5760"/>
        <w:rPr>
          <w:rFonts w:ascii="Arial" w:hAnsi="Arial" w:cs="Arial"/>
        </w:rPr>
      </w:pPr>
      <w:r>
        <w:rPr>
          <w:rFonts w:ascii="Arial" w:hAnsi="Arial" w:cs="Arial"/>
        </w:rPr>
        <w:t>Kabanjahe</w:t>
      </w:r>
      <w:proofErr w:type="gramStart"/>
      <w:r>
        <w:rPr>
          <w:rFonts w:ascii="Arial" w:hAnsi="Arial" w:cs="Arial"/>
        </w:rPr>
        <w:t>,  Juli</w:t>
      </w:r>
      <w:proofErr w:type="gramEnd"/>
      <w:r>
        <w:rPr>
          <w:rFonts w:ascii="Arial" w:hAnsi="Arial" w:cs="Arial"/>
        </w:rPr>
        <w:t xml:space="preserve"> </w:t>
      </w:r>
      <w:r w:rsidRPr="00D77D56">
        <w:rPr>
          <w:rFonts w:ascii="Arial" w:hAnsi="Arial" w:cs="Arial"/>
        </w:rPr>
        <w:t>2019</w:t>
      </w:r>
    </w:p>
    <w:p w:rsidR="00722BD3" w:rsidRDefault="00722BD3" w:rsidP="00722BD3">
      <w:pPr>
        <w:ind w:left="6480"/>
        <w:rPr>
          <w:rFonts w:ascii="Arial" w:hAnsi="Arial" w:cs="Arial"/>
        </w:rPr>
      </w:pPr>
      <w:r w:rsidRPr="00D77D56">
        <w:rPr>
          <w:rFonts w:ascii="Arial" w:hAnsi="Arial" w:cs="Arial"/>
        </w:rPr>
        <w:t xml:space="preserve">Penulis </w:t>
      </w:r>
    </w:p>
    <w:p w:rsidR="00722BD3" w:rsidRDefault="00722BD3" w:rsidP="00722BD3">
      <w:pPr>
        <w:ind w:left="6480"/>
        <w:jc w:val="center"/>
        <w:rPr>
          <w:rFonts w:ascii="Arial" w:hAnsi="Arial" w:cs="Arial"/>
        </w:rPr>
      </w:pPr>
    </w:p>
    <w:p w:rsidR="00722BD3" w:rsidRDefault="00722BD3" w:rsidP="00722BD3">
      <w:pPr>
        <w:ind w:left="6480"/>
        <w:jc w:val="center"/>
        <w:rPr>
          <w:rFonts w:ascii="Arial" w:hAnsi="Arial" w:cs="Arial"/>
        </w:rPr>
      </w:pPr>
    </w:p>
    <w:p w:rsidR="00722BD3" w:rsidRDefault="00722BD3" w:rsidP="00722BD3">
      <w:pPr>
        <w:ind w:left="6480"/>
        <w:jc w:val="center"/>
        <w:rPr>
          <w:rFonts w:ascii="Arial" w:hAnsi="Arial" w:cs="Arial"/>
        </w:rPr>
      </w:pPr>
    </w:p>
    <w:p w:rsidR="00722BD3" w:rsidRDefault="00722BD3" w:rsidP="00722BD3">
      <w:pPr>
        <w:ind w:left="5760"/>
        <w:rPr>
          <w:rFonts w:ascii="Arial" w:hAnsi="Arial" w:cs="Arial"/>
        </w:rPr>
      </w:pPr>
      <w:r w:rsidRPr="001C4EC8">
        <w:rPr>
          <w:rFonts w:ascii="Arial" w:hAnsi="Arial" w:cs="Arial"/>
          <w:u w:val="single"/>
        </w:rPr>
        <w:t>Syah Erikson S</w:t>
      </w:r>
      <w:r>
        <w:rPr>
          <w:rFonts w:ascii="Arial" w:hAnsi="Arial" w:cs="Arial"/>
          <w:u w:val="single"/>
        </w:rPr>
        <w:t>ijabat</w:t>
      </w:r>
      <w:r>
        <w:rPr>
          <w:rFonts w:ascii="Arial" w:hAnsi="Arial" w:cs="Arial"/>
          <w:u w:val="single"/>
        </w:rPr>
        <w:br/>
      </w:r>
      <w:r w:rsidRPr="001C4EC8">
        <w:rPr>
          <w:rFonts w:ascii="Arial" w:hAnsi="Arial" w:cs="Arial"/>
        </w:rPr>
        <w:t>NIM.P00933016108</w:t>
      </w:r>
    </w:p>
    <w:p w:rsidR="00722BD3" w:rsidRDefault="00722BD3" w:rsidP="00722BD3">
      <w:pPr>
        <w:ind w:left="6480"/>
        <w:jc w:val="center"/>
        <w:rPr>
          <w:rFonts w:ascii="Arial" w:hAnsi="Arial" w:cs="Arial"/>
        </w:rPr>
      </w:pPr>
    </w:p>
    <w:p w:rsidR="00722BD3" w:rsidRDefault="00722BD3" w:rsidP="00722BD3">
      <w:pPr>
        <w:ind w:left="6480"/>
        <w:jc w:val="center"/>
        <w:rPr>
          <w:rFonts w:ascii="Arial" w:hAnsi="Arial" w:cs="Arial"/>
        </w:rPr>
      </w:pPr>
    </w:p>
    <w:p w:rsidR="00722BD3" w:rsidRDefault="00722BD3" w:rsidP="00722BD3">
      <w:pPr>
        <w:ind w:left="6480"/>
        <w:jc w:val="center"/>
        <w:rPr>
          <w:rFonts w:ascii="Arial" w:hAnsi="Arial" w:cs="Arial"/>
        </w:rPr>
      </w:pPr>
    </w:p>
    <w:p w:rsidR="00722BD3" w:rsidRDefault="00722BD3" w:rsidP="00722BD3">
      <w:pPr>
        <w:ind w:left="6480"/>
        <w:jc w:val="center"/>
        <w:rPr>
          <w:rFonts w:ascii="Arial" w:hAnsi="Arial" w:cs="Arial"/>
        </w:rPr>
      </w:pPr>
    </w:p>
    <w:p w:rsidR="00722BD3" w:rsidRDefault="00722BD3" w:rsidP="00722BD3">
      <w:pPr>
        <w:ind w:left="6480"/>
        <w:jc w:val="center"/>
        <w:rPr>
          <w:rFonts w:ascii="Arial" w:hAnsi="Arial" w:cs="Arial"/>
        </w:rPr>
      </w:pPr>
    </w:p>
    <w:p w:rsidR="00722BD3" w:rsidRDefault="00722BD3" w:rsidP="00722BD3">
      <w:pPr>
        <w:ind w:left="6480"/>
        <w:jc w:val="center"/>
        <w:rPr>
          <w:rFonts w:ascii="Arial" w:hAnsi="Arial" w:cs="Arial"/>
        </w:rPr>
      </w:pPr>
    </w:p>
    <w:p w:rsidR="00722BD3" w:rsidRDefault="00722BD3" w:rsidP="00722BD3">
      <w:pPr>
        <w:ind w:left="6480"/>
        <w:jc w:val="center"/>
        <w:rPr>
          <w:rFonts w:ascii="Arial" w:hAnsi="Arial" w:cs="Arial"/>
        </w:rPr>
      </w:pPr>
    </w:p>
    <w:p w:rsidR="00722BD3" w:rsidRDefault="00722BD3" w:rsidP="00722BD3">
      <w:pPr>
        <w:rPr>
          <w:rFonts w:ascii="Arial" w:hAnsi="Arial" w:cs="Arial"/>
        </w:rPr>
      </w:pPr>
    </w:p>
    <w:p w:rsidR="00722BD3" w:rsidRDefault="00722BD3" w:rsidP="00722BD3">
      <w:pPr>
        <w:rPr>
          <w:rFonts w:ascii="Arial" w:hAnsi="Arial" w:cs="Arial"/>
        </w:rPr>
      </w:pPr>
    </w:p>
    <w:p w:rsidR="00722BD3" w:rsidRDefault="00722BD3" w:rsidP="00722BD3">
      <w:pPr>
        <w:rPr>
          <w:rFonts w:ascii="Arial" w:hAnsi="Arial" w:cs="Arial"/>
        </w:rPr>
      </w:pPr>
    </w:p>
    <w:p w:rsidR="00722BD3" w:rsidRDefault="00722BD3" w:rsidP="00722BD3">
      <w:pPr>
        <w:rPr>
          <w:rFonts w:ascii="Arial" w:hAnsi="Arial" w:cs="Arial"/>
        </w:rPr>
      </w:pPr>
    </w:p>
    <w:p w:rsidR="00722BD3" w:rsidRPr="00005771" w:rsidRDefault="00722BD3" w:rsidP="00722BD3">
      <w:pPr>
        <w:rPr>
          <w:rFonts w:ascii="Arial" w:hAnsi="Arial" w:cs="Arial"/>
          <w:u w:val="single"/>
        </w:rPr>
      </w:pPr>
    </w:p>
    <w:p w:rsidR="00722BD3" w:rsidRDefault="00722BD3" w:rsidP="00722BD3">
      <w:pPr>
        <w:spacing w:line="480" w:lineRule="auto"/>
        <w:jc w:val="center"/>
        <w:rPr>
          <w:rFonts w:ascii="Arial" w:hAnsi="Arial" w:cs="Arial"/>
          <w:b/>
        </w:rPr>
      </w:pPr>
      <w:r w:rsidRPr="00D77D56">
        <w:rPr>
          <w:rFonts w:ascii="Arial" w:hAnsi="Arial" w:cs="Arial"/>
          <w:b/>
        </w:rPr>
        <w:lastRenderedPageBreak/>
        <w:t>DAFTAR ISI</w:t>
      </w:r>
    </w:p>
    <w:p w:rsidR="00722BD3" w:rsidRPr="00AC70B3" w:rsidRDefault="00722BD3" w:rsidP="00722BD3">
      <w:pPr>
        <w:spacing w:line="480" w:lineRule="auto"/>
        <w:jc w:val="center"/>
        <w:rPr>
          <w:rFonts w:ascii="Arial" w:hAnsi="Arial" w:cs="Arial"/>
          <w:b/>
        </w:rPr>
      </w:pPr>
    </w:p>
    <w:p w:rsidR="00722BD3" w:rsidRDefault="00722BD3" w:rsidP="00722BD3">
      <w:pPr>
        <w:tabs>
          <w:tab w:val="center" w:leader="dot" w:pos="8505"/>
        </w:tabs>
        <w:spacing w:line="240" w:lineRule="auto"/>
        <w:rPr>
          <w:rFonts w:ascii="Arial" w:hAnsi="Arial" w:cs="Arial"/>
          <w:b/>
        </w:rPr>
      </w:pPr>
      <w:r w:rsidRPr="00D77D56">
        <w:rPr>
          <w:rFonts w:ascii="Arial" w:hAnsi="Arial" w:cs="Arial"/>
          <w:b/>
        </w:rPr>
        <w:t>LEMBAR PERSETUJUAN</w:t>
      </w:r>
    </w:p>
    <w:p w:rsidR="00722BD3" w:rsidRDefault="00722BD3" w:rsidP="00722BD3">
      <w:pPr>
        <w:tabs>
          <w:tab w:val="center" w:leader="dot" w:pos="8505"/>
        </w:tabs>
        <w:spacing w:line="240" w:lineRule="auto"/>
        <w:rPr>
          <w:rFonts w:ascii="Arial" w:hAnsi="Arial" w:cs="Arial"/>
          <w:b/>
        </w:rPr>
      </w:pPr>
      <w:r>
        <w:rPr>
          <w:rFonts w:ascii="Arial" w:hAnsi="Arial" w:cs="Arial"/>
          <w:b/>
        </w:rPr>
        <w:t>LEMBAR PENGESAHAN</w:t>
      </w:r>
    </w:p>
    <w:p w:rsidR="00722BD3" w:rsidRPr="00005771" w:rsidRDefault="00722BD3" w:rsidP="00722BD3">
      <w:pPr>
        <w:tabs>
          <w:tab w:val="center" w:leader="dot" w:pos="8505"/>
        </w:tabs>
        <w:spacing w:line="240" w:lineRule="auto"/>
        <w:rPr>
          <w:rFonts w:ascii="Arial" w:hAnsi="Arial" w:cs="Arial"/>
          <w:b/>
        </w:rPr>
      </w:pPr>
      <w:r>
        <w:rPr>
          <w:rFonts w:ascii="Arial" w:hAnsi="Arial" w:cs="Arial"/>
          <w:b/>
        </w:rPr>
        <w:t>ABSTRAK</w:t>
      </w:r>
      <w:r>
        <w:rPr>
          <w:rFonts w:ascii="Arial" w:hAnsi="Arial" w:cs="Arial"/>
          <w:b/>
        </w:rPr>
        <w:tab/>
        <w:t>i</w:t>
      </w:r>
    </w:p>
    <w:p w:rsidR="00722BD3" w:rsidRPr="00005771" w:rsidRDefault="00722BD3" w:rsidP="00722BD3">
      <w:pPr>
        <w:tabs>
          <w:tab w:val="center" w:leader="dot" w:pos="8505"/>
        </w:tabs>
        <w:spacing w:line="240" w:lineRule="auto"/>
        <w:rPr>
          <w:rFonts w:ascii="Arial" w:hAnsi="Arial" w:cs="Arial"/>
          <w:b/>
        </w:rPr>
      </w:pPr>
      <w:r w:rsidRPr="00D77D56">
        <w:rPr>
          <w:rFonts w:ascii="Arial" w:hAnsi="Arial" w:cs="Arial"/>
          <w:b/>
        </w:rPr>
        <w:t>KATA PENGANTAR</w:t>
      </w:r>
      <w:r w:rsidRPr="00D77D56">
        <w:rPr>
          <w:rFonts w:ascii="Arial" w:hAnsi="Arial" w:cs="Arial"/>
          <w:b/>
        </w:rPr>
        <w:tab/>
        <w:t>i</w:t>
      </w:r>
      <w:r>
        <w:rPr>
          <w:rFonts w:ascii="Arial" w:hAnsi="Arial" w:cs="Arial"/>
          <w:b/>
        </w:rPr>
        <w:t>i</w:t>
      </w:r>
    </w:p>
    <w:p w:rsidR="00722BD3" w:rsidRPr="00005771" w:rsidRDefault="00722BD3" w:rsidP="00722BD3">
      <w:pPr>
        <w:tabs>
          <w:tab w:val="center" w:leader="dot" w:pos="8505"/>
        </w:tabs>
        <w:spacing w:line="240" w:lineRule="auto"/>
        <w:rPr>
          <w:rFonts w:ascii="Arial" w:hAnsi="Arial" w:cs="Arial"/>
          <w:b/>
        </w:rPr>
      </w:pPr>
      <w:r>
        <w:rPr>
          <w:rFonts w:ascii="Arial" w:hAnsi="Arial" w:cs="Arial"/>
          <w:b/>
        </w:rPr>
        <w:t>DAFTAR ISI</w:t>
      </w:r>
      <w:r>
        <w:rPr>
          <w:rFonts w:ascii="Arial" w:hAnsi="Arial" w:cs="Arial"/>
          <w:b/>
        </w:rPr>
        <w:tab/>
        <w:t>v</w:t>
      </w:r>
    </w:p>
    <w:p w:rsidR="00722BD3" w:rsidRPr="00906915" w:rsidRDefault="00722BD3" w:rsidP="00722BD3">
      <w:pPr>
        <w:tabs>
          <w:tab w:val="center" w:leader="dot" w:pos="8505"/>
        </w:tabs>
        <w:spacing w:line="240" w:lineRule="auto"/>
        <w:rPr>
          <w:rFonts w:ascii="Arial" w:hAnsi="Arial" w:cs="Arial"/>
          <w:b/>
        </w:rPr>
      </w:pPr>
      <w:r>
        <w:rPr>
          <w:rFonts w:ascii="Arial" w:hAnsi="Arial" w:cs="Arial"/>
          <w:b/>
        </w:rPr>
        <w:t>DAFTAR TABEL</w:t>
      </w:r>
      <w:r>
        <w:rPr>
          <w:rFonts w:ascii="Arial" w:hAnsi="Arial" w:cs="Arial"/>
          <w:b/>
        </w:rPr>
        <w:tab/>
        <w:t>vii</w:t>
      </w:r>
    </w:p>
    <w:p w:rsidR="00722BD3" w:rsidRPr="00064E4E" w:rsidRDefault="00722BD3" w:rsidP="00722BD3">
      <w:pPr>
        <w:tabs>
          <w:tab w:val="center" w:leader="dot" w:pos="8505"/>
        </w:tabs>
        <w:spacing w:line="240" w:lineRule="auto"/>
        <w:rPr>
          <w:rFonts w:ascii="Arial" w:hAnsi="Arial" w:cs="Arial"/>
          <w:b/>
        </w:rPr>
      </w:pPr>
    </w:p>
    <w:p w:rsidR="00722BD3" w:rsidRPr="00D77D56" w:rsidRDefault="00722BD3" w:rsidP="00722BD3">
      <w:pPr>
        <w:tabs>
          <w:tab w:val="center" w:leader="dot" w:pos="8505"/>
        </w:tabs>
        <w:spacing w:line="240" w:lineRule="auto"/>
        <w:rPr>
          <w:rFonts w:ascii="Arial" w:hAnsi="Arial" w:cs="Arial"/>
          <w:b/>
        </w:rPr>
      </w:pPr>
      <w:r w:rsidRPr="00D77D56">
        <w:rPr>
          <w:rFonts w:ascii="Arial" w:hAnsi="Arial" w:cs="Arial"/>
          <w:b/>
        </w:rPr>
        <w:t>BAB I PENDAHULUAN</w:t>
      </w:r>
    </w:p>
    <w:p w:rsidR="00722BD3" w:rsidRPr="00D77D56" w:rsidRDefault="00722BD3" w:rsidP="00D2277D">
      <w:pPr>
        <w:pStyle w:val="ListParagraph"/>
        <w:numPr>
          <w:ilvl w:val="0"/>
          <w:numId w:val="61"/>
        </w:numPr>
        <w:tabs>
          <w:tab w:val="center" w:leader="dot" w:pos="8505"/>
        </w:tabs>
        <w:spacing w:after="0" w:line="240" w:lineRule="auto"/>
        <w:rPr>
          <w:rFonts w:ascii="Arial" w:hAnsi="Arial" w:cs="Arial"/>
        </w:rPr>
      </w:pPr>
      <w:r w:rsidRPr="00D77D56">
        <w:rPr>
          <w:rFonts w:ascii="Arial" w:hAnsi="Arial" w:cs="Arial"/>
        </w:rPr>
        <w:t xml:space="preserve">Latar Belakang </w:t>
      </w:r>
      <w:r w:rsidRPr="00D77D56">
        <w:rPr>
          <w:rFonts w:ascii="Arial" w:hAnsi="Arial" w:cs="Arial"/>
        </w:rPr>
        <w:tab/>
        <w:t>1</w:t>
      </w:r>
    </w:p>
    <w:p w:rsidR="00722BD3" w:rsidRPr="00D77D56" w:rsidRDefault="00722BD3" w:rsidP="00D2277D">
      <w:pPr>
        <w:pStyle w:val="ListParagraph"/>
        <w:numPr>
          <w:ilvl w:val="0"/>
          <w:numId w:val="61"/>
        </w:numPr>
        <w:tabs>
          <w:tab w:val="center" w:leader="dot" w:pos="8505"/>
        </w:tabs>
        <w:spacing w:after="0" w:line="240" w:lineRule="auto"/>
        <w:rPr>
          <w:rFonts w:ascii="Arial" w:hAnsi="Arial" w:cs="Arial"/>
        </w:rPr>
      </w:pPr>
      <w:r w:rsidRPr="00D77D56">
        <w:rPr>
          <w:rFonts w:ascii="Arial" w:hAnsi="Arial" w:cs="Arial"/>
        </w:rPr>
        <w:t>Rumusan Masalah</w:t>
      </w:r>
      <w:r w:rsidRPr="00D77D56">
        <w:rPr>
          <w:rFonts w:ascii="Arial" w:hAnsi="Arial" w:cs="Arial"/>
        </w:rPr>
        <w:tab/>
        <w:t>3</w:t>
      </w:r>
    </w:p>
    <w:p w:rsidR="00722BD3" w:rsidRPr="00D77D56" w:rsidRDefault="00722BD3" w:rsidP="00D2277D">
      <w:pPr>
        <w:pStyle w:val="ListParagraph"/>
        <w:numPr>
          <w:ilvl w:val="0"/>
          <w:numId w:val="61"/>
        </w:numPr>
        <w:tabs>
          <w:tab w:val="center" w:leader="dot" w:pos="8505"/>
        </w:tabs>
        <w:spacing w:after="0" w:line="240" w:lineRule="auto"/>
        <w:rPr>
          <w:rFonts w:ascii="Arial" w:hAnsi="Arial" w:cs="Arial"/>
        </w:rPr>
      </w:pPr>
      <w:r w:rsidRPr="00D77D56">
        <w:rPr>
          <w:rFonts w:ascii="Arial" w:hAnsi="Arial" w:cs="Arial"/>
        </w:rPr>
        <w:t>Tujuan Penelitian</w:t>
      </w:r>
      <w:r w:rsidRPr="00D77D56">
        <w:rPr>
          <w:rFonts w:ascii="Arial" w:hAnsi="Arial" w:cs="Arial"/>
        </w:rPr>
        <w:tab/>
        <w:t>3</w:t>
      </w:r>
    </w:p>
    <w:p w:rsidR="00722BD3" w:rsidRPr="00D77D56" w:rsidRDefault="00722BD3" w:rsidP="00D2277D">
      <w:pPr>
        <w:pStyle w:val="ListParagraph"/>
        <w:numPr>
          <w:ilvl w:val="0"/>
          <w:numId w:val="62"/>
        </w:numPr>
        <w:tabs>
          <w:tab w:val="center" w:leader="dot" w:pos="8505"/>
        </w:tabs>
        <w:spacing w:after="0" w:line="240" w:lineRule="auto"/>
        <w:rPr>
          <w:rFonts w:ascii="Arial" w:hAnsi="Arial" w:cs="Arial"/>
        </w:rPr>
      </w:pPr>
      <w:r w:rsidRPr="00D77D56">
        <w:rPr>
          <w:rFonts w:ascii="Arial" w:hAnsi="Arial" w:cs="Arial"/>
        </w:rPr>
        <w:t>Tujuan Umum</w:t>
      </w:r>
      <w:r w:rsidRPr="00D77D56">
        <w:rPr>
          <w:rFonts w:ascii="Arial" w:hAnsi="Arial" w:cs="Arial"/>
        </w:rPr>
        <w:tab/>
        <w:t>3</w:t>
      </w:r>
    </w:p>
    <w:p w:rsidR="00722BD3" w:rsidRPr="00D77D56" w:rsidRDefault="00722BD3" w:rsidP="00D2277D">
      <w:pPr>
        <w:pStyle w:val="ListParagraph"/>
        <w:numPr>
          <w:ilvl w:val="0"/>
          <w:numId w:val="62"/>
        </w:numPr>
        <w:tabs>
          <w:tab w:val="center" w:leader="dot" w:pos="8505"/>
        </w:tabs>
        <w:spacing w:after="0" w:line="240" w:lineRule="auto"/>
        <w:rPr>
          <w:rFonts w:ascii="Arial" w:hAnsi="Arial" w:cs="Arial"/>
        </w:rPr>
      </w:pPr>
      <w:r w:rsidRPr="00D77D56">
        <w:rPr>
          <w:rFonts w:ascii="Arial" w:hAnsi="Arial" w:cs="Arial"/>
        </w:rPr>
        <w:t>Tujuan Khusus</w:t>
      </w:r>
      <w:r w:rsidRPr="00D77D56">
        <w:rPr>
          <w:rFonts w:ascii="Arial" w:hAnsi="Arial" w:cs="Arial"/>
        </w:rPr>
        <w:tab/>
        <w:t>3</w:t>
      </w:r>
    </w:p>
    <w:p w:rsidR="00722BD3" w:rsidRPr="00D77D56" w:rsidRDefault="00722BD3" w:rsidP="00D2277D">
      <w:pPr>
        <w:pStyle w:val="ListParagraph"/>
        <w:numPr>
          <w:ilvl w:val="0"/>
          <w:numId w:val="61"/>
        </w:numPr>
        <w:tabs>
          <w:tab w:val="center" w:leader="dot" w:pos="8505"/>
        </w:tabs>
        <w:spacing w:after="0" w:line="240" w:lineRule="auto"/>
        <w:rPr>
          <w:rFonts w:ascii="Arial" w:hAnsi="Arial" w:cs="Arial"/>
        </w:rPr>
      </w:pPr>
      <w:r w:rsidRPr="00D77D56">
        <w:rPr>
          <w:rFonts w:ascii="Arial" w:hAnsi="Arial" w:cs="Arial"/>
        </w:rPr>
        <w:t>Manfaat Penelitian</w:t>
      </w:r>
      <w:r w:rsidRPr="00D77D56">
        <w:rPr>
          <w:rFonts w:ascii="Arial" w:hAnsi="Arial" w:cs="Arial"/>
        </w:rPr>
        <w:tab/>
        <w:t>3</w:t>
      </w:r>
    </w:p>
    <w:p w:rsidR="00722BD3" w:rsidRPr="00D77D56" w:rsidRDefault="00722BD3" w:rsidP="00D2277D">
      <w:pPr>
        <w:pStyle w:val="ListParagraph"/>
        <w:numPr>
          <w:ilvl w:val="0"/>
          <w:numId w:val="63"/>
        </w:numPr>
        <w:tabs>
          <w:tab w:val="center" w:leader="dot" w:pos="8505"/>
        </w:tabs>
        <w:spacing w:after="0" w:line="240" w:lineRule="auto"/>
        <w:rPr>
          <w:rFonts w:ascii="Arial" w:hAnsi="Arial" w:cs="Arial"/>
        </w:rPr>
      </w:pPr>
      <w:r w:rsidRPr="00D77D56">
        <w:rPr>
          <w:rFonts w:ascii="Arial" w:hAnsi="Arial" w:cs="Arial"/>
        </w:rPr>
        <w:t xml:space="preserve">Bagi Penulis </w:t>
      </w:r>
      <w:r w:rsidRPr="00D77D56">
        <w:rPr>
          <w:rFonts w:ascii="Arial" w:hAnsi="Arial" w:cs="Arial"/>
        </w:rPr>
        <w:tab/>
        <w:t>4</w:t>
      </w:r>
    </w:p>
    <w:p w:rsidR="00722BD3" w:rsidRPr="00D77D56" w:rsidRDefault="00722BD3" w:rsidP="00D2277D">
      <w:pPr>
        <w:pStyle w:val="ListParagraph"/>
        <w:numPr>
          <w:ilvl w:val="0"/>
          <w:numId w:val="63"/>
        </w:numPr>
        <w:tabs>
          <w:tab w:val="center" w:leader="dot" w:pos="8505"/>
        </w:tabs>
        <w:spacing w:after="0" w:line="240" w:lineRule="auto"/>
        <w:rPr>
          <w:rFonts w:ascii="Arial" w:hAnsi="Arial" w:cs="Arial"/>
        </w:rPr>
      </w:pPr>
      <w:r w:rsidRPr="00D77D56">
        <w:rPr>
          <w:rFonts w:ascii="Arial" w:hAnsi="Arial" w:cs="Arial"/>
        </w:rPr>
        <w:t>Bagi Masyarakat</w:t>
      </w:r>
      <w:r w:rsidRPr="00D77D56">
        <w:rPr>
          <w:rFonts w:ascii="Arial" w:hAnsi="Arial" w:cs="Arial"/>
        </w:rPr>
        <w:tab/>
        <w:t>4</w:t>
      </w:r>
    </w:p>
    <w:p w:rsidR="00722BD3" w:rsidRPr="00D77D56" w:rsidRDefault="00722BD3" w:rsidP="00D2277D">
      <w:pPr>
        <w:pStyle w:val="ListParagraph"/>
        <w:numPr>
          <w:ilvl w:val="0"/>
          <w:numId w:val="63"/>
        </w:numPr>
        <w:tabs>
          <w:tab w:val="center" w:leader="dot" w:pos="8505"/>
        </w:tabs>
        <w:spacing w:after="0" w:line="240" w:lineRule="auto"/>
        <w:rPr>
          <w:rFonts w:ascii="Arial" w:hAnsi="Arial" w:cs="Arial"/>
        </w:rPr>
      </w:pPr>
      <w:r w:rsidRPr="00D77D56">
        <w:rPr>
          <w:rFonts w:ascii="Arial" w:hAnsi="Arial" w:cs="Arial"/>
        </w:rPr>
        <w:t>Bagi Institusi</w:t>
      </w:r>
      <w:r w:rsidRPr="00D77D56">
        <w:rPr>
          <w:rFonts w:ascii="Arial" w:hAnsi="Arial" w:cs="Arial"/>
        </w:rPr>
        <w:tab/>
        <w:t>4</w:t>
      </w:r>
    </w:p>
    <w:p w:rsidR="00722BD3" w:rsidRPr="00D77D56" w:rsidRDefault="00722BD3" w:rsidP="00722BD3">
      <w:pPr>
        <w:pStyle w:val="ListParagraph"/>
        <w:tabs>
          <w:tab w:val="center" w:leader="dot" w:pos="8505"/>
        </w:tabs>
        <w:spacing w:line="240" w:lineRule="auto"/>
        <w:ind w:left="1440"/>
        <w:rPr>
          <w:rFonts w:ascii="Arial" w:hAnsi="Arial" w:cs="Arial"/>
        </w:rPr>
      </w:pPr>
    </w:p>
    <w:p w:rsidR="00722BD3" w:rsidRPr="00D77D56" w:rsidRDefault="00722BD3" w:rsidP="00722BD3">
      <w:pPr>
        <w:tabs>
          <w:tab w:val="center" w:leader="dot" w:pos="8505"/>
        </w:tabs>
        <w:spacing w:line="240" w:lineRule="auto"/>
        <w:rPr>
          <w:rFonts w:ascii="Arial" w:hAnsi="Arial" w:cs="Arial"/>
          <w:b/>
        </w:rPr>
      </w:pPr>
      <w:r w:rsidRPr="00D77D56">
        <w:rPr>
          <w:rFonts w:ascii="Arial" w:hAnsi="Arial" w:cs="Arial"/>
          <w:b/>
        </w:rPr>
        <w:t>BAB II TINJAUAN PUSTAKA</w:t>
      </w:r>
    </w:p>
    <w:p w:rsidR="00722BD3" w:rsidRPr="00D77D56" w:rsidRDefault="00722BD3" w:rsidP="00D2277D">
      <w:pPr>
        <w:pStyle w:val="ListParagraph"/>
        <w:numPr>
          <w:ilvl w:val="0"/>
          <w:numId w:val="64"/>
        </w:numPr>
        <w:tabs>
          <w:tab w:val="center" w:leader="dot" w:pos="8505"/>
        </w:tabs>
        <w:spacing w:after="0" w:line="240" w:lineRule="auto"/>
        <w:rPr>
          <w:rFonts w:ascii="Arial" w:hAnsi="Arial" w:cs="Arial"/>
        </w:rPr>
      </w:pPr>
      <w:r w:rsidRPr="00D77D56">
        <w:rPr>
          <w:rFonts w:ascii="Arial" w:hAnsi="Arial" w:cs="Arial"/>
        </w:rPr>
        <w:t>Tinjauan Pustaka</w:t>
      </w:r>
      <w:r w:rsidRPr="00D77D56">
        <w:rPr>
          <w:rFonts w:ascii="Arial" w:hAnsi="Arial" w:cs="Arial"/>
        </w:rPr>
        <w:tab/>
        <w:t>5</w:t>
      </w:r>
    </w:p>
    <w:p w:rsidR="00722BD3" w:rsidRPr="00D77D56" w:rsidRDefault="00722BD3" w:rsidP="00D2277D">
      <w:pPr>
        <w:pStyle w:val="ListParagraph"/>
        <w:numPr>
          <w:ilvl w:val="0"/>
          <w:numId w:val="65"/>
        </w:numPr>
        <w:tabs>
          <w:tab w:val="center" w:leader="dot" w:pos="8505"/>
        </w:tabs>
        <w:spacing w:after="0" w:line="240" w:lineRule="auto"/>
        <w:rPr>
          <w:rFonts w:ascii="Arial" w:hAnsi="Arial" w:cs="Arial"/>
        </w:rPr>
      </w:pPr>
      <w:r w:rsidRPr="00D77D56">
        <w:rPr>
          <w:rFonts w:ascii="Arial" w:hAnsi="Arial" w:cs="Arial"/>
        </w:rPr>
        <w:t>Pengertian Panti Asuhan (LKSA)</w:t>
      </w:r>
      <w:r w:rsidRPr="00D77D56">
        <w:rPr>
          <w:rFonts w:ascii="Arial" w:hAnsi="Arial" w:cs="Arial"/>
        </w:rPr>
        <w:tab/>
        <w:t>5</w:t>
      </w:r>
    </w:p>
    <w:p w:rsidR="00722BD3" w:rsidRPr="00D77D56" w:rsidRDefault="00722BD3" w:rsidP="00D2277D">
      <w:pPr>
        <w:pStyle w:val="ListParagraph"/>
        <w:numPr>
          <w:ilvl w:val="0"/>
          <w:numId w:val="65"/>
        </w:numPr>
        <w:tabs>
          <w:tab w:val="center" w:leader="dot" w:pos="8505"/>
        </w:tabs>
        <w:spacing w:after="0" w:line="240" w:lineRule="auto"/>
        <w:rPr>
          <w:rFonts w:ascii="Arial" w:hAnsi="Arial" w:cs="Arial"/>
        </w:rPr>
      </w:pPr>
      <w:r w:rsidRPr="00D77D56">
        <w:rPr>
          <w:rFonts w:ascii="Arial" w:hAnsi="Arial" w:cs="Arial"/>
        </w:rPr>
        <w:t>Pengertian Hygiene Sanitasi Makanan</w:t>
      </w:r>
      <w:r w:rsidRPr="00D77D56">
        <w:rPr>
          <w:rFonts w:ascii="Arial" w:hAnsi="Arial" w:cs="Arial"/>
        </w:rPr>
        <w:tab/>
        <w:t>5</w:t>
      </w:r>
    </w:p>
    <w:p w:rsidR="00722BD3" w:rsidRPr="00D77D56" w:rsidRDefault="00722BD3" w:rsidP="00D2277D">
      <w:pPr>
        <w:pStyle w:val="ListParagraph"/>
        <w:numPr>
          <w:ilvl w:val="0"/>
          <w:numId w:val="65"/>
        </w:numPr>
        <w:tabs>
          <w:tab w:val="center" w:leader="dot" w:pos="8505"/>
        </w:tabs>
        <w:spacing w:after="0" w:line="240" w:lineRule="auto"/>
        <w:rPr>
          <w:rFonts w:ascii="Arial" w:hAnsi="Arial" w:cs="Arial"/>
        </w:rPr>
      </w:pPr>
      <w:r w:rsidRPr="00D77D56">
        <w:rPr>
          <w:rFonts w:ascii="Arial" w:hAnsi="Arial" w:cs="Arial"/>
        </w:rPr>
        <w:t>Pengertian Makanan</w:t>
      </w:r>
      <w:r w:rsidRPr="00D77D56">
        <w:rPr>
          <w:rFonts w:ascii="Arial" w:hAnsi="Arial" w:cs="Arial"/>
        </w:rPr>
        <w:tab/>
        <w:t>7</w:t>
      </w:r>
    </w:p>
    <w:p w:rsidR="00722BD3" w:rsidRPr="00D77D56" w:rsidRDefault="00722BD3" w:rsidP="00D2277D">
      <w:pPr>
        <w:pStyle w:val="ListParagraph"/>
        <w:numPr>
          <w:ilvl w:val="0"/>
          <w:numId w:val="65"/>
        </w:numPr>
        <w:tabs>
          <w:tab w:val="center" w:leader="dot" w:pos="8505"/>
        </w:tabs>
        <w:spacing w:after="0" w:line="240" w:lineRule="auto"/>
        <w:rPr>
          <w:rFonts w:ascii="Arial" w:hAnsi="Arial" w:cs="Arial"/>
        </w:rPr>
      </w:pPr>
      <w:r w:rsidRPr="00D77D56">
        <w:rPr>
          <w:rFonts w:ascii="Arial" w:hAnsi="Arial" w:cs="Arial"/>
        </w:rPr>
        <w:t>Pengertian Pengolahan Makanan</w:t>
      </w:r>
      <w:r w:rsidRPr="00D77D56">
        <w:rPr>
          <w:rFonts w:ascii="Arial" w:hAnsi="Arial" w:cs="Arial"/>
        </w:rPr>
        <w:tab/>
        <w:t>9</w:t>
      </w:r>
    </w:p>
    <w:p w:rsidR="00722BD3" w:rsidRDefault="00722BD3" w:rsidP="00D2277D">
      <w:pPr>
        <w:pStyle w:val="ListParagraph"/>
        <w:numPr>
          <w:ilvl w:val="0"/>
          <w:numId w:val="65"/>
        </w:numPr>
        <w:tabs>
          <w:tab w:val="center" w:leader="dot" w:pos="8505"/>
        </w:tabs>
        <w:spacing w:after="0" w:line="240" w:lineRule="auto"/>
        <w:rPr>
          <w:rFonts w:ascii="Arial" w:hAnsi="Arial" w:cs="Arial"/>
        </w:rPr>
      </w:pPr>
      <w:r w:rsidRPr="00D77D56">
        <w:rPr>
          <w:rFonts w:ascii="Arial" w:hAnsi="Arial" w:cs="Arial"/>
        </w:rPr>
        <w:t>Prinsip-Prinsip Hygiene Sanitasi Makanan</w:t>
      </w:r>
      <w:r w:rsidRPr="00D77D56">
        <w:rPr>
          <w:rFonts w:ascii="Arial" w:hAnsi="Arial" w:cs="Arial"/>
        </w:rPr>
        <w:tab/>
        <w:t>13</w:t>
      </w:r>
    </w:p>
    <w:p w:rsidR="00722BD3" w:rsidRDefault="00722BD3" w:rsidP="00D2277D">
      <w:pPr>
        <w:pStyle w:val="ListParagraph"/>
        <w:numPr>
          <w:ilvl w:val="0"/>
          <w:numId w:val="74"/>
        </w:numPr>
        <w:tabs>
          <w:tab w:val="center" w:leader="dot" w:pos="8505"/>
        </w:tabs>
        <w:spacing w:after="0" w:line="240" w:lineRule="auto"/>
        <w:rPr>
          <w:rFonts w:ascii="Arial" w:hAnsi="Arial" w:cs="Arial"/>
        </w:rPr>
      </w:pPr>
      <w:r>
        <w:rPr>
          <w:rFonts w:ascii="Arial" w:hAnsi="Arial" w:cs="Arial"/>
        </w:rPr>
        <w:t>Pemilihan bahan makanan</w:t>
      </w:r>
      <w:r>
        <w:rPr>
          <w:rFonts w:ascii="Arial" w:hAnsi="Arial" w:cs="Arial"/>
        </w:rPr>
        <w:tab/>
        <w:t>13</w:t>
      </w:r>
    </w:p>
    <w:p w:rsidR="00722BD3" w:rsidRDefault="00722BD3" w:rsidP="00D2277D">
      <w:pPr>
        <w:pStyle w:val="ListParagraph"/>
        <w:numPr>
          <w:ilvl w:val="0"/>
          <w:numId w:val="74"/>
        </w:numPr>
        <w:tabs>
          <w:tab w:val="center" w:leader="dot" w:pos="8505"/>
        </w:tabs>
        <w:spacing w:after="0" w:line="240" w:lineRule="auto"/>
        <w:rPr>
          <w:rFonts w:ascii="Arial" w:hAnsi="Arial" w:cs="Arial"/>
        </w:rPr>
      </w:pPr>
      <w:r w:rsidRPr="00571861">
        <w:rPr>
          <w:rFonts w:ascii="Arial" w:hAnsi="Arial" w:cs="Arial"/>
        </w:rPr>
        <w:t>Penyimpan Bahan Makanan</w:t>
      </w:r>
      <w:r>
        <w:rPr>
          <w:rFonts w:ascii="Arial" w:hAnsi="Arial" w:cs="Arial"/>
        </w:rPr>
        <w:tab/>
        <w:t>14</w:t>
      </w:r>
    </w:p>
    <w:p w:rsidR="00722BD3" w:rsidRDefault="00722BD3" w:rsidP="00D2277D">
      <w:pPr>
        <w:pStyle w:val="ListParagraph"/>
        <w:numPr>
          <w:ilvl w:val="0"/>
          <w:numId w:val="74"/>
        </w:numPr>
        <w:tabs>
          <w:tab w:val="center" w:leader="dot" w:pos="8505"/>
        </w:tabs>
        <w:spacing w:after="0" w:line="240" w:lineRule="auto"/>
        <w:rPr>
          <w:rFonts w:ascii="Arial" w:hAnsi="Arial" w:cs="Arial"/>
        </w:rPr>
      </w:pPr>
      <w:r w:rsidRPr="00571861">
        <w:rPr>
          <w:rFonts w:ascii="Arial" w:hAnsi="Arial" w:cs="Arial"/>
        </w:rPr>
        <w:t>Pengolahan Makanan</w:t>
      </w:r>
      <w:r>
        <w:rPr>
          <w:rFonts w:ascii="Arial" w:hAnsi="Arial" w:cs="Arial"/>
        </w:rPr>
        <w:tab/>
        <w:t>16</w:t>
      </w:r>
    </w:p>
    <w:p w:rsidR="00722BD3" w:rsidRDefault="00722BD3" w:rsidP="00D2277D">
      <w:pPr>
        <w:pStyle w:val="ListParagraph"/>
        <w:numPr>
          <w:ilvl w:val="0"/>
          <w:numId w:val="74"/>
        </w:numPr>
        <w:tabs>
          <w:tab w:val="center" w:leader="dot" w:pos="8505"/>
        </w:tabs>
        <w:spacing w:after="0" w:line="240" w:lineRule="auto"/>
        <w:rPr>
          <w:rFonts w:ascii="Arial" w:hAnsi="Arial" w:cs="Arial"/>
        </w:rPr>
      </w:pPr>
      <w:r w:rsidRPr="00571861">
        <w:rPr>
          <w:rFonts w:ascii="Arial" w:hAnsi="Arial" w:cs="Arial"/>
        </w:rPr>
        <w:t>Penyimpanan Makanan Jadi/Masak</w:t>
      </w:r>
      <w:r w:rsidRPr="00571861">
        <w:rPr>
          <w:rFonts w:ascii="Arial" w:hAnsi="Arial" w:cs="Arial"/>
        </w:rPr>
        <w:tab/>
      </w:r>
      <w:r>
        <w:rPr>
          <w:rFonts w:ascii="Arial" w:hAnsi="Arial" w:cs="Arial"/>
        </w:rPr>
        <w:t>16</w:t>
      </w:r>
    </w:p>
    <w:p w:rsidR="00722BD3" w:rsidRDefault="00722BD3" w:rsidP="00D2277D">
      <w:pPr>
        <w:pStyle w:val="ListParagraph"/>
        <w:numPr>
          <w:ilvl w:val="0"/>
          <w:numId w:val="74"/>
        </w:numPr>
        <w:tabs>
          <w:tab w:val="center" w:leader="dot" w:pos="8505"/>
        </w:tabs>
        <w:spacing w:after="0" w:line="240" w:lineRule="auto"/>
        <w:rPr>
          <w:rFonts w:ascii="Arial" w:hAnsi="Arial" w:cs="Arial"/>
        </w:rPr>
      </w:pPr>
      <w:r w:rsidRPr="00571861">
        <w:rPr>
          <w:rFonts w:ascii="Arial" w:hAnsi="Arial" w:cs="Arial"/>
        </w:rPr>
        <w:t>Pengangkutan Makanan</w:t>
      </w:r>
      <w:r w:rsidRPr="00571861">
        <w:rPr>
          <w:rFonts w:ascii="Arial" w:hAnsi="Arial" w:cs="Arial"/>
        </w:rPr>
        <w:tab/>
      </w:r>
      <w:r>
        <w:rPr>
          <w:rFonts w:ascii="Arial" w:hAnsi="Arial" w:cs="Arial"/>
        </w:rPr>
        <w:t>18</w:t>
      </w:r>
    </w:p>
    <w:p w:rsidR="00722BD3" w:rsidRPr="00571861" w:rsidRDefault="00722BD3" w:rsidP="00D2277D">
      <w:pPr>
        <w:pStyle w:val="ListParagraph"/>
        <w:numPr>
          <w:ilvl w:val="0"/>
          <w:numId w:val="74"/>
        </w:numPr>
        <w:tabs>
          <w:tab w:val="center" w:leader="dot" w:pos="8505"/>
        </w:tabs>
        <w:spacing w:after="0" w:line="240" w:lineRule="auto"/>
        <w:rPr>
          <w:rFonts w:ascii="Arial" w:hAnsi="Arial" w:cs="Arial"/>
        </w:rPr>
      </w:pPr>
      <w:r w:rsidRPr="00571861">
        <w:rPr>
          <w:rFonts w:ascii="Arial" w:hAnsi="Arial" w:cs="Arial"/>
        </w:rPr>
        <w:t>Penyajian Makanan</w:t>
      </w:r>
      <w:r>
        <w:rPr>
          <w:rFonts w:ascii="Arial" w:hAnsi="Arial" w:cs="Arial"/>
        </w:rPr>
        <w:tab/>
        <w:t>18</w:t>
      </w:r>
    </w:p>
    <w:p w:rsidR="00722BD3" w:rsidRPr="00D77D56" w:rsidRDefault="00722BD3" w:rsidP="00D2277D">
      <w:pPr>
        <w:pStyle w:val="ListParagraph"/>
        <w:numPr>
          <w:ilvl w:val="0"/>
          <w:numId w:val="64"/>
        </w:numPr>
        <w:tabs>
          <w:tab w:val="center" w:leader="dot" w:pos="8505"/>
        </w:tabs>
        <w:spacing w:after="0" w:line="240" w:lineRule="auto"/>
        <w:rPr>
          <w:rFonts w:ascii="Arial" w:hAnsi="Arial" w:cs="Arial"/>
        </w:rPr>
      </w:pPr>
      <w:r w:rsidRPr="00D77D56">
        <w:rPr>
          <w:rFonts w:ascii="Arial" w:hAnsi="Arial" w:cs="Arial"/>
        </w:rPr>
        <w:t>Kerangka Konsep</w:t>
      </w:r>
      <w:r w:rsidRPr="00D77D56">
        <w:rPr>
          <w:rFonts w:ascii="Arial" w:hAnsi="Arial" w:cs="Arial"/>
        </w:rPr>
        <w:tab/>
        <w:t>20</w:t>
      </w:r>
    </w:p>
    <w:p w:rsidR="00722BD3" w:rsidRPr="00D77D56" w:rsidRDefault="00722BD3" w:rsidP="00D2277D">
      <w:pPr>
        <w:pStyle w:val="ListParagraph"/>
        <w:numPr>
          <w:ilvl w:val="0"/>
          <w:numId w:val="64"/>
        </w:numPr>
        <w:tabs>
          <w:tab w:val="center" w:leader="dot" w:pos="8505"/>
        </w:tabs>
        <w:spacing w:after="0" w:line="240" w:lineRule="auto"/>
        <w:rPr>
          <w:rFonts w:ascii="Arial" w:hAnsi="Arial" w:cs="Arial"/>
        </w:rPr>
      </w:pPr>
      <w:r w:rsidRPr="00D77D56">
        <w:rPr>
          <w:rFonts w:ascii="Arial" w:hAnsi="Arial" w:cs="Arial"/>
        </w:rPr>
        <w:t>Definisi Operasional</w:t>
      </w:r>
      <w:r w:rsidRPr="00D77D56">
        <w:rPr>
          <w:rFonts w:ascii="Arial" w:hAnsi="Arial" w:cs="Arial"/>
        </w:rPr>
        <w:tab/>
        <w:t>21</w:t>
      </w:r>
    </w:p>
    <w:p w:rsidR="00722BD3" w:rsidRDefault="00722BD3" w:rsidP="00722BD3">
      <w:pPr>
        <w:pStyle w:val="ListParagraph"/>
        <w:tabs>
          <w:tab w:val="center" w:leader="dot" w:pos="8505"/>
        </w:tabs>
        <w:spacing w:line="240" w:lineRule="auto"/>
        <w:rPr>
          <w:rFonts w:ascii="Arial" w:hAnsi="Arial" w:cs="Arial"/>
        </w:rPr>
      </w:pPr>
    </w:p>
    <w:p w:rsidR="00D2277D" w:rsidRDefault="00D2277D" w:rsidP="00722BD3">
      <w:pPr>
        <w:pStyle w:val="ListParagraph"/>
        <w:tabs>
          <w:tab w:val="center" w:leader="dot" w:pos="8505"/>
        </w:tabs>
        <w:spacing w:line="240" w:lineRule="auto"/>
        <w:rPr>
          <w:rFonts w:ascii="Arial" w:hAnsi="Arial" w:cs="Arial"/>
        </w:rPr>
      </w:pPr>
    </w:p>
    <w:p w:rsidR="00D2277D" w:rsidRPr="00D77D56" w:rsidRDefault="00D2277D" w:rsidP="00722BD3">
      <w:pPr>
        <w:pStyle w:val="ListParagraph"/>
        <w:tabs>
          <w:tab w:val="center" w:leader="dot" w:pos="8505"/>
        </w:tabs>
        <w:spacing w:line="240" w:lineRule="auto"/>
        <w:rPr>
          <w:rFonts w:ascii="Arial" w:hAnsi="Arial" w:cs="Arial"/>
        </w:rPr>
      </w:pPr>
    </w:p>
    <w:p w:rsidR="00722BD3" w:rsidRPr="00D77D56" w:rsidRDefault="00722BD3" w:rsidP="00722BD3">
      <w:pPr>
        <w:tabs>
          <w:tab w:val="center" w:leader="dot" w:pos="8505"/>
        </w:tabs>
        <w:spacing w:line="240" w:lineRule="auto"/>
        <w:rPr>
          <w:rFonts w:ascii="Arial" w:hAnsi="Arial" w:cs="Arial"/>
          <w:b/>
        </w:rPr>
      </w:pPr>
      <w:r w:rsidRPr="00D77D56">
        <w:rPr>
          <w:rFonts w:ascii="Arial" w:hAnsi="Arial" w:cs="Arial"/>
          <w:b/>
        </w:rPr>
        <w:lastRenderedPageBreak/>
        <w:t>BAB III METODEOLOGI PENELITIAN</w:t>
      </w:r>
    </w:p>
    <w:p w:rsidR="00722BD3" w:rsidRPr="00D77D56" w:rsidRDefault="00722BD3" w:rsidP="00D2277D">
      <w:pPr>
        <w:pStyle w:val="ListParagraph"/>
        <w:numPr>
          <w:ilvl w:val="0"/>
          <w:numId w:val="66"/>
        </w:numPr>
        <w:tabs>
          <w:tab w:val="center" w:leader="dot" w:pos="8505"/>
        </w:tabs>
        <w:spacing w:after="0" w:line="240" w:lineRule="auto"/>
        <w:rPr>
          <w:rFonts w:ascii="Arial" w:hAnsi="Arial" w:cs="Arial"/>
        </w:rPr>
      </w:pPr>
      <w:r w:rsidRPr="00D77D56">
        <w:rPr>
          <w:rFonts w:ascii="Arial" w:hAnsi="Arial" w:cs="Arial"/>
        </w:rPr>
        <w:t xml:space="preserve">Jenis Penelitian </w:t>
      </w:r>
      <w:r>
        <w:rPr>
          <w:rFonts w:ascii="Arial" w:hAnsi="Arial" w:cs="Arial"/>
        </w:rPr>
        <w:tab/>
        <w:t>22</w:t>
      </w:r>
    </w:p>
    <w:p w:rsidR="00722BD3" w:rsidRPr="00D77D56" w:rsidRDefault="00722BD3" w:rsidP="00D2277D">
      <w:pPr>
        <w:pStyle w:val="ListParagraph"/>
        <w:numPr>
          <w:ilvl w:val="0"/>
          <w:numId w:val="66"/>
        </w:numPr>
        <w:tabs>
          <w:tab w:val="center" w:leader="dot" w:pos="8505"/>
        </w:tabs>
        <w:spacing w:after="0" w:line="240" w:lineRule="auto"/>
        <w:rPr>
          <w:rFonts w:ascii="Arial" w:hAnsi="Arial" w:cs="Arial"/>
        </w:rPr>
      </w:pPr>
      <w:r w:rsidRPr="00D77D56">
        <w:rPr>
          <w:rFonts w:ascii="Arial" w:hAnsi="Arial" w:cs="Arial"/>
        </w:rPr>
        <w:t>Lokasi dan Waktu</w:t>
      </w:r>
      <w:r>
        <w:rPr>
          <w:rFonts w:ascii="Arial" w:hAnsi="Arial" w:cs="Arial"/>
        </w:rPr>
        <w:tab/>
        <w:t>22</w:t>
      </w:r>
    </w:p>
    <w:p w:rsidR="00722BD3" w:rsidRPr="00D77D56" w:rsidRDefault="00722BD3" w:rsidP="00D2277D">
      <w:pPr>
        <w:pStyle w:val="ListParagraph"/>
        <w:numPr>
          <w:ilvl w:val="0"/>
          <w:numId w:val="67"/>
        </w:numPr>
        <w:tabs>
          <w:tab w:val="center" w:leader="dot" w:pos="8505"/>
        </w:tabs>
        <w:spacing w:after="0" w:line="240" w:lineRule="auto"/>
        <w:rPr>
          <w:rFonts w:ascii="Arial" w:hAnsi="Arial" w:cs="Arial"/>
        </w:rPr>
      </w:pPr>
      <w:r w:rsidRPr="00D77D56">
        <w:rPr>
          <w:rFonts w:ascii="Arial" w:hAnsi="Arial" w:cs="Arial"/>
        </w:rPr>
        <w:t>Lokasi</w:t>
      </w:r>
      <w:r w:rsidRPr="00D77D56">
        <w:rPr>
          <w:rFonts w:ascii="Arial" w:hAnsi="Arial" w:cs="Arial"/>
        </w:rPr>
        <w:tab/>
      </w:r>
      <w:r>
        <w:rPr>
          <w:rFonts w:ascii="Arial" w:hAnsi="Arial" w:cs="Arial"/>
        </w:rPr>
        <w:t>22</w:t>
      </w:r>
    </w:p>
    <w:p w:rsidR="00722BD3" w:rsidRPr="00D77D56" w:rsidRDefault="00722BD3" w:rsidP="00D2277D">
      <w:pPr>
        <w:pStyle w:val="ListParagraph"/>
        <w:numPr>
          <w:ilvl w:val="0"/>
          <w:numId w:val="67"/>
        </w:numPr>
        <w:tabs>
          <w:tab w:val="center" w:leader="dot" w:pos="8505"/>
        </w:tabs>
        <w:spacing w:after="0" w:line="240" w:lineRule="auto"/>
        <w:rPr>
          <w:rFonts w:ascii="Arial" w:hAnsi="Arial" w:cs="Arial"/>
        </w:rPr>
      </w:pPr>
      <w:r w:rsidRPr="00D77D56">
        <w:rPr>
          <w:rFonts w:ascii="Arial" w:hAnsi="Arial" w:cs="Arial"/>
        </w:rPr>
        <w:t>Waktu Penelitian</w:t>
      </w:r>
      <w:r w:rsidRPr="00D77D56">
        <w:rPr>
          <w:rFonts w:ascii="Arial" w:hAnsi="Arial" w:cs="Arial"/>
        </w:rPr>
        <w:tab/>
      </w:r>
      <w:r>
        <w:rPr>
          <w:rFonts w:ascii="Arial" w:hAnsi="Arial" w:cs="Arial"/>
        </w:rPr>
        <w:t>22</w:t>
      </w:r>
    </w:p>
    <w:p w:rsidR="00722BD3" w:rsidRPr="00D77D56" w:rsidRDefault="00722BD3" w:rsidP="00D2277D">
      <w:pPr>
        <w:pStyle w:val="ListParagraph"/>
        <w:numPr>
          <w:ilvl w:val="0"/>
          <w:numId w:val="66"/>
        </w:numPr>
        <w:tabs>
          <w:tab w:val="center" w:leader="dot" w:pos="8505"/>
        </w:tabs>
        <w:spacing w:after="0" w:line="240" w:lineRule="auto"/>
        <w:rPr>
          <w:rFonts w:ascii="Arial" w:hAnsi="Arial" w:cs="Arial"/>
        </w:rPr>
      </w:pPr>
      <w:r w:rsidRPr="00D77D56">
        <w:rPr>
          <w:rFonts w:ascii="Arial" w:hAnsi="Arial" w:cs="Arial"/>
        </w:rPr>
        <w:t xml:space="preserve">Objek Penelitian </w:t>
      </w:r>
      <w:r w:rsidRPr="00D77D56">
        <w:rPr>
          <w:rFonts w:ascii="Arial" w:hAnsi="Arial" w:cs="Arial"/>
        </w:rPr>
        <w:tab/>
      </w:r>
      <w:r>
        <w:rPr>
          <w:rFonts w:ascii="Arial" w:hAnsi="Arial" w:cs="Arial"/>
        </w:rPr>
        <w:t>22</w:t>
      </w:r>
    </w:p>
    <w:p w:rsidR="00722BD3" w:rsidRPr="00D77D56" w:rsidRDefault="00722BD3" w:rsidP="00D2277D">
      <w:pPr>
        <w:pStyle w:val="ListParagraph"/>
        <w:numPr>
          <w:ilvl w:val="0"/>
          <w:numId w:val="66"/>
        </w:numPr>
        <w:tabs>
          <w:tab w:val="center" w:leader="dot" w:pos="8505"/>
        </w:tabs>
        <w:spacing w:after="0" w:line="240" w:lineRule="auto"/>
        <w:rPr>
          <w:rFonts w:ascii="Arial" w:hAnsi="Arial" w:cs="Arial"/>
        </w:rPr>
      </w:pPr>
      <w:r w:rsidRPr="00D77D56">
        <w:rPr>
          <w:rFonts w:ascii="Arial" w:hAnsi="Arial" w:cs="Arial"/>
        </w:rPr>
        <w:t>Jenis dan Cara Pengumpulan Data</w:t>
      </w:r>
      <w:r w:rsidRPr="00D77D56">
        <w:rPr>
          <w:rFonts w:ascii="Arial" w:hAnsi="Arial" w:cs="Arial"/>
        </w:rPr>
        <w:tab/>
      </w:r>
      <w:r>
        <w:rPr>
          <w:rFonts w:ascii="Arial" w:hAnsi="Arial" w:cs="Arial"/>
        </w:rPr>
        <w:t>22</w:t>
      </w:r>
    </w:p>
    <w:p w:rsidR="00722BD3" w:rsidRPr="00D77D56" w:rsidRDefault="00722BD3" w:rsidP="00D2277D">
      <w:pPr>
        <w:pStyle w:val="ListParagraph"/>
        <w:numPr>
          <w:ilvl w:val="0"/>
          <w:numId w:val="68"/>
        </w:numPr>
        <w:tabs>
          <w:tab w:val="center" w:leader="dot" w:pos="8505"/>
        </w:tabs>
        <w:spacing w:after="0" w:line="240" w:lineRule="auto"/>
        <w:rPr>
          <w:rFonts w:ascii="Arial" w:hAnsi="Arial" w:cs="Arial"/>
        </w:rPr>
      </w:pPr>
      <w:r w:rsidRPr="00D77D56">
        <w:rPr>
          <w:rFonts w:ascii="Arial" w:hAnsi="Arial" w:cs="Arial"/>
        </w:rPr>
        <w:t xml:space="preserve">Jenis Pengumpulan Data </w:t>
      </w:r>
      <w:r w:rsidRPr="00D77D56">
        <w:rPr>
          <w:rFonts w:ascii="Arial" w:hAnsi="Arial" w:cs="Arial"/>
        </w:rPr>
        <w:tab/>
      </w:r>
      <w:r>
        <w:rPr>
          <w:rFonts w:ascii="Arial" w:hAnsi="Arial" w:cs="Arial"/>
        </w:rPr>
        <w:t>23</w:t>
      </w:r>
    </w:p>
    <w:p w:rsidR="00722BD3" w:rsidRPr="00D77D56" w:rsidRDefault="00722BD3" w:rsidP="00D2277D">
      <w:pPr>
        <w:pStyle w:val="ListParagraph"/>
        <w:numPr>
          <w:ilvl w:val="0"/>
          <w:numId w:val="68"/>
        </w:numPr>
        <w:tabs>
          <w:tab w:val="center" w:leader="dot" w:pos="8505"/>
        </w:tabs>
        <w:spacing w:after="0" w:line="240" w:lineRule="auto"/>
        <w:rPr>
          <w:rFonts w:ascii="Arial" w:hAnsi="Arial" w:cs="Arial"/>
        </w:rPr>
      </w:pPr>
      <w:r w:rsidRPr="00D77D56">
        <w:rPr>
          <w:rFonts w:ascii="Arial" w:hAnsi="Arial" w:cs="Arial"/>
        </w:rPr>
        <w:t>Cara Pengumpulan Data</w:t>
      </w:r>
      <w:r w:rsidRPr="00D77D56">
        <w:rPr>
          <w:rFonts w:ascii="Arial" w:hAnsi="Arial" w:cs="Arial"/>
        </w:rPr>
        <w:tab/>
      </w:r>
      <w:r>
        <w:rPr>
          <w:rFonts w:ascii="Arial" w:hAnsi="Arial" w:cs="Arial"/>
        </w:rPr>
        <w:t>23</w:t>
      </w:r>
    </w:p>
    <w:p w:rsidR="00722BD3" w:rsidRPr="00D77D56" w:rsidRDefault="00722BD3" w:rsidP="00D2277D">
      <w:pPr>
        <w:pStyle w:val="ListParagraph"/>
        <w:numPr>
          <w:ilvl w:val="0"/>
          <w:numId w:val="66"/>
        </w:numPr>
        <w:tabs>
          <w:tab w:val="center" w:leader="dot" w:pos="8505"/>
        </w:tabs>
        <w:spacing w:after="0" w:line="240" w:lineRule="auto"/>
        <w:rPr>
          <w:rFonts w:ascii="Arial" w:hAnsi="Arial" w:cs="Arial"/>
        </w:rPr>
      </w:pPr>
      <w:r w:rsidRPr="00D77D56">
        <w:rPr>
          <w:rFonts w:ascii="Arial" w:hAnsi="Arial" w:cs="Arial"/>
        </w:rPr>
        <w:t>Pengolahan dan Analisa Data</w:t>
      </w:r>
      <w:r w:rsidRPr="00D77D56">
        <w:rPr>
          <w:rFonts w:ascii="Arial" w:hAnsi="Arial" w:cs="Arial"/>
        </w:rPr>
        <w:tab/>
      </w:r>
      <w:r>
        <w:rPr>
          <w:rFonts w:ascii="Arial" w:hAnsi="Arial" w:cs="Arial"/>
        </w:rPr>
        <w:t>23</w:t>
      </w:r>
    </w:p>
    <w:p w:rsidR="00722BD3" w:rsidRPr="00D77D56" w:rsidRDefault="00722BD3" w:rsidP="00D2277D">
      <w:pPr>
        <w:pStyle w:val="ListParagraph"/>
        <w:numPr>
          <w:ilvl w:val="0"/>
          <w:numId w:val="69"/>
        </w:numPr>
        <w:tabs>
          <w:tab w:val="center" w:leader="dot" w:pos="8505"/>
        </w:tabs>
        <w:spacing w:after="0" w:line="240" w:lineRule="auto"/>
        <w:rPr>
          <w:rFonts w:ascii="Arial" w:hAnsi="Arial" w:cs="Arial"/>
        </w:rPr>
      </w:pPr>
      <w:r w:rsidRPr="00D77D56">
        <w:rPr>
          <w:rFonts w:ascii="Arial" w:hAnsi="Arial" w:cs="Arial"/>
        </w:rPr>
        <w:t xml:space="preserve">Pengolahan Data </w:t>
      </w:r>
      <w:r w:rsidRPr="00D77D56">
        <w:rPr>
          <w:rFonts w:ascii="Arial" w:hAnsi="Arial" w:cs="Arial"/>
        </w:rPr>
        <w:tab/>
      </w:r>
      <w:r>
        <w:rPr>
          <w:rFonts w:ascii="Arial" w:hAnsi="Arial" w:cs="Arial"/>
        </w:rPr>
        <w:t>23</w:t>
      </w:r>
    </w:p>
    <w:p w:rsidR="00722BD3" w:rsidRPr="00AC70B3" w:rsidRDefault="00722BD3" w:rsidP="00D2277D">
      <w:pPr>
        <w:pStyle w:val="ListParagraph"/>
        <w:numPr>
          <w:ilvl w:val="0"/>
          <w:numId w:val="69"/>
        </w:numPr>
        <w:tabs>
          <w:tab w:val="center" w:leader="dot" w:pos="8505"/>
        </w:tabs>
        <w:spacing w:after="0" w:line="240" w:lineRule="auto"/>
        <w:rPr>
          <w:rFonts w:ascii="Arial" w:hAnsi="Arial" w:cs="Arial"/>
        </w:rPr>
      </w:pPr>
      <w:r w:rsidRPr="00D77D56">
        <w:rPr>
          <w:rFonts w:ascii="Arial" w:hAnsi="Arial" w:cs="Arial"/>
        </w:rPr>
        <w:t>Analisa Data</w:t>
      </w:r>
      <w:r w:rsidRPr="00D77D56">
        <w:rPr>
          <w:rFonts w:ascii="Arial" w:hAnsi="Arial" w:cs="Arial"/>
        </w:rPr>
        <w:tab/>
      </w:r>
      <w:r>
        <w:rPr>
          <w:rFonts w:ascii="Arial" w:hAnsi="Arial" w:cs="Arial"/>
        </w:rPr>
        <w:t>23</w:t>
      </w:r>
    </w:p>
    <w:p w:rsidR="00722BD3" w:rsidRDefault="00722BD3" w:rsidP="00722BD3">
      <w:pPr>
        <w:tabs>
          <w:tab w:val="center" w:leader="dot" w:pos="8505"/>
        </w:tabs>
        <w:spacing w:line="240" w:lineRule="auto"/>
        <w:rPr>
          <w:rFonts w:ascii="Arial" w:hAnsi="Arial" w:cs="Arial"/>
          <w:b/>
        </w:rPr>
      </w:pPr>
      <w:r>
        <w:rPr>
          <w:rFonts w:ascii="Arial" w:hAnsi="Arial" w:cs="Arial"/>
          <w:b/>
        </w:rPr>
        <w:t xml:space="preserve">BAB IV HASIL DAN PEMBAHASAN </w:t>
      </w:r>
    </w:p>
    <w:p w:rsidR="00722BD3" w:rsidRDefault="00722BD3" w:rsidP="00D2277D">
      <w:pPr>
        <w:pStyle w:val="ListParagraph"/>
        <w:numPr>
          <w:ilvl w:val="0"/>
          <w:numId w:val="71"/>
        </w:numPr>
        <w:tabs>
          <w:tab w:val="center" w:leader="dot" w:pos="8505"/>
        </w:tabs>
        <w:spacing w:after="0" w:line="240" w:lineRule="auto"/>
        <w:rPr>
          <w:rFonts w:ascii="Arial" w:hAnsi="Arial" w:cs="Arial"/>
        </w:rPr>
      </w:pPr>
      <w:r w:rsidRPr="00064E4E">
        <w:rPr>
          <w:rFonts w:ascii="Arial" w:hAnsi="Arial" w:cs="Arial"/>
        </w:rPr>
        <w:t>GambaranUmum</w:t>
      </w:r>
      <w:r>
        <w:rPr>
          <w:rFonts w:ascii="Arial" w:hAnsi="Arial" w:cs="Arial"/>
        </w:rPr>
        <w:t>LokasiPenelitian</w:t>
      </w:r>
      <w:r>
        <w:rPr>
          <w:rFonts w:ascii="Arial" w:hAnsi="Arial" w:cs="Arial"/>
        </w:rPr>
        <w:tab/>
        <w:t>24</w:t>
      </w:r>
    </w:p>
    <w:p w:rsidR="00722BD3" w:rsidRDefault="00722BD3" w:rsidP="00D2277D">
      <w:pPr>
        <w:pStyle w:val="ListParagraph"/>
        <w:numPr>
          <w:ilvl w:val="0"/>
          <w:numId w:val="71"/>
        </w:numPr>
        <w:tabs>
          <w:tab w:val="center" w:leader="dot" w:pos="8505"/>
        </w:tabs>
        <w:spacing w:after="0" w:line="240" w:lineRule="auto"/>
        <w:rPr>
          <w:rFonts w:ascii="Arial" w:hAnsi="Arial" w:cs="Arial"/>
        </w:rPr>
      </w:pPr>
      <w:r>
        <w:rPr>
          <w:rFonts w:ascii="Arial" w:hAnsi="Arial" w:cs="Arial"/>
        </w:rPr>
        <w:t>HasilPenelitian</w:t>
      </w:r>
      <w:r>
        <w:rPr>
          <w:rFonts w:ascii="Arial" w:hAnsi="Arial" w:cs="Arial"/>
        </w:rPr>
        <w:tab/>
        <w:t>28</w:t>
      </w:r>
    </w:p>
    <w:p w:rsidR="00722BD3" w:rsidRDefault="00722BD3" w:rsidP="00D2277D">
      <w:pPr>
        <w:pStyle w:val="ListParagraph"/>
        <w:numPr>
          <w:ilvl w:val="0"/>
          <w:numId w:val="71"/>
        </w:numPr>
        <w:tabs>
          <w:tab w:val="center" w:leader="dot" w:pos="8505"/>
        </w:tabs>
        <w:spacing w:after="0" w:line="240" w:lineRule="auto"/>
        <w:rPr>
          <w:rFonts w:ascii="Arial" w:hAnsi="Arial" w:cs="Arial"/>
        </w:rPr>
      </w:pPr>
      <w:r>
        <w:rPr>
          <w:rFonts w:ascii="Arial" w:hAnsi="Arial" w:cs="Arial"/>
        </w:rPr>
        <w:t>Pembahasan</w:t>
      </w:r>
      <w:r>
        <w:rPr>
          <w:rFonts w:ascii="Arial" w:hAnsi="Arial" w:cs="Arial"/>
        </w:rPr>
        <w:tab/>
        <w:t>35</w:t>
      </w:r>
    </w:p>
    <w:p w:rsidR="00722BD3" w:rsidRDefault="00722BD3" w:rsidP="00D2277D">
      <w:pPr>
        <w:pStyle w:val="ListParagraph"/>
        <w:numPr>
          <w:ilvl w:val="0"/>
          <w:numId w:val="72"/>
        </w:numPr>
        <w:tabs>
          <w:tab w:val="center" w:leader="dot" w:pos="8505"/>
        </w:tabs>
        <w:spacing w:after="0" w:line="240" w:lineRule="auto"/>
        <w:rPr>
          <w:rFonts w:ascii="Arial" w:hAnsi="Arial" w:cs="Arial"/>
        </w:rPr>
      </w:pPr>
      <w:r>
        <w:rPr>
          <w:rFonts w:ascii="Arial" w:hAnsi="Arial" w:cs="Arial"/>
        </w:rPr>
        <w:t>Pemilihan dan PengamananBahanMakanan</w:t>
      </w:r>
      <w:r>
        <w:rPr>
          <w:rFonts w:ascii="Arial" w:hAnsi="Arial" w:cs="Arial"/>
        </w:rPr>
        <w:tab/>
        <w:t>35</w:t>
      </w:r>
    </w:p>
    <w:p w:rsidR="00722BD3" w:rsidRDefault="00722BD3" w:rsidP="00D2277D">
      <w:pPr>
        <w:pStyle w:val="ListParagraph"/>
        <w:numPr>
          <w:ilvl w:val="0"/>
          <w:numId w:val="72"/>
        </w:numPr>
        <w:tabs>
          <w:tab w:val="center" w:leader="dot" w:pos="8505"/>
        </w:tabs>
        <w:spacing w:after="0" w:line="240" w:lineRule="auto"/>
        <w:rPr>
          <w:rFonts w:ascii="Arial" w:hAnsi="Arial" w:cs="Arial"/>
        </w:rPr>
      </w:pPr>
      <w:r>
        <w:rPr>
          <w:rFonts w:ascii="Arial" w:hAnsi="Arial" w:cs="Arial"/>
        </w:rPr>
        <w:t>Pengumpulan/PenyimpananBahanMakanan</w:t>
      </w:r>
      <w:r>
        <w:rPr>
          <w:rFonts w:ascii="Arial" w:hAnsi="Arial" w:cs="Arial"/>
        </w:rPr>
        <w:tab/>
        <w:t>35</w:t>
      </w:r>
    </w:p>
    <w:p w:rsidR="00722BD3" w:rsidRDefault="00722BD3" w:rsidP="00D2277D">
      <w:pPr>
        <w:pStyle w:val="ListParagraph"/>
        <w:numPr>
          <w:ilvl w:val="0"/>
          <w:numId w:val="72"/>
        </w:numPr>
        <w:tabs>
          <w:tab w:val="center" w:leader="dot" w:pos="8505"/>
        </w:tabs>
        <w:spacing w:after="0" w:line="240" w:lineRule="auto"/>
        <w:rPr>
          <w:rFonts w:ascii="Arial" w:hAnsi="Arial" w:cs="Arial"/>
        </w:rPr>
      </w:pPr>
      <w:r>
        <w:rPr>
          <w:rFonts w:ascii="Arial" w:hAnsi="Arial" w:cs="Arial"/>
        </w:rPr>
        <w:t>PengolahanMakanan</w:t>
      </w:r>
      <w:r>
        <w:rPr>
          <w:rFonts w:ascii="Arial" w:hAnsi="Arial" w:cs="Arial"/>
        </w:rPr>
        <w:tab/>
        <w:t>36</w:t>
      </w:r>
    </w:p>
    <w:p w:rsidR="00722BD3" w:rsidRDefault="00722BD3" w:rsidP="00D2277D">
      <w:pPr>
        <w:pStyle w:val="ListParagraph"/>
        <w:numPr>
          <w:ilvl w:val="0"/>
          <w:numId w:val="72"/>
        </w:numPr>
        <w:tabs>
          <w:tab w:val="center" w:leader="dot" w:pos="8505"/>
        </w:tabs>
        <w:spacing w:after="0" w:line="240" w:lineRule="auto"/>
        <w:rPr>
          <w:rFonts w:ascii="Arial" w:hAnsi="Arial" w:cs="Arial"/>
        </w:rPr>
      </w:pPr>
      <w:r>
        <w:rPr>
          <w:rFonts w:ascii="Arial" w:hAnsi="Arial" w:cs="Arial"/>
        </w:rPr>
        <w:t>PenyimpananMakananJadi</w:t>
      </w:r>
      <w:r>
        <w:rPr>
          <w:rFonts w:ascii="Arial" w:hAnsi="Arial" w:cs="Arial"/>
        </w:rPr>
        <w:tab/>
        <w:t>37</w:t>
      </w:r>
    </w:p>
    <w:p w:rsidR="00722BD3" w:rsidRDefault="00722BD3" w:rsidP="00D2277D">
      <w:pPr>
        <w:pStyle w:val="ListParagraph"/>
        <w:numPr>
          <w:ilvl w:val="0"/>
          <w:numId w:val="72"/>
        </w:numPr>
        <w:tabs>
          <w:tab w:val="center" w:leader="dot" w:pos="8505"/>
        </w:tabs>
        <w:spacing w:after="0" w:line="240" w:lineRule="auto"/>
        <w:rPr>
          <w:rFonts w:ascii="Arial" w:hAnsi="Arial" w:cs="Arial"/>
        </w:rPr>
      </w:pPr>
      <w:r>
        <w:rPr>
          <w:rFonts w:ascii="Arial" w:hAnsi="Arial" w:cs="Arial"/>
        </w:rPr>
        <w:t>PengangkutanMakanan</w:t>
      </w:r>
      <w:r>
        <w:rPr>
          <w:rFonts w:ascii="Arial" w:hAnsi="Arial" w:cs="Arial"/>
        </w:rPr>
        <w:tab/>
        <w:t>41</w:t>
      </w:r>
    </w:p>
    <w:p w:rsidR="00722BD3" w:rsidRDefault="00722BD3" w:rsidP="00D2277D">
      <w:pPr>
        <w:pStyle w:val="ListParagraph"/>
        <w:numPr>
          <w:ilvl w:val="0"/>
          <w:numId w:val="72"/>
        </w:numPr>
        <w:tabs>
          <w:tab w:val="center" w:leader="dot" w:pos="8505"/>
        </w:tabs>
        <w:spacing w:after="0" w:line="240" w:lineRule="auto"/>
        <w:rPr>
          <w:rFonts w:ascii="Arial" w:hAnsi="Arial" w:cs="Arial"/>
        </w:rPr>
      </w:pPr>
      <w:r>
        <w:rPr>
          <w:rFonts w:ascii="Arial" w:hAnsi="Arial" w:cs="Arial"/>
        </w:rPr>
        <w:t>PenyajianMakanan</w:t>
      </w:r>
      <w:r>
        <w:rPr>
          <w:rFonts w:ascii="Arial" w:hAnsi="Arial" w:cs="Arial"/>
        </w:rPr>
        <w:tab/>
        <w:t>42</w:t>
      </w:r>
    </w:p>
    <w:p w:rsidR="00722BD3" w:rsidRDefault="00722BD3" w:rsidP="00D2277D">
      <w:pPr>
        <w:pStyle w:val="ListParagraph"/>
        <w:numPr>
          <w:ilvl w:val="0"/>
          <w:numId w:val="72"/>
        </w:numPr>
        <w:tabs>
          <w:tab w:val="center" w:leader="dot" w:pos="8505"/>
        </w:tabs>
        <w:spacing w:after="0" w:line="240" w:lineRule="auto"/>
        <w:rPr>
          <w:rFonts w:ascii="Arial" w:hAnsi="Arial" w:cs="Arial"/>
        </w:rPr>
      </w:pPr>
      <w:r>
        <w:rPr>
          <w:rFonts w:ascii="Arial" w:hAnsi="Arial" w:cs="Arial"/>
        </w:rPr>
        <w:t>Penilaian</w:t>
      </w:r>
      <w:r>
        <w:rPr>
          <w:rFonts w:ascii="Arial" w:hAnsi="Arial" w:cs="Arial"/>
        </w:rPr>
        <w:tab/>
        <w:t>42</w:t>
      </w:r>
    </w:p>
    <w:p w:rsidR="00722BD3" w:rsidRDefault="00722BD3" w:rsidP="00722BD3">
      <w:pPr>
        <w:tabs>
          <w:tab w:val="center" w:leader="dot" w:pos="8505"/>
        </w:tabs>
        <w:spacing w:line="240" w:lineRule="auto"/>
        <w:rPr>
          <w:rFonts w:ascii="Arial" w:hAnsi="Arial" w:cs="Arial"/>
        </w:rPr>
      </w:pPr>
    </w:p>
    <w:p w:rsidR="00722BD3" w:rsidRDefault="00722BD3" w:rsidP="00722BD3">
      <w:pPr>
        <w:tabs>
          <w:tab w:val="center" w:leader="dot" w:pos="8505"/>
        </w:tabs>
        <w:spacing w:line="240" w:lineRule="auto"/>
        <w:rPr>
          <w:rFonts w:ascii="Arial" w:hAnsi="Arial" w:cs="Arial"/>
          <w:b/>
        </w:rPr>
      </w:pPr>
      <w:r>
        <w:rPr>
          <w:rFonts w:ascii="Arial" w:hAnsi="Arial" w:cs="Arial"/>
          <w:b/>
        </w:rPr>
        <w:t xml:space="preserve">BAB IV HASIL DAN PEMBAHASAN </w:t>
      </w:r>
    </w:p>
    <w:p w:rsidR="00722BD3" w:rsidRDefault="00722BD3" w:rsidP="00D2277D">
      <w:pPr>
        <w:pStyle w:val="ListParagraph"/>
        <w:numPr>
          <w:ilvl w:val="0"/>
          <w:numId w:val="73"/>
        </w:numPr>
        <w:tabs>
          <w:tab w:val="center" w:leader="dot" w:pos="8505"/>
        </w:tabs>
        <w:spacing w:after="0" w:line="240" w:lineRule="auto"/>
        <w:rPr>
          <w:rFonts w:ascii="Arial" w:hAnsi="Arial" w:cs="Arial"/>
        </w:rPr>
      </w:pPr>
      <w:r>
        <w:rPr>
          <w:rFonts w:ascii="Arial" w:hAnsi="Arial" w:cs="Arial"/>
        </w:rPr>
        <w:t>Kesimpulan</w:t>
      </w:r>
      <w:r>
        <w:rPr>
          <w:rFonts w:ascii="Arial" w:hAnsi="Arial" w:cs="Arial"/>
        </w:rPr>
        <w:tab/>
        <w:t>43</w:t>
      </w:r>
    </w:p>
    <w:p w:rsidR="00722BD3" w:rsidRPr="00FF3BF9" w:rsidRDefault="00722BD3" w:rsidP="00D2277D">
      <w:pPr>
        <w:pStyle w:val="ListParagraph"/>
        <w:numPr>
          <w:ilvl w:val="0"/>
          <w:numId w:val="73"/>
        </w:numPr>
        <w:tabs>
          <w:tab w:val="center" w:leader="dot" w:pos="8505"/>
        </w:tabs>
        <w:spacing w:after="0" w:line="240" w:lineRule="auto"/>
        <w:rPr>
          <w:rFonts w:ascii="Arial" w:hAnsi="Arial" w:cs="Arial"/>
        </w:rPr>
      </w:pPr>
      <w:r>
        <w:rPr>
          <w:rFonts w:ascii="Arial" w:hAnsi="Arial" w:cs="Arial"/>
        </w:rPr>
        <w:t>Saran</w:t>
      </w:r>
      <w:r>
        <w:rPr>
          <w:rFonts w:ascii="Arial" w:hAnsi="Arial" w:cs="Arial"/>
        </w:rPr>
        <w:tab/>
        <w:t>44</w:t>
      </w:r>
    </w:p>
    <w:p w:rsidR="00722BD3" w:rsidRPr="00064E4E" w:rsidRDefault="00722BD3" w:rsidP="00722BD3">
      <w:pPr>
        <w:tabs>
          <w:tab w:val="center" w:leader="dot" w:pos="8505"/>
        </w:tabs>
        <w:spacing w:line="240" w:lineRule="auto"/>
        <w:rPr>
          <w:rFonts w:ascii="Arial" w:hAnsi="Arial" w:cs="Arial"/>
        </w:rPr>
      </w:pPr>
    </w:p>
    <w:p w:rsidR="00722BD3" w:rsidRDefault="00722BD3" w:rsidP="00722BD3">
      <w:pPr>
        <w:rPr>
          <w:rFonts w:ascii="Arial" w:hAnsi="Arial" w:cs="Arial"/>
          <w:b/>
        </w:rPr>
      </w:pPr>
      <w:r>
        <w:rPr>
          <w:rFonts w:ascii="Arial" w:hAnsi="Arial" w:cs="Arial"/>
          <w:b/>
        </w:rPr>
        <w:t xml:space="preserve">DAFTAR PUSTAKA </w:t>
      </w:r>
    </w:p>
    <w:p w:rsidR="00722BD3" w:rsidRDefault="00722BD3" w:rsidP="00722BD3">
      <w:pPr>
        <w:rPr>
          <w:rFonts w:ascii="Arial" w:hAnsi="Arial" w:cs="Arial"/>
          <w:b/>
        </w:rPr>
      </w:pPr>
      <w:r>
        <w:rPr>
          <w:rFonts w:ascii="Arial" w:hAnsi="Arial" w:cs="Arial"/>
          <w:b/>
        </w:rPr>
        <w:t>DOKUMENTASI</w:t>
      </w:r>
    </w:p>
    <w:p w:rsidR="00722BD3" w:rsidRDefault="00722BD3" w:rsidP="00722BD3">
      <w:pPr>
        <w:rPr>
          <w:rFonts w:ascii="Arial" w:hAnsi="Arial" w:cs="Arial"/>
          <w:b/>
        </w:rPr>
      </w:pPr>
      <w:r>
        <w:rPr>
          <w:rFonts w:ascii="Arial" w:hAnsi="Arial" w:cs="Arial"/>
          <w:b/>
        </w:rPr>
        <w:t>LAMPIRAN</w:t>
      </w:r>
    </w:p>
    <w:p w:rsidR="00722BD3" w:rsidRPr="00897193" w:rsidRDefault="00722BD3" w:rsidP="00722BD3">
      <w:pPr>
        <w:rPr>
          <w:rFonts w:ascii="Arial" w:hAnsi="Arial" w:cs="Arial"/>
          <w:b/>
        </w:rPr>
      </w:pPr>
    </w:p>
    <w:p w:rsidR="00722BD3" w:rsidRDefault="00722BD3" w:rsidP="00722BD3">
      <w:pPr>
        <w:rPr>
          <w:rFonts w:ascii="Arial" w:hAnsi="Arial" w:cs="Arial"/>
        </w:rPr>
      </w:pPr>
    </w:p>
    <w:p w:rsidR="00722BD3" w:rsidRDefault="00722BD3" w:rsidP="00722BD3">
      <w:pPr>
        <w:rPr>
          <w:rFonts w:ascii="Arial" w:hAnsi="Arial" w:cs="Arial"/>
        </w:rPr>
      </w:pPr>
    </w:p>
    <w:p w:rsidR="00D2277D" w:rsidRDefault="00D2277D" w:rsidP="00722BD3">
      <w:pPr>
        <w:rPr>
          <w:rFonts w:ascii="Arial" w:hAnsi="Arial" w:cs="Arial"/>
        </w:rPr>
      </w:pPr>
    </w:p>
    <w:p w:rsidR="00D2277D" w:rsidRDefault="00D2277D" w:rsidP="00722BD3">
      <w:pPr>
        <w:rPr>
          <w:rFonts w:ascii="Arial" w:hAnsi="Arial" w:cs="Arial"/>
        </w:rPr>
      </w:pPr>
    </w:p>
    <w:p w:rsidR="00D2277D" w:rsidRDefault="00D2277D" w:rsidP="00722BD3">
      <w:pPr>
        <w:rPr>
          <w:rFonts w:ascii="Arial" w:hAnsi="Arial" w:cs="Arial"/>
        </w:rPr>
      </w:pPr>
    </w:p>
    <w:p w:rsidR="00D2277D" w:rsidRPr="00B90B83" w:rsidRDefault="00D2277D" w:rsidP="00722BD3">
      <w:pPr>
        <w:rPr>
          <w:rFonts w:ascii="Arial" w:hAnsi="Arial" w:cs="Arial"/>
        </w:rPr>
      </w:pPr>
    </w:p>
    <w:p w:rsidR="00722BD3" w:rsidRDefault="00722BD3" w:rsidP="00722BD3">
      <w:pPr>
        <w:spacing w:line="480" w:lineRule="auto"/>
        <w:jc w:val="center"/>
        <w:rPr>
          <w:rFonts w:ascii="Arial" w:hAnsi="Arial" w:cs="Arial"/>
          <w:b/>
        </w:rPr>
      </w:pPr>
      <w:r>
        <w:rPr>
          <w:rFonts w:ascii="Arial" w:hAnsi="Arial" w:cs="Arial"/>
          <w:b/>
        </w:rPr>
        <w:lastRenderedPageBreak/>
        <w:t>DAFTAR TABEL</w:t>
      </w:r>
    </w:p>
    <w:p w:rsidR="00722BD3" w:rsidRPr="006A6F0E" w:rsidRDefault="00722BD3" w:rsidP="00722BD3">
      <w:pPr>
        <w:spacing w:line="480" w:lineRule="auto"/>
        <w:jc w:val="center"/>
        <w:rPr>
          <w:rFonts w:ascii="Arial" w:hAnsi="Arial" w:cs="Arial"/>
          <w:b/>
        </w:rPr>
      </w:pPr>
    </w:p>
    <w:p w:rsidR="00722BD3" w:rsidRPr="00E21377" w:rsidRDefault="00722BD3" w:rsidP="00722BD3">
      <w:pPr>
        <w:tabs>
          <w:tab w:val="center" w:leader="dot" w:pos="8505"/>
        </w:tabs>
        <w:rPr>
          <w:rFonts w:ascii="Arial" w:hAnsi="Arial" w:cs="Arial"/>
        </w:rPr>
      </w:pPr>
      <w:r w:rsidRPr="00382552">
        <w:rPr>
          <w:rFonts w:ascii="Arial" w:hAnsi="Arial" w:cs="Arial"/>
          <w:b/>
        </w:rPr>
        <w:t>Tabel2.1</w:t>
      </w:r>
      <w:r w:rsidRPr="008233F4">
        <w:rPr>
          <w:rFonts w:ascii="Arial" w:hAnsi="Arial" w:cs="Arial"/>
        </w:rPr>
        <w:t xml:space="preserve"> Suhu Penyimpanan Bahan Makanan</w:t>
      </w:r>
      <w:r>
        <w:rPr>
          <w:rFonts w:ascii="Arial" w:hAnsi="Arial" w:cs="Arial"/>
        </w:rPr>
        <w:tab/>
        <w:t>15</w:t>
      </w:r>
    </w:p>
    <w:p w:rsidR="00722BD3" w:rsidRPr="00E21377" w:rsidRDefault="00722BD3" w:rsidP="00722BD3">
      <w:pPr>
        <w:tabs>
          <w:tab w:val="center" w:leader="dot" w:pos="8505"/>
        </w:tabs>
        <w:rPr>
          <w:rFonts w:ascii="Arial" w:hAnsi="Arial" w:cs="Arial"/>
        </w:rPr>
      </w:pPr>
      <w:r w:rsidRPr="00382552">
        <w:rPr>
          <w:rFonts w:ascii="Arial" w:hAnsi="Arial" w:cs="Arial"/>
          <w:b/>
        </w:rPr>
        <w:t>Tabel 2.2.</w:t>
      </w:r>
      <w:r w:rsidRPr="008233F4">
        <w:rPr>
          <w:rFonts w:ascii="Arial" w:hAnsi="Arial" w:cs="Arial"/>
        </w:rPr>
        <w:t>Penyimpanan Makanan Jadi /Masak</w:t>
      </w:r>
      <w:r>
        <w:rPr>
          <w:rFonts w:ascii="Arial" w:hAnsi="Arial" w:cs="Arial"/>
        </w:rPr>
        <w:tab/>
        <w:t>18</w:t>
      </w:r>
    </w:p>
    <w:p w:rsidR="00722BD3" w:rsidRDefault="00722BD3" w:rsidP="00722BD3">
      <w:pPr>
        <w:tabs>
          <w:tab w:val="center" w:leader="dot" w:pos="8505"/>
        </w:tabs>
        <w:rPr>
          <w:rFonts w:ascii="Arial" w:hAnsi="Arial" w:cs="Arial"/>
        </w:rPr>
      </w:pPr>
      <w:r w:rsidRPr="00382552">
        <w:rPr>
          <w:rFonts w:ascii="Arial" w:hAnsi="Arial" w:cs="Arial"/>
          <w:b/>
        </w:rPr>
        <w:t>Tabel</w:t>
      </w:r>
      <w:r>
        <w:rPr>
          <w:rFonts w:ascii="Arial" w:hAnsi="Arial" w:cs="Arial"/>
          <w:b/>
        </w:rPr>
        <w:t>4.1</w:t>
      </w:r>
      <w:r w:rsidRPr="00382552">
        <w:rPr>
          <w:rFonts w:ascii="Arial" w:hAnsi="Arial" w:cs="Arial"/>
          <w:b/>
        </w:rPr>
        <w:t>.</w:t>
      </w:r>
      <w:r w:rsidRPr="00382552">
        <w:rPr>
          <w:rFonts w:ascii="Arial" w:hAnsi="Arial" w:cs="Arial"/>
        </w:rPr>
        <w:t>Distribusi Jumlah Penerima Manfaat Pada UPT Pelayanan Sosial</w:t>
      </w:r>
    </w:p>
    <w:p w:rsidR="00722BD3" w:rsidRPr="00AC70B3" w:rsidRDefault="00722BD3" w:rsidP="00722BD3">
      <w:pPr>
        <w:tabs>
          <w:tab w:val="center" w:leader="dot" w:pos="8505"/>
        </w:tabs>
        <w:rPr>
          <w:rFonts w:ascii="Arial" w:hAnsi="Arial" w:cs="Arial"/>
        </w:rPr>
      </w:pPr>
      <w:r w:rsidRPr="00382552">
        <w:rPr>
          <w:rFonts w:ascii="Arial" w:hAnsi="Arial" w:cs="Arial"/>
        </w:rPr>
        <w:t xml:space="preserve"> Anak Dinas Sosial</w:t>
      </w:r>
      <w:r>
        <w:rPr>
          <w:rFonts w:ascii="Arial" w:hAnsi="Arial" w:cs="Arial"/>
        </w:rPr>
        <w:t xml:space="preserve"> Kabanjahe</w:t>
      </w:r>
      <w:r>
        <w:rPr>
          <w:rFonts w:ascii="Arial" w:hAnsi="Arial" w:cs="Arial"/>
        </w:rPr>
        <w:tab/>
        <w:t>25</w:t>
      </w:r>
    </w:p>
    <w:p w:rsidR="00722BD3" w:rsidRDefault="00722BD3" w:rsidP="00722BD3">
      <w:pPr>
        <w:rPr>
          <w:rFonts w:ascii="Arial" w:hAnsi="Arial" w:cs="Arial"/>
        </w:rPr>
      </w:pPr>
      <w:proofErr w:type="gramStart"/>
      <w:r w:rsidRPr="00382552">
        <w:rPr>
          <w:rFonts w:ascii="Arial" w:hAnsi="Arial" w:cs="Arial"/>
          <w:b/>
        </w:rPr>
        <w:t>Tabel</w:t>
      </w:r>
      <w:r>
        <w:rPr>
          <w:rFonts w:ascii="Arial" w:hAnsi="Arial" w:cs="Arial"/>
          <w:b/>
        </w:rPr>
        <w:t>4.2</w:t>
      </w:r>
      <w:r w:rsidRPr="00382552">
        <w:rPr>
          <w:rFonts w:ascii="Arial" w:hAnsi="Arial" w:cs="Arial"/>
        </w:rPr>
        <w:t>.Distribusi Sarana Gedung UPT.</w:t>
      </w:r>
      <w:proofErr w:type="gramEnd"/>
      <w:r w:rsidRPr="00382552">
        <w:rPr>
          <w:rFonts w:ascii="Arial" w:hAnsi="Arial" w:cs="Arial"/>
        </w:rPr>
        <w:t xml:space="preserve"> Pelayanan Sos</w:t>
      </w:r>
      <w:r>
        <w:rPr>
          <w:rFonts w:ascii="Arial" w:hAnsi="Arial" w:cs="Arial"/>
        </w:rPr>
        <w:t xml:space="preserve">ial Anak Dinas </w:t>
      </w:r>
    </w:p>
    <w:p w:rsidR="00722BD3" w:rsidRPr="00AC70B3" w:rsidRDefault="00722BD3" w:rsidP="00722BD3">
      <w:pPr>
        <w:tabs>
          <w:tab w:val="center" w:leader="dot" w:pos="8505"/>
        </w:tabs>
        <w:rPr>
          <w:rFonts w:ascii="Arial" w:hAnsi="Arial" w:cs="Arial"/>
        </w:rPr>
      </w:pPr>
      <w:r>
        <w:rPr>
          <w:rFonts w:ascii="Arial" w:hAnsi="Arial" w:cs="Arial"/>
        </w:rPr>
        <w:t>Sosial Kabanjahe</w:t>
      </w:r>
      <w:r>
        <w:rPr>
          <w:rFonts w:ascii="Arial" w:hAnsi="Arial" w:cs="Arial"/>
        </w:rPr>
        <w:tab/>
        <w:t>26</w:t>
      </w:r>
    </w:p>
    <w:p w:rsidR="00722BD3" w:rsidRDefault="00722BD3" w:rsidP="00722BD3">
      <w:pPr>
        <w:tabs>
          <w:tab w:val="center" w:leader="dot" w:pos="8505"/>
        </w:tabs>
        <w:rPr>
          <w:rFonts w:ascii="Arial" w:hAnsi="Arial" w:cs="Arial"/>
        </w:rPr>
      </w:pPr>
      <w:r w:rsidRPr="00382552">
        <w:rPr>
          <w:rFonts w:ascii="Arial" w:hAnsi="Arial" w:cs="Arial"/>
          <w:b/>
        </w:rPr>
        <w:t>Tabel</w:t>
      </w:r>
      <w:r>
        <w:rPr>
          <w:rFonts w:ascii="Arial" w:hAnsi="Arial" w:cs="Arial"/>
          <w:b/>
        </w:rPr>
        <w:t>4.3</w:t>
      </w:r>
      <w:r w:rsidRPr="00382552">
        <w:rPr>
          <w:rFonts w:ascii="Arial" w:hAnsi="Arial" w:cs="Arial"/>
          <w:b/>
        </w:rPr>
        <w:t>.</w:t>
      </w:r>
      <w:r w:rsidRPr="00382552">
        <w:rPr>
          <w:rFonts w:ascii="Arial" w:hAnsi="Arial" w:cs="Arial"/>
        </w:rPr>
        <w:t>Jumlah Score berdasarkan Pemi</w:t>
      </w:r>
      <w:r>
        <w:rPr>
          <w:rFonts w:ascii="Arial" w:hAnsi="Arial" w:cs="Arial"/>
        </w:rPr>
        <w:t>lihan/Pengamanan Bahan Makanan</w:t>
      </w:r>
    </w:p>
    <w:p w:rsidR="00722BD3" w:rsidRPr="00AC70B3" w:rsidRDefault="00722BD3" w:rsidP="00722BD3">
      <w:pPr>
        <w:tabs>
          <w:tab w:val="center" w:leader="dot" w:pos="8505"/>
        </w:tabs>
        <w:rPr>
          <w:rFonts w:ascii="Arial" w:hAnsi="Arial" w:cs="Arial"/>
        </w:rPr>
      </w:pPr>
      <w:proofErr w:type="gramStart"/>
      <w:r>
        <w:rPr>
          <w:rFonts w:ascii="Arial" w:hAnsi="Arial" w:cs="Arial"/>
        </w:rPr>
        <w:t>d</w:t>
      </w:r>
      <w:r w:rsidRPr="00382552">
        <w:rPr>
          <w:rFonts w:ascii="Arial" w:hAnsi="Arial" w:cs="Arial"/>
        </w:rPr>
        <w:t>i</w:t>
      </w:r>
      <w:proofErr w:type="gramEnd"/>
      <w:r w:rsidRPr="00382552">
        <w:rPr>
          <w:rFonts w:ascii="Arial" w:hAnsi="Arial" w:cs="Arial"/>
        </w:rPr>
        <w:t xml:space="preserve"> UPT. Pelayanan Sosial Anak Di</w:t>
      </w:r>
      <w:r>
        <w:rPr>
          <w:rFonts w:ascii="Arial" w:hAnsi="Arial" w:cs="Arial"/>
        </w:rPr>
        <w:t>nas Sosial Sidikalang Kabanjahe</w:t>
      </w:r>
      <w:r>
        <w:rPr>
          <w:rFonts w:ascii="Arial" w:hAnsi="Arial" w:cs="Arial"/>
        </w:rPr>
        <w:tab/>
        <w:t>28</w:t>
      </w:r>
    </w:p>
    <w:p w:rsidR="00722BD3" w:rsidRPr="00A20794" w:rsidRDefault="00722BD3" w:rsidP="00722BD3">
      <w:pPr>
        <w:tabs>
          <w:tab w:val="center" w:leader="dot" w:pos="8505"/>
        </w:tabs>
        <w:rPr>
          <w:rFonts w:ascii="Arial" w:hAnsi="Arial" w:cs="Arial"/>
        </w:rPr>
      </w:pPr>
      <w:r w:rsidRPr="00382552">
        <w:rPr>
          <w:rFonts w:ascii="Arial" w:hAnsi="Arial" w:cs="Arial"/>
          <w:b/>
        </w:rPr>
        <w:t>Tabel</w:t>
      </w:r>
      <w:r>
        <w:rPr>
          <w:rFonts w:ascii="Arial" w:hAnsi="Arial" w:cs="Arial"/>
          <w:b/>
        </w:rPr>
        <w:t>4.4</w:t>
      </w:r>
      <w:r w:rsidRPr="00382552">
        <w:rPr>
          <w:rFonts w:ascii="Arial" w:hAnsi="Arial" w:cs="Arial"/>
          <w:b/>
        </w:rPr>
        <w:t>.</w:t>
      </w:r>
      <w:r>
        <w:rPr>
          <w:rFonts w:ascii="Arial" w:hAnsi="Arial" w:cs="Arial"/>
        </w:rPr>
        <w:t>Jumlah Score berdasarkanPengumpulan/PenyimpananBahanMakanan</w:t>
      </w:r>
    </w:p>
    <w:p w:rsidR="00722BD3" w:rsidRPr="00A20794" w:rsidRDefault="00722BD3" w:rsidP="00722BD3">
      <w:pPr>
        <w:tabs>
          <w:tab w:val="center" w:leader="dot" w:pos="8505"/>
        </w:tabs>
        <w:rPr>
          <w:rFonts w:ascii="Arial" w:hAnsi="Arial" w:cs="Arial"/>
        </w:rPr>
      </w:pPr>
      <w:proofErr w:type="gramStart"/>
      <w:r>
        <w:rPr>
          <w:rFonts w:ascii="Arial" w:hAnsi="Arial" w:cs="Arial"/>
        </w:rPr>
        <w:t>d</w:t>
      </w:r>
      <w:r w:rsidRPr="00382552">
        <w:rPr>
          <w:rFonts w:ascii="Arial" w:hAnsi="Arial" w:cs="Arial"/>
        </w:rPr>
        <w:t>i</w:t>
      </w:r>
      <w:proofErr w:type="gramEnd"/>
      <w:r w:rsidRPr="00382552">
        <w:rPr>
          <w:rFonts w:ascii="Arial" w:hAnsi="Arial" w:cs="Arial"/>
        </w:rPr>
        <w:t xml:space="preserve"> UPT. Pelayanan Sosial Anak Di</w:t>
      </w:r>
      <w:r>
        <w:rPr>
          <w:rFonts w:ascii="Arial" w:hAnsi="Arial" w:cs="Arial"/>
        </w:rPr>
        <w:t>nas Sosial Sidikalang Kabanjahe</w:t>
      </w:r>
      <w:r>
        <w:rPr>
          <w:rFonts w:ascii="Arial" w:hAnsi="Arial" w:cs="Arial"/>
        </w:rPr>
        <w:tab/>
        <w:t>29</w:t>
      </w:r>
    </w:p>
    <w:p w:rsidR="00722BD3" w:rsidRDefault="00722BD3" w:rsidP="00722BD3">
      <w:pPr>
        <w:tabs>
          <w:tab w:val="center" w:leader="dot" w:pos="8505"/>
        </w:tabs>
        <w:rPr>
          <w:rFonts w:ascii="Arial" w:hAnsi="Arial" w:cs="Arial"/>
        </w:rPr>
      </w:pPr>
      <w:proofErr w:type="gramStart"/>
      <w:r w:rsidRPr="00382552">
        <w:rPr>
          <w:rFonts w:ascii="Arial" w:hAnsi="Arial" w:cs="Arial"/>
          <w:b/>
        </w:rPr>
        <w:t>Tabel</w:t>
      </w:r>
      <w:r>
        <w:rPr>
          <w:rFonts w:ascii="Arial" w:hAnsi="Arial" w:cs="Arial"/>
          <w:b/>
        </w:rPr>
        <w:t>4.5</w:t>
      </w:r>
      <w:r w:rsidRPr="00382552">
        <w:rPr>
          <w:rFonts w:ascii="Arial" w:hAnsi="Arial" w:cs="Arial"/>
          <w:b/>
        </w:rPr>
        <w:t>.</w:t>
      </w:r>
      <w:r w:rsidRPr="00382552">
        <w:rPr>
          <w:rFonts w:ascii="Arial" w:hAnsi="Arial" w:cs="Arial"/>
        </w:rPr>
        <w:t xml:space="preserve">Jumlah Score berdasarkan </w:t>
      </w:r>
      <w:r>
        <w:rPr>
          <w:rFonts w:ascii="Arial" w:hAnsi="Arial" w:cs="Arial"/>
        </w:rPr>
        <w:t>Pengolahan Makanan d</w:t>
      </w:r>
      <w:r w:rsidRPr="00382552">
        <w:rPr>
          <w:rFonts w:ascii="Arial" w:hAnsi="Arial" w:cs="Arial"/>
        </w:rPr>
        <w:t>i UPT.</w:t>
      </w:r>
      <w:proofErr w:type="gramEnd"/>
      <w:r w:rsidRPr="00382552">
        <w:rPr>
          <w:rFonts w:ascii="Arial" w:hAnsi="Arial" w:cs="Arial"/>
        </w:rPr>
        <w:t xml:space="preserve"> Pelayanan </w:t>
      </w:r>
    </w:p>
    <w:p w:rsidR="00722BD3" w:rsidRPr="00A20794" w:rsidRDefault="00722BD3" w:rsidP="00722BD3">
      <w:pPr>
        <w:tabs>
          <w:tab w:val="center" w:leader="dot" w:pos="8505"/>
        </w:tabs>
        <w:rPr>
          <w:rFonts w:ascii="Arial" w:hAnsi="Arial" w:cs="Arial"/>
        </w:rPr>
      </w:pPr>
      <w:r w:rsidRPr="00382552">
        <w:rPr>
          <w:rFonts w:ascii="Arial" w:hAnsi="Arial" w:cs="Arial"/>
        </w:rPr>
        <w:t>Sosial Anak Di</w:t>
      </w:r>
      <w:r>
        <w:rPr>
          <w:rFonts w:ascii="Arial" w:hAnsi="Arial" w:cs="Arial"/>
        </w:rPr>
        <w:t>nas Sosial Sidikalang Kabanjahe</w:t>
      </w:r>
      <w:r>
        <w:rPr>
          <w:rFonts w:ascii="Arial" w:hAnsi="Arial" w:cs="Arial"/>
        </w:rPr>
        <w:tab/>
        <w:t>30</w:t>
      </w:r>
    </w:p>
    <w:p w:rsidR="00722BD3" w:rsidRDefault="00722BD3" w:rsidP="00722BD3">
      <w:pPr>
        <w:tabs>
          <w:tab w:val="center" w:leader="dot" w:pos="8505"/>
        </w:tabs>
        <w:rPr>
          <w:rFonts w:ascii="Arial" w:hAnsi="Arial" w:cs="Arial"/>
        </w:rPr>
      </w:pPr>
      <w:r w:rsidRPr="00382552">
        <w:rPr>
          <w:rFonts w:ascii="Arial" w:hAnsi="Arial" w:cs="Arial"/>
          <w:b/>
        </w:rPr>
        <w:t>Tabel</w:t>
      </w:r>
      <w:r>
        <w:rPr>
          <w:rFonts w:ascii="Arial" w:hAnsi="Arial" w:cs="Arial"/>
          <w:b/>
        </w:rPr>
        <w:t>4.6</w:t>
      </w:r>
      <w:r w:rsidRPr="00382552">
        <w:rPr>
          <w:rFonts w:ascii="Arial" w:hAnsi="Arial" w:cs="Arial"/>
          <w:b/>
        </w:rPr>
        <w:t>.</w:t>
      </w:r>
      <w:r w:rsidRPr="00382552">
        <w:rPr>
          <w:rFonts w:ascii="Arial" w:hAnsi="Arial" w:cs="Arial"/>
        </w:rPr>
        <w:t xml:space="preserve">Jumlah Score berdasarkan </w:t>
      </w:r>
      <w:r>
        <w:rPr>
          <w:rFonts w:ascii="Arial" w:hAnsi="Arial" w:cs="Arial"/>
        </w:rPr>
        <w:t>PenyimpananMakananJadi</w:t>
      </w:r>
    </w:p>
    <w:p w:rsidR="00722BD3" w:rsidRPr="00A20794" w:rsidRDefault="00722BD3" w:rsidP="00722BD3">
      <w:pPr>
        <w:tabs>
          <w:tab w:val="center" w:leader="dot" w:pos="8505"/>
        </w:tabs>
        <w:rPr>
          <w:rFonts w:ascii="Arial" w:hAnsi="Arial" w:cs="Arial"/>
        </w:rPr>
      </w:pPr>
      <w:proofErr w:type="gramStart"/>
      <w:r>
        <w:rPr>
          <w:rFonts w:ascii="Arial" w:hAnsi="Arial" w:cs="Arial"/>
        </w:rPr>
        <w:t>d</w:t>
      </w:r>
      <w:r w:rsidRPr="00382552">
        <w:rPr>
          <w:rFonts w:ascii="Arial" w:hAnsi="Arial" w:cs="Arial"/>
        </w:rPr>
        <w:t>i</w:t>
      </w:r>
      <w:proofErr w:type="gramEnd"/>
      <w:r w:rsidRPr="00382552">
        <w:rPr>
          <w:rFonts w:ascii="Arial" w:hAnsi="Arial" w:cs="Arial"/>
        </w:rPr>
        <w:t xml:space="preserve"> UPT. Pelayanan Sosial Anak Di</w:t>
      </w:r>
      <w:r>
        <w:rPr>
          <w:rFonts w:ascii="Arial" w:hAnsi="Arial" w:cs="Arial"/>
        </w:rPr>
        <w:t>nas Sosial Sidikalang Kabanjahe</w:t>
      </w:r>
      <w:r>
        <w:rPr>
          <w:rFonts w:ascii="Arial" w:hAnsi="Arial" w:cs="Arial"/>
        </w:rPr>
        <w:tab/>
        <w:t>32</w:t>
      </w:r>
    </w:p>
    <w:p w:rsidR="00722BD3" w:rsidRDefault="00722BD3" w:rsidP="00722BD3">
      <w:pPr>
        <w:tabs>
          <w:tab w:val="center" w:leader="dot" w:pos="8505"/>
        </w:tabs>
        <w:rPr>
          <w:rFonts w:ascii="Arial" w:hAnsi="Arial" w:cs="Arial"/>
        </w:rPr>
      </w:pPr>
      <w:r w:rsidRPr="00382552">
        <w:rPr>
          <w:rFonts w:ascii="Arial" w:hAnsi="Arial" w:cs="Arial"/>
          <w:b/>
        </w:rPr>
        <w:t>Tabel</w:t>
      </w:r>
      <w:r>
        <w:rPr>
          <w:rFonts w:ascii="Arial" w:hAnsi="Arial" w:cs="Arial"/>
          <w:b/>
        </w:rPr>
        <w:t>4.7</w:t>
      </w:r>
      <w:r w:rsidRPr="00382552">
        <w:rPr>
          <w:rFonts w:ascii="Arial" w:hAnsi="Arial" w:cs="Arial"/>
          <w:b/>
        </w:rPr>
        <w:t>.</w:t>
      </w:r>
      <w:r w:rsidRPr="00382552">
        <w:rPr>
          <w:rFonts w:ascii="Arial" w:hAnsi="Arial" w:cs="Arial"/>
        </w:rPr>
        <w:t xml:space="preserve">Jumlah Score berdasarkan </w:t>
      </w:r>
      <w:r>
        <w:rPr>
          <w:rFonts w:ascii="Arial" w:hAnsi="Arial" w:cs="Arial"/>
        </w:rPr>
        <w:t>Pengangankutan MakananJadi</w:t>
      </w:r>
    </w:p>
    <w:p w:rsidR="00722BD3" w:rsidRPr="00E21377" w:rsidRDefault="00722BD3" w:rsidP="00722BD3">
      <w:pPr>
        <w:tabs>
          <w:tab w:val="center" w:leader="dot" w:pos="8505"/>
        </w:tabs>
        <w:rPr>
          <w:rFonts w:ascii="Arial" w:hAnsi="Arial" w:cs="Arial"/>
        </w:rPr>
      </w:pPr>
      <w:proofErr w:type="gramStart"/>
      <w:r>
        <w:rPr>
          <w:rFonts w:ascii="Arial" w:hAnsi="Arial" w:cs="Arial"/>
        </w:rPr>
        <w:t>d</w:t>
      </w:r>
      <w:r w:rsidRPr="00382552">
        <w:rPr>
          <w:rFonts w:ascii="Arial" w:hAnsi="Arial" w:cs="Arial"/>
        </w:rPr>
        <w:t>i</w:t>
      </w:r>
      <w:proofErr w:type="gramEnd"/>
      <w:r w:rsidRPr="00382552">
        <w:rPr>
          <w:rFonts w:ascii="Arial" w:hAnsi="Arial" w:cs="Arial"/>
        </w:rPr>
        <w:t xml:space="preserve"> UPT. Pelayanan Sosial Anak Di</w:t>
      </w:r>
      <w:r>
        <w:rPr>
          <w:rFonts w:ascii="Arial" w:hAnsi="Arial" w:cs="Arial"/>
        </w:rPr>
        <w:t>nas Sosial Sidikalang Kabanjahe</w:t>
      </w:r>
      <w:r>
        <w:rPr>
          <w:rFonts w:ascii="Arial" w:hAnsi="Arial" w:cs="Arial"/>
        </w:rPr>
        <w:tab/>
        <w:t>33</w:t>
      </w:r>
    </w:p>
    <w:p w:rsidR="00722BD3" w:rsidRDefault="00722BD3" w:rsidP="00722BD3">
      <w:pPr>
        <w:tabs>
          <w:tab w:val="center" w:leader="dot" w:pos="8505"/>
        </w:tabs>
        <w:rPr>
          <w:rFonts w:ascii="Arial" w:hAnsi="Arial" w:cs="Arial"/>
        </w:rPr>
      </w:pPr>
      <w:r w:rsidRPr="00382552">
        <w:rPr>
          <w:rFonts w:ascii="Arial" w:hAnsi="Arial" w:cs="Arial"/>
          <w:b/>
        </w:rPr>
        <w:t>Tabel</w:t>
      </w:r>
      <w:r>
        <w:rPr>
          <w:rFonts w:ascii="Arial" w:hAnsi="Arial" w:cs="Arial"/>
          <w:b/>
        </w:rPr>
        <w:t>4.8</w:t>
      </w:r>
      <w:r>
        <w:rPr>
          <w:rFonts w:ascii="Arial" w:hAnsi="Arial" w:cs="Arial"/>
        </w:rPr>
        <w:t>.</w:t>
      </w:r>
      <w:r w:rsidRPr="00382552">
        <w:rPr>
          <w:rFonts w:ascii="Arial" w:hAnsi="Arial" w:cs="Arial"/>
        </w:rPr>
        <w:t xml:space="preserve">Jumlah Score berdasarkan </w:t>
      </w:r>
      <w:r>
        <w:rPr>
          <w:rFonts w:ascii="Arial" w:hAnsi="Arial" w:cs="Arial"/>
        </w:rPr>
        <w:t xml:space="preserve">Penyajian Makanan </w:t>
      </w:r>
    </w:p>
    <w:p w:rsidR="00722BD3" w:rsidRPr="00E21377" w:rsidRDefault="00722BD3" w:rsidP="00722BD3">
      <w:pPr>
        <w:tabs>
          <w:tab w:val="center" w:leader="dot" w:pos="8505"/>
        </w:tabs>
        <w:rPr>
          <w:rFonts w:ascii="Arial" w:hAnsi="Arial" w:cs="Arial"/>
        </w:rPr>
      </w:pPr>
      <w:proofErr w:type="gramStart"/>
      <w:r>
        <w:rPr>
          <w:rFonts w:ascii="Arial" w:hAnsi="Arial" w:cs="Arial"/>
        </w:rPr>
        <w:t>d</w:t>
      </w:r>
      <w:r w:rsidRPr="00382552">
        <w:rPr>
          <w:rFonts w:ascii="Arial" w:hAnsi="Arial" w:cs="Arial"/>
        </w:rPr>
        <w:t>i</w:t>
      </w:r>
      <w:proofErr w:type="gramEnd"/>
      <w:r w:rsidRPr="00382552">
        <w:rPr>
          <w:rFonts w:ascii="Arial" w:hAnsi="Arial" w:cs="Arial"/>
        </w:rPr>
        <w:t xml:space="preserve"> UPT. Pelayanan Sosial Anak Di</w:t>
      </w:r>
      <w:r>
        <w:rPr>
          <w:rFonts w:ascii="Arial" w:hAnsi="Arial" w:cs="Arial"/>
        </w:rPr>
        <w:t>nas Sosial Sidikalang Kabanjahe</w:t>
      </w:r>
      <w:r>
        <w:rPr>
          <w:rFonts w:ascii="Arial" w:hAnsi="Arial" w:cs="Arial"/>
        </w:rPr>
        <w:tab/>
        <w:t>34</w:t>
      </w:r>
    </w:p>
    <w:p w:rsidR="00722BD3" w:rsidRDefault="00722BD3" w:rsidP="00D83DFE">
      <w:pPr>
        <w:spacing w:after="0" w:line="360" w:lineRule="auto"/>
        <w:jc w:val="center"/>
        <w:rPr>
          <w:rFonts w:ascii="Arial" w:hAnsi="Arial" w:cs="Arial"/>
          <w:b/>
        </w:rPr>
      </w:pPr>
    </w:p>
    <w:p w:rsidR="00722BD3" w:rsidRDefault="00722BD3" w:rsidP="00D83DFE">
      <w:pPr>
        <w:spacing w:after="0" w:line="360" w:lineRule="auto"/>
        <w:jc w:val="center"/>
        <w:rPr>
          <w:rFonts w:ascii="Arial" w:hAnsi="Arial" w:cs="Arial"/>
          <w:b/>
        </w:rPr>
      </w:pPr>
    </w:p>
    <w:p w:rsidR="00722BD3" w:rsidRDefault="00722BD3" w:rsidP="00D83DFE">
      <w:pPr>
        <w:spacing w:after="0" w:line="360" w:lineRule="auto"/>
        <w:jc w:val="center"/>
        <w:rPr>
          <w:rFonts w:ascii="Arial" w:hAnsi="Arial" w:cs="Arial"/>
          <w:b/>
        </w:rPr>
      </w:pPr>
    </w:p>
    <w:p w:rsidR="00722BD3" w:rsidRDefault="00722BD3" w:rsidP="00D83DFE">
      <w:pPr>
        <w:spacing w:after="0" w:line="360" w:lineRule="auto"/>
        <w:jc w:val="center"/>
        <w:rPr>
          <w:rFonts w:ascii="Arial" w:hAnsi="Arial" w:cs="Arial"/>
          <w:b/>
        </w:rPr>
      </w:pPr>
    </w:p>
    <w:p w:rsidR="00722BD3" w:rsidRDefault="00722BD3" w:rsidP="00D83DFE">
      <w:pPr>
        <w:spacing w:after="0" w:line="360" w:lineRule="auto"/>
        <w:jc w:val="center"/>
        <w:rPr>
          <w:rFonts w:ascii="Arial" w:hAnsi="Arial" w:cs="Arial"/>
          <w:b/>
        </w:rPr>
      </w:pPr>
    </w:p>
    <w:p w:rsidR="00722BD3" w:rsidRDefault="00722BD3" w:rsidP="00D83DFE">
      <w:pPr>
        <w:spacing w:after="0" w:line="360" w:lineRule="auto"/>
        <w:jc w:val="center"/>
        <w:rPr>
          <w:rFonts w:ascii="Arial" w:hAnsi="Arial" w:cs="Arial"/>
          <w:b/>
        </w:rPr>
      </w:pPr>
    </w:p>
    <w:p w:rsidR="00722BD3" w:rsidRDefault="00722BD3" w:rsidP="00D83DFE">
      <w:pPr>
        <w:spacing w:after="0" w:line="360" w:lineRule="auto"/>
        <w:jc w:val="center"/>
        <w:rPr>
          <w:rFonts w:ascii="Arial" w:hAnsi="Arial" w:cs="Arial"/>
          <w:b/>
        </w:rPr>
      </w:pPr>
    </w:p>
    <w:p w:rsidR="00843365" w:rsidRPr="00886EC4" w:rsidRDefault="00843365" w:rsidP="00D83DFE">
      <w:pPr>
        <w:spacing w:after="0" w:line="360" w:lineRule="auto"/>
        <w:jc w:val="center"/>
        <w:rPr>
          <w:rFonts w:ascii="Arial" w:hAnsi="Arial" w:cs="Arial"/>
          <w:b/>
          <w:lang w:val="id-ID"/>
        </w:rPr>
      </w:pPr>
      <w:r w:rsidRPr="00886EC4">
        <w:rPr>
          <w:rFonts w:ascii="Arial" w:hAnsi="Arial" w:cs="Arial"/>
          <w:b/>
          <w:lang w:val="id-ID"/>
        </w:rPr>
        <w:lastRenderedPageBreak/>
        <w:t>BAB I</w:t>
      </w:r>
    </w:p>
    <w:p w:rsidR="00843365" w:rsidRPr="00886EC4" w:rsidRDefault="00843365" w:rsidP="00D83DFE">
      <w:pPr>
        <w:spacing w:after="0" w:line="360" w:lineRule="auto"/>
        <w:jc w:val="center"/>
        <w:rPr>
          <w:rFonts w:ascii="Arial" w:hAnsi="Arial" w:cs="Arial"/>
          <w:b/>
          <w:lang w:val="id-ID"/>
        </w:rPr>
      </w:pPr>
      <w:r w:rsidRPr="00886EC4">
        <w:rPr>
          <w:rFonts w:ascii="Arial" w:hAnsi="Arial" w:cs="Arial"/>
          <w:b/>
          <w:lang w:val="id-ID"/>
        </w:rPr>
        <w:t>PENDAHULUAN</w:t>
      </w:r>
    </w:p>
    <w:p w:rsidR="00D54B13" w:rsidRPr="00886EC4" w:rsidRDefault="00D54B13" w:rsidP="00D83DFE">
      <w:pPr>
        <w:spacing w:after="0" w:line="360" w:lineRule="auto"/>
        <w:rPr>
          <w:rFonts w:ascii="Arial" w:hAnsi="Arial" w:cs="Arial"/>
          <w:lang w:val="id-ID"/>
        </w:rPr>
      </w:pPr>
    </w:p>
    <w:p w:rsidR="00425242" w:rsidRPr="00886EC4" w:rsidRDefault="00D54B13" w:rsidP="004B65C9">
      <w:pPr>
        <w:pStyle w:val="ListParagraph"/>
        <w:numPr>
          <w:ilvl w:val="0"/>
          <w:numId w:val="3"/>
        </w:numPr>
        <w:spacing w:after="0" w:line="360" w:lineRule="auto"/>
        <w:ind w:left="284" w:hanging="284"/>
        <w:rPr>
          <w:rFonts w:ascii="Arial" w:hAnsi="Arial" w:cs="Arial"/>
          <w:b/>
          <w:lang w:val="id-ID"/>
        </w:rPr>
      </w:pPr>
      <w:r w:rsidRPr="00886EC4">
        <w:rPr>
          <w:rFonts w:ascii="Arial" w:hAnsi="Arial" w:cs="Arial"/>
          <w:b/>
          <w:lang w:val="id-ID"/>
        </w:rPr>
        <w:t xml:space="preserve">Latar Belakang </w:t>
      </w:r>
    </w:p>
    <w:p w:rsidR="00CF3D05" w:rsidRPr="00886EC4" w:rsidRDefault="000A7C44" w:rsidP="00024AA3">
      <w:pPr>
        <w:spacing w:after="0" w:line="360" w:lineRule="auto"/>
        <w:ind w:firstLine="720"/>
        <w:jc w:val="both"/>
        <w:rPr>
          <w:rFonts w:ascii="Arial" w:hAnsi="Arial" w:cs="Arial"/>
          <w:lang w:val="id-ID"/>
        </w:rPr>
      </w:pPr>
      <w:r w:rsidRPr="00886EC4">
        <w:rPr>
          <w:rFonts w:ascii="Arial" w:hAnsi="Arial" w:cs="Arial"/>
          <w:lang w:val="id-ID"/>
        </w:rPr>
        <w:t xml:space="preserve">Salah satu cara untuk memelihara kesehatan adalah dengan mengkonsumsi makanan yang aman, yaitu dengan memastikan bahwa makanan tersebut dalam keadaan bersih dan terhindar dari </w:t>
      </w:r>
      <w:r w:rsidRPr="00886EC4">
        <w:rPr>
          <w:rFonts w:ascii="Arial" w:hAnsi="Arial" w:cs="Arial"/>
          <w:i/>
          <w:lang w:val="id-ID"/>
        </w:rPr>
        <w:t xml:space="preserve">wholesomeness </w:t>
      </w:r>
      <w:r w:rsidRPr="00886EC4">
        <w:rPr>
          <w:rFonts w:ascii="Arial" w:hAnsi="Arial" w:cs="Arial"/>
          <w:lang w:val="id-ID"/>
        </w:rPr>
        <w:t>(penyakit). Banyak sekali hal yang dapat menyebabkan suatu makanan menjadi tidak aman sa</w:t>
      </w:r>
      <w:r w:rsidR="00CC04A9" w:rsidRPr="00886EC4">
        <w:rPr>
          <w:rFonts w:ascii="Arial" w:hAnsi="Arial" w:cs="Arial"/>
          <w:lang w:val="id-ID"/>
        </w:rPr>
        <w:t xml:space="preserve">lah satunya dikarenakan </w:t>
      </w:r>
      <w:r w:rsidRPr="00886EC4">
        <w:rPr>
          <w:rFonts w:ascii="Arial" w:hAnsi="Arial" w:cs="Arial"/>
          <w:lang w:val="id-ID"/>
        </w:rPr>
        <w:t>terkontaminasi (Thaheer, 2005).Kontaminasi yang terjadi pada makanan dan minuman dapat menyebabkan</w:t>
      </w:r>
      <w:r w:rsidR="00537E02" w:rsidRPr="00886EC4">
        <w:rPr>
          <w:rFonts w:ascii="Arial" w:hAnsi="Arial" w:cs="Arial"/>
          <w:lang w:val="id-ID"/>
        </w:rPr>
        <w:t xml:space="preserve"> makanan tersebut dapat menjadi media bagi suatu penyakit, penyakit yang ditimbulkan oleh makanan yang terkontaminasi disebut penyakit bawaan makanan (</w:t>
      </w:r>
      <w:r w:rsidR="00537E02" w:rsidRPr="00886EC4">
        <w:rPr>
          <w:rFonts w:ascii="Arial" w:hAnsi="Arial" w:cs="Arial"/>
          <w:i/>
          <w:lang w:val="id-ID"/>
        </w:rPr>
        <w:t>food borned diseases</w:t>
      </w:r>
      <w:r w:rsidR="00537E02" w:rsidRPr="00886EC4">
        <w:rPr>
          <w:rFonts w:ascii="Arial" w:hAnsi="Arial" w:cs="Arial"/>
          <w:lang w:val="id-ID"/>
        </w:rPr>
        <w:t>).</w:t>
      </w:r>
    </w:p>
    <w:p w:rsidR="001152DA" w:rsidRPr="00886EC4" w:rsidRDefault="00537E02" w:rsidP="00024AA3">
      <w:pPr>
        <w:spacing w:after="0" w:line="360" w:lineRule="auto"/>
        <w:ind w:firstLine="720"/>
        <w:jc w:val="both"/>
        <w:rPr>
          <w:rFonts w:ascii="Arial" w:hAnsi="Arial" w:cs="Arial"/>
          <w:lang w:val="id-ID"/>
        </w:rPr>
      </w:pPr>
      <w:r w:rsidRPr="00886EC4">
        <w:rPr>
          <w:rFonts w:ascii="Arial" w:hAnsi="Arial" w:cs="Arial"/>
          <w:lang w:val="id-ID"/>
        </w:rPr>
        <w:t xml:space="preserve">Penyakit bawaan makanan merupakan salah satu permasalahan kesehatan pada masyarakat yang paling dominan yang pernah dijumpai di zaman modern ini sehingga penyakit </w:t>
      </w:r>
      <w:r w:rsidR="00CF3D05" w:rsidRPr="00886EC4">
        <w:rPr>
          <w:rFonts w:ascii="Arial" w:hAnsi="Arial" w:cs="Arial"/>
          <w:lang w:val="id-ID"/>
        </w:rPr>
        <w:t>tersebut menimbulkan ban</w:t>
      </w:r>
      <w:r w:rsidR="000575A6" w:rsidRPr="00886EC4">
        <w:rPr>
          <w:rFonts w:ascii="Arial" w:hAnsi="Arial" w:cs="Arial"/>
          <w:lang w:val="id-ID"/>
        </w:rPr>
        <w:t>y</w:t>
      </w:r>
      <w:r w:rsidR="00C73998" w:rsidRPr="00886EC4">
        <w:rPr>
          <w:rFonts w:ascii="Arial" w:hAnsi="Arial" w:cs="Arial"/>
          <w:lang w:val="id-ID"/>
        </w:rPr>
        <w:t>a</w:t>
      </w:r>
      <w:r w:rsidR="000575A6" w:rsidRPr="00886EC4">
        <w:rPr>
          <w:rFonts w:ascii="Arial" w:hAnsi="Arial" w:cs="Arial"/>
          <w:lang w:val="id-ID"/>
        </w:rPr>
        <w:t>k korban dalam kehidupan manusia dan menyebabkan sejumlah besar penderitaan khususnya terhadap kalangan bayi, anak, lansia dan mereka yang kekebalan tubuhnya terganggu (WHO, 2006).</w:t>
      </w:r>
    </w:p>
    <w:p w:rsidR="00CC04A9" w:rsidRPr="00886EC4" w:rsidRDefault="00677058" w:rsidP="00024AA3">
      <w:pPr>
        <w:spacing w:after="0" w:line="360" w:lineRule="auto"/>
        <w:ind w:firstLine="720"/>
        <w:jc w:val="both"/>
        <w:rPr>
          <w:rFonts w:ascii="Arial" w:hAnsi="Arial" w:cs="Arial"/>
          <w:lang w:val="id-ID"/>
        </w:rPr>
      </w:pPr>
      <w:r w:rsidRPr="00886EC4">
        <w:rPr>
          <w:rFonts w:ascii="Arial" w:hAnsi="Arial" w:cs="Arial"/>
          <w:lang w:val="id-ID"/>
        </w:rPr>
        <w:t xml:space="preserve">Dalam Undang-Undang Kesehatan No 36 Tahun 2009 pasal 48 telah dijelaskan bawah upaya penyelenggaraan kesehatan dilaksanakan melalui kegiatan-kegiatan kesehatan keluarga, Perbaikan gizi, pengawasan makanan dan minuman, kesehatan lingkungan, kesehatan kerja, kesehatan jiwa, pemberantasan penyakit, pemulihan kesehatan, penyuluhan kesehatan masyarakat, pengawasan farmasi dan alat kesehatan, pengawan zat aditif, kesehatan sekolah, kesehatan olahraga, pengobatan tradisional dan kesehatan mata. </w:t>
      </w:r>
    </w:p>
    <w:p w:rsidR="00EC391E" w:rsidRPr="00886EC4" w:rsidRDefault="00E532FE" w:rsidP="00024AA3">
      <w:pPr>
        <w:spacing w:after="0" w:line="360" w:lineRule="auto"/>
        <w:ind w:firstLine="720"/>
        <w:jc w:val="both"/>
        <w:rPr>
          <w:rFonts w:ascii="Arial" w:hAnsi="Arial" w:cs="Arial"/>
          <w:lang w:val="id-ID"/>
        </w:rPr>
      </w:pPr>
      <w:r w:rsidRPr="00886EC4">
        <w:rPr>
          <w:rFonts w:ascii="Arial" w:hAnsi="Arial" w:cs="Arial"/>
          <w:lang w:val="id-ID"/>
        </w:rPr>
        <w:t xml:space="preserve">Makanan merupakan kebutuhan mendasar bagi hidup manusia.Kasus keracunan makanan dan penyakit infeksi karena makanan cenderung meningkat. Hasil laporan tahunan BPOM Kota Samarinda dari 268 kasus keracunan yang disebabkan karena keracunan makanan dan minuman sebanyak </w:t>
      </w:r>
      <w:r w:rsidR="00EA2133" w:rsidRPr="00886EC4">
        <w:rPr>
          <w:rFonts w:ascii="Arial" w:hAnsi="Arial" w:cs="Arial"/>
          <w:lang w:val="id-ID"/>
        </w:rPr>
        <w:t>107 kasus (39,92%) (BPOM, 2011).</w:t>
      </w:r>
      <w:r w:rsidRPr="00886EC4">
        <w:rPr>
          <w:rFonts w:ascii="Arial" w:hAnsi="Arial" w:cs="Arial"/>
          <w:lang w:val="id-ID"/>
        </w:rPr>
        <w:t xml:space="preserve">Anak-anak sering menjadi korban penyakit tersebut. Salah satu penyebabnya adalah karena tidak memperhatikan kebersihan perorangan dan lingkungannya dalam proses pengelolaan makanan. Sekitar </w:t>
      </w:r>
      <w:r w:rsidRPr="00886EC4">
        <w:rPr>
          <w:rFonts w:ascii="Arial" w:hAnsi="Arial" w:cs="Arial"/>
          <w:lang w:val="id-ID"/>
        </w:rPr>
        <w:lastRenderedPageBreak/>
        <w:t>80% penyakit yang tertular melalui makanan disebabkan oleh bakteri pathogen. Beberapa jenis bakteri yang sering menimbulkan penyakit antara lain :</w:t>
      </w:r>
      <w:r w:rsidR="00096805" w:rsidRPr="00886EC4">
        <w:rPr>
          <w:rFonts w:ascii="Arial" w:hAnsi="Arial" w:cs="Arial"/>
          <w:i/>
          <w:lang w:val="id-ID"/>
        </w:rPr>
        <w:t>Salmonella, Staphylocokkus, E.</w:t>
      </w:r>
      <w:r w:rsidRPr="00886EC4">
        <w:rPr>
          <w:rFonts w:ascii="Arial" w:hAnsi="Arial" w:cs="Arial"/>
          <w:i/>
          <w:lang w:val="id-ID"/>
        </w:rPr>
        <w:t xml:space="preserve">coli, Vibrio, clostridium, Shigella </w:t>
      </w:r>
      <w:r w:rsidRPr="00886EC4">
        <w:rPr>
          <w:rFonts w:ascii="Arial" w:hAnsi="Arial" w:cs="Arial"/>
          <w:lang w:val="id-ID"/>
        </w:rPr>
        <w:t>dan</w:t>
      </w:r>
      <w:r w:rsidRPr="00886EC4">
        <w:rPr>
          <w:rFonts w:ascii="Arial" w:hAnsi="Arial" w:cs="Arial"/>
          <w:i/>
          <w:lang w:val="id-ID"/>
        </w:rPr>
        <w:t xml:space="preserve"> Pseudomonas Cocovenenous.</w:t>
      </w:r>
    </w:p>
    <w:p w:rsidR="00677058" w:rsidRPr="00886EC4" w:rsidRDefault="00677058" w:rsidP="00024AA3">
      <w:pPr>
        <w:spacing w:after="0" w:line="360" w:lineRule="auto"/>
        <w:ind w:firstLine="720"/>
        <w:jc w:val="both"/>
        <w:rPr>
          <w:rFonts w:ascii="Arial" w:hAnsi="Arial" w:cs="Arial"/>
          <w:lang w:val="id-ID"/>
        </w:rPr>
      </w:pPr>
      <w:r w:rsidRPr="00886EC4">
        <w:rPr>
          <w:rFonts w:ascii="Arial" w:hAnsi="Arial" w:cs="Arial"/>
          <w:lang w:val="id-ID"/>
        </w:rPr>
        <w:t>Ada beberapa faktor yang mempengaruhi terjadinya keracunan makanan, antaralain adalah hygiene perorangan yang buruk,cara penanganan makanan yang tidak sehatdan perlengkapan pengolahan makanan yangtidak bersih.</w:t>
      </w:r>
      <w:r w:rsidR="00CC04A9" w:rsidRPr="00886EC4">
        <w:rPr>
          <w:rFonts w:ascii="Arial" w:hAnsi="Arial" w:cs="Arial"/>
          <w:lang w:val="id-ID"/>
        </w:rPr>
        <w:t xml:space="preserve"> Menurut penelitian yang dilikakukan oleh Zulaikah</w:t>
      </w:r>
      <w:r w:rsidR="00CA2BBA" w:rsidRPr="00886EC4">
        <w:rPr>
          <w:rFonts w:ascii="Arial" w:hAnsi="Arial" w:cs="Arial"/>
          <w:lang w:val="id-ID"/>
        </w:rPr>
        <w:t xml:space="preserve"> (2012) salah satupenyebab</w:t>
      </w:r>
      <w:r w:rsidRPr="00886EC4">
        <w:rPr>
          <w:rFonts w:ascii="Arial" w:hAnsi="Arial" w:cs="Arial"/>
          <w:lang w:val="id-ID"/>
        </w:rPr>
        <w:t xml:space="preserve"> adalah karena kurangnya pengetahuan dalammemperhat</w:t>
      </w:r>
      <w:r w:rsidR="00CC04A9" w:rsidRPr="00886EC4">
        <w:rPr>
          <w:rFonts w:ascii="Arial" w:hAnsi="Arial" w:cs="Arial"/>
          <w:lang w:val="id-ID"/>
        </w:rPr>
        <w:t>ikan kesehatan diri dan lingkun</w:t>
      </w:r>
      <w:r w:rsidRPr="00886EC4">
        <w:rPr>
          <w:rFonts w:ascii="Arial" w:hAnsi="Arial" w:cs="Arial"/>
          <w:lang w:val="id-ID"/>
        </w:rPr>
        <w:t>gannya dalam proses pengolahan makananyang baik dan sehat</w:t>
      </w:r>
      <w:r w:rsidR="00CC04A9" w:rsidRPr="00886EC4">
        <w:rPr>
          <w:rFonts w:ascii="Arial" w:hAnsi="Arial" w:cs="Arial"/>
          <w:lang w:val="id-ID"/>
        </w:rPr>
        <w:t xml:space="preserve"> (</w:t>
      </w:r>
      <w:r w:rsidRPr="00886EC4">
        <w:rPr>
          <w:rFonts w:ascii="Arial" w:hAnsi="Arial" w:cs="Arial"/>
          <w:lang w:val="id-ID"/>
        </w:rPr>
        <w:t>Musfirah,2014).</w:t>
      </w:r>
    </w:p>
    <w:p w:rsidR="002F4173" w:rsidRPr="00886EC4" w:rsidRDefault="00CA2BBA" w:rsidP="00024AA3">
      <w:pPr>
        <w:spacing w:after="0" w:line="360" w:lineRule="auto"/>
        <w:ind w:firstLine="720"/>
        <w:jc w:val="both"/>
        <w:rPr>
          <w:rFonts w:ascii="Arial" w:hAnsi="Arial" w:cs="Arial"/>
          <w:lang w:val="id-ID"/>
        </w:rPr>
      </w:pPr>
      <w:r w:rsidRPr="00886EC4">
        <w:rPr>
          <w:rFonts w:ascii="Arial" w:hAnsi="Arial" w:cs="Arial"/>
          <w:lang w:val="id-ID"/>
        </w:rPr>
        <w:t>Hy</w:t>
      </w:r>
      <w:r w:rsidR="002F4173" w:rsidRPr="00886EC4">
        <w:rPr>
          <w:rFonts w:ascii="Arial" w:hAnsi="Arial" w:cs="Arial"/>
          <w:lang w:val="id-ID"/>
        </w:rPr>
        <w:t>giene sanitasi makanan dan minuman adalah upaya untuk mengendalikan faktor tempat, peralatan, orang dan makanan yang dapat atau mungkin dapat menimbulkan gangguan kesehatan dan keracunan makanan (Depkes RI, 2004).Makanan merupakan salah satu bagian yang penting untuk kesehatan manusia mengingat setiap saat dapat saja terjadi penyakit-penyakit yang diakibatkan oleh makanan.Kasus penyakit bawaan makanan (</w:t>
      </w:r>
      <w:r w:rsidR="002F4173" w:rsidRPr="00886EC4">
        <w:rPr>
          <w:rFonts w:ascii="Arial" w:hAnsi="Arial" w:cs="Arial"/>
          <w:i/>
          <w:lang w:val="id-ID"/>
        </w:rPr>
        <w:t>foodbornedisease</w:t>
      </w:r>
      <w:r w:rsidR="002F4173" w:rsidRPr="00886EC4">
        <w:rPr>
          <w:rFonts w:ascii="Arial" w:hAnsi="Arial" w:cs="Arial"/>
          <w:lang w:val="id-ID"/>
        </w:rPr>
        <w:t>) dapat dipengaruhi oleh berbagai faktor. Faktor-faktor tersebut antara lain, kebiasaan meng</w:t>
      </w:r>
      <w:r w:rsidR="003302A5" w:rsidRPr="00886EC4">
        <w:rPr>
          <w:rFonts w:ascii="Arial" w:hAnsi="Arial" w:cs="Arial"/>
          <w:lang w:val="id-ID"/>
        </w:rPr>
        <w:t xml:space="preserve">olah makanan dari </w:t>
      </w:r>
      <w:r w:rsidR="002F4173" w:rsidRPr="00886EC4">
        <w:rPr>
          <w:rFonts w:ascii="Arial" w:hAnsi="Arial" w:cs="Arial"/>
          <w:lang w:val="id-ID"/>
        </w:rPr>
        <w:t xml:space="preserve"> penyimpanan dan penyajian yang tidak bersih, dan tidak memenuhi persyaratan sanitasi.</w:t>
      </w:r>
    </w:p>
    <w:p w:rsidR="00666BBF" w:rsidRPr="00666BBF" w:rsidRDefault="00677907" w:rsidP="008005EB">
      <w:pPr>
        <w:spacing w:line="360" w:lineRule="auto"/>
        <w:ind w:firstLine="720"/>
        <w:jc w:val="both"/>
        <w:rPr>
          <w:rFonts w:ascii="Arial" w:hAnsi="Arial" w:cs="Arial"/>
        </w:rPr>
      </w:pPr>
      <w:r w:rsidRPr="008005EB">
        <w:rPr>
          <w:rFonts w:ascii="Arial" w:hAnsi="Arial" w:cs="Arial"/>
          <w:lang w:val="id-ID"/>
        </w:rPr>
        <w:t xml:space="preserve">Dari pengamatan sementara </w:t>
      </w:r>
      <w:r w:rsidR="000B7169" w:rsidRPr="008005EB">
        <w:rPr>
          <w:rFonts w:ascii="Arial" w:hAnsi="Arial" w:cs="Arial"/>
          <w:lang w:val="id-ID"/>
        </w:rPr>
        <w:t xml:space="preserve">yang dilakukan penulis, </w:t>
      </w:r>
      <w:r w:rsidRPr="008005EB">
        <w:rPr>
          <w:rFonts w:ascii="Arial" w:hAnsi="Arial" w:cs="Arial"/>
          <w:lang w:val="id-ID"/>
        </w:rPr>
        <w:t xml:space="preserve">pada </w:t>
      </w:r>
      <w:r w:rsidR="008005EB" w:rsidRPr="008005EB">
        <w:rPr>
          <w:rFonts w:ascii="Arial" w:hAnsi="Arial" w:cs="Arial"/>
        </w:rPr>
        <w:t>UPT Pelayanan Sosial Anak Dinas Sosial Sidi</w:t>
      </w:r>
      <w:r w:rsidR="00292C5C">
        <w:rPr>
          <w:rFonts w:ascii="Arial" w:hAnsi="Arial" w:cs="Arial"/>
        </w:rPr>
        <w:t>kalang</w:t>
      </w:r>
      <w:r w:rsidR="00292C5C">
        <w:rPr>
          <w:rFonts w:ascii="Arial" w:hAnsi="Arial" w:cs="Arial"/>
          <w:lang w:val="id-ID"/>
        </w:rPr>
        <w:t>-</w:t>
      </w:r>
      <w:r w:rsidR="008005EB">
        <w:rPr>
          <w:rFonts w:ascii="Arial" w:hAnsi="Arial" w:cs="Arial"/>
        </w:rPr>
        <w:t xml:space="preserve">Kabanjahe Kabupaten Karo </w:t>
      </w:r>
      <w:r w:rsidRPr="00886EC4">
        <w:rPr>
          <w:rFonts w:ascii="Arial" w:hAnsi="Arial" w:cs="Arial"/>
          <w:lang w:val="id-ID"/>
        </w:rPr>
        <w:t xml:space="preserve">diketahui bahwa pengolahan makanannya </w:t>
      </w:r>
      <w:r w:rsidR="000F079D" w:rsidRPr="00886EC4">
        <w:rPr>
          <w:rFonts w:ascii="Arial" w:hAnsi="Arial" w:cs="Arial"/>
          <w:lang w:val="id-ID"/>
        </w:rPr>
        <w:t>masih kurang dalam penerapan prinsip-prinsi</w:t>
      </w:r>
      <w:r w:rsidR="00CA2BBA" w:rsidRPr="00886EC4">
        <w:rPr>
          <w:rFonts w:ascii="Arial" w:hAnsi="Arial" w:cs="Arial"/>
          <w:lang w:val="id-ID"/>
        </w:rPr>
        <w:t>p hy</w:t>
      </w:r>
      <w:r w:rsidR="00560970" w:rsidRPr="00886EC4">
        <w:rPr>
          <w:rFonts w:ascii="Arial" w:hAnsi="Arial" w:cs="Arial"/>
          <w:lang w:val="id-ID"/>
        </w:rPr>
        <w:t xml:space="preserve">giene sanitasi makanan seperti </w:t>
      </w:r>
      <w:r w:rsidR="000F079D" w:rsidRPr="00886EC4">
        <w:rPr>
          <w:rFonts w:ascii="Arial" w:hAnsi="Arial" w:cs="Arial"/>
          <w:lang w:val="id-ID"/>
        </w:rPr>
        <w:t xml:space="preserve"> dari cara </w:t>
      </w:r>
      <w:r w:rsidR="008005EB">
        <w:rPr>
          <w:rFonts w:ascii="Arial" w:hAnsi="Arial" w:cs="Arial"/>
        </w:rPr>
        <w:t>pengumpulan/</w:t>
      </w:r>
      <w:r w:rsidR="002F4173" w:rsidRPr="00886EC4">
        <w:rPr>
          <w:rFonts w:ascii="Arial" w:hAnsi="Arial" w:cs="Arial"/>
          <w:lang w:val="id-ID"/>
        </w:rPr>
        <w:t>penyimpanan bahan makanan</w:t>
      </w:r>
      <w:r w:rsidR="0015610A" w:rsidRPr="00886EC4">
        <w:rPr>
          <w:rFonts w:ascii="Arial" w:hAnsi="Arial" w:cs="Arial"/>
          <w:lang w:val="id-ID"/>
        </w:rPr>
        <w:t xml:space="preserve"> yang masih kurang pengaturan dalam penyimpan didalam rak</w:t>
      </w:r>
      <w:r w:rsidR="002F4173" w:rsidRPr="00886EC4">
        <w:rPr>
          <w:rFonts w:ascii="Arial" w:hAnsi="Arial" w:cs="Arial"/>
          <w:lang w:val="id-ID"/>
        </w:rPr>
        <w:t>,</w:t>
      </w:r>
      <w:r w:rsidR="00EA2133" w:rsidRPr="00886EC4">
        <w:rPr>
          <w:rFonts w:ascii="Arial" w:hAnsi="Arial" w:cs="Arial"/>
          <w:lang w:val="id-ID"/>
        </w:rPr>
        <w:t xml:space="preserve"> dan </w:t>
      </w:r>
      <w:r w:rsidR="002F4173" w:rsidRPr="00886EC4">
        <w:rPr>
          <w:rFonts w:ascii="Arial" w:hAnsi="Arial" w:cs="Arial"/>
          <w:lang w:val="id-ID"/>
        </w:rPr>
        <w:t>pengolah</w:t>
      </w:r>
      <w:r w:rsidR="003302A5" w:rsidRPr="00886EC4">
        <w:rPr>
          <w:rFonts w:ascii="Arial" w:hAnsi="Arial" w:cs="Arial"/>
          <w:lang w:val="id-ID"/>
        </w:rPr>
        <w:t>an bahan</w:t>
      </w:r>
      <w:r w:rsidR="002F4173" w:rsidRPr="00886EC4">
        <w:rPr>
          <w:rFonts w:ascii="Arial" w:hAnsi="Arial" w:cs="Arial"/>
          <w:lang w:val="id-ID"/>
        </w:rPr>
        <w:t xml:space="preserve"> makanan</w:t>
      </w:r>
      <w:r w:rsidR="0015610A" w:rsidRPr="00886EC4">
        <w:rPr>
          <w:rFonts w:ascii="Arial" w:hAnsi="Arial" w:cs="Arial"/>
          <w:lang w:val="id-ID"/>
        </w:rPr>
        <w:t xml:space="preserve"> yang belum belum memenuhi syarat dari penjamah makanan, di samping itu penjamah makanan belum memiliki sertifikat kesehatan dan tidak menggunakan alat APD (Alat Pelindung Diri)</w:t>
      </w:r>
      <w:r w:rsidR="008005EB">
        <w:rPr>
          <w:rFonts w:ascii="Arial" w:hAnsi="Arial" w:cs="Arial"/>
        </w:rPr>
        <w:t xml:space="preserve"> </w:t>
      </w:r>
      <w:r w:rsidR="0015610A" w:rsidRPr="00886EC4">
        <w:rPr>
          <w:rFonts w:ascii="Arial" w:hAnsi="Arial" w:cs="Arial"/>
          <w:lang w:val="id-ID"/>
        </w:rPr>
        <w:t>lengkap seperti sarung tangan, topi (penutup kepala) dll</w:t>
      </w:r>
      <w:r w:rsidR="00EA2133" w:rsidRPr="00886EC4">
        <w:rPr>
          <w:rFonts w:ascii="Arial" w:hAnsi="Arial" w:cs="Arial"/>
          <w:lang w:val="id-ID"/>
        </w:rPr>
        <w:t xml:space="preserve">. </w:t>
      </w:r>
      <w:r w:rsidR="000B7169" w:rsidRPr="00886EC4">
        <w:rPr>
          <w:rFonts w:ascii="Arial" w:hAnsi="Arial" w:cs="Arial"/>
          <w:lang w:val="id-ID"/>
        </w:rPr>
        <w:t xml:space="preserve">Untuk itulah penulis tertarik untuk melakukan penelitian terhadap pengolahan makanan di </w:t>
      </w:r>
      <w:r w:rsidR="00666BBF" w:rsidRPr="00886EC4">
        <w:rPr>
          <w:rFonts w:ascii="Arial" w:hAnsi="Arial" w:cs="Arial"/>
          <w:lang w:val="id-ID"/>
        </w:rPr>
        <w:t xml:space="preserve">Panti Asuhan </w:t>
      </w:r>
      <w:r w:rsidR="00666BBF" w:rsidRPr="00666BBF">
        <w:rPr>
          <w:rFonts w:ascii="Arial" w:hAnsi="Arial" w:cs="Arial"/>
        </w:rPr>
        <w:t>UPT Pelay</w:t>
      </w:r>
      <w:r w:rsidR="008005EB">
        <w:rPr>
          <w:rFonts w:ascii="Arial" w:hAnsi="Arial" w:cs="Arial"/>
        </w:rPr>
        <w:t>anan Sosial Anak Dinas Sosial Si</w:t>
      </w:r>
      <w:r w:rsidR="00666BBF" w:rsidRPr="00666BBF">
        <w:rPr>
          <w:rFonts w:ascii="Arial" w:hAnsi="Arial" w:cs="Arial"/>
        </w:rPr>
        <w:t>dikalang</w:t>
      </w:r>
      <w:r w:rsidR="00292C5C">
        <w:rPr>
          <w:rFonts w:ascii="Arial" w:hAnsi="Arial" w:cs="Arial"/>
          <w:lang w:val="id-ID"/>
        </w:rPr>
        <w:t>-</w:t>
      </w:r>
      <w:r w:rsidR="00666BBF" w:rsidRPr="00666BBF">
        <w:rPr>
          <w:rFonts w:ascii="Arial" w:hAnsi="Arial" w:cs="Arial"/>
        </w:rPr>
        <w:t xml:space="preserve"> Kabanjahe Kabupaten Karo Tahun 2019.</w:t>
      </w:r>
    </w:p>
    <w:p w:rsidR="00D83DFE" w:rsidRPr="00886EC4" w:rsidRDefault="00D83DFE" w:rsidP="00292C5C">
      <w:pPr>
        <w:spacing w:after="0" w:line="360" w:lineRule="auto"/>
        <w:jc w:val="both"/>
        <w:rPr>
          <w:rFonts w:ascii="Arial" w:hAnsi="Arial" w:cs="Arial"/>
          <w:lang w:val="id-ID"/>
        </w:rPr>
      </w:pPr>
    </w:p>
    <w:p w:rsidR="00EB71EA" w:rsidRPr="00886EC4" w:rsidRDefault="00150A44" w:rsidP="004B65C9">
      <w:pPr>
        <w:pStyle w:val="ListParagraph"/>
        <w:numPr>
          <w:ilvl w:val="0"/>
          <w:numId w:val="3"/>
        </w:numPr>
        <w:spacing w:after="0" w:line="360" w:lineRule="auto"/>
        <w:jc w:val="both"/>
        <w:rPr>
          <w:rFonts w:ascii="Arial" w:hAnsi="Arial" w:cs="Arial"/>
          <w:b/>
          <w:lang w:val="id-ID"/>
        </w:rPr>
      </w:pPr>
      <w:r w:rsidRPr="00886EC4">
        <w:rPr>
          <w:rFonts w:ascii="Arial" w:hAnsi="Arial" w:cs="Arial"/>
          <w:b/>
          <w:lang w:val="id-ID"/>
        </w:rPr>
        <w:lastRenderedPageBreak/>
        <w:t xml:space="preserve">Rumusan masalah </w:t>
      </w:r>
      <w:r w:rsidRPr="00886EC4">
        <w:rPr>
          <w:rFonts w:ascii="Arial" w:hAnsi="Arial" w:cs="Arial"/>
          <w:b/>
          <w:lang w:val="id-ID"/>
        </w:rPr>
        <w:tab/>
      </w:r>
    </w:p>
    <w:p w:rsidR="00D12D1B" w:rsidRPr="00522934" w:rsidRDefault="005F241F" w:rsidP="00D12D1B">
      <w:pPr>
        <w:pStyle w:val="ListParagraph"/>
        <w:spacing w:after="0" w:line="360" w:lineRule="auto"/>
        <w:ind w:firstLine="720"/>
        <w:jc w:val="both"/>
        <w:rPr>
          <w:rFonts w:ascii="Arial" w:hAnsi="Arial" w:cs="Arial"/>
          <w:b/>
          <w:sz w:val="20"/>
          <w:szCs w:val="20"/>
          <w:lang w:val="id-ID"/>
        </w:rPr>
      </w:pPr>
      <w:r w:rsidRPr="00886EC4">
        <w:rPr>
          <w:rFonts w:ascii="Arial" w:hAnsi="Arial" w:cs="Arial"/>
          <w:lang w:val="id-ID"/>
        </w:rPr>
        <w:t xml:space="preserve">Berdasarkan </w:t>
      </w:r>
      <w:r w:rsidR="00312E13" w:rsidRPr="00886EC4">
        <w:rPr>
          <w:rFonts w:ascii="Arial" w:hAnsi="Arial" w:cs="Arial"/>
          <w:lang w:val="id-ID"/>
        </w:rPr>
        <w:t>uraian penulis dapat merumuskan permasalahan dalam penelitian i</w:t>
      </w:r>
      <w:r w:rsidR="001B2325" w:rsidRPr="00886EC4">
        <w:rPr>
          <w:rFonts w:ascii="Arial" w:hAnsi="Arial" w:cs="Arial"/>
          <w:lang w:val="id-ID"/>
        </w:rPr>
        <w:t>ni a</w:t>
      </w:r>
      <w:r w:rsidR="00EB4102" w:rsidRPr="00886EC4">
        <w:rPr>
          <w:rFonts w:ascii="Arial" w:hAnsi="Arial" w:cs="Arial"/>
          <w:lang w:val="id-ID"/>
        </w:rPr>
        <w:t xml:space="preserve">dalah </w:t>
      </w:r>
      <w:r w:rsidR="00EB4102" w:rsidRPr="00886EC4">
        <w:rPr>
          <w:rFonts w:ascii="Arial" w:hAnsi="Arial" w:cs="Arial"/>
          <w:b/>
          <w:sz w:val="20"/>
          <w:szCs w:val="20"/>
          <w:lang w:val="id-ID"/>
        </w:rPr>
        <w:t>“</w:t>
      </w:r>
      <w:r w:rsidR="003302A5" w:rsidRPr="00522934">
        <w:rPr>
          <w:rFonts w:ascii="Arial" w:hAnsi="Arial" w:cs="Arial"/>
          <w:b/>
          <w:sz w:val="20"/>
          <w:szCs w:val="20"/>
          <w:lang w:val="id-ID"/>
        </w:rPr>
        <w:t xml:space="preserve">BAGAIMANA </w:t>
      </w:r>
      <w:r w:rsidR="00570797" w:rsidRPr="00522934">
        <w:rPr>
          <w:rFonts w:ascii="Arial" w:hAnsi="Arial" w:cs="Arial"/>
          <w:b/>
          <w:sz w:val="20"/>
          <w:szCs w:val="20"/>
          <w:lang w:val="id-ID"/>
        </w:rPr>
        <w:t>HY</w:t>
      </w:r>
      <w:r w:rsidR="00EB4102" w:rsidRPr="00522934">
        <w:rPr>
          <w:rFonts w:ascii="Arial" w:hAnsi="Arial" w:cs="Arial"/>
          <w:b/>
          <w:sz w:val="20"/>
          <w:szCs w:val="20"/>
          <w:lang w:val="id-ID"/>
        </w:rPr>
        <w:t xml:space="preserve">GIENE SANITASI PENGOLAHAN MAKANAN PADA PANTI ASUHAN </w:t>
      </w:r>
      <w:r w:rsidR="003462FE" w:rsidRPr="00522934">
        <w:rPr>
          <w:rFonts w:ascii="Arial" w:hAnsi="Arial" w:cs="Arial"/>
          <w:b/>
          <w:sz w:val="20"/>
          <w:szCs w:val="20"/>
        </w:rPr>
        <w:t>UPT PELAY</w:t>
      </w:r>
      <w:r w:rsidR="008005EB">
        <w:rPr>
          <w:rFonts w:ascii="Arial" w:hAnsi="Arial" w:cs="Arial"/>
          <w:b/>
          <w:sz w:val="20"/>
          <w:szCs w:val="20"/>
        </w:rPr>
        <w:t>ANAN SOSIAL ANAK DINAS SOSIAL SI</w:t>
      </w:r>
      <w:r w:rsidR="003462FE" w:rsidRPr="00522934">
        <w:rPr>
          <w:rFonts w:ascii="Arial" w:hAnsi="Arial" w:cs="Arial"/>
          <w:b/>
          <w:sz w:val="20"/>
          <w:szCs w:val="20"/>
        </w:rPr>
        <w:t>DI</w:t>
      </w:r>
      <w:r w:rsidR="00292C5C">
        <w:rPr>
          <w:rFonts w:ascii="Arial" w:hAnsi="Arial" w:cs="Arial"/>
          <w:b/>
          <w:sz w:val="20"/>
          <w:szCs w:val="20"/>
        </w:rPr>
        <w:t>KALANG</w:t>
      </w:r>
      <w:r w:rsidR="00292C5C">
        <w:rPr>
          <w:rFonts w:ascii="Arial" w:hAnsi="Arial" w:cs="Arial"/>
          <w:b/>
          <w:sz w:val="20"/>
          <w:szCs w:val="20"/>
          <w:lang w:val="id-ID"/>
        </w:rPr>
        <w:t>-</w:t>
      </w:r>
      <w:r w:rsidR="00522934">
        <w:rPr>
          <w:rFonts w:ascii="Arial" w:hAnsi="Arial" w:cs="Arial"/>
          <w:b/>
          <w:sz w:val="20"/>
          <w:szCs w:val="20"/>
        </w:rPr>
        <w:t>KABANJAHE KABUPATEN KARO?</w:t>
      </w:r>
    </w:p>
    <w:p w:rsidR="00E4613A" w:rsidRPr="00886EC4" w:rsidRDefault="00EF30DE" w:rsidP="004B65C9">
      <w:pPr>
        <w:pStyle w:val="ListParagraph"/>
        <w:numPr>
          <w:ilvl w:val="0"/>
          <w:numId w:val="3"/>
        </w:numPr>
        <w:spacing w:after="0" w:line="360" w:lineRule="auto"/>
        <w:jc w:val="both"/>
        <w:rPr>
          <w:rFonts w:ascii="Arial" w:hAnsi="Arial" w:cs="Arial"/>
          <w:b/>
          <w:lang w:val="id-ID"/>
        </w:rPr>
      </w:pPr>
      <w:r w:rsidRPr="00886EC4">
        <w:rPr>
          <w:rFonts w:ascii="Arial" w:hAnsi="Arial" w:cs="Arial"/>
          <w:b/>
          <w:lang w:val="id-ID"/>
        </w:rPr>
        <w:t>Tujuan Penelitian</w:t>
      </w:r>
    </w:p>
    <w:p w:rsidR="00A26D0A" w:rsidRPr="00886EC4" w:rsidRDefault="00A26D0A" w:rsidP="004B65C9">
      <w:pPr>
        <w:pStyle w:val="ListParagraph"/>
        <w:numPr>
          <w:ilvl w:val="0"/>
          <w:numId w:val="4"/>
        </w:numPr>
        <w:spacing w:after="0" w:line="360" w:lineRule="auto"/>
        <w:ind w:left="709" w:hanging="283"/>
        <w:jc w:val="both"/>
        <w:rPr>
          <w:rFonts w:ascii="Arial" w:hAnsi="Arial" w:cs="Arial"/>
          <w:b/>
          <w:lang w:val="id-ID"/>
        </w:rPr>
      </w:pPr>
      <w:r w:rsidRPr="00886EC4">
        <w:rPr>
          <w:rFonts w:ascii="Arial" w:hAnsi="Arial" w:cs="Arial"/>
          <w:b/>
          <w:lang w:val="id-ID"/>
        </w:rPr>
        <w:t xml:space="preserve">Tujuan Umum </w:t>
      </w:r>
    </w:p>
    <w:p w:rsidR="003462FE" w:rsidRPr="00522934" w:rsidRDefault="00A26D0A" w:rsidP="003462FE">
      <w:pPr>
        <w:pStyle w:val="ListParagraph"/>
        <w:spacing w:after="0" w:line="360" w:lineRule="auto"/>
        <w:ind w:firstLine="720"/>
        <w:jc w:val="both"/>
        <w:rPr>
          <w:rFonts w:ascii="Arial" w:hAnsi="Arial" w:cs="Arial"/>
          <w:b/>
          <w:sz w:val="20"/>
          <w:szCs w:val="20"/>
        </w:rPr>
      </w:pPr>
      <w:r w:rsidRPr="00886EC4">
        <w:rPr>
          <w:rFonts w:ascii="Arial" w:hAnsi="Arial" w:cs="Arial"/>
          <w:lang w:val="id-ID"/>
        </w:rPr>
        <w:t xml:space="preserve">Untuk mendapatkan gambaran tentang </w:t>
      </w:r>
      <w:r w:rsidR="00EB4102" w:rsidRPr="00886EC4">
        <w:rPr>
          <w:rFonts w:ascii="Arial" w:hAnsi="Arial" w:cs="Arial"/>
          <w:sz w:val="20"/>
          <w:szCs w:val="20"/>
          <w:lang w:val="id-ID"/>
        </w:rPr>
        <w:t>“</w:t>
      </w:r>
      <w:r w:rsidR="00570797" w:rsidRPr="00522934">
        <w:rPr>
          <w:rFonts w:ascii="Arial" w:hAnsi="Arial" w:cs="Arial"/>
          <w:b/>
          <w:sz w:val="20"/>
          <w:szCs w:val="20"/>
          <w:lang w:val="id-ID"/>
        </w:rPr>
        <w:t>HY</w:t>
      </w:r>
      <w:r w:rsidR="00EB4102" w:rsidRPr="00522934">
        <w:rPr>
          <w:rFonts w:ascii="Arial" w:hAnsi="Arial" w:cs="Arial"/>
          <w:b/>
          <w:sz w:val="20"/>
          <w:szCs w:val="20"/>
          <w:lang w:val="id-ID"/>
        </w:rPr>
        <w:t xml:space="preserve">GIENE SANITASI PENGOLAHAN MAKANAN PADA PANTI ASUHAN </w:t>
      </w:r>
      <w:r w:rsidR="003462FE" w:rsidRPr="00522934">
        <w:rPr>
          <w:rFonts w:ascii="Arial" w:hAnsi="Arial" w:cs="Arial"/>
          <w:b/>
          <w:sz w:val="20"/>
          <w:szCs w:val="20"/>
        </w:rPr>
        <w:t>UPT PELAY</w:t>
      </w:r>
      <w:r w:rsidR="008005EB">
        <w:rPr>
          <w:rFonts w:ascii="Arial" w:hAnsi="Arial" w:cs="Arial"/>
          <w:b/>
          <w:sz w:val="20"/>
          <w:szCs w:val="20"/>
        </w:rPr>
        <w:t>ANAN SOSIAL ANAK DINAS SOSIAL SI</w:t>
      </w:r>
      <w:r w:rsidR="00292C5C">
        <w:rPr>
          <w:rFonts w:ascii="Arial" w:hAnsi="Arial" w:cs="Arial"/>
          <w:b/>
          <w:sz w:val="20"/>
          <w:szCs w:val="20"/>
        </w:rPr>
        <w:t>DIKALANG</w:t>
      </w:r>
      <w:r w:rsidR="00292C5C">
        <w:rPr>
          <w:rFonts w:ascii="Arial" w:hAnsi="Arial" w:cs="Arial"/>
          <w:b/>
          <w:sz w:val="20"/>
          <w:szCs w:val="20"/>
          <w:lang w:val="id-ID"/>
        </w:rPr>
        <w:t>-</w:t>
      </w:r>
      <w:r w:rsidR="003462FE" w:rsidRPr="00522934">
        <w:rPr>
          <w:rFonts w:ascii="Arial" w:hAnsi="Arial" w:cs="Arial"/>
          <w:b/>
          <w:sz w:val="20"/>
          <w:szCs w:val="20"/>
        </w:rPr>
        <w:t>KABANJAHE KABUPATEN KARO TAHUN 2019</w:t>
      </w:r>
    </w:p>
    <w:p w:rsidR="00A26D0A" w:rsidRPr="003462FE" w:rsidRDefault="00A26D0A" w:rsidP="004B65C9">
      <w:pPr>
        <w:pStyle w:val="ListParagraph"/>
        <w:numPr>
          <w:ilvl w:val="0"/>
          <w:numId w:val="4"/>
        </w:numPr>
        <w:spacing w:after="0" w:line="360" w:lineRule="auto"/>
        <w:ind w:left="426" w:hanging="54"/>
        <w:jc w:val="both"/>
        <w:rPr>
          <w:rFonts w:ascii="Arial" w:hAnsi="Arial" w:cs="Arial"/>
          <w:b/>
          <w:sz w:val="20"/>
          <w:szCs w:val="20"/>
          <w:lang w:val="id-ID"/>
        </w:rPr>
      </w:pPr>
      <w:r w:rsidRPr="003462FE">
        <w:rPr>
          <w:rFonts w:ascii="Arial" w:hAnsi="Arial" w:cs="Arial"/>
          <w:b/>
          <w:lang w:val="id-ID"/>
        </w:rPr>
        <w:t>Tujuan Khusus</w:t>
      </w:r>
    </w:p>
    <w:p w:rsidR="003462FE" w:rsidRPr="003462FE" w:rsidRDefault="00463DD3" w:rsidP="004B65C9">
      <w:pPr>
        <w:pStyle w:val="ListParagraph"/>
        <w:numPr>
          <w:ilvl w:val="0"/>
          <w:numId w:val="42"/>
        </w:numPr>
        <w:spacing w:line="360" w:lineRule="auto"/>
        <w:ind w:left="851" w:hanging="284"/>
        <w:jc w:val="both"/>
        <w:rPr>
          <w:rFonts w:ascii="Arial" w:hAnsi="Arial" w:cs="Arial"/>
        </w:rPr>
      </w:pPr>
      <w:r w:rsidRPr="003462FE">
        <w:rPr>
          <w:rFonts w:ascii="Arial" w:hAnsi="Arial" w:cs="Arial"/>
          <w:lang w:val="id-ID"/>
        </w:rPr>
        <w:t>Untuk mengetahui</w:t>
      </w:r>
      <w:r w:rsidR="003302A5" w:rsidRPr="003462FE">
        <w:rPr>
          <w:rFonts w:ascii="Arial" w:hAnsi="Arial" w:cs="Arial"/>
          <w:lang w:val="id-ID"/>
        </w:rPr>
        <w:t xml:space="preserve"> bagaimana</w:t>
      </w:r>
      <w:r w:rsidR="00FB5803">
        <w:rPr>
          <w:rFonts w:ascii="Arial" w:hAnsi="Arial" w:cs="Arial"/>
        </w:rPr>
        <w:t xml:space="preserve"> </w:t>
      </w:r>
      <w:r w:rsidRPr="003462FE">
        <w:rPr>
          <w:rFonts w:ascii="Arial" w:hAnsi="Arial" w:cs="Arial"/>
          <w:lang w:val="id-ID"/>
        </w:rPr>
        <w:t>pemilihan bahan makanan</w:t>
      </w:r>
      <w:r w:rsidR="0005133F" w:rsidRPr="003462FE">
        <w:rPr>
          <w:rFonts w:ascii="Arial" w:hAnsi="Arial" w:cs="Arial"/>
          <w:lang w:val="id-ID"/>
        </w:rPr>
        <w:t xml:space="preserve"> yang dilakukan oleh Panti A</w:t>
      </w:r>
      <w:r w:rsidR="00EB4102" w:rsidRPr="003462FE">
        <w:rPr>
          <w:rFonts w:ascii="Arial" w:hAnsi="Arial" w:cs="Arial"/>
          <w:lang w:val="id-ID"/>
        </w:rPr>
        <w:t xml:space="preserve">suhan </w:t>
      </w:r>
      <w:r w:rsidR="003462FE" w:rsidRPr="003462FE">
        <w:rPr>
          <w:rFonts w:ascii="Arial" w:hAnsi="Arial" w:cs="Arial"/>
        </w:rPr>
        <w:t>UPT Pelayanan Sosial Anak Dinas Sosia</w:t>
      </w:r>
      <w:r w:rsidR="008005EB">
        <w:rPr>
          <w:rFonts w:ascii="Arial" w:hAnsi="Arial" w:cs="Arial"/>
        </w:rPr>
        <w:t>l Si</w:t>
      </w:r>
      <w:r w:rsidR="00292C5C">
        <w:rPr>
          <w:rFonts w:ascii="Arial" w:hAnsi="Arial" w:cs="Arial"/>
        </w:rPr>
        <w:t>dikalang</w:t>
      </w:r>
      <w:r w:rsidR="00292C5C">
        <w:rPr>
          <w:rFonts w:ascii="Arial" w:hAnsi="Arial" w:cs="Arial"/>
          <w:lang w:val="id-ID"/>
        </w:rPr>
        <w:t>-</w:t>
      </w:r>
      <w:r w:rsidR="003462FE" w:rsidRPr="003462FE">
        <w:rPr>
          <w:rFonts w:ascii="Arial" w:hAnsi="Arial" w:cs="Arial"/>
        </w:rPr>
        <w:t>Kabanjahe Kabupaten Karo.</w:t>
      </w:r>
    </w:p>
    <w:p w:rsidR="003462FE" w:rsidRPr="003462FE" w:rsidRDefault="00A26D0A" w:rsidP="004B65C9">
      <w:pPr>
        <w:pStyle w:val="ListParagraph"/>
        <w:numPr>
          <w:ilvl w:val="0"/>
          <w:numId w:val="42"/>
        </w:numPr>
        <w:spacing w:line="360" w:lineRule="auto"/>
        <w:ind w:left="851" w:hanging="284"/>
        <w:jc w:val="both"/>
        <w:rPr>
          <w:rFonts w:ascii="Arial" w:hAnsi="Arial" w:cs="Arial"/>
        </w:rPr>
      </w:pPr>
      <w:r w:rsidRPr="003462FE">
        <w:rPr>
          <w:rFonts w:ascii="Arial" w:hAnsi="Arial" w:cs="Arial"/>
          <w:lang w:val="id-ID"/>
        </w:rPr>
        <w:t>Untuk mengetahui</w:t>
      </w:r>
      <w:r w:rsidR="003302A5" w:rsidRPr="003462FE">
        <w:rPr>
          <w:rFonts w:ascii="Arial" w:hAnsi="Arial" w:cs="Arial"/>
          <w:lang w:val="id-ID"/>
        </w:rPr>
        <w:t xml:space="preserve"> bagaimana</w:t>
      </w:r>
      <w:r w:rsidR="00FB5803">
        <w:rPr>
          <w:rFonts w:ascii="Arial" w:hAnsi="Arial" w:cs="Arial"/>
        </w:rPr>
        <w:t xml:space="preserve"> </w:t>
      </w:r>
      <w:r w:rsidR="003302A5" w:rsidRPr="003462FE">
        <w:rPr>
          <w:rFonts w:ascii="Arial" w:hAnsi="Arial" w:cs="Arial"/>
          <w:lang w:val="id-ID"/>
        </w:rPr>
        <w:t>penyimpanan</w:t>
      </w:r>
      <w:r w:rsidR="00BD3271" w:rsidRPr="003462FE">
        <w:rPr>
          <w:rFonts w:ascii="Arial" w:hAnsi="Arial" w:cs="Arial"/>
          <w:lang w:val="id-ID"/>
        </w:rPr>
        <w:t xml:space="preserve"> bahan makanan</w:t>
      </w:r>
      <w:r w:rsidR="0005133F" w:rsidRPr="003462FE">
        <w:rPr>
          <w:rFonts w:ascii="Arial" w:hAnsi="Arial" w:cs="Arial"/>
          <w:lang w:val="id-ID"/>
        </w:rPr>
        <w:t xml:space="preserve"> yang dilakukan oleh Panti Asuhan </w:t>
      </w:r>
      <w:r w:rsidR="003462FE" w:rsidRPr="003462FE">
        <w:rPr>
          <w:rFonts w:ascii="Arial" w:hAnsi="Arial" w:cs="Arial"/>
        </w:rPr>
        <w:t>UPT Pelay</w:t>
      </w:r>
      <w:r w:rsidR="008005EB">
        <w:rPr>
          <w:rFonts w:ascii="Arial" w:hAnsi="Arial" w:cs="Arial"/>
        </w:rPr>
        <w:t>anan Sosial Anak Dinas Sosial Si</w:t>
      </w:r>
      <w:r w:rsidR="00292C5C">
        <w:rPr>
          <w:rFonts w:ascii="Arial" w:hAnsi="Arial" w:cs="Arial"/>
        </w:rPr>
        <w:t>dikalang</w:t>
      </w:r>
      <w:r w:rsidR="00292C5C">
        <w:rPr>
          <w:rFonts w:ascii="Arial" w:hAnsi="Arial" w:cs="Arial"/>
          <w:lang w:val="id-ID"/>
        </w:rPr>
        <w:t>-</w:t>
      </w:r>
      <w:r w:rsidR="003462FE" w:rsidRPr="003462FE">
        <w:rPr>
          <w:rFonts w:ascii="Arial" w:hAnsi="Arial" w:cs="Arial"/>
        </w:rPr>
        <w:t>Kabanjahe Kabupaten Karo.</w:t>
      </w:r>
    </w:p>
    <w:p w:rsidR="0005133F" w:rsidRPr="003462FE" w:rsidRDefault="00A26D0A" w:rsidP="004B65C9">
      <w:pPr>
        <w:pStyle w:val="ListParagraph"/>
        <w:numPr>
          <w:ilvl w:val="0"/>
          <w:numId w:val="42"/>
        </w:numPr>
        <w:spacing w:line="360" w:lineRule="auto"/>
        <w:ind w:left="851" w:hanging="284"/>
        <w:jc w:val="both"/>
        <w:rPr>
          <w:rFonts w:ascii="Arial" w:hAnsi="Arial" w:cs="Arial"/>
        </w:rPr>
      </w:pPr>
      <w:r w:rsidRPr="003462FE">
        <w:rPr>
          <w:rFonts w:ascii="Arial" w:hAnsi="Arial" w:cs="Arial"/>
          <w:lang w:val="id-ID"/>
        </w:rPr>
        <w:t>Untuk meng</w:t>
      </w:r>
      <w:r w:rsidR="00EB4102" w:rsidRPr="003462FE">
        <w:rPr>
          <w:rFonts w:ascii="Arial" w:hAnsi="Arial" w:cs="Arial"/>
          <w:lang w:val="id-ID"/>
        </w:rPr>
        <w:t>etahui</w:t>
      </w:r>
      <w:r w:rsidR="003302A5" w:rsidRPr="003462FE">
        <w:rPr>
          <w:rFonts w:ascii="Arial" w:hAnsi="Arial" w:cs="Arial"/>
          <w:lang w:val="id-ID"/>
        </w:rPr>
        <w:t xml:space="preserve"> bagaimana</w:t>
      </w:r>
      <w:r w:rsidR="00FB5803">
        <w:rPr>
          <w:rFonts w:ascii="Arial" w:hAnsi="Arial" w:cs="Arial"/>
        </w:rPr>
        <w:t xml:space="preserve"> </w:t>
      </w:r>
      <w:r w:rsidR="00F60D8F" w:rsidRPr="003462FE">
        <w:rPr>
          <w:rFonts w:ascii="Arial" w:hAnsi="Arial" w:cs="Arial"/>
          <w:lang w:val="id-ID"/>
        </w:rPr>
        <w:t>pengolahan</w:t>
      </w:r>
      <w:r w:rsidR="00B66656" w:rsidRPr="003462FE">
        <w:rPr>
          <w:rFonts w:ascii="Arial" w:hAnsi="Arial" w:cs="Arial"/>
          <w:lang w:val="id-ID"/>
        </w:rPr>
        <w:t xml:space="preserve"> makanan</w:t>
      </w:r>
      <w:r w:rsidR="0005133F" w:rsidRPr="003462FE">
        <w:rPr>
          <w:rFonts w:ascii="Arial" w:hAnsi="Arial" w:cs="Arial"/>
          <w:lang w:val="id-ID"/>
        </w:rPr>
        <w:t xml:space="preserve"> yang dilakukan oleh Panti Asuhan </w:t>
      </w:r>
      <w:r w:rsidR="003462FE" w:rsidRPr="003462FE">
        <w:rPr>
          <w:rFonts w:ascii="Arial" w:hAnsi="Arial" w:cs="Arial"/>
        </w:rPr>
        <w:t>UPT Pelay</w:t>
      </w:r>
      <w:r w:rsidR="008005EB">
        <w:rPr>
          <w:rFonts w:ascii="Arial" w:hAnsi="Arial" w:cs="Arial"/>
        </w:rPr>
        <w:t>anan Sosial Anak Dinas Sosial Si</w:t>
      </w:r>
      <w:r w:rsidR="003462FE" w:rsidRPr="003462FE">
        <w:rPr>
          <w:rFonts w:ascii="Arial" w:hAnsi="Arial" w:cs="Arial"/>
        </w:rPr>
        <w:t>dikalang</w:t>
      </w:r>
      <w:r w:rsidR="00292C5C">
        <w:rPr>
          <w:rFonts w:ascii="Arial" w:hAnsi="Arial" w:cs="Arial"/>
          <w:lang w:val="id-ID"/>
        </w:rPr>
        <w:t>-</w:t>
      </w:r>
      <w:r w:rsidR="003462FE" w:rsidRPr="003462FE">
        <w:rPr>
          <w:rFonts w:ascii="Arial" w:hAnsi="Arial" w:cs="Arial"/>
        </w:rPr>
        <w:t xml:space="preserve"> Kabanjahe Kabupaten Karo.</w:t>
      </w:r>
    </w:p>
    <w:p w:rsidR="003462FE" w:rsidRPr="003462FE" w:rsidRDefault="00F60D8F" w:rsidP="004B65C9">
      <w:pPr>
        <w:pStyle w:val="ListParagraph"/>
        <w:numPr>
          <w:ilvl w:val="0"/>
          <w:numId w:val="42"/>
        </w:numPr>
        <w:spacing w:line="360" w:lineRule="auto"/>
        <w:ind w:left="851" w:hanging="284"/>
        <w:jc w:val="both"/>
        <w:rPr>
          <w:rFonts w:ascii="Arial" w:hAnsi="Arial" w:cs="Arial"/>
        </w:rPr>
      </w:pPr>
      <w:r w:rsidRPr="003462FE">
        <w:rPr>
          <w:rFonts w:ascii="Arial" w:hAnsi="Arial" w:cs="Arial"/>
          <w:lang w:val="id-ID"/>
        </w:rPr>
        <w:t>Untuk mengetahui</w:t>
      </w:r>
      <w:r w:rsidR="0005133F" w:rsidRPr="003462FE">
        <w:rPr>
          <w:rFonts w:ascii="Arial" w:hAnsi="Arial" w:cs="Arial"/>
          <w:lang w:val="id-ID"/>
        </w:rPr>
        <w:t xml:space="preserve"> bagaimana</w:t>
      </w:r>
      <w:r w:rsidRPr="003462FE">
        <w:rPr>
          <w:rFonts w:ascii="Arial" w:hAnsi="Arial" w:cs="Arial"/>
          <w:lang w:val="id-ID"/>
        </w:rPr>
        <w:t xml:space="preserve"> pengangkutan </w:t>
      </w:r>
      <w:r w:rsidR="00B66656" w:rsidRPr="003462FE">
        <w:rPr>
          <w:rFonts w:ascii="Arial" w:hAnsi="Arial" w:cs="Arial"/>
          <w:lang w:val="id-ID"/>
        </w:rPr>
        <w:t>makanan</w:t>
      </w:r>
      <w:r w:rsidR="0005133F" w:rsidRPr="003462FE">
        <w:rPr>
          <w:rFonts w:ascii="Arial" w:hAnsi="Arial" w:cs="Arial"/>
          <w:lang w:val="id-ID"/>
        </w:rPr>
        <w:t xml:space="preserve"> yang dilakukan oleh Panti Asuhan </w:t>
      </w:r>
      <w:r w:rsidR="003462FE" w:rsidRPr="003462FE">
        <w:rPr>
          <w:rFonts w:ascii="Arial" w:hAnsi="Arial" w:cs="Arial"/>
        </w:rPr>
        <w:t>UPT Pelay</w:t>
      </w:r>
      <w:r w:rsidR="008005EB">
        <w:rPr>
          <w:rFonts w:ascii="Arial" w:hAnsi="Arial" w:cs="Arial"/>
        </w:rPr>
        <w:t>anan Sosial Anak Dinas Sosial Si</w:t>
      </w:r>
      <w:r w:rsidR="003462FE" w:rsidRPr="003462FE">
        <w:rPr>
          <w:rFonts w:ascii="Arial" w:hAnsi="Arial" w:cs="Arial"/>
        </w:rPr>
        <w:t>dikalang</w:t>
      </w:r>
      <w:r w:rsidR="00292C5C">
        <w:rPr>
          <w:rFonts w:ascii="Arial" w:hAnsi="Arial" w:cs="Arial"/>
          <w:lang w:val="id-ID"/>
        </w:rPr>
        <w:t>-</w:t>
      </w:r>
      <w:r w:rsidR="003462FE" w:rsidRPr="003462FE">
        <w:rPr>
          <w:rFonts w:ascii="Arial" w:hAnsi="Arial" w:cs="Arial"/>
        </w:rPr>
        <w:t xml:space="preserve"> Kabanjahe Kabupaten Karo.</w:t>
      </w:r>
    </w:p>
    <w:p w:rsidR="003462FE" w:rsidRDefault="00A26D0A" w:rsidP="004B65C9">
      <w:pPr>
        <w:pStyle w:val="ListParagraph"/>
        <w:numPr>
          <w:ilvl w:val="0"/>
          <w:numId w:val="42"/>
        </w:numPr>
        <w:spacing w:line="360" w:lineRule="auto"/>
        <w:ind w:left="851" w:hanging="284"/>
        <w:jc w:val="both"/>
        <w:rPr>
          <w:rFonts w:ascii="Arial" w:hAnsi="Arial" w:cs="Arial"/>
        </w:rPr>
      </w:pPr>
      <w:r w:rsidRPr="003462FE">
        <w:rPr>
          <w:rFonts w:ascii="Arial" w:hAnsi="Arial" w:cs="Arial"/>
          <w:lang w:val="id-ID"/>
        </w:rPr>
        <w:t xml:space="preserve">Untuk </w:t>
      </w:r>
      <w:r w:rsidR="00B66656" w:rsidRPr="003462FE">
        <w:rPr>
          <w:rFonts w:ascii="Arial" w:hAnsi="Arial" w:cs="Arial"/>
          <w:lang w:val="id-ID"/>
        </w:rPr>
        <w:t xml:space="preserve">mengetahui </w:t>
      </w:r>
      <w:r w:rsidR="0005133F" w:rsidRPr="003462FE">
        <w:rPr>
          <w:rFonts w:ascii="Arial" w:hAnsi="Arial" w:cs="Arial"/>
          <w:lang w:val="id-ID"/>
        </w:rPr>
        <w:t>bagaiman</w:t>
      </w:r>
      <w:r w:rsidR="00CA2BBA" w:rsidRPr="003462FE">
        <w:rPr>
          <w:rFonts w:ascii="Arial" w:hAnsi="Arial" w:cs="Arial"/>
          <w:lang w:val="id-ID"/>
        </w:rPr>
        <w:t>a</w:t>
      </w:r>
      <w:r w:rsidR="008005EB">
        <w:rPr>
          <w:rFonts w:ascii="Arial" w:hAnsi="Arial" w:cs="Arial"/>
        </w:rPr>
        <w:t xml:space="preserve"> </w:t>
      </w:r>
      <w:r w:rsidR="00B66656" w:rsidRPr="003462FE">
        <w:rPr>
          <w:rFonts w:ascii="Arial" w:hAnsi="Arial" w:cs="Arial"/>
          <w:lang w:val="id-ID"/>
        </w:rPr>
        <w:t>pe</w:t>
      </w:r>
      <w:r w:rsidR="00F60D8F" w:rsidRPr="003462FE">
        <w:rPr>
          <w:rFonts w:ascii="Arial" w:hAnsi="Arial" w:cs="Arial"/>
          <w:lang w:val="id-ID"/>
        </w:rPr>
        <w:t xml:space="preserve">nyimpanan </w:t>
      </w:r>
      <w:r w:rsidR="00B66656" w:rsidRPr="003462FE">
        <w:rPr>
          <w:rFonts w:ascii="Arial" w:hAnsi="Arial" w:cs="Arial"/>
          <w:lang w:val="id-ID"/>
        </w:rPr>
        <w:t xml:space="preserve">makanan </w:t>
      </w:r>
      <w:r w:rsidR="0005133F" w:rsidRPr="003462FE">
        <w:rPr>
          <w:rFonts w:ascii="Arial" w:hAnsi="Arial" w:cs="Arial"/>
          <w:lang w:val="id-ID"/>
        </w:rPr>
        <w:t xml:space="preserve">yang dilakukan oleh Panti Asuhan Gelora </w:t>
      </w:r>
      <w:r w:rsidR="003462FE" w:rsidRPr="003462FE">
        <w:rPr>
          <w:rFonts w:ascii="Arial" w:hAnsi="Arial" w:cs="Arial"/>
        </w:rPr>
        <w:t>UPT Pelay</w:t>
      </w:r>
      <w:r w:rsidR="008005EB">
        <w:rPr>
          <w:rFonts w:ascii="Arial" w:hAnsi="Arial" w:cs="Arial"/>
        </w:rPr>
        <w:t>anan Sosial Anak Dinas Sosial Si</w:t>
      </w:r>
      <w:r w:rsidR="003462FE" w:rsidRPr="003462FE">
        <w:rPr>
          <w:rFonts w:ascii="Arial" w:hAnsi="Arial" w:cs="Arial"/>
        </w:rPr>
        <w:t xml:space="preserve">dikalang </w:t>
      </w:r>
      <w:r w:rsidR="00292C5C">
        <w:rPr>
          <w:rFonts w:ascii="Arial" w:hAnsi="Arial" w:cs="Arial"/>
          <w:lang w:val="id-ID"/>
        </w:rPr>
        <w:t>-</w:t>
      </w:r>
      <w:r w:rsidR="003462FE" w:rsidRPr="003462FE">
        <w:rPr>
          <w:rFonts w:ascii="Arial" w:hAnsi="Arial" w:cs="Arial"/>
        </w:rPr>
        <w:t>Kabanjahe Kabupaten Karo.</w:t>
      </w:r>
    </w:p>
    <w:p w:rsidR="003462FE" w:rsidRPr="003462FE" w:rsidRDefault="00F60D8F" w:rsidP="004B65C9">
      <w:pPr>
        <w:pStyle w:val="ListParagraph"/>
        <w:numPr>
          <w:ilvl w:val="0"/>
          <w:numId w:val="42"/>
        </w:numPr>
        <w:spacing w:line="360" w:lineRule="auto"/>
        <w:ind w:left="851" w:hanging="284"/>
        <w:jc w:val="both"/>
        <w:rPr>
          <w:rFonts w:ascii="Arial" w:hAnsi="Arial" w:cs="Arial"/>
        </w:rPr>
      </w:pPr>
      <w:r w:rsidRPr="003462FE">
        <w:rPr>
          <w:rFonts w:ascii="Arial" w:hAnsi="Arial" w:cs="Arial"/>
          <w:lang w:val="id-ID"/>
        </w:rPr>
        <w:t>Untuk mengetahui</w:t>
      </w:r>
      <w:r w:rsidR="0005133F" w:rsidRPr="003462FE">
        <w:rPr>
          <w:rFonts w:ascii="Arial" w:hAnsi="Arial" w:cs="Arial"/>
          <w:lang w:val="id-ID"/>
        </w:rPr>
        <w:t xml:space="preserve"> bagaimana</w:t>
      </w:r>
      <w:r w:rsidRPr="003462FE">
        <w:rPr>
          <w:rFonts w:ascii="Arial" w:hAnsi="Arial" w:cs="Arial"/>
          <w:lang w:val="id-ID"/>
        </w:rPr>
        <w:t xml:space="preserve"> penyajian</w:t>
      </w:r>
      <w:r w:rsidR="00B66656" w:rsidRPr="003462FE">
        <w:rPr>
          <w:rFonts w:ascii="Arial" w:hAnsi="Arial" w:cs="Arial"/>
          <w:lang w:val="id-ID"/>
        </w:rPr>
        <w:t xml:space="preserve"> makanan </w:t>
      </w:r>
      <w:r w:rsidR="0005133F" w:rsidRPr="003462FE">
        <w:rPr>
          <w:rFonts w:ascii="Arial" w:hAnsi="Arial" w:cs="Arial"/>
          <w:lang w:val="id-ID"/>
        </w:rPr>
        <w:t xml:space="preserve">yang dilakukan oleh Panti Asuhan </w:t>
      </w:r>
      <w:r w:rsidR="003462FE" w:rsidRPr="003462FE">
        <w:rPr>
          <w:rFonts w:ascii="Arial" w:hAnsi="Arial" w:cs="Arial"/>
        </w:rPr>
        <w:t>UPT Pelayanan Sos</w:t>
      </w:r>
      <w:r w:rsidR="008005EB">
        <w:rPr>
          <w:rFonts w:ascii="Arial" w:hAnsi="Arial" w:cs="Arial"/>
        </w:rPr>
        <w:t>ial Anak Dinas Sosial Si</w:t>
      </w:r>
      <w:r w:rsidR="003462FE" w:rsidRPr="003462FE">
        <w:rPr>
          <w:rFonts w:ascii="Arial" w:hAnsi="Arial" w:cs="Arial"/>
        </w:rPr>
        <w:t>dikalang</w:t>
      </w:r>
      <w:r w:rsidR="00292C5C">
        <w:rPr>
          <w:rFonts w:ascii="Arial" w:hAnsi="Arial" w:cs="Arial"/>
          <w:lang w:val="id-ID"/>
        </w:rPr>
        <w:t>-</w:t>
      </w:r>
      <w:r w:rsidR="003462FE" w:rsidRPr="003462FE">
        <w:rPr>
          <w:rFonts w:ascii="Arial" w:hAnsi="Arial" w:cs="Arial"/>
        </w:rPr>
        <w:t xml:space="preserve"> Kabanjahe Kabupaten Karo.</w:t>
      </w:r>
    </w:p>
    <w:p w:rsidR="0005133F" w:rsidRDefault="0005133F" w:rsidP="00D83DFE">
      <w:pPr>
        <w:spacing w:after="0" w:line="360" w:lineRule="auto"/>
        <w:jc w:val="both"/>
        <w:rPr>
          <w:rFonts w:ascii="Arial" w:hAnsi="Arial" w:cs="Arial"/>
          <w:b/>
          <w:lang w:val="id-ID"/>
        </w:rPr>
      </w:pPr>
    </w:p>
    <w:p w:rsidR="00292C5C" w:rsidRPr="00292C5C" w:rsidRDefault="00292C5C" w:rsidP="00D83DFE">
      <w:pPr>
        <w:spacing w:after="0" w:line="360" w:lineRule="auto"/>
        <w:jc w:val="both"/>
        <w:rPr>
          <w:rFonts w:ascii="Arial" w:hAnsi="Arial" w:cs="Arial"/>
          <w:b/>
          <w:lang w:val="id-ID"/>
        </w:rPr>
      </w:pPr>
    </w:p>
    <w:p w:rsidR="00522934" w:rsidRPr="003462FE" w:rsidRDefault="00522934" w:rsidP="00D83DFE">
      <w:pPr>
        <w:spacing w:after="0" w:line="360" w:lineRule="auto"/>
        <w:jc w:val="both"/>
        <w:rPr>
          <w:rFonts w:ascii="Arial" w:hAnsi="Arial" w:cs="Arial"/>
          <w:b/>
        </w:rPr>
      </w:pPr>
    </w:p>
    <w:p w:rsidR="00E4613A" w:rsidRPr="00886EC4" w:rsidRDefault="00E4613A" w:rsidP="004B65C9">
      <w:pPr>
        <w:pStyle w:val="ListParagraph"/>
        <w:numPr>
          <w:ilvl w:val="0"/>
          <w:numId w:val="3"/>
        </w:numPr>
        <w:spacing w:after="0" w:line="360" w:lineRule="auto"/>
        <w:jc w:val="both"/>
        <w:rPr>
          <w:rFonts w:ascii="Arial" w:hAnsi="Arial" w:cs="Arial"/>
          <w:b/>
          <w:lang w:val="id-ID"/>
        </w:rPr>
      </w:pPr>
      <w:r w:rsidRPr="00886EC4">
        <w:rPr>
          <w:rFonts w:ascii="Arial" w:hAnsi="Arial" w:cs="Arial"/>
          <w:b/>
          <w:lang w:val="id-ID"/>
        </w:rPr>
        <w:lastRenderedPageBreak/>
        <w:t xml:space="preserve">Manfaat Penelitian </w:t>
      </w:r>
    </w:p>
    <w:p w:rsidR="004857D6" w:rsidRPr="00886EC4" w:rsidRDefault="00E4613A" w:rsidP="004B65C9">
      <w:pPr>
        <w:pStyle w:val="ListParagraph"/>
        <w:numPr>
          <w:ilvl w:val="0"/>
          <w:numId w:val="5"/>
        </w:numPr>
        <w:spacing w:after="0" w:line="360" w:lineRule="auto"/>
        <w:ind w:left="709" w:hanging="283"/>
        <w:jc w:val="both"/>
        <w:rPr>
          <w:rFonts w:ascii="Arial" w:hAnsi="Arial" w:cs="Arial"/>
          <w:b/>
          <w:lang w:val="id-ID"/>
        </w:rPr>
      </w:pPr>
      <w:r w:rsidRPr="00886EC4">
        <w:rPr>
          <w:rFonts w:ascii="Arial" w:hAnsi="Arial" w:cs="Arial"/>
          <w:b/>
          <w:lang w:val="id-ID"/>
        </w:rPr>
        <w:t xml:space="preserve">Bagi Penulis </w:t>
      </w:r>
    </w:p>
    <w:p w:rsidR="00666BBF" w:rsidRPr="00666BBF" w:rsidRDefault="00F60D8F" w:rsidP="00666BBF">
      <w:pPr>
        <w:spacing w:line="360" w:lineRule="auto"/>
        <w:ind w:left="720" w:firstLine="720"/>
        <w:jc w:val="both"/>
        <w:rPr>
          <w:rFonts w:ascii="Arial" w:hAnsi="Arial" w:cs="Arial"/>
        </w:rPr>
      </w:pPr>
      <w:r w:rsidRPr="00886EC4">
        <w:rPr>
          <w:rFonts w:ascii="Arial" w:hAnsi="Arial" w:cs="Arial"/>
          <w:lang w:val="id-ID"/>
        </w:rPr>
        <w:t xml:space="preserve">Menambah </w:t>
      </w:r>
      <w:r w:rsidR="00CA2BBA" w:rsidRPr="00886EC4">
        <w:rPr>
          <w:rFonts w:ascii="Arial" w:hAnsi="Arial" w:cs="Arial"/>
          <w:lang w:val="id-ID"/>
        </w:rPr>
        <w:t>pengetahuan penenliti tentang hy</w:t>
      </w:r>
      <w:r w:rsidRPr="00886EC4">
        <w:rPr>
          <w:rFonts w:ascii="Arial" w:hAnsi="Arial" w:cs="Arial"/>
          <w:lang w:val="id-ID"/>
        </w:rPr>
        <w:t xml:space="preserve">giene sanitasi pengolahan makanan di Panti Asuhan </w:t>
      </w:r>
      <w:r w:rsidR="00666BBF" w:rsidRPr="00666BBF">
        <w:rPr>
          <w:rFonts w:ascii="Arial" w:hAnsi="Arial" w:cs="Arial"/>
        </w:rPr>
        <w:t>UPT Pelay</w:t>
      </w:r>
      <w:r w:rsidR="008005EB">
        <w:rPr>
          <w:rFonts w:ascii="Arial" w:hAnsi="Arial" w:cs="Arial"/>
        </w:rPr>
        <w:t>anan Sosial Anak Dinas Sosial Si</w:t>
      </w:r>
      <w:r w:rsidR="00292C5C">
        <w:rPr>
          <w:rFonts w:ascii="Arial" w:hAnsi="Arial" w:cs="Arial"/>
        </w:rPr>
        <w:t>dikalang</w:t>
      </w:r>
      <w:r w:rsidR="00292C5C">
        <w:rPr>
          <w:rFonts w:ascii="Arial" w:hAnsi="Arial" w:cs="Arial"/>
          <w:lang w:val="id-ID"/>
        </w:rPr>
        <w:t>-</w:t>
      </w:r>
      <w:r w:rsidR="00666BBF" w:rsidRPr="00666BBF">
        <w:rPr>
          <w:rFonts w:ascii="Arial" w:hAnsi="Arial" w:cs="Arial"/>
        </w:rPr>
        <w:t>Kabanjahe Kabupaten K</w:t>
      </w:r>
      <w:r w:rsidR="00666BBF">
        <w:rPr>
          <w:rFonts w:ascii="Arial" w:hAnsi="Arial" w:cs="Arial"/>
        </w:rPr>
        <w:t>aro.</w:t>
      </w:r>
    </w:p>
    <w:p w:rsidR="004857D6" w:rsidRPr="00886EC4" w:rsidRDefault="00E271D9" w:rsidP="004B65C9">
      <w:pPr>
        <w:pStyle w:val="ListParagraph"/>
        <w:numPr>
          <w:ilvl w:val="0"/>
          <w:numId w:val="5"/>
        </w:numPr>
        <w:spacing w:after="0" w:line="360" w:lineRule="auto"/>
        <w:ind w:left="709" w:hanging="283"/>
        <w:jc w:val="both"/>
        <w:rPr>
          <w:rFonts w:ascii="Arial" w:hAnsi="Arial" w:cs="Arial"/>
          <w:b/>
          <w:lang w:val="id-ID"/>
        </w:rPr>
      </w:pPr>
      <w:r w:rsidRPr="00886EC4">
        <w:rPr>
          <w:rFonts w:ascii="Arial" w:hAnsi="Arial" w:cs="Arial"/>
          <w:b/>
          <w:lang w:val="id-ID"/>
        </w:rPr>
        <w:t>Bagi Masyarakat</w:t>
      </w:r>
    </w:p>
    <w:p w:rsidR="00F60D8F" w:rsidRPr="00886EC4" w:rsidRDefault="00E271D9" w:rsidP="00D83DFE">
      <w:pPr>
        <w:pStyle w:val="ListParagraph"/>
        <w:spacing w:after="0" w:line="360" w:lineRule="auto"/>
        <w:ind w:firstLine="720"/>
        <w:jc w:val="both"/>
        <w:rPr>
          <w:rFonts w:ascii="Arial" w:hAnsi="Arial" w:cs="Arial"/>
          <w:lang w:val="id-ID"/>
        </w:rPr>
      </w:pPr>
      <w:r w:rsidRPr="00886EC4">
        <w:rPr>
          <w:rFonts w:ascii="Arial" w:hAnsi="Arial" w:cs="Arial"/>
          <w:lang w:val="id-ID"/>
        </w:rPr>
        <w:t xml:space="preserve">Untuk </w:t>
      </w:r>
      <w:r w:rsidR="00F60D8F" w:rsidRPr="00886EC4">
        <w:rPr>
          <w:rFonts w:ascii="Arial" w:hAnsi="Arial" w:cs="Arial"/>
          <w:lang w:val="id-ID"/>
        </w:rPr>
        <w:t xml:space="preserve">memberi </w:t>
      </w:r>
      <w:r w:rsidRPr="00886EC4">
        <w:rPr>
          <w:rFonts w:ascii="Arial" w:hAnsi="Arial" w:cs="Arial"/>
          <w:lang w:val="id-ID"/>
        </w:rPr>
        <w:t xml:space="preserve">masukan bagi </w:t>
      </w:r>
      <w:r w:rsidR="00F60D8F" w:rsidRPr="00886EC4">
        <w:rPr>
          <w:rFonts w:ascii="Arial" w:hAnsi="Arial" w:cs="Arial"/>
          <w:lang w:val="id-ID"/>
        </w:rPr>
        <w:t>pengelola di Panti A</w:t>
      </w:r>
      <w:r w:rsidRPr="00886EC4">
        <w:rPr>
          <w:rFonts w:ascii="Arial" w:hAnsi="Arial" w:cs="Arial"/>
          <w:lang w:val="id-ID"/>
        </w:rPr>
        <w:t>suhan</w:t>
      </w:r>
      <w:r w:rsidR="00292C5C">
        <w:rPr>
          <w:rFonts w:ascii="Arial" w:hAnsi="Arial" w:cs="Arial"/>
          <w:lang w:val="id-ID"/>
        </w:rPr>
        <w:t xml:space="preserve"> </w:t>
      </w:r>
      <w:r w:rsidR="00666BBF" w:rsidRPr="00666BBF">
        <w:rPr>
          <w:rFonts w:ascii="Arial" w:hAnsi="Arial" w:cs="Arial"/>
        </w:rPr>
        <w:t>UPT Pelay</w:t>
      </w:r>
      <w:r w:rsidR="008005EB">
        <w:rPr>
          <w:rFonts w:ascii="Arial" w:hAnsi="Arial" w:cs="Arial"/>
        </w:rPr>
        <w:t>anan Sosial Anak Dinas Sosial Si</w:t>
      </w:r>
      <w:r w:rsidR="00292C5C">
        <w:rPr>
          <w:rFonts w:ascii="Arial" w:hAnsi="Arial" w:cs="Arial"/>
        </w:rPr>
        <w:t>dikalang</w:t>
      </w:r>
      <w:r w:rsidR="00292C5C">
        <w:rPr>
          <w:rFonts w:ascii="Arial" w:hAnsi="Arial" w:cs="Arial"/>
          <w:lang w:val="id-ID"/>
        </w:rPr>
        <w:t>-</w:t>
      </w:r>
      <w:r w:rsidR="00666BBF" w:rsidRPr="00666BBF">
        <w:rPr>
          <w:rFonts w:ascii="Arial" w:hAnsi="Arial" w:cs="Arial"/>
        </w:rPr>
        <w:t>Kabanjahe Kabupaten K</w:t>
      </w:r>
      <w:r w:rsidR="00666BBF">
        <w:rPr>
          <w:rFonts w:ascii="Arial" w:hAnsi="Arial" w:cs="Arial"/>
        </w:rPr>
        <w:t xml:space="preserve">aro </w:t>
      </w:r>
      <w:r w:rsidRPr="00886EC4">
        <w:rPr>
          <w:rFonts w:ascii="Arial" w:hAnsi="Arial" w:cs="Arial"/>
          <w:lang w:val="id-ID"/>
        </w:rPr>
        <w:t>agar</w:t>
      </w:r>
      <w:r w:rsidR="00E02243" w:rsidRPr="00886EC4">
        <w:rPr>
          <w:rFonts w:ascii="Arial" w:hAnsi="Arial" w:cs="Arial"/>
          <w:lang w:val="id-ID"/>
        </w:rPr>
        <w:t xml:space="preserve"> dapat meningkatkan pengetahuan dan penerapan </w:t>
      </w:r>
      <w:r w:rsidR="00F60D8F" w:rsidRPr="00886EC4">
        <w:rPr>
          <w:rFonts w:ascii="Arial" w:hAnsi="Arial" w:cs="Arial"/>
          <w:lang w:val="id-ID"/>
        </w:rPr>
        <w:t xml:space="preserve">hygiene </w:t>
      </w:r>
      <w:r w:rsidR="00E02243" w:rsidRPr="00886EC4">
        <w:rPr>
          <w:rFonts w:ascii="Arial" w:hAnsi="Arial" w:cs="Arial"/>
          <w:lang w:val="id-ID"/>
        </w:rPr>
        <w:t xml:space="preserve">sanitasi pengolahan makanan </w:t>
      </w:r>
    </w:p>
    <w:p w:rsidR="00EB71EA" w:rsidRPr="00886EC4" w:rsidRDefault="00E02243" w:rsidP="004B65C9">
      <w:pPr>
        <w:pStyle w:val="ListParagraph"/>
        <w:numPr>
          <w:ilvl w:val="0"/>
          <w:numId w:val="5"/>
        </w:numPr>
        <w:spacing w:after="0" w:line="360" w:lineRule="auto"/>
        <w:ind w:left="709" w:hanging="283"/>
        <w:jc w:val="both"/>
        <w:rPr>
          <w:rFonts w:ascii="Arial" w:hAnsi="Arial" w:cs="Arial"/>
          <w:b/>
          <w:lang w:val="id-ID"/>
        </w:rPr>
      </w:pPr>
      <w:r w:rsidRPr="00886EC4">
        <w:rPr>
          <w:rFonts w:ascii="Arial" w:hAnsi="Arial" w:cs="Arial"/>
          <w:b/>
          <w:lang w:val="id-ID"/>
        </w:rPr>
        <w:t>Bagi Institusi</w:t>
      </w:r>
    </w:p>
    <w:p w:rsidR="000F74B1" w:rsidRPr="00886EC4" w:rsidRDefault="00F60D8F" w:rsidP="00D83DFE">
      <w:pPr>
        <w:pStyle w:val="ListParagraph"/>
        <w:spacing w:after="0" w:line="360" w:lineRule="auto"/>
        <w:ind w:firstLine="720"/>
        <w:jc w:val="both"/>
        <w:rPr>
          <w:rFonts w:ascii="Arial" w:hAnsi="Arial" w:cs="Arial"/>
          <w:b/>
          <w:lang w:val="id-ID"/>
        </w:rPr>
      </w:pPr>
      <w:r w:rsidRPr="00886EC4">
        <w:rPr>
          <w:rFonts w:ascii="Arial" w:hAnsi="Arial" w:cs="Arial"/>
          <w:lang w:val="id-ID"/>
        </w:rPr>
        <w:t xml:space="preserve">Menambah </w:t>
      </w:r>
      <w:r w:rsidR="00C32656" w:rsidRPr="00886EC4">
        <w:rPr>
          <w:rFonts w:ascii="Arial" w:hAnsi="Arial" w:cs="Arial"/>
          <w:lang w:val="id-ID"/>
        </w:rPr>
        <w:t xml:space="preserve">bahan </w:t>
      </w:r>
      <w:r w:rsidRPr="00886EC4">
        <w:rPr>
          <w:rFonts w:ascii="Arial" w:hAnsi="Arial" w:cs="Arial"/>
          <w:lang w:val="id-ID"/>
        </w:rPr>
        <w:t xml:space="preserve">bacaan di perpustakaan </w:t>
      </w:r>
      <w:r w:rsidR="001F7A66" w:rsidRPr="00886EC4">
        <w:rPr>
          <w:rFonts w:ascii="Arial" w:hAnsi="Arial" w:cs="Arial"/>
          <w:lang w:val="id-ID"/>
        </w:rPr>
        <w:t xml:space="preserve">Poltekkes Kemenkes RI Medan </w:t>
      </w:r>
      <w:r w:rsidR="00E02243" w:rsidRPr="00886EC4">
        <w:rPr>
          <w:rFonts w:ascii="Arial" w:hAnsi="Arial" w:cs="Arial"/>
          <w:lang w:val="id-ID"/>
        </w:rPr>
        <w:t>Jurusan Kesehatan Lingkungan Kabanjahe</w:t>
      </w:r>
      <w:r w:rsidR="001F7A66" w:rsidRPr="00886EC4">
        <w:rPr>
          <w:rFonts w:ascii="Arial" w:hAnsi="Arial" w:cs="Arial"/>
          <w:lang w:val="id-ID"/>
        </w:rPr>
        <w:t>.</w:t>
      </w:r>
    </w:p>
    <w:p w:rsidR="000F74B1" w:rsidRPr="00886EC4" w:rsidRDefault="000F74B1" w:rsidP="00D83DFE">
      <w:pPr>
        <w:spacing w:after="0" w:line="360" w:lineRule="auto"/>
        <w:jc w:val="both"/>
        <w:rPr>
          <w:rFonts w:ascii="Arial" w:hAnsi="Arial" w:cs="Arial"/>
          <w:b/>
          <w:lang w:val="id-ID"/>
        </w:rPr>
      </w:pPr>
    </w:p>
    <w:p w:rsidR="00D53BBC" w:rsidRPr="00886EC4" w:rsidRDefault="00D53BBC" w:rsidP="00D83DFE">
      <w:pPr>
        <w:spacing w:after="0" w:line="360" w:lineRule="auto"/>
        <w:jc w:val="both"/>
        <w:rPr>
          <w:rFonts w:ascii="Arial" w:hAnsi="Arial" w:cs="Arial"/>
          <w:b/>
          <w:lang w:val="id-ID"/>
        </w:rPr>
      </w:pPr>
    </w:p>
    <w:p w:rsidR="00974CCC" w:rsidRPr="00886EC4" w:rsidRDefault="00974CCC" w:rsidP="00D83DFE">
      <w:pPr>
        <w:spacing w:after="0" w:line="360" w:lineRule="auto"/>
        <w:ind w:firstLine="360"/>
        <w:jc w:val="both"/>
        <w:rPr>
          <w:rFonts w:ascii="Arial" w:hAnsi="Arial" w:cs="Arial"/>
          <w:b/>
          <w:lang w:val="id-ID"/>
        </w:rPr>
      </w:pPr>
    </w:p>
    <w:p w:rsidR="00AD491B" w:rsidRPr="00886EC4" w:rsidRDefault="00AD491B" w:rsidP="00D83DFE">
      <w:pPr>
        <w:spacing w:after="0" w:line="360" w:lineRule="auto"/>
        <w:ind w:firstLine="360"/>
        <w:jc w:val="both"/>
        <w:rPr>
          <w:rFonts w:ascii="Arial" w:hAnsi="Arial" w:cs="Arial"/>
          <w:lang w:val="id-ID"/>
        </w:rPr>
      </w:pPr>
    </w:p>
    <w:p w:rsidR="00C73389" w:rsidRPr="00886EC4" w:rsidRDefault="00C73389" w:rsidP="00D83DFE">
      <w:pPr>
        <w:spacing w:after="0" w:line="360" w:lineRule="auto"/>
        <w:ind w:left="360"/>
        <w:jc w:val="both"/>
        <w:rPr>
          <w:rFonts w:ascii="Arial" w:hAnsi="Arial" w:cs="Arial"/>
          <w:b/>
          <w:lang w:val="id-ID"/>
        </w:rPr>
      </w:pPr>
    </w:p>
    <w:p w:rsidR="0042579E" w:rsidRPr="00886EC4" w:rsidRDefault="0042579E" w:rsidP="00D83DFE">
      <w:pPr>
        <w:pStyle w:val="ListParagraph"/>
        <w:spacing w:after="0" w:line="360" w:lineRule="auto"/>
        <w:ind w:left="360"/>
        <w:jc w:val="both"/>
        <w:rPr>
          <w:rFonts w:ascii="Arial" w:hAnsi="Arial" w:cs="Arial"/>
          <w:b/>
          <w:lang w:val="id-ID"/>
        </w:rPr>
      </w:pPr>
    </w:p>
    <w:p w:rsidR="0042579E" w:rsidRPr="00886EC4" w:rsidRDefault="0042579E" w:rsidP="00D83DFE">
      <w:pPr>
        <w:spacing w:after="0" w:line="360" w:lineRule="auto"/>
        <w:jc w:val="both"/>
        <w:rPr>
          <w:rFonts w:ascii="Arial" w:hAnsi="Arial" w:cs="Arial"/>
          <w:lang w:val="id-ID"/>
        </w:rPr>
      </w:pPr>
    </w:p>
    <w:p w:rsidR="009A024A" w:rsidRPr="00886EC4" w:rsidRDefault="009A024A" w:rsidP="00D83DFE">
      <w:pPr>
        <w:spacing w:after="0" w:line="360" w:lineRule="auto"/>
        <w:jc w:val="both"/>
        <w:rPr>
          <w:rFonts w:ascii="Arial" w:hAnsi="Arial" w:cs="Arial"/>
          <w:lang w:val="id-ID"/>
        </w:rPr>
      </w:pPr>
    </w:p>
    <w:p w:rsidR="009A024A" w:rsidRPr="00886EC4" w:rsidRDefault="009A024A" w:rsidP="00D83DFE">
      <w:pPr>
        <w:spacing w:after="0" w:line="360" w:lineRule="auto"/>
        <w:jc w:val="both"/>
        <w:rPr>
          <w:rFonts w:ascii="Arial" w:hAnsi="Arial" w:cs="Arial"/>
          <w:lang w:val="id-ID"/>
        </w:rPr>
      </w:pPr>
    </w:p>
    <w:p w:rsidR="009A024A" w:rsidRPr="00886EC4" w:rsidRDefault="009A024A" w:rsidP="00D83DFE">
      <w:pPr>
        <w:spacing w:after="0" w:line="360" w:lineRule="auto"/>
        <w:jc w:val="both"/>
        <w:rPr>
          <w:rFonts w:ascii="Arial" w:hAnsi="Arial" w:cs="Arial"/>
          <w:lang w:val="id-ID"/>
        </w:rPr>
      </w:pPr>
    </w:p>
    <w:p w:rsidR="009A024A" w:rsidRPr="00886EC4" w:rsidRDefault="009A024A" w:rsidP="00D83DFE">
      <w:pPr>
        <w:spacing w:after="0" w:line="360" w:lineRule="auto"/>
        <w:jc w:val="both"/>
        <w:rPr>
          <w:rFonts w:ascii="Arial" w:hAnsi="Arial" w:cs="Arial"/>
          <w:lang w:val="id-ID"/>
        </w:rPr>
      </w:pPr>
    </w:p>
    <w:p w:rsidR="009A024A" w:rsidRPr="00886EC4" w:rsidRDefault="009A024A" w:rsidP="00D83DFE">
      <w:pPr>
        <w:spacing w:after="0" w:line="360" w:lineRule="auto"/>
        <w:jc w:val="both"/>
        <w:rPr>
          <w:rFonts w:ascii="Arial" w:hAnsi="Arial" w:cs="Arial"/>
          <w:lang w:val="id-ID"/>
        </w:rPr>
      </w:pPr>
    </w:p>
    <w:p w:rsidR="00D83DFE" w:rsidRPr="00886EC4" w:rsidRDefault="00D83DFE" w:rsidP="00D83DFE">
      <w:pPr>
        <w:spacing w:after="0" w:line="360" w:lineRule="auto"/>
        <w:jc w:val="both"/>
        <w:rPr>
          <w:rFonts w:ascii="Arial" w:hAnsi="Arial" w:cs="Arial"/>
          <w:lang w:val="id-ID"/>
        </w:rPr>
      </w:pPr>
    </w:p>
    <w:p w:rsidR="00D83DFE" w:rsidRPr="00886EC4" w:rsidRDefault="00D83DFE" w:rsidP="00D83DFE">
      <w:pPr>
        <w:spacing w:after="0" w:line="360" w:lineRule="auto"/>
        <w:jc w:val="both"/>
        <w:rPr>
          <w:rFonts w:ascii="Arial" w:hAnsi="Arial" w:cs="Arial"/>
          <w:lang w:val="id-ID"/>
        </w:rPr>
      </w:pPr>
    </w:p>
    <w:p w:rsidR="00D83DFE" w:rsidRPr="00886EC4" w:rsidRDefault="00D83DFE" w:rsidP="00D83DFE">
      <w:pPr>
        <w:spacing w:after="0" w:line="360" w:lineRule="auto"/>
        <w:jc w:val="both"/>
        <w:rPr>
          <w:rFonts w:ascii="Arial" w:hAnsi="Arial" w:cs="Arial"/>
          <w:lang w:val="id-ID"/>
        </w:rPr>
      </w:pPr>
    </w:p>
    <w:p w:rsidR="00D83DFE" w:rsidRPr="00886EC4" w:rsidRDefault="00D83DFE" w:rsidP="00D83DFE">
      <w:pPr>
        <w:spacing w:after="0" w:line="360" w:lineRule="auto"/>
        <w:jc w:val="both"/>
        <w:rPr>
          <w:rFonts w:ascii="Arial" w:hAnsi="Arial" w:cs="Arial"/>
          <w:lang w:val="id-ID"/>
        </w:rPr>
      </w:pPr>
    </w:p>
    <w:p w:rsidR="00D83DFE" w:rsidRPr="00886EC4" w:rsidRDefault="00D83DFE" w:rsidP="00D83DFE">
      <w:pPr>
        <w:spacing w:after="0" w:line="360" w:lineRule="auto"/>
        <w:jc w:val="both"/>
        <w:rPr>
          <w:rFonts w:ascii="Arial" w:hAnsi="Arial" w:cs="Arial"/>
          <w:lang w:val="id-ID"/>
        </w:rPr>
      </w:pPr>
    </w:p>
    <w:p w:rsidR="00D83DFE" w:rsidRPr="00E06E1B" w:rsidRDefault="00D83DFE" w:rsidP="00D83DFE">
      <w:pPr>
        <w:spacing w:after="0" w:line="360" w:lineRule="auto"/>
        <w:jc w:val="both"/>
        <w:rPr>
          <w:rFonts w:ascii="Arial" w:hAnsi="Arial" w:cs="Arial"/>
        </w:rPr>
      </w:pPr>
    </w:p>
    <w:p w:rsidR="00275C92" w:rsidRDefault="00275C92" w:rsidP="00D83DFE">
      <w:pPr>
        <w:spacing w:after="0" w:line="360" w:lineRule="auto"/>
        <w:jc w:val="both"/>
        <w:rPr>
          <w:rFonts w:ascii="Arial" w:hAnsi="Arial" w:cs="Arial"/>
          <w:b/>
          <w:lang w:val="id-ID"/>
        </w:rPr>
      </w:pPr>
    </w:p>
    <w:p w:rsidR="00775EA5" w:rsidRPr="00886EC4" w:rsidRDefault="00775EA5" w:rsidP="00D83DFE">
      <w:pPr>
        <w:spacing w:after="0" w:line="360" w:lineRule="auto"/>
        <w:jc w:val="both"/>
        <w:rPr>
          <w:rFonts w:ascii="Arial" w:hAnsi="Arial" w:cs="Arial"/>
          <w:b/>
          <w:lang w:val="id-ID"/>
        </w:rPr>
      </w:pPr>
    </w:p>
    <w:p w:rsidR="00275C92" w:rsidRPr="00886EC4" w:rsidRDefault="00275C92" w:rsidP="00D83DFE">
      <w:pPr>
        <w:pStyle w:val="ListParagraph"/>
        <w:spacing w:after="0" w:line="360" w:lineRule="auto"/>
        <w:jc w:val="center"/>
        <w:rPr>
          <w:rFonts w:ascii="Arial" w:hAnsi="Arial" w:cs="Arial"/>
          <w:b/>
          <w:lang w:val="id-ID"/>
        </w:rPr>
      </w:pPr>
      <w:r w:rsidRPr="00886EC4">
        <w:rPr>
          <w:rFonts w:ascii="Arial" w:hAnsi="Arial" w:cs="Arial"/>
          <w:b/>
          <w:lang w:val="id-ID"/>
        </w:rPr>
        <w:lastRenderedPageBreak/>
        <w:t>BAB II</w:t>
      </w:r>
    </w:p>
    <w:p w:rsidR="00275C92" w:rsidRPr="00886EC4" w:rsidRDefault="00275C92" w:rsidP="00D83DFE">
      <w:pPr>
        <w:pStyle w:val="ListParagraph"/>
        <w:spacing w:after="0" w:line="360" w:lineRule="auto"/>
        <w:jc w:val="center"/>
        <w:rPr>
          <w:rFonts w:ascii="Arial" w:hAnsi="Arial" w:cs="Arial"/>
          <w:b/>
          <w:lang w:val="id-ID"/>
        </w:rPr>
      </w:pPr>
      <w:r w:rsidRPr="00886EC4">
        <w:rPr>
          <w:rFonts w:ascii="Arial" w:hAnsi="Arial" w:cs="Arial"/>
          <w:b/>
          <w:lang w:val="id-ID"/>
        </w:rPr>
        <w:t>TINJAUAN PUSTAKA</w:t>
      </w:r>
    </w:p>
    <w:p w:rsidR="00275C92" w:rsidRPr="00886EC4" w:rsidRDefault="00275C92" w:rsidP="00D83DFE">
      <w:pPr>
        <w:spacing w:after="0" w:line="360" w:lineRule="auto"/>
        <w:jc w:val="both"/>
        <w:rPr>
          <w:rFonts w:ascii="Arial" w:hAnsi="Arial" w:cs="Arial"/>
          <w:lang w:val="id-ID"/>
        </w:rPr>
      </w:pPr>
    </w:p>
    <w:p w:rsidR="00275C92" w:rsidRPr="00886EC4" w:rsidRDefault="00275C92" w:rsidP="004B65C9">
      <w:pPr>
        <w:pStyle w:val="ListParagraph"/>
        <w:numPr>
          <w:ilvl w:val="0"/>
          <w:numId w:val="6"/>
        </w:numPr>
        <w:spacing w:after="0" w:line="360" w:lineRule="auto"/>
        <w:ind w:left="284" w:hanging="284"/>
        <w:jc w:val="both"/>
        <w:rPr>
          <w:rFonts w:ascii="Arial" w:hAnsi="Arial" w:cs="Arial"/>
          <w:b/>
          <w:lang w:val="id-ID"/>
        </w:rPr>
      </w:pPr>
      <w:r w:rsidRPr="00886EC4">
        <w:rPr>
          <w:rFonts w:ascii="Arial" w:hAnsi="Arial" w:cs="Arial"/>
          <w:b/>
          <w:lang w:val="id-ID"/>
        </w:rPr>
        <w:t>Tinjauan Pustaka</w:t>
      </w:r>
    </w:p>
    <w:p w:rsidR="0000032D" w:rsidRPr="00886EC4" w:rsidRDefault="00275C92" w:rsidP="004B65C9">
      <w:pPr>
        <w:pStyle w:val="ListParagraph"/>
        <w:numPr>
          <w:ilvl w:val="0"/>
          <w:numId w:val="7"/>
        </w:numPr>
        <w:spacing w:after="0" w:line="360" w:lineRule="auto"/>
        <w:jc w:val="both"/>
        <w:rPr>
          <w:rFonts w:ascii="Arial" w:hAnsi="Arial" w:cs="Arial"/>
          <w:b/>
          <w:lang w:val="id-ID"/>
        </w:rPr>
      </w:pPr>
      <w:r w:rsidRPr="00886EC4">
        <w:rPr>
          <w:rFonts w:ascii="Arial" w:hAnsi="Arial" w:cs="Arial"/>
          <w:b/>
          <w:lang w:val="id-ID"/>
        </w:rPr>
        <w:t>Pengertian Panti Asuhan (LKSA)</w:t>
      </w:r>
    </w:p>
    <w:p w:rsidR="00275C92" w:rsidRPr="00886EC4" w:rsidRDefault="00275C92" w:rsidP="00D83DFE">
      <w:pPr>
        <w:pStyle w:val="ListParagraph"/>
        <w:spacing w:after="0" w:line="360" w:lineRule="auto"/>
        <w:ind w:left="0" w:firstLine="360"/>
        <w:jc w:val="both"/>
        <w:rPr>
          <w:rFonts w:ascii="Arial" w:hAnsi="Arial" w:cs="Arial"/>
          <w:b/>
          <w:lang w:val="id-ID"/>
        </w:rPr>
      </w:pPr>
      <w:r w:rsidRPr="00886EC4">
        <w:rPr>
          <w:rFonts w:ascii="Arial" w:hAnsi="Arial" w:cs="Arial"/>
          <w:color w:val="333333"/>
          <w:lang w:val="id-ID"/>
        </w:rPr>
        <w:t>Panti asuhan atau lembaga kesejahteraan sosial anak (</w:t>
      </w:r>
      <w:r w:rsidR="00F20FDA" w:rsidRPr="00886EC4">
        <w:rPr>
          <w:rFonts w:ascii="Arial" w:hAnsi="Arial" w:cs="Arial"/>
          <w:color w:val="333333"/>
          <w:lang w:val="id-ID"/>
        </w:rPr>
        <w:t>LKSA) menurut Departemen Sosial</w:t>
      </w:r>
      <w:r w:rsidR="00164BF8" w:rsidRPr="00886EC4">
        <w:rPr>
          <w:rFonts w:ascii="Arial" w:hAnsi="Arial" w:cs="Arial"/>
          <w:color w:val="333333"/>
          <w:lang w:val="id-ID"/>
        </w:rPr>
        <w:t xml:space="preserve"> R</w:t>
      </w:r>
      <w:r w:rsidR="00F20FDA" w:rsidRPr="00886EC4">
        <w:rPr>
          <w:rFonts w:ascii="Arial" w:hAnsi="Arial" w:cs="Arial"/>
          <w:color w:val="333333"/>
          <w:lang w:val="id-ID"/>
        </w:rPr>
        <w:t xml:space="preserve">epublik </w:t>
      </w:r>
      <w:r w:rsidR="00164BF8" w:rsidRPr="00886EC4">
        <w:rPr>
          <w:rFonts w:ascii="Arial" w:hAnsi="Arial" w:cs="Arial"/>
          <w:color w:val="333333"/>
          <w:lang w:val="id-ID"/>
        </w:rPr>
        <w:t>I</w:t>
      </w:r>
      <w:r w:rsidR="00F20FDA" w:rsidRPr="00886EC4">
        <w:rPr>
          <w:rFonts w:ascii="Arial" w:hAnsi="Arial" w:cs="Arial"/>
          <w:color w:val="333333"/>
          <w:lang w:val="id-ID"/>
        </w:rPr>
        <w:t>ndonesia</w:t>
      </w:r>
      <w:r w:rsidR="00164BF8" w:rsidRPr="00886EC4">
        <w:rPr>
          <w:rFonts w:ascii="Arial" w:hAnsi="Arial" w:cs="Arial"/>
          <w:color w:val="333333"/>
          <w:lang w:val="id-ID"/>
        </w:rPr>
        <w:t xml:space="preserve"> (2004</w:t>
      </w:r>
      <w:r w:rsidRPr="00886EC4">
        <w:rPr>
          <w:rFonts w:ascii="Arial" w:hAnsi="Arial" w:cs="Arial"/>
          <w:color w:val="333333"/>
          <w:lang w:val="id-ID"/>
        </w:rPr>
        <w:t>), yaitu suatu lembaga usaha kesejahteraan sosial anak yang mempunyai tanggung jawab untuk memberikan pelayanan kesejahteraan sosial pada anak terlantar dengan melaksanakan penyantunan dan pengentasan anak terlantar, memberikan pelayanan pengganti orang tua/wali anak dalam memenuhi kebutuhan fisik, mental dan sosial kepada anak asuh sehingga memperoleh kesempatan yang luas, tepat dan memadai bagi pengembangan kepribadianya sesuai dengan yang diharapkan sebagai bagian dari generasi penerus cita-cita bangsa dan sebagai insan yang akan turut serta aktif dalam bidang pembangunan nasional.</w:t>
      </w:r>
    </w:p>
    <w:p w:rsidR="00275C92" w:rsidRPr="00886EC4" w:rsidRDefault="00275C92" w:rsidP="000437F3">
      <w:pPr>
        <w:spacing w:after="0" w:line="360" w:lineRule="auto"/>
        <w:ind w:firstLine="360"/>
        <w:jc w:val="both"/>
        <w:rPr>
          <w:rFonts w:ascii="Arial" w:hAnsi="Arial" w:cs="Arial"/>
          <w:lang w:val="id-ID"/>
        </w:rPr>
      </w:pPr>
      <w:r w:rsidRPr="00886EC4">
        <w:rPr>
          <w:rFonts w:ascii="Arial" w:hAnsi="Arial" w:cs="Arial"/>
          <w:lang w:val="id-ID"/>
        </w:rPr>
        <w:t>Panti asuhan merupakan sebuah tempat untuk merawat dan memelihara an</w:t>
      </w:r>
      <w:r w:rsidR="00164BF8" w:rsidRPr="00886EC4">
        <w:rPr>
          <w:rFonts w:ascii="Arial" w:hAnsi="Arial" w:cs="Arial"/>
          <w:lang w:val="id-ID"/>
        </w:rPr>
        <w:t>ak-anak yatim atau yatim piatu, p</w:t>
      </w:r>
      <w:r w:rsidRPr="00886EC4">
        <w:rPr>
          <w:rFonts w:ascii="Arial" w:hAnsi="Arial" w:cs="Arial"/>
          <w:lang w:val="id-ID"/>
        </w:rPr>
        <w:t>engertian yatim adalah tidak memiliki seorang ayah, sedangkan yatim piatu adalah tidak memiliki seorang ayah dan ibu.Namun, tidak hanya untuk anak yatim maupun yatim piatu, panti asuhan juga terbuka untuk anak-anak selain mereka, seperti anak terlantar.Anak- anak yang kurang beruntung seperti yang dipaparkan di atas juga dapat bertempat tinggal di panti asuhan.</w:t>
      </w:r>
    </w:p>
    <w:p w:rsidR="00CA2BBA" w:rsidRPr="00886EC4" w:rsidRDefault="00CA2BBA" w:rsidP="000437F3">
      <w:pPr>
        <w:spacing w:after="0" w:line="360" w:lineRule="auto"/>
        <w:ind w:firstLine="360"/>
        <w:jc w:val="both"/>
        <w:rPr>
          <w:rFonts w:ascii="Arial" w:hAnsi="Arial" w:cs="Arial"/>
          <w:lang w:val="id-ID"/>
        </w:rPr>
      </w:pPr>
    </w:p>
    <w:p w:rsidR="00275C92" w:rsidRPr="00886EC4" w:rsidRDefault="000C510C" w:rsidP="004B65C9">
      <w:pPr>
        <w:pStyle w:val="ListParagraph"/>
        <w:numPr>
          <w:ilvl w:val="0"/>
          <w:numId w:val="7"/>
        </w:numPr>
        <w:spacing w:after="0" w:line="360" w:lineRule="auto"/>
        <w:jc w:val="both"/>
        <w:rPr>
          <w:rFonts w:ascii="Arial" w:hAnsi="Arial" w:cs="Arial"/>
          <w:b/>
          <w:lang w:val="id-ID"/>
        </w:rPr>
      </w:pPr>
      <w:r>
        <w:rPr>
          <w:rFonts w:ascii="Arial" w:hAnsi="Arial" w:cs="Arial"/>
          <w:b/>
          <w:lang w:val="id-ID"/>
        </w:rPr>
        <w:t>Pengertian Hy</w:t>
      </w:r>
      <w:r w:rsidR="00275C92" w:rsidRPr="00886EC4">
        <w:rPr>
          <w:rFonts w:ascii="Arial" w:hAnsi="Arial" w:cs="Arial"/>
          <w:b/>
          <w:lang w:val="id-ID"/>
        </w:rPr>
        <w:t>giene Sanitasi Makanan</w:t>
      </w:r>
    </w:p>
    <w:p w:rsidR="00B16BEF" w:rsidRPr="00886EC4" w:rsidRDefault="00B16BEF" w:rsidP="00D83DFE">
      <w:pPr>
        <w:spacing w:after="0" w:line="360" w:lineRule="auto"/>
        <w:ind w:firstLine="360"/>
        <w:jc w:val="both"/>
        <w:rPr>
          <w:rFonts w:ascii="Arial" w:hAnsi="Arial" w:cs="Arial"/>
          <w:lang w:val="id-ID"/>
        </w:rPr>
      </w:pPr>
      <w:r w:rsidRPr="00886EC4">
        <w:rPr>
          <w:rFonts w:ascii="Arial" w:hAnsi="Arial" w:cs="Arial"/>
          <w:lang w:val="id-ID"/>
        </w:rPr>
        <w:t>Hygiene adalah upaya kesehatan dengan cara memelihara dan melindungi subjeknya. Mas</w:t>
      </w:r>
      <w:r w:rsidR="009D123A">
        <w:rPr>
          <w:rFonts w:ascii="Arial" w:hAnsi="Arial" w:cs="Arial"/>
          <w:lang w:val="id-ID"/>
        </w:rPr>
        <w:t>alah h</w:t>
      </w:r>
      <w:r w:rsidRPr="00886EC4">
        <w:rPr>
          <w:rFonts w:ascii="Arial" w:hAnsi="Arial" w:cs="Arial"/>
          <w:lang w:val="id-ID"/>
        </w:rPr>
        <w:t>ygiene tidak</w:t>
      </w:r>
      <w:r w:rsidR="009D123A">
        <w:rPr>
          <w:rFonts w:ascii="Arial" w:hAnsi="Arial" w:cs="Arial"/>
          <w:lang w:val="id-ID"/>
        </w:rPr>
        <w:t xml:space="preserve"> dapat dipisahkan dari masalah s</w:t>
      </w:r>
      <w:r w:rsidRPr="00886EC4">
        <w:rPr>
          <w:rFonts w:ascii="Arial" w:hAnsi="Arial" w:cs="Arial"/>
          <w:lang w:val="id-ID"/>
        </w:rPr>
        <w:t>anitasi yang mempengaruhi suatu kegiatan dalam pengolahan makanan dan dapat dilaksanakan bersama-sama, seperti kebiasaan hidup bersih dan bekerja bersih yang sangat membantu dalam mengolah makanan yang bersih.Dan adapula ruang lingkup hygiene yaitu hygiene perorangan, dan hygiene makanan dan minuman.</w:t>
      </w:r>
    </w:p>
    <w:p w:rsidR="00CA2BBA" w:rsidRPr="00886EC4" w:rsidRDefault="00CA2BBA" w:rsidP="00D83DFE">
      <w:pPr>
        <w:spacing w:after="0" w:line="360" w:lineRule="auto"/>
        <w:ind w:firstLine="360"/>
        <w:jc w:val="both"/>
        <w:rPr>
          <w:rFonts w:ascii="Arial" w:hAnsi="Arial" w:cs="Arial"/>
          <w:lang w:val="id-ID"/>
        </w:rPr>
      </w:pPr>
    </w:p>
    <w:p w:rsidR="00CA2BBA" w:rsidRPr="00886EC4" w:rsidRDefault="00CA2BBA" w:rsidP="00D83DFE">
      <w:pPr>
        <w:spacing w:after="0" w:line="360" w:lineRule="auto"/>
        <w:ind w:firstLine="360"/>
        <w:jc w:val="both"/>
        <w:rPr>
          <w:rFonts w:ascii="Arial" w:hAnsi="Arial" w:cs="Arial"/>
          <w:lang w:val="id-ID"/>
        </w:rPr>
      </w:pPr>
    </w:p>
    <w:p w:rsidR="00B16BEF" w:rsidRPr="00886EC4" w:rsidRDefault="00B16BEF" w:rsidP="00D83DFE">
      <w:pPr>
        <w:spacing w:after="0" w:line="360" w:lineRule="auto"/>
        <w:ind w:firstLine="360"/>
        <w:jc w:val="both"/>
        <w:rPr>
          <w:rFonts w:ascii="Arial" w:hAnsi="Arial" w:cs="Arial"/>
          <w:lang w:val="id-ID"/>
        </w:rPr>
      </w:pPr>
      <w:r w:rsidRPr="00886EC4">
        <w:rPr>
          <w:rFonts w:ascii="Arial" w:hAnsi="Arial" w:cs="Arial"/>
          <w:lang w:val="id-ID"/>
        </w:rPr>
        <w:lastRenderedPageBreak/>
        <w:t xml:space="preserve">Sedangkan Sanitasi adalah salah satu usaha pencegahan yang menitikberatkan kegiatan dan tindakan yang perlu untuk membebaskan makanan dari segala bahaya yang dapat mengganggu dan merusak kesehatan yaitu mulai dari sebelum makan diproduksi selama dalam proses pengolahan, penyimpanan, pengangkutan, sampai pada saat dimana makanan tersebut siap untuk untuk dikonsumsi oleh masyarakat. </w:t>
      </w:r>
    </w:p>
    <w:p w:rsidR="007F7CC5" w:rsidRPr="00886EC4" w:rsidRDefault="00F20FDA" w:rsidP="00D83DFE">
      <w:pPr>
        <w:spacing w:after="0" w:line="360" w:lineRule="auto"/>
        <w:ind w:firstLine="360"/>
        <w:jc w:val="both"/>
        <w:rPr>
          <w:rFonts w:ascii="Arial" w:hAnsi="Arial" w:cs="Arial"/>
          <w:lang w:val="id-ID"/>
        </w:rPr>
      </w:pPr>
      <w:r w:rsidRPr="00886EC4">
        <w:rPr>
          <w:rFonts w:ascii="Arial" w:hAnsi="Arial" w:cs="Arial"/>
          <w:lang w:val="id-ID"/>
        </w:rPr>
        <w:t>Hy</w:t>
      </w:r>
      <w:r w:rsidR="00B16BEF" w:rsidRPr="00886EC4">
        <w:rPr>
          <w:rFonts w:ascii="Arial" w:hAnsi="Arial" w:cs="Arial"/>
          <w:lang w:val="id-ID"/>
        </w:rPr>
        <w:t>giene sanitasi makanan dan minuman adalah upaya untuk mengendalikan faktor tempat, peralatan, orang dan makanan yang dapat atau mungkin dapat menimbulkan gangguan kesehatan dan keracunan makanan (Depkes RI, 2004).Makanan merupakan salah satu bagian yang penting untuk kesehatan manusia mengingat setiap saat dapat saja terjadi penyakit-penyakit yang diakibatkan oleh makanan.Kasus penyakit bawaan makanan (</w:t>
      </w:r>
      <w:r w:rsidR="00B16BEF" w:rsidRPr="00886EC4">
        <w:rPr>
          <w:rFonts w:ascii="Arial" w:hAnsi="Arial" w:cs="Arial"/>
          <w:i/>
          <w:lang w:val="id-ID"/>
        </w:rPr>
        <w:t>foodbornedisease</w:t>
      </w:r>
      <w:r w:rsidR="00B16BEF" w:rsidRPr="00886EC4">
        <w:rPr>
          <w:rFonts w:ascii="Arial" w:hAnsi="Arial" w:cs="Arial"/>
          <w:lang w:val="id-ID"/>
        </w:rPr>
        <w:t>) dapat dipengaruhi oleh berbagai faktor. Faktor-faktor tersebut antara lain, kebiasaan mengolah makanan secara tradisional, penyimpanan dan penyajian yang tidak bersih, dan tidak memenuhi persyaratan sanitasi.</w:t>
      </w:r>
      <w:r w:rsidR="007F7CC5" w:rsidRPr="00886EC4">
        <w:rPr>
          <w:rFonts w:ascii="Arial" w:hAnsi="Arial" w:cs="Arial"/>
          <w:lang w:val="id-ID"/>
        </w:rPr>
        <w:t>Langkah penting dalam mewujudkan higiene dan sanitasi makanan (Depkes, 2007), adalah :</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 xml:space="preserve">Mencapai dan mempertahankan hasil produksi yang sesuai dengan suhu hidangan (panas atau dingin) </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 xml:space="preserve">Penyajian, penanganan yang layak terhadap penanganan makanan yang dipersiapkan lebih awal </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 xml:space="preserve">Memasak tepat waktu dan suhu </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 xml:space="preserve">Dilakukan oleh pekerja dan penjamah makanan yang sehat mulai dari penerimaan hingga distribusi </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Memantau setiap waktu suhu makanan sebelum dibagikan</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 xml:space="preserve">Inspeksi teratur terhadap bahan makanan mentah dan bumbu-bumbu sebelum dimasak </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 xml:space="preserve">Panaskan kembali suhu makanan menurut suhu yang tepat (74 ºC) </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 xml:space="preserve">Menghindari kontaminasi silang antara bahan makanan mentah, makanan masak melalui orang (tangan), alat makan, dan alat dapur </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Bersihkan semua permukaan alat/ tempat setelah digunakan untuk makanan</w:t>
      </w:r>
    </w:p>
    <w:p w:rsidR="007F7CC5" w:rsidRPr="00886EC4" w:rsidRDefault="007F7CC5" w:rsidP="004B65C9">
      <w:pPr>
        <w:pStyle w:val="ListParagraph"/>
        <w:numPr>
          <w:ilvl w:val="0"/>
          <w:numId w:val="9"/>
        </w:numPr>
        <w:spacing w:after="0" w:line="360" w:lineRule="auto"/>
        <w:jc w:val="both"/>
        <w:rPr>
          <w:rFonts w:ascii="Arial" w:hAnsi="Arial" w:cs="Arial"/>
          <w:lang w:val="id-ID"/>
        </w:rPr>
      </w:pPr>
      <w:r w:rsidRPr="00886EC4">
        <w:rPr>
          <w:rFonts w:ascii="Arial" w:hAnsi="Arial" w:cs="Arial"/>
          <w:lang w:val="id-ID"/>
        </w:rPr>
        <w:t>Perhatikan semua hasil makanan yang harus dibeli dari sistem khusus</w:t>
      </w:r>
    </w:p>
    <w:p w:rsidR="007F7CC5" w:rsidRPr="00886EC4" w:rsidRDefault="007F7CC5" w:rsidP="00D83DFE">
      <w:pPr>
        <w:spacing w:after="0" w:line="360" w:lineRule="auto"/>
        <w:ind w:firstLine="720"/>
        <w:jc w:val="both"/>
        <w:rPr>
          <w:rFonts w:ascii="Arial" w:hAnsi="Arial" w:cs="Arial"/>
          <w:lang w:val="id-ID"/>
        </w:rPr>
      </w:pPr>
    </w:p>
    <w:p w:rsidR="00B16BEF" w:rsidRPr="00886EC4" w:rsidRDefault="00B16BEF" w:rsidP="00D83DFE">
      <w:pPr>
        <w:spacing w:after="0" w:line="360" w:lineRule="auto"/>
        <w:ind w:firstLine="360"/>
        <w:jc w:val="both"/>
        <w:rPr>
          <w:rFonts w:ascii="Arial" w:hAnsi="Arial" w:cs="Arial"/>
          <w:lang w:val="id-ID"/>
        </w:rPr>
      </w:pPr>
      <w:r w:rsidRPr="00886EC4">
        <w:rPr>
          <w:rFonts w:ascii="Arial" w:hAnsi="Arial" w:cs="Arial"/>
          <w:lang w:val="id-ID"/>
        </w:rPr>
        <w:lastRenderedPageBreak/>
        <w:t xml:space="preserve">Kualitas lingkungan yang sehat adalah keadaan lingkungan yang terhindar dari segala bebas resiko yang dapat merusak keselamatan kesehatan manusia, baik dari lingkungan pemukiman atau daerah tempat tinggal seperti dekat industri, pasar dll, atau lingkungan tempat kerja atau tempat kegiatan sehari-hari.Menurut Siti Fathona (2005) beberapa manfaat dapat kita rasakan apabila kita menjaga sanitisa di lingkungan kita, misalanya: </w:t>
      </w:r>
    </w:p>
    <w:p w:rsidR="00B16BEF" w:rsidRPr="00886EC4" w:rsidRDefault="00B16BEF" w:rsidP="004B65C9">
      <w:pPr>
        <w:pStyle w:val="ListParagraph"/>
        <w:numPr>
          <w:ilvl w:val="0"/>
          <w:numId w:val="2"/>
        </w:numPr>
        <w:spacing w:after="0" w:line="360" w:lineRule="auto"/>
        <w:jc w:val="both"/>
        <w:rPr>
          <w:rFonts w:ascii="Arial" w:hAnsi="Arial" w:cs="Arial"/>
          <w:lang w:val="id-ID"/>
        </w:rPr>
      </w:pPr>
      <w:r w:rsidRPr="00886EC4">
        <w:rPr>
          <w:rFonts w:ascii="Arial" w:hAnsi="Arial" w:cs="Arial"/>
          <w:lang w:val="id-ID"/>
        </w:rPr>
        <w:t>mencegah penyakit menular</w:t>
      </w:r>
    </w:p>
    <w:p w:rsidR="00B16BEF" w:rsidRPr="00886EC4" w:rsidRDefault="00B16BEF" w:rsidP="004B65C9">
      <w:pPr>
        <w:pStyle w:val="ListParagraph"/>
        <w:numPr>
          <w:ilvl w:val="0"/>
          <w:numId w:val="2"/>
        </w:numPr>
        <w:spacing w:after="0" w:line="360" w:lineRule="auto"/>
        <w:jc w:val="both"/>
        <w:rPr>
          <w:rFonts w:ascii="Arial" w:hAnsi="Arial" w:cs="Arial"/>
          <w:lang w:val="id-ID"/>
        </w:rPr>
      </w:pPr>
      <w:r w:rsidRPr="00886EC4">
        <w:rPr>
          <w:rFonts w:ascii="Arial" w:hAnsi="Arial" w:cs="Arial"/>
          <w:lang w:val="id-ID"/>
        </w:rPr>
        <w:t xml:space="preserve">mencegah timbulnya pencemaran </w:t>
      </w:r>
    </w:p>
    <w:p w:rsidR="00B16BEF" w:rsidRPr="00886EC4" w:rsidRDefault="00B16BEF" w:rsidP="004B65C9">
      <w:pPr>
        <w:pStyle w:val="ListParagraph"/>
        <w:numPr>
          <w:ilvl w:val="0"/>
          <w:numId w:val="2"/>
        </w:numPr>
        <w:spacing w:after="0" w:line="360" w:lineRule="auto"/>
        <w:jc w:val="both"/>
        <w:rPr>
          <w:rFonts w:ascii="Arial" w:hAnsi="Arial" w:cs="Arial"/>
          <w:lang w:val="id-ID"/>
        </w:rPr>
      </w:pPr>
      <w:r w:rsidRPr="00886EC4">
        <w:rPr>
          <w:rFonts w:ascii="Arial" w:hAnsi="Arial" w:cs="Arial"/>
          <w:lang w:val="id-ID"/>
        </w:rPr>
        <w:t xml:space="preserve">mengurangi jumlah presentase sakit </w:t>
      </w:r>
    </w:p>
    <w:p w:rsidR="00F20FDA" w:rsidRPr="00886EC4" w:rsidRDefault="00B16BEF" w:rsidP="004B65C9">
      <w:pPr>
        <w:pStyle w:val="ListParagraph"/>
        <w:numPr>
          <w:ilvl w:val="0"/>
          <w:numId w:val="2"/>
        </w:numPr>
        <w:spacing w:after="0" w:line="360" w:lineRule="auto"/>
        <w:jc w:val="both"/>
        <w:rPr>
          <w:rFonts w:ascii="Arial" w:hAnsi="Arial" w:cs="Arial"/>
          <w:lang w:val="id-ID"/>
        </w:rPr>
      </w:pPr>
      <w:r w:rsidRPr="00886EC4">
        <w:rPr>
          <w:rFonts w:ascii="Arial" w:hAnsi="Arial" w:cs="Arial"/>
          <w:lang w:val="id-ID"/>
        </w:rPr>
        <w:t>lingkungan menjadi bersih, sehat dan nyaman.</w:t>
      </w:r>
    </w:p>
    <w:p w:rsidR="00D83DFE" w:rsidRPr="00886EC4" w:rsidRDefault="00D83DFE" w:rsidP="00D83DFE">
      <w:pPr>
        <w:pStyle w:val="ListParagraph"/>
        <w:spacing w:after="0" w:line="360" w:lineRule="auto"/>
        <w:jc w:val="both"/>
        <w:rPr>
          <w:rFonts w:ascii="Arial" w:hAnsi="Arial" w:cs="Arial"/>
          <w:lang w:val="id-ID"/>
        </w:rPr>
      </w:pPr>
    </w:p>
    <w:p w:rsidR="00F20FDA" w:rsidRPr="00886EC4" w:rsidRDefault="00B16BEF" w:rsidP="004B65C9">
      <w:pPr>
        <w:pStyle w:val="ListParagraph"/>
        <w:numPr>
          <w:ilvl w:val="0"/>
          <w:numId w:val="7"/>
        </w:numPr>
        <w:spacing w:after="0" w:line="360" w:lineRule="auto"/>
        <w:jc w:val="both"/>
        <w:rPr>
          <w:rFonts w:ascii="Arial" w:hAnsi="Arial" w:cs="Arial"/>
          <w:b/>
          <w:lang w:val="id-ID"/>
        </w:rPr>
      </w:pPr>
      <w:r w:rsidRPr="00886EC4">
        <w:rPr>
          <w:rFonts w:ascii="Arial" w:hAnsi="Arial" w:cs="Arial"/>
          <w:b/>
          <w:lang w:val="id-ID"/>
        </w:rPr>
        <w:t xml:space="preserve">Pengertian Makanan </w:t>
      </w:r>
    </w:p>
    <w:p w:rsidR="00B33394" w:rsidRPr="00886EC4" w:rsidRDefault="00B33394" w:rsidP="00D83DFE">
      <w:pPr>
        <w:pStyle w:val="ListParagraph"/>
        <w:spacing w:after="0" w:line="360" w:lineRule="auto"/>
        <w:ind w:left="0" w:firstLine="360"/>
        <w:jc w:val="both"/>
        <w:rPr>
          <w:rFonts w:ascii="Arial" w:hAnsi="Arial" w:cs="Arial"/>
          <w:b/>
          <w:lang w:val="id-ID"/>
        </w:rPr>
      </w:pPr>
      <w:r w:rsidRPr="00886EC4">
        <w:rPr>
          <w:rFonts w:ascii="Arial" w:hAnsi="Arial" w:cs="Arial"/>
          <w:lang w:val="id-ID"/>
        </w:rPr>
        <w:t>Menurut WHO, makanan adalah semua substansi yang dibutuhkan oleh tubuh tidak termasuk air, obat-obatan, dan substansi –substansi lain yang digunakan untuk pengobatan. Maka</w:t>
      </w:r>
      <w:r w:rsidR="00522934">
        <w:rPr>
          <w:rFonts w:ascii="Arial" w:hAnsi="Arial" w:cs="Arial"/>
          <w:lang w:val="id-ID"/>
        </w:rPr>
        <w:t>nan sehat adalah makanan yang h</w:t>
      </w:r>
      <w:r w:rsidR="00522934">
        <w:rPr>
          <w:rFonts w:ascii="Arial" w:hAnsi="Arial" w:cs="Arial"/>
        </w:rPr>
        <w:t>y</w:t>
      </w:r>
      <w:r w:rsidRPr="00886EC4">
        <w:rPr>
          <w:rFonts w:ascii="Arial" w:hAnsi="Arial" w:cs="Arial"/>
          <w:lang w:val="id-ID"/>
        </w:rPr>
        <w:t>gienis dan bergizi, mengandung zat hidrat arang, protein, vitamin, dan mineral. Agar makanan sehat bagi manusia diperlukan persyaratan khusus antara lain cara pengolahan yang memenuhi syarat, cara penyimpanan yang benar, dan pengangkutan yang sesuai dengan ketentuan.</w:t>
      </w:r>
    </w:p>
    <w:p w:rsidR="00DA3A59" w:rsidRPr="00886EC4" w:rsidRDefault="00B33394" w:rsidP="00D83DFE">
      <w:pPr>
        <w:pStyle w:val="ListParagraph"/>
        <w:spacing w:after="0" w:line="360" w:lineRule="auto"/>
        <w:ind w:left="0" w:firstLine="360"/>
        <w:jc w:val="both"/>
        <w:rPr>
          <w:rFonts w:ascii="Arial" w:hAnsi="Arial" w:cs="Arial"/>
          <w:lang w:val="id-ID"/>
        </w:rPr>
      </w:pPr>
      <w:r w:rsidRPr="00886EC4">
        <w:rPr>
          <w:rFonts w:ascii="Arial" w:hAnsi="Arial" w:cs="Arial"/>
          <w:lang w:val="id-ID"/>
        </w:rPr>
        <w:t>Makanan merupakan kebutuhan dasar utama bagi setiap manusia, karena di dalamnya terkandung senyawa-senyawa yang sangat diperlukan untuk memulihkan dan memperbaiki jaringan tubuh yang rusak, mengatur proses di dalam tubuh, perkembangbiakan dan menghasilkan energi untuk kepentingan berbagai kegiatan dalam kehidupannya. Kebutuhan manusia akan makanan diperoleh dari berbagai sumber nabati maupun hewan. Pada dasarnya makanan merupakan campuran senyawa kimia, yang dapat dikelompokkan ke dalam karbohidrat, lemak, protein, vitamin, mineral dan air (Effendi, 2012).</w:t>
      </w:r>
    </w:p>
    <w:p w:rsidR="00B33394" w:rsidRPr="00886EC4" w:rsidRDefault="00B33394" w:rsidP="00D83DFE">
      <w:pPr>
        <w:pStyle w:val="ListParagraph"/>
        <w:spacing w:after="0" w:line="360" w:lineRule="auto"/>
        <w:ind w:left="0" w:firstLine="360"/>
        <w:jc w:val="both"/>
        <w:rPr>
          <w:rFonts w:ascii="Arial" w:hAnsi="Arial" w:cs="Arial"/>
          <w:lang w:val="id-ID"/>
        </w:rPr>
      </w:pPr>
      <w:r w:rsidRPr="00886EC4">
        <w:rPr>
          <w:rFonts w:ascii="Arial" w:hAnsi="Arial" w:cs="Arial"/>
          <w:lang w:val="id-ID"/>
        </w:rPr>
        <w:t>Makanan memiliki beberapa fungsi bagi tubuh manusia antara lain:</w:t>
      </w:r>
    </w:p>
    <w:p w:rsidR="00B33394" w:rsidRPr="00886EC4" w:rsidRDefault="00B33394" w:rsidP="004B65C9">
      <w:pPr>
        <w:pStyle w:val="ListParagraph"/>
        <w:numPr>
          <w:ilvl w:val="0"/>
          <w:numId w:val="8"/>
        </w:numPr>
        <w:spacing w:after="0" w:line="360" w:lineRule="auto"/>
        <w:jc w:val="both"/>
        <w:rPr>
          <w:rFonts w:ascii="Arial" w:hAnsi="Arial" w:cs="Arial"/>
          <w:lang w:val="id-ID"/>
        </w:rPr>
      </w:pPr>
      <w:r w:rsidRPr="00886EC4">
        <w:rPr>
          <w:rFonts w:ascii="Arial" w:hAnsi="Arial" w:cs="Arial"/>
          <w:lang w:val="id-ID"/>
        </w:rPr>
        <w:t xml:space="preserve">Makanan sebagai sumber energi karena panas dapat dihasilkan dari makanan seperti juga energi. </w:t>
      </w:r>
    </w:p>
    <w:p w:rsidR="00B33394" w:rsidRPr="00886EC4" w:rsidRDefault="00B33394" w:rsidP="004B65C9">
      <w:pPr>
        <w:pStyle w:val="ListParagraph"/>
        <w:numPr>
          <w:ilvl w:val="0"/>
          <w:numId w:val="8"/>
        </w:numPr>
        <w:spacing w:after="0" w:line="360" w:lineRule="auto"/>
        <w:jc w:val="both"/>
        <w:rPr>
          <w:rFonts w:ascii="Arial" w:hAnsi="Arial" w:cs="Arial"/>
          <w:lang w:val="id-ID"/>
        </w:rPr>
      </w:pPr>
      <w:r w:rsidRPr="00886EC4">
        <w:rPr>
          <w:rFonts w:ascii="Arial" w:hAnsi="Arial" w:cs="Arial"/>
          <w:lang w:val="id-ID"/>
        </w:rPr>
        <w:t xml:space="preserve">Makanan sebagai zat pembangun karena makanan berguna untuk membangun jaringan tubuh yang baru, memelihara, dan memperbaiki jaringan tubuh yang sudah tua. </w:t>
      </w:r>
    </w:p>
    <w:p w:rsidR="00D83DFE" w:rsidRPr="0063137D" w:rsidRDefault="00B33394" w:rsidP="00C52BBC">
      <w:pPr>
        <w:pStyle w:val="ListParagraph"/>
        <w:numPr>
          <w:ilvl w:val="0"/>
          <w:numId w:val="8"/>
        </w:numPr>
        <w:spacing w:after="0" w:line="360" w:lineRule="auto"/>
        <w:jc w:val="both"/>
        <w:rPr>
          <w:rFonts w:ascii="Arial" w:hAnsi="Arial" w:cs="Arial"/>
          <w:lang w:val="id-ID"/>
        </w:rPr>
      </w:pPr>
      <w:r w:rsidRPr="00886EC4">
        <w:rPr>
          <w:rFonts w:ascii="Arial" w:hAnsi="Arial" w:cs="Arial"/>
          <w:lang w:val="id-ID"/>
        </w:rPr>
        <w:lastRenderedPageBreak/>
        <w:t>Makanan sebagai zat pengatur karena makanan turut serta mengatur proses alami, kimia, dan proses fa</w:t>
      </w:r>
      <w:r w:rsidR="00AE11BB" w:rsidRPr="00886EC4">
        <w:rPr>
          <w:rFonts w:ascii="Arial" w:hAnsi="Arial" w:cs="Arial"/>
          <w:lang w:val="id-ID"/>
        </w:rPr>
        <w:t>t</w:t>
      </w:r>
      <w:r w:rsidRPr="00886EC4">
        <w:rPr>
          <w:rFonts w:ascii="Arial" w:hAnsi="Arial" w:cs="Arial"/>
          <w:lang w:val="id-ID"/>
        </w:rPr>
        <w:t>al dalam tubuh.</w:t>
      </w:r>
    </w:p>
    <w:p w:rsidR="00B33394" w:rsidRPr="00886EC4" w:rsidRDefault="00B33394" w:rsidP="00D83DFE">
      <w:pPr>
        <w:spacing w:after="0" w:line="360" w:lineRule="auto"/>
        <w:ind w:firstLine="360"/>
        <w:jc w:val="both"/>
        <w:rPr>
          <w:rFonts w:ascii="Arial" w:hAnsi="Arial" w:cs="Arial"/>
          <w:lang w:val="id-ID"/>
        </w:rPr>
      </w:pPr>
      <w:r w:rsidRPr="00886EC4">
        <w:rPr>
          <w:rFonts w:ascii="Arial" w:hAnsi="Arial" w:cs="Arial"/>
          <w:lang w:val="id-ID"/>
        </w:rPr>
        <w:t>Penyakit bawaan makanan pada hakekatnya tidak dapat dipisahkan secara nyata dari penyakit bawaan air.Yang dimaksud dengan penyakit bawaan makanan adalah penyakit umum yang dapat diderita seseorang akibat memakan sesuatu makanan yang terkontaminasi mikroba patogen, kecuali keracunan. Makanan dapat terkontaminasi mikroba karena beberapa hal :</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 xml:space="preserve">Mengolah makanan atau makan dengantangan kotor </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Memasak sambil bermain dengan hewan peliharaan</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 xml:space="preserve">Menggunakan lap kotor untuk membersihkan meja, perabotan bersih, dan lain-lainnya </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Dapur, alat masak dan makanan yang kotor</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Makanan yang sudah jatuh ke tanah masih dimakan</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 xml:space="preserve">Makanan disimpan tanpa tutup sehingga serangga dan tikus dapat menjangkaunya </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 xml:space="preserve">Makanan mentah dan matang disimpan bersama-sama </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 xml:space="preserve">Makanan dicuci dengan air kotor </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 xml:space="preserve">Makanan terkontaminasi kotoran akibat hewan yang berkeliaran di sekitarnya </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 xml:space="preserve">Sayuran dan buah-buahan yang ditanam pada tanag yang terkontaminasi </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 xml:space="preserve">Memakan sayuran dan buah-buahan yang terkontaminasi </w:t>
      </w:r>
    </w:p>
    <w:p w:rsidR="00B33394" w:rsidRPr="00886EC4" w:rsidRDefault="00B33394" w:rsidP="004B65C9">
      <w:pPr>
        <w:pStyle w:val="ListParagraph"/>
        <w:numPr>
          <w:ilvl w:val="1"/>
          <w:numId w:val="9"/>
        </w:numPr>
        <w:spacing w:after="0" w:line="360" w:lineRule="auto"/>
        <w:ind w:left="426" w:hanging="284"/>
        <w:jc w:val="both"/>
        <w:rPr>
          <w:rFonts w:ascii="Arial" w:hAnsi="Arial" w:cs="Arial"/>
          <w:lang w:val="id-ID"/>
        </w:rPr>
      </w:pPr>
      <w:r w:rsidRPr="00886EC4">
        <w:rPr>
          <w:rFonts w:ascii="Arial" w:hAnsi="Arial" w:cs="Arial"/>
          <w:lang w:val="id-ID"/>
        </w:rPr>
        <w:t xml:space="preserve">Pengolah makanan yang sakit </w:t>
      </w:r>
    </w:p>
    <w:p w:rsidR="00DA3A59" w:rsidRPr="00886EC4" w:rsidRDefault="00B33394" w:rsidP="004B65C9">
      <w:pPr>
        <w:pStyle w:val="ListParagraph"/>
        <w:numPr>
          <w:ilvl w:val="1"/>
          <w:numId w:val="9"/>
        </w:numPr>
        <w:spacing w:after="0" w:line="360" w:lineRule="auto"/>
        <w:ind w:left="426" w:hanging="284"/>
        <w:jc w:val="both"/>
        <w:rPr>
          <w:rFonts w:ascii="Arial" w:hAnsi="Arial" w:cs="Arial"/>
          <w:b/>
          <w:lang w:val="id-ID"/>
        </w:rPr>
      </w:pPr>
      <w:r w:rsidRPr="00886EC4">
        <w:rPr>
          <w:rFonts w:ascii="Arial" w:hAnsi="Arial" w:cs="Arial"/>
          <w:lang w:val="id-ID"/>
        </w:rPr>
        <w:t>Pasar yang kotor, banyak insektisida, dan sebagainya.</w:t>
      </w:r>
    </w:p>
    <w:p w:rsidR="00B33394" w:rsidRPr="00886EC4" w:rsidRDefault="00B33394" w:rsidP="00D83DFE">
      <w:pPr>
        <w:spacing w:after="0" w:line="360" w:lineRule="auto"/>
        <w:ind w:firstLine="426"/>
        <w:jc w:val="both"/>
        <w:rPr>
          <w:rFonts w:ascii="Arial" w:hAnsi="Arial" w:cs="Arial"/>
          <w:lang w:val="id-ID"/>
        </w:rPr>
      </w:pPr>
      <w:r w:rsidRPr="00886EC4">
        <w:rPr>
          <w:rFonts w:ascii="Arial" w:hAnsi="Arial" w:cs="Arial"/>
          <w:lang w:val="id-ID"/>
        </w:rPr>
        <w:t>Cara-cara intervensi kontaminasi sehingga kontaminasi penyakit bawaan makanan dapat dicegah :</w:t>
      </w:r>
    </w:p>
    <w:p w:rsidR="00B33394" w:rsidRPr="00886EC4" w:rsidRDefault="00B33394" w:rsidP="004B65C9">
      <w:pPr>
        <w:pStyle w:val="ListParagraph"/>
        <w:numPr>
          <w:ilvl w:val="1"/>
          <w:numId w:val="10"/>
        </w:numPr>
        <w:spacing w:after="0" w:line="360" w:lineRule="auto"/>
        <w:jc w:val="both"/>
        <w:rPr>
          <w:rFonts w:ascii="Arial" w:hAnsi="Arial" w:cs="Arial"/>
          <w:lang w:val="id-ID"/>
        </w:rPr>
      </w:pPr>
      <w:r w:rsidRPr="00886EC4">
        <w:rPr>
          <w:rFonts w:ascii="Arial" w:hAnsi="Arial" w:cs="Arial"/>
          <w:lang w:val="id-ID"/>
        </w:rPr>
        <w:t>Pemilihan bahan baku yang sehat, tidak busuk, warna yang segar</w:t>
      </w:r>
    </w:p>
    <w:p w:rsidR="00B33394" w:rsidRPr="00886EC4" w:rsidRDefault="00B33394" w:rsidP="004B65C9">
      <w:pPr>
        <w:pStyle w:val="ListParagraph"/>
        <w:numPr>
          <w:ilvl w:val="1"/>
          <w:numId w:val="10"/>
        </w:numPr>
        <w:spacing w:after="0" w:line="360" w:lineRule="auto"/>
        <w:jc w:val="both"/>
        <w:rPr>
          <w:rFonts w:ascii="Arial" w:hAnsi="Arial" w:cs="Arial"/>
          <w:lang w:val="id-ID"/>
        </w:rPr>
      </w:pPr>
      <w:r w:rsidRPr="00886EC4">
        <w:rPr>
          <w:rFonts w:ascii="Arial" w:hAnsi="Arial" w:cs="Arial"/>
          <w:lang w:val="id-ID"/>
        </w:rPr>
        <w:t>Penyimpanan bahan baku jangan sampai terkena serangga, tikus atau jangan sampai membususk</w:t>
      </w:r>
    </w:p>
    <w:p w:rsidR="00B33394" w:rsidRPr="00886EC4" w:rsidRDefault="00B33394" w:rsidP="004B65C9">
      <w:pPr>
        <w:pStyle w:val="ListParagraph"/>
        <w:numPr>
          <w:ilvl w:val="1"/>
          <w:numId w:val="10"/>
        </w:numPr>
        <w:spacing w:after="0" w:line="360" w:lineRule="auto"/>
        <w:jc w:val="both"/>
        <w:rPr>
          <w:rFonts w:ascii="Arial" w:hAnsi="Arial" w:cs="Arial"/>
          <w:lang w:val="id-ID"/>
        </w:rPr>
      </w:pPr>
      <w:r w:rsidRPr="00886EC4">
        <w:rPr>
          <w:rFonts w:ascii="Arial" w:hAnsi="Arial" w:cs="Arial"/>
          <w:lang w:val="id-ID"/>
        </w:rPr>
        <w:t>Pengolahan makanan yang higienis serta prosesnya dapat mematikan penyebaba penyakit, peralatan masak harus bersih</w:t>
      </w:r>
    </w:p>
    <w:p w:rsidR="00B33394" w:rsidRPr="00886EC4" w:rsidRDefault="00B33394" w:rsidP="004B65C9">
      <w:pPr>
        <w:pStyle w:val="ListParagraph"/>
        <w:numPr>
          <w:ilvl w:val="1"/>
          <w:numId w:val="10"/>
        </w:numPr>
        <w:spacing w:after="0" w:line="360" w:lineRule="auto"/>
        <w:jc w:val="both"/>
        <w:rPr>
          <w:rFonts w:ascii="Arial" w:hAnsi="Arial" w:cs="Arial"/>
          <w:lang w:val="id-ID"/>
        </w:rPr>
      </w:pPr>
      <w:r w:rsidRPr="00886EC4">
        <w:rPr>
          <w:rFonts w:ascii="Arial" w:hAnsi="Arial" w:cs="Arial"/>
          <w:lang w:val="id-ID"/>
        </w:rPr>
        <w:t xml:space="preserve">Pengolahan makanan bukan pembawa penyakit, dan tidak sakit </w:t>
      </w:r>
    </w:p>
    <w:p w:rsidR="00B33394" w:rsidRPr="00886EC4" w:rsidRDefault="00B33394" w:rsidP="004B65C9">
      <w:pPr>
        <w:pStyle w:val="ListParagraph"/>
        <w:numPr>
          <w:ilvl w:val="1"/>
          <w:numId w:val="10"/>
        </w:numPr>
        <w:spacing w:after="0" w:line="360" w:lineRule="auto"/>
        <w:jc w:val="both"/>
        <w:rPr>
          <w:rFonts w:ascii="Arial" w:hAnsi="Arial" w:cs="Arial"/>
          <w:lang w:val="id-ID"/>
        </w:rPr>
      </w:pPr>
      <w:r w:rsidRPr="00886EC4">
        <w:rPr>
          <w:rFonts w:ascii="Arial" w:hAnsi="Arial" w:cs="Arial"/>
          <w:lang w:val="id-ID"/>
        </w:rPr>
        <w:t>Penyajian makanan tidak terkena lalat, debu, dan udara kotor, peralatan makan yang higienis ( terutama di tempat umum )</w:t>
      </w:r>
    </w:p>
    <w:p w:rsidR="00B33394" w:rsidRPr="00886EC4" w:rsidRDefault="00B33394" w:rsidP="004B65C9">
      <w:pPr>
        <w:pStyle w:val="ListParagraph"/>
        <w:numPr>
          <w:ilvl w:val="1"/>
          <w:numId w:val="10"/>
        </w:numPr>
        <w:spacing w:after="0" w:line="360" w:lineRule="auto"/>
        <w:jc w:val="both"/>
        <w:rPr>
          <w:rFonts w:ascii="Arial" w:hAnsi="Arial" w:cs="Arial"/>
          <w:lang w:val="id-ID"/>
        </w:rPr>
      </w:pPr>
      <w:r w:rsidRPr="00886EC4">
        <w:rPr>
          <w:rFonts w:ascii="Arial" w:hAnsi="Arial" w:cs="Arial"/>
          <w:lang w:val="id-ID"/>
        </w:rPr>
        <w:t>Penyaji makanan harus mendapat surat keterangan sehat</w:t>
      </w:r>
    </w:p>
    <w:p w:rsidR="00467B00" w:rsidRPr="0063137D" w:rsidRDefault="00B33394" w:rsidP="0063137D">
      <w:pPr>
        <w:pStyle w:val="ListParagraph"/>
        <w:numPr>
          <w:ilvl w:val="1"/>
          <w:numId w:val="10"/>
        </w:numPr>
        <w:spacing w:after="0" w:line="360" w:lineRule="auto"/>
        <w:jc w:val="both"/>
        <w:rPr>
          <w:rFonts w:ascii="Arial" w:hAnsi="Arial" w:cs="Arial"/>
          <w:b/>
          <w:lang w:val="id-ID"/>
        </w:rPr>
      </w:pPr>
      <w:r w:rsidRPr="00886EC4">
        <w:rPr>
          <w:rFonts w:ascii="Arial" w:hAnsi="Arial" w:cs="Arial"/>
          <w:lang w:val="id-ID"/>
        </w:rPr>
        <w:lastRenderedPageBreak/>
        <w:t>Penyimpanan makanan matang jangan samapai terkontaminasi dan membusuk</w:t>
      </w:r>
    </w:p>
    <w:p w:rsidR="008411F2" w:rsidRPr="00886EC4" w:rsidRDefault="00B33394" w:rsidP="00D83DFE">
      <w:pPr>
        <w:spacing w:after="0" w:line="360" w:lineRule="auto"/>
        <w:ind w:firstLine="502"/>
        <w:jc w:val="both"/>
        <w:rPr>
          <w:rFonts w:ascii="Arial" w:hAnsi="Arial" w:cs="Arial"/>
          <w:lang w:val="id-ID"/>
        </w:rPr>
      </w:pPr>
      <w:r w:rsidRPr="00886EC4">
        <w:rPr>
          <w:rFonts w:ascii="Arial" w:hAnsi="Arial" w:cs="Arial"/>
          <w:lang w:val="id-ID"/>
        </w:rPr>
        <w:t>Makanan pokok merupakan salah satu kebutuhan primer manusia, banyak varian makanan pokok yang dapat dikonsumsi manusia.Tiap daerah memiliki makanan pokok sendiri-sendiri.Penentuan jenis pangan yang dikonsumsi sangat tergantung pada beberapa faktor, diantara jenis tanaman penghasil bahan makanan yang biasa ditanam didaerah tersebut serta tradisi yang diwariskan oleh budaya setempat. Perilaku konsumsi pangan masyarakat dilandasi oleh kebiasaan makan (</w:t>
      </w:r>
      <w:r w:rsidRPr="00886EC4">
        <w:rPr>
          <w:rFonts w:ascii="Arial" w:hAnsi="Arial" w:cs="Arial"/>
          <w:i/>
          <w:lang w:val="id-ID"/>
        </w:rPr>
        <w:t>food habit</w:t>
      </w:r>
      <w:r w:rsidRPr="00886EC4">
        <w:rPr>
          <w:rFonts w:ascii="Arial" w:hAnsi="Arial" w:cs="Arial"/>
          <w:lang w:val="id-ID"/>
        </w:rPr>
        <w:t>) yang tumbuh dan berkembang dalam lingkungan keluarga melalui proses sosialisasi (Hidayah, 2011)</w:t>
      </w:r>
    </w:p>
    <w:p w:rsidR="00B33394" w:rsidRDefault="00B33394" w:rsidP="00D83DFE">
      <w:pPr>
        <w:spacing w:after="0" w:line="360" w:lineRule="auto"/>
        <w:ind w:firstLine="502"/>
        <w:jc w:val="both"/>
        <w:rPr>
          <w:rFonts w:ascii="Arial" w:hAnsi="Arial" w:cs="Arial"/>
        </w:rPr>
      </w:pPr>
      <w:r w:rsidRPr="00886EC4">
        <w:rPr>
          <w:rFonts w:ascii="Arial" w:hAnsi="Arial" w:cs="Arial"/>
          <w:lang w:val="id-ID"/>
        </w:rPr>
        <w:t>Indonesia menjadikan beras sebagai salah satu makanan pokok, karena beras salah satu bahan makanan yang mudah diolah, mudah disajikan, enak, dan mengandung protein sebagai sumber energi sehingga berpengaruh besar terhadap aktivitas tubuh atau kesehatan.Dalam memilih beras tentunya, konsumen menginginkan beras yang putih dan bersih.Namun di zaman sekarang ini beras di Indonesia itu tidak murni lagi dan banyak mengandung zat kimia tambahan yang berbahaya.Masalah manipulasi mutu beras sebenarnya sudah sering dilakukan pedagang atau penggilingan seperti penyemprotan zat aromatik dan pemakaian bahan pemutih pada beras yang tidak jelas dan tidak sesuai spesifikasi bahan tambahan yang diperbolehkan untuk pangan, dan konsentrasi pemakaian di atas ambang batas berbahaya bagi kesehatan manusia (Ahmad dalam Wongkar 2014).</w:t>
      </w:r>
    </w:p>
    <w:p w:rsidR="00E06E1B" w:rsidRPr="00E06E1B" w:rsidRDefault="00E06E1B" w:rsidP="00D83DFE">
      <w:pPr>
        <w:spacing w:after="0" w:line="360" w:lineRule="auto"/>
        <w:ind w:firstLine="502"/>
        <w:jc w:val="both"/>
        <w:rPr>
          <w:rFonts w:ascii="Arial" w:hAnsi="Arial" w:cs="Arial"/>
        </w:rPr>
      </w:pPr>
    </w:p>
    <w:p w:rsidR="00B00080" w:rsidRPr="00886EC4" w:rsidRDefault="00B00080" w:rsidP="004B65C9">
      <w:pPr>
        <w:pStyle w:val="ListParagraph"/>
        <w:numPr>
          <w:ilvl w:val="0"/>
          <w:numId w:val="7"/>
        </w:numPr>
        <w:spacing w:after="0" w:line="360" w:lineRule="auto"/>
        <w:jc w:val="both"/>
        <w:rPr>
          <w:rFonts w:ascii="Arial" w:hAnsi="Arial" w:cs="Arial"/>
          <w:b/>
          <w:lang w:val="id-ID"/>
        </w:rPr>
      </w:pPr>
      <w:r w:rsidRPr="00886EC4">
        <w:rPr>
          <w:rFonts w:ascii="Arial" w:hAnsi="Arial" w:cs="Arial"/>
          <w:b/>
          <w:lang w:val="id-ID"/>
        </w:rPr>
        <w:t>P</w:t>
      </w:r>
      <w:r w:rsidR="00B33394" w:rsidRPr="00886EC4">
        <w:rPr>
          <w:rFonts w:ascii="Arial" w:hAnsi="Arial" w:cs="Arial"/>
          <w:b/>
          <w:lang w:val="id-ID"/>
        </w:rPr>
        <w:t>engertian Pengolahan Makanan</w:t>
      </w:r>
    </w:p>
    <w:p w:rsidR="00206736" w:rsidRPr="00886EC4" w:rsidRDefault="00206736" w:rsidP="00D83DFE">
      <w:pPr>
        <w:spacing w:after="0" w:line="360" w:lineRule="auto"/>
        <w:ind w:firstLine="360"/>
        <w:jc w:val="both"/>
        <w:rPr>
          <w:rFonts w:ascii="Arial" w:hAnsi="Arial" w:cs="Arial"/>
          <w:lang w:val="id-ID"/>
        </w:rPr>
      </w:pPr>
      <w:r w:rsidRPr="00886EC4">
        <w:rPr>
          <w:rFonts w:ascii="Arial" w:hAnsi="Arial" w:cs="Arial"/>
          <w:lang w:val="id-ID"/>
        </w:rPr>
        <w:t xml:space="preserve">Pengolahan makanan adalah kumpulan metode dan teknik yang digunakan untuk mengubah bahan mentah menjadi makanan atau mengubah makanan menjadi bentuk lain untuk konsumsi oleh manusia atau hewan di rumah atau oleh industri pengolahan makanan. Pengolahan makanan adalah proses pengubahan bentuk dari bahan mentah menjadi makanan siap santap. Pengolahan makanan yang baik adalahyang mengikuti kaidah prinsip-prinsip hygiene sanitasi(Depkes RI, 2004). </w:t>
      </w:r>
    </w:p>
    <w:p w:rsidR="000437F3" w:rsidRPr="00886EC4" w:rsidRDefault="00206736" w:rsidP="00C52BBC">
      <w:pPr>
        <w:spacing w:after="0" w:line="360" w:lineRule="auto"/>
        <w:ind w:firstLine="360"/>
        <w:jc w:val="both"/>
        <w:rPr>
          <w:rFonts w:ascii="Arial" w:hAnsi="Arial" w:cs="Arial"/>
          <w:lang w:val="id-ID"/>
        </w:rPr>
      </w:pPr>
      <w:r w:rsidRPr="00886EC4">
        <w:rPr>
          <w:rFonts w:ascii="Arial" w:hAnsi="Arial" w:cs="Arial"/>
          <w:lang w:val="id-ID"/>
        </w:rPr>
        <w:t xml:space="preserve">Dalam peroses pengolahan makanan, harus memenuhi persyaratan hygiene sanitasi terutama menjaga kebersihan peralatan masak yang digunakan, tempat pengolahan atau disebut dapur serta kebersihan penjamah makanan. Secara </w:t>
      </w:r>
      <w:r w:rsidRPr="00886EC4">
        <w:rPr>
          <w:rFonts w:ascii="Arial" w:hAnsi="Arial" w:cs="Arial"/>
          <w:lang w:val="id-ID"/>
        </w:rPr>
        <w:lastRenderedPageBreak/>
        <w:t xml:space="preserve">defenitif pengolahan makanan dapat diartikan sebagai sebuah proses pemanasan pada makanan hingga menjadi lebih enak, mudah dikunyah, dan mengubah bentuk penampilan dari bahan makanan itu, serta mematikan bakteri yang merugikan kesehatan. </w:t>
      </w:r>
    </w:p>
    <w:p w:rsidR="00206736" w:rsidRPr="00886EC4" w:rsidRDefault="000437F3" w:rsidP="000437F3">
      <w:pPr>
        <w:spacing w:after="0" w:line="360" w:lineRule="auto"/>
        <w:jc w:val="both"/>
        <w:rPr>
          <w:rFonts w:ascii="Arial" w:hAnsi="Arial" w:cs="Arial"/>
          <w:lang w:val="id-ID"/>
        </w:rPr>
      </w:pPr>
      <w:r w:rsidRPr="00886EC4">
        <w:rPr>
          <w:rFonts w:ascii="Arial" w:hAnsi="Arial" w:cs="Arial"/>
          <w:lang w:val="id-ID"/>
        </w:rPr>
        <w:t>Pengolaha</w:t>
      </w:r>
      <w:r w:rsidR="00C52BBC">
        <w:rPr>
          <w:rFonts w:ascii="Arial" w:hAnsi="Arial" w:cs="Arial"/>
          <w:lang w:val="id-ID"/>
        </w:rPr>
        <w:t>n</w:t>
      </w:r>
      <w:r w:rsidR="00206736" w:rsidRPr="00886EC4">
        <w:rPr>
          <w:rFonts w:ascii="Arial" w:hAnsi="Arial" w:cs="Arial"/>
          <w:lang w:val="id-ID"/>
        </w:rPr>
        <w:t>mencakup 4 Aspek yaitu :</w:t>
      </w:r>
    </w:p>
    <w:p w:rsidR="00206736" w:rsidRPr="00886EC4" w:rsidRDefault="00206736" w:rsidP="004B65C9">
      <w:pPr>
        <w:pStyle w:val="ListParagraph"/>
        <w:numPr>
          <w:ilvl w:val="0"/>
          <w:numId w:val="33"/>
        </w:numPr>
        <w:spacing w:after="0" w:line="360" w:lineRule="auto"/>
        <w:ind w:left="284" w:hanging="284"/>
        <w:jc w:val="both"/>
        <w:rPr>
          <w:rFonts w:ascii="Arial" w:hAnsi="Arial" w:cs="Arial"/>
          <w:lang w:val="id-ID"/>
        </w:rPr>
      </w:pPr>
      <w:r w:rsidRPr="00886EC4">
        <w:rPr>
          <w:rFonts w:ascii="Arial" w:hAnsi="Arial" w:cs="Arial"/>
          <w:lang w:val="id-ID"/>
        </w:rPr>
        <w:t xml:space="preserve">Penjamah Makanan </w:t>
      </w:r>
    </w:p>
    <w:p w:rsidR="00206736" w:rsidRPr="00886EC4" w:rsidRDefault="00206736" w:rsidP="00D83DFE">
      <w:pPr>
        <w:spacing w:after="0" w:line="360" w:lineRule="auto"/>
        <w:ind w:firstLine="360"/>
        <w:jc w:val="both"/>
        <w:rPr>
          <w:rFonts w:ascii="Arial" w:hAnsi="Arial" w:cs="Arial"/>
          <w:lang w:val="id-ID"/>
        </w:rPr>
      </w:pPr>
      <w:r w:rsidRPr="00886EC4">
        <w:rPr>
          <w:rFonts w:ascii="Arial" w:hAnsi="Arial" w:cs="Arial"/>
          <w:lang w:val="id-ID"/>
        </w:rPr>
        <w:t>Penjamah makanan adalah seorang tenaga yang menjamah makanan baik yang mempersiapkan, mengolah, menyimpan, mengangkut, maupun dalam penyajian.Penjamah makanan adalah orang yang secara langsung berhubungan dengan makanan dan peralatan mulai dari tahap persiapan, pembersihan, pengolahan pengangkutan sampai penyajian.</w:t>
      </w:r>
    </w:p>
    <w:p w:rsidR="00206736" w:rsidRPr="00886EC4" w:rsidRDefault="00206736" w:rsidP="00D83DFE">
      <w:pPr>
        <w:spacing w:after="0" w:line="360" w:lineRule="auto"/>
        <w:ind w:firstLine="360"/>
        <w:jc w:val="both"/>
        <w:rPr>
          <w:rFonts w:ascii="Arial" w:hAnsi="Arial" w:cs="Arial"/>
          <w:lang w:val="id-ID"/>
        </w:rPr>
      </w:pPr>
      <w:r w:rsidRPr="00886EC4">
        <w:rPr>
          <w:rFonts w:ascii="Arial" w:hAnsi="Arial" w:cs="Arial"/>
          <w:lang w:val="id-ID"/>
        </w:rPr>
        <w:t>Persyaratan hygiene perilaku penjamah makanan, khususnya pada kantin sesuai Keputusan Menteri Kesehatan Republik Indonesia Nomor 1098/Menkes/SK/VII/2003 meliputi, antara lain :</w:t>
      </w:r>
    </w:p>
    <w:p w:rsidR="00206736" w:rsidRPr="00886EC4" w:rsidRDefault="00206736" w:rsidP="004B65C9">
      <w:pPr>
        <w:pStyle w:val="ListParagraph"/>
        <w:numPr>
          <w:ilvl w:val="0"/>
          <w:numId w:val="11"/>
        </w:numPr>
        <w:spacing w:after="0" w:line="360" w:lineRule="auto"/>
        <w:jc w:val="both"/>
        <w:rPr>
          <w:rFonts w:ascii="Arial" w:hAnsi="Arial" w:cs="Arial"/>
          <w:lang w:val="id-ID"/>
        </w:rPr>
      </w:pPr>
      <w:r w:rsidRPr="00886EC4">
        <w:rPr>
          <w:rFonts w:ascii="Arial" w:hAnsi="Arial" w:cs="Arial"/>
          <w:lang w:val="id-ID"/>
        </w:rPr>
        <w:t xml:space="preserve">Semua kegiatan pengolahan makanan harus dilakukan dengan cara terlindung darikontak langsung dengan tubuh. </w:t>
      </w:r>
    </w:p>
    <w:p w:rsidR="00206736" w:rsidRPr="00886EC4" w:rsidRDefault="00206736" w:rsidP="004B65C9">
      <w:pPr>
        <w:pStyle w:val="ListParagraph"/>
        <w:numPr>
          <w:ilvl w:val="0"/>
          <w:numId w:val="11"/>
        </w:numPr>
        <w:spacing w:after="0" w:line="360" w:lineRule="auto"/>
        <w:jc w:val="both"/>
        <w:rPr>
          <w:rFonts w:ascii="Arial" w:hAnsi="Arial" w:cs="Arial"/>
          <w:lang w:val="id-ID"/>
        </w:rPr>
      </w:pPr>
      <w:r w:rsidRPr="00886EC4">
        <w:rPr>
          <w:rFonts w:ascii="Arial" w:hAnsi="Arial" w:cs="Arial"/>
          <w:lang w:val="id-ID"/>
        </w:rPr>
        <w:t xml:space="preserve">Perlindungan kontak langsung dengan makanan dilakukan dengan : sarung tangan plastik, penjepit makanan, sendok garpu dan sejenisnya. </w:t>
      </w:r>
    </w:p>
    <w:p w:rsidR="00206736" w:rsidRPr="00886EC4" w:rsidRDefault="00206736" w:rsidP="004B65C9">
      <w:pPr>
        <w:pStyle w:val="ListParagraph"/>
        <w:numPr>
          <w:ilvl w:val="0"/>
          <w:numId w:val="11"/>
        </w:numPr>
        <w:spacing w:after="0" w:line="360" w:lineRule="auto"/>
        <w:jc w:val="both"/>
        <w:rPr>
          <w:rFonts w:ascii="Arial" w:hAnsi="Arial" w:cs="Arial"/>
          <w:lang w:val="id-ID"/>
        </w:rPr>
      </w:pPr>
      <w:r w:rsidRPr="00886EC4">
        <w:rPr>
          <w:rFonts w:ascii="Arial" w:hAnsi="Arial" w:cs="Arial"/>
          <w:lang w:val="id-ID"/>
        </w:rPr>
        <w:t xml:space="preserve"> Setiap tenaga pengolah makanan pada saat bekerja harus memakai celemek dan penutup rambut. </w:t>
      </w:r>
    </w:p>
    <w:p w:rsidR="00206736" w:rsidRPr="00886EC4" w:rsidRDefault="00206736" w:rsidP="004B65C9">
      <w:pPr>
        <w:pStyle w:val="ListParagraph"/>
        <w:numPr>
          <w:ilvl w:val="0"/>
          <w:numId w:val="11"/>
        </w:numPr>
        <w:spacing w:after="0" w:line="360" w:lineRule="auto"/>
        <w:jc w:val="both"/>
        <w:rPr>
          <w:rFonts w:ascii="Arial" w:hAnsi="Arial" w:cs="Arial"/>
          <w:lang w:val="id-ID"/>
        </w:rPr>
      </w:pPr>
      <w:r w:rsidRPr="00886EC4">
        <w:rPr>
          <w:rFonts w:ascii="Arial" w:hAnsi="Arial" w:cs="Arial"/>
          <w:lang w:val="id-ID"/>
        </w:rPr>
        <w:t xml:space="preserve">Setiap tenaga penjamah makanan pada saat bekerja harus berperilaku : </w:t>
      </w:r>
    </w:p>
    <w:p w:rsidR="00206736" w:rsidRPr="00886EC4" w:rsidRDefault="00206736" w:rsidP="004B65C9">
      <w:pPr>
        <w:pStyle w:val="ListParagraph"/>
        <w:numPr>
          <w:ilvl w:val="1"/>
          <w:numId w:val="12"/>
        </w:numPr>
        <w:spacing w:after="0" w:line="360" w:lineRule="auto"/>
        <w:ind w:left="709" w:hanging="283"/>
        <w:jc w:val="both"/>
        <w:rPr>
          <w:rFonts w:ascii="Arial" w:hAnsi="Arial" w:cs="Arial"/>
          <w:lang w:val="id-ID"/>
        </w:rPr>
      </w:pPr>
      <w:r w:rsidRPr="00886EC4">
        <w:rPr>
          <w:rFonts w:ascii="Arial" w:hAnsi="Arial" w:cs="Arial"/>
          <w:lang w:val="id-ID"/>
        </w:rPr>
        <w:t>Tidak makan atau mengunyah makanan kecil/permen.</w:t>
      </w:r>
    </w:p>
    <w:p w:rsidR="00206736" w:rsidRPr="00886EC4" w:rsidRDefault="00206736" w:rsidP="004B65C9">
      <w:pPr>
        <w:pStyle w:val="ListParagraph"/>
        <w:numPr>
          <w:ilvl w:val="1"/>
          <w:numId w:val="12"/>
        </w:numPr>
        <w:spacing w:after="0" w:line="360" w:lineRule="auto"/>
        <w:ind w:left="709" w:hanging="283"/>
        <w:jc w:val="both"/>
        <w:rPr>
          <w:rFonts w:ascii="Arial" w:hAnsi="Arial" w:cs="Arial"/>
          <w:lang w:val="id-ID"/>
        </w:rPr>
      </w:pPr>
      <w:r w:rsidRPr="00886EC4">
        <w:rPr>
          <w:rFonts w:ascii="Arial" w:hAnsi="Arial" w:cs="Arial"/>
          <w:lang w:val="id-ID"/>
        </w:rPr>
        <w:t xml:space="preserve">Tidak memakai perhiasan (cincin). </w:t>
      </w:r>
    </w:p>
    <w:p w:rsidR="00206736" w:rsidRPr="00886EC4" w:rsidRDefault="00206736" w:rsidP="004B65C9">
      <w:pPr>
        <w:pStyle w:val="ListParagraph"/>
        <w:numPr>
          <w:ilvl w:val="1"/>
          <w:numId w:val="12"/>
        </w:numPr>
        <w:spacing w:after="0" w:line="360" w:lineRule="auto"/>
        <w:ind w:left="709" w:hanging="283"/>
        <w:jc w:val="both"/>
        <w:rPr>
          <w:rFonts w:ascii="Arial" w:hAnsi="Arial" w:cs="Arial"/>
          <w:lang w:val="id-ID"/>
        </w:rPr>
      </w:pPr>
      <w:r w:rsidRPr="00886EC4">
        <w:rPr>
          <w:rFonts w:ascii="Arial" w:hAnsi="Arial" w:cs="Arial"/>
          <w:lang w:val="id-ID"/>
        </w:rPr>
        <w:t xml:space="preserve">Tidak bercakap-cakap. </w:t>
      </w:r>
    </w:p>
    <w:p w:rsidR="00206736" w:rsidRPr="00886EC4" w:rsidRDefault="00206736" w:rsidP="004B65C9">
      <w:pPr>
        <w:pStyle w:val="ListParagraph"/>
        <w:numPr>
          <w:ilvl w:val="1"/>
          <w:numId w:val="12"/>
        </w:numPr>
        <w:spacing w:after="0" w:line="360" w:lineRule="auto"/>
        <w:ind w:left="709" w:hanging="283"/>
        <w:jc w:val="both"/>
        <w:rPr>
          <w:rFonts w:ascii="Arial" w:hAnsi="Arial" w:cs="Arial"/>
          <w:lang w:val="id-ID"/>
        </w:rPr>
      </w:pPr>
      <w:r w:rsidRPr="00886EC4">
        <w:rPr>
          <w:rFonts w:ascii="Arial" w:hAnsi="Arial" w:cs="Arial"/>
          <w:lang w:val="id-ID"/>
        </w:rPr>
        <w:t xml:space="preserve">Selalu mencuci tangan sebelum bekerja dan setelah keluar dari kamar kecil. </w:t>
      </w:r>
    </w:p>
    <w:p w:rsidR="00206736" w:rsidRPr="00886EC4" w:rsidRDefault="00206736" w:rsidP="004B65C9">
      <w:pPr>
        <w:pStyle w:val="ListParagraph"/>
        <w:numPr>
          <w:ilvl w:val="1"/>
          <w:numId w:val="12"/>
        </w:numPr>
        <w:spacing w:after="0" w:line="360" w:lineRule="auto"/>
        <w:ind w:left="709" w:hanging="283"/>
        <w:jc w:val="both"/>
        <w:rPr>
          <w:rFonts w:ascii="Arial" w:hAnsi="Arial" w:cs="Arial"/>
          <w:lang w:val="id-ID"/>
        </w:rPr>
      </w:pPr>
      <w:r w:rsidRPr="00886EC4">
        <w:rPr>
          <w:rFonts w:ascii="Arial" w:hAnsi="Arial" w:cs="Arial"/>
          <w:lang w:val="id-ID"/>
        </w:rPr>
        <w:t xml:space="preserve">Tidak memanjangkan kuku. </w:t>
      </w:r>
    </w:p>
    <w:p w:rsidR="00C52BBC" w:rsidRPr="0063137D" w:rsidRDefault="00206736" w:rsidP="0063137D">
      <w:pPr>
        <w:pStyle w:val="ListParagraph"/>
        <w:numPr>
          <w:ilvl w:val="1"/>
          <w:numId w:val="12"/>
        </w:numPr>
        <w:spacing w:after="0" w:line="360" w:lineRule="auto"/>
        <w:ind w:left="709" w:hanging="283"/>
        <w:jc w:val="both"/>
        <w:rPr>
          <w:rFonts w:ascii="Arial" w:hAnsi="Arial" w:cs="Arial"/>
          <w:lang w:val="id-ID"/>
        </w:rPr>
      </w:pPr>
      <w:r w:rsidRPr="00886EC4">
        <w:rPr>
          <w:rFonts w:ascii="Arial" w:hAnsi="Arial" w:cs="Arial"/>
          <w:lang w:val="id-ID"/>
        </w:rPr>
        <w:t>Selalu memakai pakaian yang bersih.</w:t>
      </w:r>
    </w:p>
    <w:p w:rsidR="00206736" w:rsidRPr="00886EC4" w:rsidRDefault="00206736" w:rsidP="00D83DFE">
      <w:pPr>
        <w:spacing w:after="0" w:line="360" w:lineRule="auto"/>
        <w:ind w:left="284" w:firstLine="425"/>
        <w:jc w:val="both"/>
        <w:rPr>
          <w:rFonts w:ascii="Arial" w:hAnsi="Arial" w:cs="Arial"/>
          <w:lang w:val="id-ID"/>
        </w:rPr>
      </w:pPr>
      <w:r w:rsidRPr="00886EC4">
        <w:rPr>
          <w:rFonts w:ascii="Arial" w:hAnsi="Arial" w:cs="Arial"/>
          <w:lang w:val="id-ID"/>
        </w:rPr>
        <w:t xml:space="preserve">Penjamah makanan menjadi penyebab potensial terjadinya kontaminasi makanan apabila: </w:t>
      </w:r>
    </w:p>
    <w:p w:rsidR="00206736" w:rsidRPr="00886EC4" w:rsidRDefault="00206736" w:rsidP="004B65C9">
      <w:pPr>
        <w:pStyle w:val="ListParagraph"/>
        <w:numPr>
          <w:ilvl w:val="0"/>
          <w:numId w:val="13"/>
        </w:numPr>
        <w:spacing w:after="0" w:line="360" w:lineRule="auto"/>
        <w:ind w:left="709" w:hanging="425"/>
        <w:jc w:val="both"/>
        <w:rPr>
          <w:rFonts w:ascii="Arial" w:hAnsi="Arial" w:cs="Arial"/>
          <w:lang w:val="id-ID"/>
        </w:rPr>
      </w:pPr>
      <w:r w:rsidRPr="00886EC4">
        <w:rPr>
          <w:rFonts w:ascii="Arial" w:hAnsi="Arial" w:cs="Arial"/>
          <w:lang w:val="id-ID"/>
        </w:rPr>
        <w:t xml:space="preserve">Menderita penyakit tertentu </w:t>
      </w:r>
    </w:p>
    <w:p w:rsidR="00206736" w:rsidRPr="00886EC4" w:rsidRDefault="00206736" w:rsidP="004B65C9">
      <w:pPr>
        <w:pStyle w:val="ListParagraph"/>
        <w:numPr>
          <w:ilvl w:val="0"/>
          <w:numId w:val="13"/>
        </w:numPr>
        <w:spacing w:after="0" w:line="360" w:lineRule="auto"/>
        <w:ind w:left="709" w:hanging="425"/>
        <w:jc w:val="both"/>
        <w:rPr>
          <w:rFonts w:ascii="Arial" w:hAnsi="Arial" w:cs="Arial"/>
          <w:lang w:val="id-ID"/>
        </w:rPr>
      </w:pPr>
      <w:r w:rsidRPr="00886EC4">
        <w:rPr>
          <w:rFonts w:ascii="Arial" w:hAnsi="Arial" w:cs="Arial"/>
          <w:lang w:val="id-ID"/>
        </w:rPr>
        <w:t xml:space="preserve">Kulit, tangan, jari-jari dan kuku banyak mengandung bakteri kemudian kontak dengan makanan; </w:t>
      </w:r>
    </w:p>
    <w:p w:rsidR="00206736" w:rsidRPr="00886EC4" w:rsidRDefault="00206736" w:rsidP="004B65C9">
      <w:pPr>
        <w:pStyle w:val="ListParagraph"/>
        <w:numPr>
          <w:ilvl w:val="0"/>
          <w:numId w:val="13"/>
        </w:numPr>
        <w:spacing w:after="0" w:line="360" w:lineRule="auto"/>
        <w:ind w:left="709" w:hanging="425"/>
        <w:jc w:val="both"/>
        <w:rPr>
          <w:rFonts w:ascii="Arial" w:hAnsi="Arial" w:cs="Arial"/>
          <w:lang w:val="id-ID"/>
        </w:rPr>
      </w:pPr>
      <w:r w:rsidRPr="00886EC4">
        <w:rPr>
          <w:rFonts w:ascii="Arial" w:hAnsi="Arial" w:cs="Arial"/>
          <w:lang w:val="id-ID"/>
        </w:rPr>
        <w:t xml:space="preserve">Apabila batuk, bersin maka akan menyebarkan bakteri; </w:t>
      </w:r>
    </w:p>
    <w:p w:rsidR="00467B00" w:rsidRPr="00886EC4" w:rsidRDefault="00206736" w:rsidP="004B65C9">
      <w:pPr>
        <w:pStyle w:val="ListParagraph"/>
        <w:numPr>
          <w:ilvl w:val="0"/>
          <w:numId w:val="13"/>
        </w:numPr>
        <w:spacing w:after="0" w:line="360" w:lineRule="auto"/>
        <w:ind w:left="709" w:hanging="425"/>
        <w:jc w:val="both"/>
        <w:rPr>
          <w:rFonts w:ascii="Arial" w:hAnsi="Arial" w:cs="Arial"/>
          <w:lang w:val="id-ID"/>
        </w:rPr>
      </w:pPr>
      <w:r w:rsidRPr="00886EC4">
        <w:rPr>
          <w:rFonts w:ascii="Arial" w:hAnsi="Arial" w:cs="Arial"/>
          <w:lang w:val="id-ID"/>
        </w:rPr>
        <w:lastRenderedPageBreak/>
        <w:t>Akan menyebabkan kontaminasi silang apabila setelah memegang sesuaikemudian menyajikan makanan.</w:t>
      </w:r>
    </w:p>
    <w:p w:rsidR="00467B00" w:rsidRPr="00886EC4" w:rsidRDefault="00206736" w:rsidP="0063137D">
      <w:pPr>
        <w:spacing w:after="0" w:line="360" w:lineRule="auto"/>
        <w:ind w:firstLine="426"/>
        <w:jc w:val="both"/>
        <w:rPr>
          <w:rFonts w:ascii="Arial" w:hAnsi="Arial" w:cs="Arial"/>
          <w:lang w:val="id-ID"/>
        </w:rPr>
      </w:pPr>
      <w:r w:rsidRPr="00886EC4">
        <w:rPr>
          <w:rFonts w:ascii="Arial" w:hAnsi="Arial" w:cs="Arial"/>
          <w:lang w:val="id-ID"/>
        </w:rPr>
        <w:t>Pemeliharaankebersihan penjamah makan</w:t>
      </w:r>
      <w:r w:rsidR="00467B00" w:rsidRPr="00886EC4">
        <w:rPr>
          <w:rFonts w:ascii="Arial" w:hAnsi="Arial" w:cs="Arial"/>
          <w:lang w:val="id-ID"/>
        </w:rPr>
        <w:t>an, penanganan makanan secara hy</w:t>
      </w:r>
      <w:r w:rsidRPr="00886EC4">
        <w:rPr>
          <w:rFonts w:ascii="Arial" w:hAnsi="Arial" w:cs="Arial"/>
          <w:lang w:val="id-ID"/>
        </w:rPr>
        <w:t>gienis dan hygiene perorangan dapat mengatasi masalah kontaminasi makanan dengan bakteri.</w:t>
      </w:r>
    </w:p>
    <w:p w:rsidR="00206736" w:rsidRPr="00886EC4" w:rsidRDefault="00206736" w:rsidP="004B65C9">
      <w:pPr>
        <w:pStyle w:val="ListParagraph"/>
        <w:numPr>
          <w:ilvl w:val="0"/>
          <w:numId w:val="12"/>
        </w:numPr>
        <w:spacing w:after="0" w:line="360" w:lineRule="auto"/>
        <w:ind w:left="426" w:hanging="284"/>
        <w:jc w:val="both"/>
        <w:rPr>
          <w:rFonts w:ascii="Arial" w:hAnsi="Arial" w:cs="Arial"/>
          <w:lang w:val="id-ID"/>
        </w:rPr>
      </w:pPr>
      <w:r w:rsidRPr="00886EC4">
        <w:rPr>
          <w:rFonts w:ascii="Arial" w:hAnsi="Arial" w:cs="Arial"/>
          <w:lang w:val="id-ID"/>
        </w:rPr>
        <w:t>Cara Pengolahan Makanan</w:t>
      </w:r>
    </w:p>
    <w:p w:rsidR="00206736" w:rsidRPr="00886EC4" w:rsidRDefault="00206736" w:rsidP="00D83DFE">
      <w:pPr>
        <w:spacing w:after="0" w:line="360" w:lineRule="auto"/>
        <w:ind w:firstLine="360"/>
        <w:jc w:val="both"/>
        <w:rPr>
          <w:rFonts w:ascii="Arial" w:hAnsi="Arial" w:cs="Arial"/>
          <w:lang w:val="id-ID"/>
        </w:rPr>
      </w:pPr>
      <w:r w:rsidRPr="00886EC4">
        <w:rPr>
          <w:rFonts w:ascii="Arial" w:hAnsi="Arial" w:cs="Arial"/>
          <w:lang w:val="id-ID"/>
        </w:rPr>
        <w:t xml:space="preserve">Cara pengolahan makanan adalah cara atau kegiatan yang dilakukan oleh tenaga pengolahan dalam mengolah makanan agar dapat dimanfaatkan konsumen, mulai dari bahan mentah sampai pada penyajian. dari segi kesehatan atau sanitasi makanan, maka cara pengolahan makanan yang baik menitikberatkan kepada hal-hal sebagi berikut : </w:t>
      </w:r>
    </w:p>
    <w:p w:rsidR="00206736" w:rsidRPr="00886EC4" w:rsidRDefault="00206736" w:rsidP="004B65C9">
      <w:pPr>
        <w:pStyle w:val="ListParagraph"/>
        <w:numPr>
          <w:ilvl w:val="1"/>
          <w:numId w:val="14"/>
        </w:numPr>
        <w:spacing w:after="0" w:line="360" w:lineRule="auto"/>
        <w:ind w:left="426" w:hanging="283"/>
        <w:jc w:val="both"/>
        <w:rPr>
          <w:rFonts w:ascii="Arial" w:hAnsi="Arial" w:cs="Arial"/>
          <w:lang w:val="id-ID"/>
        </w:rPr>
      </w:pPr>
      <w:r w:rsidRPr="00886EC4">
        <w:rPr>
          <w:rFonts w:ascii="Arial" w:hAnsi="Arial" w:cs="Arial"/>
          <w:lang w:val="id-ID"/>
        </w:rPr>
        <w:t xml:space="preserve">Cara penjamah makanan yang baik </w:t>
      </w:r>
    </w:p>
    <w:p w:rsidR="00206736" w:rsidRPr="00886EC4" w:rsidRDefault="00206736" w:rsidP="004B65C9">
      <w:pPr>
        <w:pStyle w:val="ListParagraph"/>
        <w:numPr>
          <w:ilvl w:val="1"/>
          <w:numId w:val="14"/>
        </w:numPr>
        <w:spacing w:after="0" w:line="360" w:lineRule="auto"/>
        <w:ind w:left="426" w:hanging="283"/>
        <w:jc w:val="both"/>
        <w:rPr>
          <w:rFonts w:ascii="Arial" w:hAnsi="Arial" w:cs="Arial"/>
          <w:lang w:val="id-ID"/>
        </w:rPr>
      </w:pPr>
      <w:r w:rsidRPr="00886EC4">
        <w:rPr>
          <w:rFonts w:ascii="Arial" w:hAnsi="Arial" w:cs="Arial"/>
          <w:lang w:val="id-ID"/>
        </w:rPr>
        <w:t>Nilai nutrisi atau gizi yang memenuhi syarat kesehatan</w:t>
      </w:r>
    </w:p>
    <w:p w:rsidR="00206736" w:rsidRPr="00886EC4" w:rsidRDefault="00206736" w:rsidP="004B65C9">
      <w:pPr>
        <w:pStyle w:val="ListParagraph"/>
        <w:numPr>
          <w:ilvl w:val="1"/>
          <w:numId w:val="14"/>
        </w:numPr>
        <w:spacing w:after="0" w:line="360" w:lineRule="auto"/>
        <w:ind w:left="426" w:hanging="283"/>
        <w:jc w:val="both"/>
        <w:rPr>
          <w:rFonts w:ascii="Arial" w:hAnsi="Arial" w:cs="Arial"/>
          <w:lang w:val="id-ID"/>
        </w:rPr>
      </w:pPr>
      <w:r w:rsidRPr="00886EC4">
        <w:rPr>
          <w:rFonts w:ascii="Arial" w:hAnsi="Arial" w:cs="Arial"/>
          <w:lang w:val="id-ID"/>
        </w:rPr>
        <w:t xml:space="preserve">Teknik memasak yang menarik dan enak </w:t>
      </w:r>
    </w:p>
    <w:p w:rsidR="00206736" w:rsidRPr="00886EC4" w:rsidRDefault="00206736" w:rsidP="004B65C9">
      <w:pPr>
        <w:pStyle w:val="ListParagraph"/>
        <w:numPr>
          <w:ilvl w:val="1"/>
          <w:numId w:val="14"/>
        </w:numPr>
        <w:spacing w:after="0" w:line="360" w:lineRule="auto"/>
        <w:ind w:left="426" w:hanging="283"/>
        <w:jc w:val="both"/>
        <w:rPr>
          <w:rFonts w:ascii="Arial" w:hAnsi="Arial" w:cs="Arial"/>
          <w:lang w:val="id-ID"/>
        </w:rPr>
      </w:pPr>
      <w:r w:rsidRPr="00886EC4">
        <w:rPr>
          <w:rFonts w:ascii="Arial" w:hAnsi="Arial" w:cs="Arial"/>
          <w:lang w:val="id-ID"/>
        </w:rPr>
        <w:t>Cara pengolahan makanan yang bersih dan aman.</w:t>
      </w:r>
    </w:p>
    <w:p w:rsidR="00206736" w:rsidRPr="00886EC4" w:rsidRDefault="00206736" w:rsidP="004B65C9">
      <w:pPr>
        <w:pStyle w:val="ListParagraph"/>
        <w:numPr>
          <w:ilvl w:val="1"/>
          <w:numId w:val="14"/>
        </w:numPr>
        <w:spacing w:after="0" w:line="360" w:lineRule="auto"/>
        <w:ind w:left="426" w:hanging="283"/>
        <w:jc w:val="both"/>
        <w:rPr>
          <w:rFonts w:ascii="Arial" w:hAnsi="Arial" w:cs="Arial"/>
          <w:lang w:val="id-ID"/>
        </w:rPr>
      </w:pPr>
      <w:r w:rsidRPr="00886EC4">
        <w:rPr>
          <w:rFonts w:ascii="Arial" w:hAnsi="Arial" w:cs="Arial"/>
          <w:lang w:val="id-ID"/>
        </w:rPr>
        <w:t xml:space="preserve">Menerapkan dasar-dasar hygiene dan sanitasi makanan </w:t>
      </w:r>
    </w:p>
    <w:p w:rsidR="00206736" w:rsidRPr="00886EC4" w:rsidRDefault="00206736" w:rsidP="004B65C9">
      <w:pPr>
        <w:pStyle w:val="ListParagraph"/>
        <w:numPr>
          <w:ilvl w:val="1"/>
          <w:numId w:val="14"/>
        </w:numPr>
        <w:spacing w:after="0" w:line="360" w:lineRule="auto"/>
        <w:ind w:left="426" w:hanging="283"/>
        <w:jc w:val="both"/>
        <w:rPr>
          <w:rFonts w:ascii="Arial" w:hAnsi="Arial" w:cs="Arial"/>
          <w:lang w:val="id-ID"/>
        </w:rPr>
      </w:pPr>
      <w:r w:rsidRPr="00886EC4">
        <w:rPr>
          <w:rFonts w:ascii="Arial" w:hAnsi="Arial" w:cs="Arial"/>
          <w:lang w:val="id-ID"/>
        </w:rPr>
        <w:t xml:space="preserve">Menerapkan dasar-dasar hygiene perorangan bagi para pengolahnya </w:t>
      </w:r>
    </w:p>
    <w:p w:rsidR="00206736" w:rsidRPr="00886EC4" w:rsidRDefault="00206736" w:rsidP="004B65C9">
      <w:pPr>
        <w:pStyle w:val="ListParagraph"/>
        <w:numPr>
          <w:ilvl w:val="1"/>
          <w:numId w:val="14"/>
        </w:numPr>
        <w:spacing w:after="0" w:line="360" w:lineRule="auto"/>
        <w:ind w:left="426" w:hanging="283"/>
        <w:jc w:val="both"/>
        <w:rPr>
          <w:rFonts w:ascii="Arial" w:hAnsi="Arial" w:cs="Arial"/>
          <w:b/>
          <w:lang w:val="id-ID"/>
        </w:rPr>
      </w:pPr>
      <w:r w:rsidRPr="00886EC4">
        <w:rPr>
          <w:rFonts w:ascii="Arial" w:hAnsi="Arial" w:cs="Arial"/>
          <w:lang w:val="id-ID"/>
        </w:rPr>
        <w:t>Melarang petugas yang berpenyakit kulit atau yang mempunyai lukaluka pada tangan atau jari-jari untuk bekerja sebagai penjamah makanan.</w:t>
      </w:r>
    </w:p>
    <w:p w:rsidR="00206736" w:rsidRPr="00886EC4" w:rsidRDefault="00206736" w:rsidP="00467B00">
      <w:pPr>
        <w:spacing w:after="0" w:line="360" w:lineRule="auto"/>
        <w:ind w:firstLine="142"/>
        <w:jc w:val="both"/>
        <w:rPr>
          <w:rFonts w:ascii="Arial" w:hAnsi="Arial" w:cs="Arial"/>
          <w:lang w:val="id-ID"/>
        </w:rPr>
      </w:pPr>
      <w:r w:rsidRPr="00886EC4">
        <w:rPr>
          <w:rFonts w:ascii="Arial" w:hAnsi="Arial" w:cs="Arial"/>
          <w:lang w:val="id-ID"/>
        </w:rPr>
        <w:t>Diatas bekerja sesuai dengan prosedur yang ada.kebiasaan atau sikap bekerja harus ditanam bagi setiap pengolah makanan seperti :</w:t>
      </w:r>
    </w:p>
    <w:p w:rsidR="00206736" w:rsidRPr="00886EC4" w:rsidRDefault="00206736" w:rsidP="004B65C9">
      <w:pPr>
        <w:pStyle w:val="ListParagraph"/>
        <w:numPr>
          <w:ilvl w:val="1"/>
          <w:numId w:val="15"/>
        </w:numPr>
        <w:spacing w:after="0" w:line="360" w:lineRule="auto"/>
        <w:ind w:left="426" w:hanging="284"/>
        <w:jc w:val="both"/>
        <w:rPr>
          <w:rFonts w:ascii="Arial" w:hAnsi="Arial" w:cs="Arial"/>
          <w:lang w:val="id-ID"/>
        </w:rPr>
      </w:pPr>
      <w:r w:rsidRPr="00886EC4">
        <w:rPr>
          <w:rFonts w:ascii="Arial" w:hAnsi="Arial" w:cs="Arial"/>
          <w:lang w:val="id-ID"/>
        </w:rPr>
        <w:t xml:space="preserve">Cuci tangan dengan sabun sebelum memulai atau sesudah bekerja setiapkeluar wc, sesudah menjamah makanan yang kotor </w:t>
      </w:r>
    </w:p>
    <w:p w:rsidR="00206736" w:rsidRPr="00886EC4" w:rsidRDefault="00206736" w:rsidP="004B65C9">
      <w:pPr>
        <w:pStyle w:val="ListParagraph"/>
        <w:numPr>
          <w:ilvl w:val="1"/>
          <w:numId w:val="15"/>
        </w:numPr>
        <w:spacing w:after="0" w:line="360" w:lineRule="auto"/>
        <w:ind w:left="426" w:hanging="284"/>
        <w:jc w:val="both"/>
        <w:rPr>
          <w:rFonts w:ascii="Arial" w:hAnsi="Arial" w:cs="Arial"/>
          <w:lang w:val="id-ID"/>
        </w:rPr>
      </w:pPr>
      <w:r w:rsidRPr="00886EC4">
        <w:rPr>
          <w:rFonts w:ascii="Arial" w:hAnsi="Arial" w:cs="Arial"/>
          <w:lang w:val="id-ID"/>
        </w:rPr>
        <w:t xml:space="preserve">Sebelum dan selama bekerja tidak memegang rambut, muka, hidung dan bagian tubuh yang lain yang dapat menimbulkan kuman </w:t>
      </w:r>
    </w:p>
    <w:p w:rsidR="00206736" w:rsidRPr="00886EC4" w:rsidRDefault="00206736" w:rsidP="004B65C9">
      <w:pPr>
        <w:pStyle w:val="ListParagraph"/>
        <w:numPr>
          <w:ilvl w:val="1"/>
          <w:numId w:val="15"/>
        </w:numPr>
        <w:spacing w:after="0" w:line="360" w:lineRule="auto"/>
        <w:ind w:left="426" w:hanging="284"/>
        <w:jc w:val="both"/>
        <w:rPr>
          <w:rFonts w:ascii="Arial" w:hAnsi="Arial" w:cs="Arial"/>
          <w:lang w:val="id-ID"/>
        </w:rPr>
      </w:pPr>
      <w:r w:rsidRPr="00886EC4">
        <w:rPr>
          <w:rFonts w:ascii="Arial" w:hAnsi="Arial" w:cs="Arial"/>
          <w:lang w:val="id-ID"/>
        </w:rPr>
        <w:t xml:space="preserve">Hindari muka dan alat-alat makanan bila batuk dan bersin tutup mulut dengan masker </w:t>
      </w:r>
    </w:p>
    <w:p w:rsidR="00206736" w:rsidRPr="00886EC4" w:rsidRDefault="00206736" w:rsidP="004B65C9">
      <w:pPr>
        <w:pStyle w:val="ListParagraph"/>
        <w:numPr>
          <w:ilvl w:val="1"/>
          <w:numId w:val="15"/>
        </w:numPr>
        <w:spacing w:after="0" w:line="360" w:lineRule="auto"/>
        <w:ind w:left="426" w:hanging="284"/>
        <w:jc w:val="both"/>
        <w:rPr>
          <w:rFonts w:ascii="Arial" w:hAnsi="Arial" w:cs="Arial"/>
          <w:lang w:val="id-ID"/>
        </w:rPr>
      </w:pPr>
      <w:r w:rsidRPr="00886EC4">
        <w:rPr>
          <w:rFonts w:ascii="Arial" w:hAnsi="Arial" w:cs="Arial"/>
          <w:lang w:val="id-ID"/>
        </w:rPr>
        <w:t xml:space="preserve">Pengolahan makanan hendaknya dilakukan menurut proses yang telahditetapkan sesuai dengan peralatan masak, suhu, waktu atau tingkat memasak yang diwajibkan </w:t>
      </w:r>
    </w:p>
    <w:p w:rsidR="00206736" w:rsidRPr="00886EC4" w:rsidRDefault="00206736" w:rsidP="004B65C9">
      <w:pPr>
        <w:pStyle w:val="ListParagraph"/>
        <w:numPr>
          <w:ilvl w:val="1"/>
          <w:numId w:val="15"/>
        </w:numPr>
        <w:spacing w:after="0" w:line="360" w:lineRule="auto"/>
        <w:ind w:left="426" w:hanging="284"/>
        <w:jc w:val="both"/>
        <w:rPr>
          <w:rFonts w:ascii="Arial" w:hAnsi="Arial" w:cs="Arial"/>
          <w:lang w:val="id-ID"/>
        </w:rPr>
      </w:pPr>
      <w:r w:rsidRPr="00886EC4">
        <w:rPr>
          <w:rFonts w:ascii="Arial" w:hAnsi="Arial" w:cs="Arial"/>
          <w:lang w:val="id-ID"/>
        </w:rPr>
        <w:t xml:space="preserve">Jangan menjamah makanan apabila sedang masak, gunakanlah sendok, garpu atau lainya </w:t>
      </w:r>
    </w:p>
    <w:p w:rsidR="000437F3" w:rsidRPr="0063137D" w:rsidRDefault="00206736" w:rsidP="000437F3">
      <w:pPr>
        <w:pStyle w:val="ListParagraph"/>
        <w:numPr>
          <w:ilvl w:val="1"/>
          <w:numId w:val="15"/>
        </w:numPr>
        <w:spacing w:after="0" w:line="360" w:lineRule="auto"/>
        <w:ind w:left="426" w:hanging="284"/>
        <w:jc w:val="both"/>
        <w:rPr>
          <w:rFonts w:ascii="Arial" w:hAnsi="Arial" w:cs="Arial"/>
          <w:b/>
          <w:lang w:val="id-ID"/>
        </w:rPr>
      </w:pPr>
      <w:r w:rsidRPr="00886EC4">
        <w:rPr>
          <w:rFonts w:ascii="Arial" w:hAnsi="Arial" w:cs="Arial"/>
          <w:lang w:val="id-ID"/>
        </w:rPr>
        <w:t>Jangan merokok pada saat memasak atau diruang kerja akan tetapi diruang istirahat</w:t>
      </w:r>
      <w:r w:rsidR="0063137D">
        <w:rPr>
          <w:rFonts w:ascii="Arial" w:hAnsi="Arial" w:cs="Arial"/>
          <w:lang w:val="id-ID"/>
        </w:rPr>
        <w:t>.</w:t>
      </w:r>
    </w:p>
    <w:p w:rsidR="00206736" w:rsidRPr="00886EC4" w:rsidRDefault="00206736" w:rsidP="004B65C9">
      <w:pPr>
        <w:pStyle w:val="ListParagraph"/>
        <w:numPr>
          <w:ilvl w:val="0"/>
          <w:numId w:val="12"/>
        </w:numPr>
        <w:spacing w:after="0" w:line="360" w:lineRule="auto"/>
        <w:ind w:left="426" w:hanging="284"/>
        <w:jc w:val="both"/>
        <w:rPr>
          <w:rFonts w:ascii="Arial" w:hAnsi="Arial" w:cs="Arial"/>
          <w:lang w:val="id-ID"/>
        </w:rPr>
      </w:pPr>
      <w:r w:rsidRPr="00886EC4">
        <w:rPr>
          <w:rFonts w:ascii="Arial" w:hAnsi="Arial" w:cs="Arial"/>
          <w:lang w:val="id-ID"/>
        </w:rPr>
        <w:lastRenderedPageBreak/>
        <w:t>Tempat Pengolahan Makanan</w:t>
      </w:r>
    </w:p>
    <w:p w:rsidR="00206736" w:rsidRPr="00886EC4" w:rsidRDefault="00206736" w:rsidP="00D83DFE">
      <w:pPr>
        <w:spacing w:after="0" w:line="360" w:lineRule="auto"/>
        <w:ind w:firstLine="360"/>
        <w:jc w:val="both"/>
        <w:rPr>
          <w:rFonts w:ascii="Arial" w:hAnsi="Arial" w:cs="Arial"/>
          <w:lang w:val="id-ID"/>
        </w:rPr>
      </w:pPr>
      <w:r w:rsidRPr="00886EC4">
        <w:rPr>
          <w:rFonts w:ascii="Arial" w:hAnsi="Arial" w:cs="Arial"/>
          <w:lang w:val="id-ID"/>
        </w:rPr>
        <w:t>Tempat pengolahan makanan adalah suatu tempat dimana makanan diolah, tempat pengolahan ini sering disebut dapur. Dapur mempunyai peranan yang penting dalam proses pengolahan makanan, karena itu kebersihan dapur dan lingkungan sekitarnya harus selalu terjaga dan diperhatikan. Dapur yang baik harus memenuhi persyaratan sanitasi. Syarat-syarat tempat pengolahan makanan sebagai berikut :</w:t>
      </w:r>
    </w:p>
    <w:p w:rsidR="00206736" w:rsidRPr="00886EC4" w:rsidRDefault="00206736" w:rsidP="004B65C9">
      <w:pPr>
        <w:pStyle w:val="ListParagraph"/>
        <w:numPr>
          <w:ilvl w:val="1"/>
          <w:numId w:val="16"/>
        </w:numPr>
        <w:spacing w:after="0" w:line="360" w:lineRule="auto"/>
        <w:ind w:left="426" w:hanging="284"/>
        <w:jc w:val="both"/>
        <w:rPr>
          <w:rFonts w:ascii="Arial" w:hAnsi="Arial" w:cs="Arial"/>
          <w:lang w:val="id-ID"/>
        </w:rPr>
      </w:pPr>
      <w:r w:rsidRPr="00886EC4">
        <w:rPr>
          <w:rFonts w:ascii="Arial" w:hAnsi="Arial" w:cs="Arial"/>
          <w:lang w:val="id-ID"/>
        </w:rPr>
        <w:t xml:space="preserve">Tempat Sampah Tempat pembuangan sampah kedap air, tertutup, mudah diangkut dan dibersihkan, pengangkutannya dilakukan setiap hari </w:t>
      </w:r>
    </w:p>
    <w:p w:rsidR="00206736" w:rsidRPr="00886EC4" w:rsidRDefault="00206736" w:rsidP="004B65C9">
      <w:pPr>
        <w:pStyle w:val="ListParagraph"/>
        <w:numPr>
          <w:ilvl w:val="1"/>
          <w:numId w:val="16"/>
        </w:numPr>
        <w:tabs>
          <w:tab w:val="left" w:pos="567"/>
        </w:tabs>
        <w:spacing w:after="0" w:line="360" w:lineRule="auto"/>
        <w:ind w:left="426" w:hanging="284"/>
        <w:jc w:val="both"/>
        <w:rPr>
          <w:rFonts w:ascii="Arial" w:hAnsi="Arial" w:cs="Arial"/>
          <w:lang w:val="id-ID"/>
        </w:rPr>
      </w:pPr>
      <w:r w:rsidRPr="00886EC4">
        <w:rPr>
          <w:rFonts w:ascii="Arial" w:hAnsi="Arial" w:cs="Arial"/>
          <w:lang w:val="id-ID"/>
        </w:rPr>
        <w:t>Penyediaan Air Bersih Air harus tersedia dengan cukup baik secara kualitas maupun kuantitas dan memenuhi syarat kesehatan</w:t>
      </w:r>
    </w:p>
    <w:p w:rsidR="00206736" w:rsidRPr="00886EC4" w:rsidRDefault="00206736" w:rsidP="004B65C9">
      <w:pPr>
        <w:pStyle w:val="ListParagraph"/>
        <w:numPr>
          <w:ilvl w:val="1"/>
          <w:numId w:val="16"/>
        </w:numPr>
        <w:spacing w:after="0" w:line="360" w:lineRule="auto"/>
        <w:ind w:left="426" w:hanging="284"/>
        <w:jc w:val="both"/>
        <w:rPr>
          <w:rFonts w:ascii="Arial" w:hAnsi="Arial" w:cs="Arial"/>
          <w:lang w:val="id-ID"/>
        </w:rPr>
      </w:pPr>
      <w:r w:rsidRPr="00886EC4">
        <w:rPr>
          <w:rFonts w:ascii="Arial" w:hAnsi="Arial" w:cs="Arial"/>
          <w:lang w:val="id-ID"/>
        </w:rPr>
        <w:t xml:space="preserve">Pembuangan Air Limbah Tersedia saluran pembuangan air limbah yang kuat dan tertutup tidak bocor serta mengalir dengan lancar </w:t>
      </w:r>
    </w:p>
    <w:p w:rsidR="000437F3" w:rsidRPr="00886EC4" w:rsidRDefault="00206736" w:rsidP="004B65C9">
      <w:pPr>
        <w:pStyle w:val="ListParagraph"/>
        <w:numPr>
          <w:ilvl w:val="1"/>
          <w:numId w:val="16"/>
        </w:numPr>
        <w:spacing w:after="0" w:line="360" w:lineRule="auto"/>
        <w:ind w:left="426" w:hanging="284"/>
        <w:jc w:val="both"/>
        <w:rPr>
          <w:rFonts w:ascii="Arial" w:hAnsi="Arial" w:cs="Arial"/>
          <w:b/>
          <w:lang w:val="id-ID"/>
        </w:rPr>
      </w:pPr>
      <w:r w:rsidRPr="00886EC4">
        <w:rPr>
          <w:rFonts w:ascii="Arial" w:hAnsi="Arial" w:cs="Arial"/>
          <w:lang w:val="id-ID"/>
        </w:rPr>
        <w:t>Pengendalian Serangga Dan Binatang Pengganggu Tidak boleh terdapat serangga dan tikus ditempat pengolahan, sebaiknya diadakan pemberantasan serangga dan binatang pengganggu.</w:t>
      </w:r>
    </w:p>
    <w:p w:rsidR="00F20FDA" w:rsidRPr="00886EC4" w:rsidRDefault="00206736" w:rsidP="004B65C9">
      <w:pPr>
        <w:pStyle w:val="ListParagraph"/>
        <w:numPr>
          <w:ilvl w:val="0"/>
          <w:numId w:val="12"/>
        </w:numPr>
        <w:spacing w:after="0" w:line="360" w:lineRule="auto"/>
        <w:ind w:left="426" w:hanging="284"/>
        <w:jc w:val="both"/>
        <w:rPr>
          <w:rFonts w:ascii="Arial" w:hAnsi="Arial" w:cs="Arial"/>
          <w:lang w:val="id-ID"/>
        </w:rPr>
      </w:pPr>
      <w:r w:rsidRPr="00886EC4">
        <w:rPr>
          <w:rFonts w:ascii="Arial" w:hAnsi="Arial" w:cs="Arial"/>
          <w:lang w:val="id-ID"/>
        </w:rPr>
        <w:t>Perlatan Dalam Pengolahan Makanan</w:t>
      </w:r>
    </w:p>
    <w:p w:rsidR="00206736" w:rsidRPr="00886EC4" w:rsidRDefault="00206736" w:rsidP="00D83DFE">
      <w:pPr>
        <w:spacing w:after="0" w:line="360" w:lineRule="auto"/>
        <w:ind w:left="142" w:firstLine="284"/>
        <w:jc w:val="both"/>
        <w:rPr>
          <w:rFonts w:ascii="Arial" w:hAnsi="Arial" w:cs="Arial"/>
          <w:lang w:val="id-ID"/>
        </w:rPr>
      </w:pPr>
      <w:r w:rsidRPr="00886EC4">
        <w:rPr>
          <w:rFonts w:ascii="Arial" w:hAnsi="Arial" w:cs="Arial"/>
          <w:lang w:val="id-ID"/>
        </w:rPr>
        <w:t>Pemeliharaan dan perbaikan peralatan dapur harus teratur dan selanjutnya dilakukan dalam penyelenggaran makanan.prinsip dasar perlengkapan atau peralatan dalam pengolahan adalah sehingga alat dikatakan aman ditinjau dari design perlengkapan tersebut.</w:t>
      </w:r>
    </w:p>
    <w:p w:rsidR="00206736" w:rsidRPr="00886EC4" w:rsidRDefault="00206736" w:rsidP="004B65C9">
      <w:pPr>
        <w:pStyle w:val="ListParagraph"/>
        <w:numPr>
          <w:ilvl w:val="0"/>
          <w:numId w:val="17"/>
        </w:numPr>
        <w:spacing w:after="0" w:line="360" w:lineRule="auto"/>
        <w:ind w:left="567" w:hanging="283"/>
        <w:jc w:val="both"/>
        <w:rPr>
          <w:rFonts w:ascii="Arial" w:hAnsi="Arial" w:cs="Arial"/>
          <w:b/>
          <w:lang w:val="id-ID"/>
        </w:rPr>
      </w:pPr>
      <w:r w:rsidRPr="00886EC4">
        <w:rPr>
          <w:rFonts w:ascii="Arial" w:hAnsi="Arial" w:cs="Arial"/>
          <w:lang w:val="id-ID"/>
        </w:rPr>
        <w:t xml:space="preserve">Syarat-Syarat Perlengkapan Mencakup : </w:t>
      </w:r>
    </w:p>
    <w:p w:rsidR="00206736" w:rsidRPr="00886EC4" w:rsidRDefault="00206736" w:rsidP="004B65C9">
      <w:pPr>
        <w:pStyle w:val="ListParagraph"/>
        <w:numPr>
          <w:ilvl w:val="1"/>
          <w:numId w:val="18"/>
        </w:numPr>
        <w:spacing w:after="0" w:line="360" w:lineRule="auto"/>
        <w:ind w:left="851" w:hanging="284"/>
        <w:jc w:val="both"/>
        <w:rPr>
          <w:rFonts w:ascii="Arial" w:hAnsi="Arial" w:cs="Arial"/>
          <w:lang w:val="id-ID"/>
        </w:rPr>
      </w:pPr>
      <w:r w:rsidRPr="00886EC4">
        <w:rPr>
          <w:rFonts w:ascii="Arial" w:hAnsi="Arial" w:cs="Arial"/>
          <w:lang w:val="id-ID"/>
        </w:rPr>
        <w:t xml:space="preserve">Persyaratan umum, terdiri dari bahan yang dipergunakan untuk perbaikan harus anti karat, tidak mudah berubah warna, tidak berbau, dan berasa </w:t>
      </w:r>
    </w:p>
    <w:p w:rsidR="00206736" w:rsidRPr="00886EC4" w:rsidRDefault="00206736" w:rsidP="004B65C9">
      <w:pPr>
        <w:pStyle w:val="ListParagraph"/>
        <w:numPr>
          <w:ilvl w:val="1"/>
          <w:numId w:val="18"/>
        </w:numPr>
        <w:spacing w:after="0" w:line="360" w:lineRule="auto"/>
        <w:ind w:left="851" w:hanging="284"/>
        <w:jc w:val="both"/>
        <w:rPr>
          <w:rFonts w:ascii="Arial" w:hAnsi="Arial" w:cs="Arial"/>
          <w:lang w:val="id-ID"/>
        </w:rPr>
      </w:pPr>
      <w:r w:rsidRPr="00886EC4">
        <w:rPr>
          <w:rFonts w:ascii="Arial" w:hAnsi="Arial" w:cs="Arial"/>
          <w:lang w:val="id-ID"/>
        </w:rPr>
        <w:t xml:space="preserve">Bila digunakan sambungan gunakan bahan anti karat dan mudah dibersihkan </w:t>
      </w:r>
    </w:p>
    <w:p w:rsidR="00D07747" w:rsidRPr="00886EC4" w:rsidRDefault="00206736" w:rsidP="004B65C9">
      <w:pPr>
        <w:pStyle w:val="ListParagraph"/>
        <w:numPr>
          <w:ilvl w:val="1"/>
          <w:numId w:val="18"/>
        </w:numPr>
        <w:spacing w:after="0" w:line="360" w:lineRule="auto"/>
        <w:ind w:left="851" w:hanging="284"/>
        <w:jc w:val="both"/>
        <w:rPr>
          <w:rFonts w:ascii="Arial" w:hAnsi="Arial" w:cs="Arial"/>
          <w:b/>
          <w:lang w:val="id-ID"/>
        </w:rPr>
      </w:pPr>
      <w:r w:rsidRPr="00886EC4">
        <w:rPr>
          <w:rFonts w:ascii="Arial" w:hAnsi="Arial" w:cs="Arial"/>
          <w:lang w:val="id-ID"/>
        </w:rPr>
        <w:t xml:space="preserve">Bila kayu digunakan sebagai bahan baku maka sebaiknya tidak dipakai langsung kontak dengan makanan </w:t>
      </w:r>
    </w:p>
    <w:p w:rsidR="00D64809" w:rsidRPr="0063137D" w:rsidRDefault="00206736" w:rsidP="00467B00">
      <w:pPr>
        <w:pStyle w:val="ListParagraph"/>
        <w:numPr>
          <w:ilvl w:val="1"/>
          <w:numId w:val="18"/>
        </w:numPr>
        <w:spacing w:after="0" w:line="360" w:lineRule="auto"/>
        <w:ind w:left="851" w:hanging="284"/>
        <w:jc w:val="both"/>
        <w:rPr>
          <w:rFonts w:ascii="Arial" w:hAnsi="Arial" w:cs="Arial"/>
          <w:b/>
          <w:lang w:val="id-ID"/>
        </w:rPr>
      </w:pPr>
      <w:r w:rsidRPr="00886EC4">
        <w:rPr>
          <w:rFonts w:ascii="Arial" w:hAnsi="Arial" w:cs="Arial"/>
          <w:lang w:val="id-ID"/>
        </w:rPr>
        <w:t xml:space="preserve"> Bila menggunakan plastik sebaiknya yang aman dan permukaanya mudah dibersihkan</w:t>
      </w:r>
      <w:r w:rsidR="00F20FDA" w:rsidRPr="00886EC4">
        <w:rPr>
          <w:rFonts w:ascii="Arial" w:hAnsi="Arial" w:cs="Arial"/>
          <w:lang w:val="id-ID"/>
        </w:rPr>
        <w:t>.</w:t>
      </w:r>
    </w:p>
    <w:p w:rsidR="0063137D" w:rsidRDefault="0063137D" w:rsidP="0063137D">
      <w:pPr>
        <w:spacing w:after="0" w:line="360" w:lineRule="auto"/>
        <w:jc w:val="both"/>
        <w:rPr>
          <w:rFonts w:ascii="Arial" w:hAnsi="Arial" w:cs="Arial"/>
          <w:b/>
          <w:lang w:val="id-ID"/>
        </w:rPr>
      </w:pPr>
    </w:p>
    <w:p w:rsidR="0063137D" w:rsidRPr="0063137D" w:rsidRDefault="0063137D" w:rsidP="0063137D">
      <w:pPr>
        <w:spacing w:after="0" w:line="360" w:lineRule="auto"/>
        <w:jc w:val="both"/>
        <w:rPr>
          <w:rFonts w:ascii="Arial" w:hAnsi="Arial" w:cs="Arial"/>
          <w:b/>
          <w:lang w:val="id-ID"/>
        </w:rPr>
      </w:pPr>
    </w:p>
    <w:p w:rsidR="00206736" w:rsidRPr="00886EC4" w:rsidRDefault="00206736" w:rsidP="004B65C9">
      <w:pPr>
        <w:pStyle w:val="ListParagraph"/>
        <w:numPr>
          <w:ilvl w:val="0"/>
          <w:numId w:val="17"/>
        </w:numPr>
        <w:spacing w:after="0" w:line="360" w:lineRule="auto"/>
        <w:jc w:val="both"/>
        <w:rPr>
          <w:rFonts w:ascii="Arial" w:hAnsi="Arial" w:cs="Arial"/>
          <w:lang w:val="id-ID"/>
        </w:rPr>
      </w:pPr>
      <w:r w:rsidRPr="00886EC4">
        <w:rPr>
          <w:rFonts w:ascii="Arial" w:hAnsi="Arial" w:cs="Arial"/>
          <w:lang w:val="id-ID"/>
        </w:rPr>
        <w:lastRenderedPageBreak/>
        <w:t xml:space="preserve">prinsip rancangan bangunan(design) perlengkapan perlu mempertimbangkan: </w:t>
      </w:r>
    </w:p>
    <w:p w:rsidR="00206736" w:rsidRPr="00886EC4" w:rsidRDefault="00206736" w:rsidP="004B65C9">
      <w:pPr>
        <w:pStyle w:val="ListParagraph"/>
        <w:numPr>
          <w:ilvl w:val="1"/>
          <w:numId w:val="19"/>
        </w:numPr>
        <w:spacing w:after="0" w:line="360" w:lineRule="auto"/>
        <w:ind w:left="851" w:hanging="284"/>
        <w:jc w:val="both"/>
        <w:rPr>
          <w:rFonts w:ascii="Arial" w:hAnsi="Arial" w:cs="Arial"/>
          <w:lang w:val="id-ID"/>
        </w:rPr>
      </w:pPr>
      <w:r w:rsidRPr="00886EC4">
        <w:rPr>
          <w:rFonts w:ascii="Arial" w:hAnsi="Arial" w:cs="Arial"/>
          <w:lang w:val="id-ID"/>
        </w:rPr>
        <w:t xml:space="preserve">Semua bahan perlengkapan harus selalu dibuat untuk keadaan-keadaan yang umum </w:t>
      </w:r>
    </w:p>
    <w:p w:rsidR="00206736" w:rsidRPr="00886EC4" w:rsidRDefault="00206736" w:rsidP="004B65C9">
      <w:pPr>
        <w:pStyle w:val="ListParagraph"/>
        <w:numPr>
          <w:ilvl w:val="1"/>
          <w:numId w:val="19"/>
        </w:numPr>
        <w:spacing w:after="0" w:line="360" w:lineRule="auto"/>
        <w:ind w:left="851" w:hanging="284"/>
        <w:jc w:val="both"/>
        <w:rPr>
          <w:rFonts w:ascii="Arial" w:hAnsi="Arial" w:cs="Arial"/>
          <w:lang w:val="id-ID"/>
        </w:rPr>
      </w:pPr>
      <w:r w:rsidRPr="00886EC4">
        <w:rPr>
          <w:rFonts w:ascii="Arial" w:hAnsi="Arial" w:cs="Arial"/>
          <w:lang w:val="id-ID"/>
        </w:rPr>
        <w:t xml:space="preserve">Kontruksi bagian perlengkapan yang memerlukanpenyambungan, seperti engsel harus terdiri dari bahan yang tidak mudah rusak </w:t>
      </w:r>
    </w:p>
    <w:p w:rsidR="00206736" w:rsidRPr="00886EC4" w:rsidRDefault="00206736" w:rsidP="004B65C9">
      <w:pPr>
        <w:pStyle w:val="ListParagraph"/>
        <w:numPr>
          <w:ilvl w:val="1"/>
          <w:numId w:val="19"/>
        </w:numPr>
        <w:spacing w:after="0" w:line="360" w:lineRule="auto"/>
        <w:ind w:left="851" w:hanging="284"/>
        <w:jc w:val="both"/>
        <w:rPr>
          <w:rFonts w:ascii="Arial" w:hAnsi="Arial" w:cs="Arial"/>
          <w:lang w:val="id-ID"/>
        </w:rPr>
      </w:pPr>
      <w:r w:rsidRPr="00886EC4">
        <w:rPr>
          <w:rFonts w:ascii="Arial" w:hAnsi="Arial" w:cs="Arial"/>
          <w:lang w:val="id-ID"/>
        </w:rPr>
        <w:t xml:space="preserve">Bak-bak atau tempat cuci makanan harus mempunyai kontruksi yang kuat dan bersih </w:t>
      </w:r>
    </w:p>
    <w:p w:rsidR="00F20FDA" w:rsidRPr="00886EC4" w:rsidRDefault="00206736" w:rsidP="004B65C9">
      <w:pPr>
        <w:pStyle w:val="ListParagraph"/>
        <w:numPr>
          <w:ilvl w:val="1"/>
          <w:numId w:val="19"/>
        </w:numPr>
        <w:spacing w:after="0" w:line="360" w:lineRule="auto"/>
        <w:ind w:left="851" w:hanging="284"/>
        <w:jc w:val="both"/>
        <w:rPr>
          <w:rFonts w:ascii="Arial" w:hAnsi="Arial" w:cs="Arial"/>
          <w:lang w:val="id-ID"/>
        </w:rPr>
      </w:pPr>
      <w:r w:rsidRPr="00886EC4">
        <w:rPr>
          <w:rFonts w:ascii="Arial" w:hAnsi="Arial" w:cs="Arial"/>
          <w:lang w:val="id-ID"/>
        </w:rPr>
        <w:t>Perlengkapan yang permukaanya kontak langsung dengan makanan, sebaiknya mudah dibersikan.</w:t>
      </w:r>
    </w:p>
    <w:p w:rsidR="00231E9C" w:rsidRPr="00886EC4" w:rsidRDefault="00231E9C" w:rsidP="00A24EE7">
      <w:pPr>
        <w:spacing w:after="0" w:line="360" w:lineRule="auto"/>
        <w:jc w:val="center"/>
        <w:rPr>
          <w:rFonts w:ascii="Arial" w:hAnsi="Arial" w:cs="Arial"/>
          <w:lang w:val="id-ID"/>
        </w:rPr>
      </w:pPr>
    </w:p>
    <w:p w:rsidR="00206736" w:rsidRPr="00886EC4" w:rsidRDefault="00206736" w:rsidP="004B65C9">
      <w:pPr>
        <w:pStyle w:val="ListParagraph"/>
        <w:numPr>
          <w:ilvl w:val="0"/>
          <w:numId w:val="7"/>
        </w:numPr>
        <w:spacing w:after="0" w:line="360" w:lineRule="auto"/>
        <w:jc w:val="both"/>
        <w:rPr>
          <w:rFonts w:ascii="Arial" w:hAnsi="Arial" w:cs="Arial"/>
          <w:b/>
          <w:lang w:val="id-ID"/>
        </w:rPr>
      </w:pPr>
      <w:r w:rsidRPr="00886EC4">
        <w:rPr>
          <w:rFonts w:ascii="Arial" w:hAnsi="Arial" w:cs="Arial"/>
          <w:b/>
          <w:lang w:val="id-ID"/>
        </w:rPr>
        <w:t>Prinsip-prinsip Higiene Sanitasi Makanan</w:t>
      </w:r>
    </w:p>
    <w:p w:rsidR="00637D10" w:rsidRPr="00886EC4" w:rsidRDefault="00637D10" w:rsidP="00D83DFE">
      <w:pPr>
        <w:spacing w:after="0" w:line="360" w:lineRule="auto"/>
        <w:ind w:firstLine="360"/>
        <w:jc w:val="both"/>
        <w:rPr>
          <w:rFonts w:ascii="Arial" w:hAnsi="Arial" w:cs="Arial"/>
          <w:lang w:val="id-ID"/>
        </w:rPr>
      </w:pPr>
      <w:r w:rsidRPr="00886EC4">
        <w:rPr>
          <w:rFonts w:ascii="Arial" w:hAnsi="Arial" w:cs="Arial"/>
          <w:lang w:val="id-ID"/>
        </w:rPr>
        <w:t>Hygiene adalah suatu usaha yang dilakukan untuk melindungi, memelihara, meningkatkan derajat kesehatan dengan cara memelihara dan melindungi kebersihan subjeknya. Misalnya mencuci tangan untuk menjaga kebersihan tangan, mencuci piring untuk menjaga kebersihan piring.</w:t>
      </w:r>
    </w:p>
    <w:p w:rsidR="00637D10" w:rsidRPr="00886EC4" w:rsidRDefault="00637D10" w:rsidP="00D83DFE">
      <w:pPr>
        <w:spacing w:after="0" w:line="360" w:lineRule="auto"/>
        <w:ind w:firstLine="360"/>
        <w:jc w:val="both"/>
        <w:rPr>
          <w:rFonts w:ascii="Arial" w:hAnsi="Arial" w:cs="Arial"/>
          <w:lang w:val="id-ID"/>
        </w:rPr>
      </w:pPr>
      <w:r w:rsidRPr="00886EC4">
        <w:rPr>
          <w:rFonts w:ascii="Arial" w:hAnsi="Arial" w:cs="Arial"/>
          <w:lang w:val="id-ID"/>
        </w:rPr>
        <w:t>Sedangkan, Sanitasi adalah upaya kesehatan dengan cara melindungi, memelihara kebersihan lingkungan dari subjeknya, misalnya menyediakan air bersih dan menyediakan tempat sampah untuk mewadahi sampah agar tempat sampah tidak dibuang sembarangan tempat.</w:t>
      </w:r>
    </w:p>
    <w:p w:rsidR="00467B00" w:rsidRPr="00886EC4" w:rsidRDefault="009A75BB" w:rsidP="0063137D">
      <w:pPr>
        <w:spacing w:after="0" w:line="360" w:lineRule="auto"/>
        <w:ind w:firstLine="360"/>
        <w:jc w:val="both"/>
        <w:rPr>
          <w:rFonts w:ascii="Arial" w:hAnsi="Arial" w:cs="Arial"/>
          <w:lang w:val="id-ID"/>
        </w:rPr>
      </w:pPr>
      <w:r w:rsidRPr="00886EC4">
        <w:rPr>
          <w:rFonts w:ascii="Arial" w:hAnsi="Arial" w:cs="Arial"/>
          <w:lang w:val="id-ID"/>
        </w:rPr>
        <w:t xml:space="preserve">Makanan adalah kebutuhan pokok manusia yang dibutuhkan manusia dan memberikan pengolahan yang baik dan benar agar bermanfaat bagi tubuh manusia.Higiene sanitasi makanan adalah upaya untuk mengendalikan faktor tempat, peralatan, orang dan makanan yang dapat atau mungkin dapat menimbulkan gangguan kesehatan. </w:t>
      </w:r>
    </w:p>
    <w:p w:rsidR="009A75BB" w:rsidRPr="00886EC4" w:rsidRDefault="009A75BB" w:rsidP="00D83DFE">
      <w:pPr>
        <w:spacing w:after="0" w:line="360" w:lineRule="auto"/>
        <w:ind w:firstLine="360"/>
        <w:jc w:val="both"/>
        <w:rPr>
          <w:rFonts w:ascii="Arial" w:hAnsi="Arial" w:cs="Arial"/>
          <w:lang w:val="id-ID"/>
        </w:rPr>
      </w:pPr>
      <w:r w:rsidRPr="00886EC4">
        <w:rPr>
          <w:rFonts w:ascii="Arial" w:hAnsi="Arial" w:cs="Arial"/>
          <w:lang w:val="id-ID"/>
        </w:rPr>
        <w:t>Dalam pengolah makanan, adapun 6 Prinsip-prinsip hygiene sanitasi pengolhan makanan sebagai berikut;</w:t>
      </w:r>
    </w:p>
    <w:p w:rsidR="009A75BB" w:rsidRPr="00886EC4" w:rsidRDefault="009A75BB" w:rsidP="004B65C9">
      <w:pPr>
        <w:pStyle w:val="ListParagraph"/>
        <w:numPr>
          <w:ilvl w:val="0"/>
          <w:numId w:val="20"/>
        </w:numPr>
        <w:spacing w:after="0" w:line="360" w:lineRule="auto"/>
        <w:jc w:val="both"/>
        <w:rPr>
          <w:rFonts w:ascii="Arial" w:hAnsi="Arial" w:cs="Arial"/>
          <w:b/>
          <w:lang w:val="id-ID"/>
        </w:rPr>
      </w:pPr>
      <w:r w:rsidRPr="00886EC4">
        <w:rPr>
          <w:rFonts w:ascii="Arial" w:hAnsi="Arial" w:cs="Arial"/>
          <w:b/>
          <w:lang w:val="id-ID"/>
        </w:rPr>
        <w:t>Pemelihan Bahan Makanan</w:t>
      </w:r>
    </w:p>
    <w:p w:rsidR="006A1B34" w:rsidRDefault="00E26524" w:rsidP="00467B00">
      <w:pPr>
        <w:spacing w:after="0" w:line="360" w:lineRule="auto"/>
        <w:ind w:firstLine="360"/>
        <w:jc w:val="both"/>
        <w:rPr>
          <w:rFonts w:ascii="Arial" w:hAnsi="Arial" w:cs="Arial"/>
          <w:lang w:val="id-ID"/>
        </w:rPr>
      </w:pPr>
      <w:r w:rsidRPr="00886EC4">
        <w:rPr>
          <w:rFonts w:ascii="Arial" w:hAnsi="Arial" w:cs="Arial"/>
          <w:lang w:val="id-ID"/>
        </w:rPr>
        <w:t>Pemilihan Bahan makanan harus terhindar dari bahya-bahaya bahan kimia atau pertumbuhan mikroorganisme pathogen dan pembentukan toksin selama transportasi. Adapun dapat dilihat dalam memilih makan yang tidak terkontaminasi yaitu;</w:t>
      </w:r>
    </w:p>
    <w:p w:rsidR="0063137D" w:rsidRPr="00886EC4" w:rsidRDefault="0063137D" w:rsidP="00467B00">
      <w:pPr>
        <w:spacing w:after="0" w:line="360" w:lineRule="auto"/>
        <w:ind w:firstLine="360"/>
        <w:jc w:val="both"/>
        <w:rPr>
          <w:rFonts w:ascii="Arial" w:hAnsi="Arial" w:cs="Arial"/>
          <w:lang w:val="id-ID"/>
        </w:rPr>
      </w:pPr>
    </w:p>
    <w:p w:rsidR="00E26524" w:rsidRPr="00886EC4" w:rsidRDefault="00E26524" w:rsidP="004B65C9">
      <w:pPr>
        <w:pStyle w:val="ListParagraph"/>
        <w:numPr>
          <w:ilvl w:val="0"/>
          <w:numId w:val="21"/>
        </w:numPr>
        <w:spacing w:after="0" w:line="360" w:lineRule="auto"/>
        <w:ind w:left="284" w:hanging="284"/>
        <w:jc w:val="both"/>
        <w:rPr>
          <w:rFonts w:ascii="Arial" w:hAnsi="Arial" w:cs="Arial"/>
          <w:lang w:val="id-ID"/>
        </w:rPr>
      </w:pPr>
      <w:r w:rsidRPr="00886EC4">
        <w:rPr>
          <w:rFonts w:ascii="Arial" w:hAnsi="Arial" w:cs="Arial"/>
          <w:lang w:val="id-ID"/>
        </w:rPr>
        <w:lastRenderedPageBreak/>
        <w:t>Bahan makanan mentah (segar) yaitu makanan yang perlu pengolahan sebelum dihidangkan seperti :</w:t>
      </w:r>
    </w:p>
    <w:p w:rsidR="00E26524" w:rsidRPr="00886EC4" w:rsidRDefault="00E26524" w:rsidP="004B65C9">
      <w:pPr>
        <w:pStyle w:val="ListParagraph"/>
        <w:numPr>
          <w:ilvl w:val="0"/>
          <w:numId w:val="34"/>
        </w:numPr>
        <w:spacing w:after="0" w:line="360" w:lineRule="auto"/>
        <w:jc w:val="both"/>
        <w:rPr>
          <w:rFonts w:ascii="Arial" w:hAnsi="Arial" w:cs="Arial"/>
          <w:lang w:val="id-ID"/>
        </w:rPr>
      </w:pPr>
      <w:r w:rsidRPr="00886EC4">
        <w:rPr>
          <w:rFonts w:ascii="Arial" w:hAnsi="Arial" w:cs="Arial"/>
          <w:lang w:val="id-ID"/>
        </w:rPr>
        <w:t xml:space="preserve">daging, susu, telor, ikan/udang, buah dan sayuran harus dalam keadaan baik, segar dan tidak rusak atau berubah bentuk, warna dan rasa, serta sebaiknya berasal dari tempat resmi yang diawasi. </w:t>
      </w:r>
    </w:p>
    <w:p w:rsidR="00E26524" w:rsidRPr="00886EC4" w:rsidRDefault="00E26524" w:rsidP="004B65C9">
      <w:pPr>
        <w:pStyle w:val="ListParagraph"/>
        <w:numPr>
          <w:ilvl w:val="0"/>
          <w:numId w:val="34"/>
        </w:numPr>
        <w:spacing w:after="0" w:line="360" w:lineRule="auto"/>
        <w:jc w:val="both"/>
        <w:rPr>
          <w:rFonts w:ascii="Arial" w:hAnsi="Arial" w:cs="Arial"/>
          <w:lang w:val="id-ID"/>
        </w:rPr>
      </w:pPr>
      <w:r w:rsidRPr="00886EC4">
        <w:rPr>
          <w:rFonts w:ascii="Arial" w:hAnsi="Arial" w:cs="Arial"/>
          <w:lang w:val="id-ID"/>
        </w:rPr>
        <w:t xml:space="preserve">jenis tepung dan biji-bijian harus dalam keadaan baik, tidak berubah warna, tidak bernoda dan tidak berjamur. </w:t>
      </w:r>
    </w:p>
    <w:p w:rsidR="00E26524" w:rsidRPr="00886EC4" w:rsidRDefault="00E26524" w:rsidP="004B65C9">
      <w:pPr>
        <w:pStyle w:val="ListParagraph"/>
        <w:numPr>
          <w:ilvl w:val="0"/>
          <w:numId w:val="34"/>
        </w:numPr>
        <w:spacing w:after="0" w:line="360" w:lineRule="auto"/>
        <w:jc w:val="both"/>
        <w:rPr>
          <w:rFonts w:ascii="Arial" w:hAnsi="Arial" w:cs="Arial"/>
          <w:lang w:val="id-ID"/>
        </w:rPr>
      </w:pPr>
      <w:r w:rsidRPr="00886EC4">
        <w:rPr>
          <w:rFonts w:ascii="Arial" w:hAnsi="Arial" w:cs="Arial"/>
          <w:lang w:val="id-ID"/>
        </w:rPr>
        <w:t xml:space="preserve">makanan fermentasi yaitu makanan yang diolah dengan bantuan mikroba seperti ragi atau cendawan, harus dalam keadaan baik, tercium aroma fermentasi, tidak berubah warna, aroma, rasa serta tidak bernoda dan tidak berjamur. </w:t>
      </w:r>
    </w:p>
    <w:p w:rsidR="00E26524" w:rsidRPr="00886EC4" w:rsidRDefault="00E26524" w:rsidP="004B65C9">
      <w:pPr>
        <w:pStyle w:val="ListParagraph"/>
        <w:numPr>
          <w:ilvl w:val="0"/>
          <w:numId w:val="21"/>
        </w:numPr>
        <w:spacing w:after="0" w:line="360" w:lineRule="auto"/>
        <w:ind w:left="284" w:hanging="284"/>
        <w:jc w:val="both"/>
        <w:rPr>
          <w:rFonts w:ascii="Arial" w:hAnsi="Arial" w:cs="Arial"/>
          <w:lang w:val="id-ID"/>
        </w:rPr>
      </w:pPr>
      <w:r w:rsidRPr="00886EC4">
        <w:rPr>
          <w:rFonts w:ascii="Arial" w:hAnsi="Arial" w:cs="Arial"/>
          <w:lang w:val="id-ID"/>
        </w:rPr>
        <w:t xml:space="preserve">Bahan Tambahan Pangan (BTP) yang dipakai harus memenuhi persyaratan sesuai peraturan yang berlaku. </w:t>
      </w:r>
    </w:p>
    <w:p w:rsidR="00E26524" w:rsidRPr="00886EC4" w:rsidRDefault="00E26524" w:rsidP="004B65C9">
      <w:pPr>
        <w:pStyle w:val="ListParagraph"/>
        <w:numPr>
          <w:ilvl w:val="0"/>
          <w:numId w:val="21"/>
        </w:numPr>
        <w:spacing w:after="0" w:line="360" w:lineRule="auto"/>
        <w:ind w:left="284" w:hanging="284"/>
        <w:jc w:val="both"/>
        <w:rPr>
          <w:rFonts w:ascii="Arial" w:hAnsi="Arial" w:cs="Arial"/>
          <w:lang w:val="id-ID"/>
        </w:rPr>
      </w:pPr>
      <w:r w:rsidRPr="00886EC4">
        <w:rPr>
          <w:rFonts w:ascii="Arial" w:hAnsi="Arial" w:cs="Arial"/>
          <w:lang w:val="id-ID"/>
        </w:rPr>
        <w:t xml:space="preserve"> Makanan olahan pabrik yaitu makanan yang dapat langsung dimakan tetapi digunakan untuk proses pengolahan makanan lebih lanjut yaitu : </w:t>
      </w:r>
    </w:p>
    <w:p w:rsidR="006A1B34" w:rsidRPr="00886EC4" w:rsidRDefault="00E26524" w:rsidP="004B65C9">
      <w:pPr>
        <w:pStyle w:val="ListParagraph"/>
        <w:numPr>
          <w:ilvl w:val="0"/>
          <w:numId w:val="22"/>
        </w:numPr>
        <w:spacing w:after="0" w:line="360" w:lineRule="auto"/>
        <w:ind w:left="567" w:hanging="283"/>
        <w:jc w:val="both"/>
        <w:rPr>
          <w:rFonts w:ascii="Arial" w:hAnsi="Arial" w:cs="Arial"/>
          <w:lang w:val="id-ID"/>
        </w:rPr>
      </w:pPr>
      <w:r w:rsidRPr="00886EC4">
        <w:rPr>
          <w:rFonts w:ascii="Arial" w:hAnsi="Arial" w:cs="Arial"/>
          <w:lang w:val="id-ID"/>
        </w:rPr>
        <w:t xml:space="preserve">Makanan dikemas </w:t>
      </w:r>
      <w:r w:rsidR="006A1B34" w:rsidRPr="00886EC4">
        <w:rPr>
          <w:rFonts w:ascii="Arial" w:hAnsi="Arial" w:cs="Arial"/>
          <w:lang w:val="id-ID"/>
        </w:rPr>
        <w:t>harus m</w:t>
      </w:r>
      <w:r w:rsidRPr="00886EC4">
        <w:rPr>
          <w:rFonts w:ascii="Arial" w:hAnsi="Arial" w:cs="Arial"/>
          <w:lang w:val="id-ID"/>
        </w:rPr>
        <w:t>empunyai label dan merk</w:t>
      </w:r>
      <w:r w:rsidR="006A1B34" w:rsidRPr="00886EC4">
        <w:rPr>
          <w:rFonts w:ascii="Arial" w:hAnsi="Arial" w:cs="Arial"/>
          <w:lang w:val="id-ID"/>
        </w:rPr>
        <w:t>,t</w:t>
      </w:r>
      <w:r w:rsidRPr="00886EC4">
        <w:rPr>
          <w:rFonts w:ascii="Arial" w:hAnsi="Arial" w:cs="Arial"/>
          <w:lang w:val="id-ID"/>
        </w:rPr>
        <w:t>erdaftar dan mempunyai nomor daftar</w:t>
      </w:r>
      <w:r w:rsidR="006A1B34" w:rsidRPr="00886EC4">
        <w:rPr>
          <w:rFonts w:ascii="Arial" w:hAnsi="Arial" w:cs="Arial"/>
          <w:lang w:val="id-ID"/>
        </w:rPr>
        <w:t>, k</w:t>
      </w:r>
      <w:r w:rsidRPr="00886EC4">
        <w:rPr>
          <w:rFonts w:ascii="Arial" w:hAnsi="Arial" w:cs="Arial"/>
          <w:lang w:val="id-ID"/>
        </w:rPr>
        <w:t>emasan tidak rusak/pecah atau kembung</w:t>
      </w:r>
      <w:r w:rsidR="006A1B34" w:rsidRPr="00886EC4">
        <w:rPr>
          <w:rFonts w:ascii="Arial" w:hAnsi="Arial" w:cs="Arial"/>
          <w:lang w:val="id-ID"/>
        </w:rPr>
        <w:t>, b</w:t>
      </w:r>
      <w:r w:rsidRPr="00886EC4">
        <w:rPr>
          <w:rFonts w:ascii="Arial" w:hAnsi="Arial" w:cs="Arial"/>
          <w:lang w:val="id-ID"/>
        </w:rPr>
        <w:t>elum kadaluwarsa</w:t>
      </w:r>
      <w:r w:rsidR="006A1B34" w:rsidRPr="00886EC4">
        <w:rPr>
          <w:rFonts w:ascii="Arial" w:hAnsi="Arial" w:cs="Arial"/>
          <w:lang w:val="id-ID"/>
        </w:rPr>
        <w:t>,k</w:t>
      </w:r>
      <w:r w:rsidRPr="00886EC4">
        <w:rPr>
          <w:rFonts w:ascii="Arial" w:hAnsi="Arial" w:cs="Arial"/>
          <w:lang w:val="id-ID"/>
        </w:rPr>
        <w:t>emasan digunakan h</w:t>
      </w:r>
      <w:r w:rsidR="006A1B34" w:rsidRPr="00886EC4">
        <w:rPr>
          <w:rFonts w:ascii="Arial" w:hAnsi="Arial" w:cs="Arial"/>
          <w:lang w:val="id-ID"/>
        </w:rPr>
        <w:t>anya untuk satu kali penggunaan</w:t>
      </w:r>
    </w:p>
    <w:p w:rsidR="00F20FDA" w:rsidRPr="006723A1" w:rsidRDefault="00E26524" w:rsidP="004B65C9">
      <w:pPr>
        <w:pStyle w:val="ListParagraph"/>
        <w:numPr>
          <w:ilvl w:val="0"/>
          <w:numId w:val="22"/>
        </w:numPr>
        <w:spacing w:after="0" w:line="360" w:lineRule="auto"/>
        <w:ind w:left="567" w:hanging="283"/>
        <w:jc w:val="both"/>
        <w:rPr>
          <w:rFonts w:ascii="Arial" w:hAnsi="Arial" w:cs="Arial"/>
          <w:lang w:val="id-ID"/>
        </w:rPr>
      </w:pPr>
      <w:r w:rsidRPr="00886EC4">
        <w:rPr>
          <w:rFonts w:ascii="Arial" w:hAnsi="Arial" w:cs="Arial"/>
          <w:lang w:val="id-ID"/>
        </w:rPr>
        <w:t xml:space="preserve">Makanan tidak dikemas </w:t>
      </w:r>
      <w:r w:rsidR="006A1B34" w:rsidRPr="00886EC4">
        <w:rPr>
          <w:rFonts w:ascii="Arial" w:hAnsi="Arial" w:cs="Arial"/>
          <w:lang w:val="id-ID"/>
        </w:rPr>
        <w:t>harus baru dan segar, t</w:t>
      </w:r>
      <w:r w:rsidRPr="00886EC4">
        <w:rPr>
          <w:rFonts w:ascii="Arial" w:hAnsi="Arial" w:cs="Arial"/>
          <w:lang w:val="id-ID"/>
        </w:rPr>
        <w:t>idak b</w:t>
      </w:r>
      <w:r w:rsidR="006A1B34" w:rsidRPr="00886EC4">
        <w:rPr>
          <w:rFonts w:ascii="Arial" w:hAnsi="Arial" w:cs="Arial"/>
          <w:lang w:val="id-ID"/>
        </w:rPr>
        <w:t>asi, busuk, rusak             atau berjamur,t</w:t>
      </w:r>
      <w:r w:rsidRPr="00886EC4">
        <w:rPr>
          <w:rFonts w:ascii="Arial" w:hAnsi="Arial" w:cs="Arial"/>
          <w:lang w:val="id-ID"/>
        </w:rPr>
        <w:t>idak mengandung bahan berbahaya</w:t>
      </w:r>
      <w:r w:rsidR="00F20FDA" w:rsidRPr="00886EC4">
        <w:rPr>
          <w:rFonts w:ascii="Arial" w:hAnsi="Arial" w:cs="Arial"/>
          <w:lang w:val="id-ID"/>
        </w:rPr>
        <w:t>.</w:t>
      </w:r>
    </w:p>
    <w:p w:rsidR="006723A1" w:rsidRPr="006723A1" w:rsidRDefault="006723A1" w:rsidP="006723A1">
      <w:pPr>
        <w:pStyle w:val="ListParagraph"/>
        <w:spacing w:after="0" w:line="360" w:lineRule="auto"/>
        <w:ind w:left="567"/>
        <w:jc w:val="both"/>
        <w:rPr>
          <w:rFonts w:ascii="Arial" w:hAnsi="Arial" w:cs="Arial"/>
          <w:lang w:val="id-ID"/>
        </w:rPr>
      </w:pPr>
    </w:p>
    <w:p w:rsidR="00637D10" w:rsidRPr="00886EC4" w:rsidRDefault="00E26524" w:rsidP="004B65C9">
      <w:pPr>
        <w:pStyle w:val="ListParagraph"/>
        <w:numPr>
          <w:ilvl w:val="0"/>
          <w:numId w:val="20"/>
        </w:numPr>
        <w:spacing w:after="0" w:line="360" w:lineRule="auto"/>
        <w:jc w:val="both"/>
        <w:rPr>
          <w:rFonts w:ascii="Arial" w:hAnsi="Arial" w:cs="Arial"/>
          <w:b/>
          <w:lang w:val="id-ID"/>
        </w:rPr>
      </w:pPr>
      <w:r w:rsidRPr="00886EC4">
        <w:rPr>
          <w:rFonts w:ascii="Arial" w:hAnsi="Arial" w:cs="Arial"/>
          <w:b/>
          <w:lang w:val="id-ID"/>
        </w:rPr>
        <w:t>Penyimpan Bahan Makanan</w:t>
      </w:r>
    </w:p>
    <w:p w:rsidR="00257C91" w:rsidRPr="00886EC4" w:rsidRDefault="00257C91" w:rsidP="00D83DFE">
      <w:pPr>
        <w:spacing w:after="0" w:line="360" w:lineRule="auto"/>
        <w:ind w:firstLine="360"/>
        <w:jc w:val="both"/>
        <w:rPr>
          <w:rFonts w:ascii="Arial" w:hAnsi="Arial" w:cs="Arial"/>
          <w:lang w:val="id-ID"/>
        </w:rPr>
      </w:pPr>
      <w:r w:rsidRPr="00886EC4">
        <w:rPr>
          <w:rFonts w:ascii="Arial" w:hAnsi="Arial" w:cs="Arial"/>
          <w:lang w:val="id-ID"/>
        </w:rPr>
        <w:t>Kerusakan bahan makanan dapat terjadi karena tercemar dari bakteri karena alam dan perlakuan manusia. Adanya enzim dalam makanan yang diperlukan dalam proses pematangan seperti pada sayur-sayuran dan buah-buahan, untuk mencegah terjadinya kerusakan dapat dikendalikan dengan cara pencegahan pencemaran bakteri. Adapun beberapa tahap penyimpanan bahan makanan yang baik dan benar yaitu;</w:t>
      </w:r>
    </w:p>
    <w:p w:rsidR="00257C91" w:rsidRPr="00886EC4" w:rsidRDefault="00257C91" w:rsidP="004B65C9">
      <w:pPr>
        <w:pStyle w:val="ListParagraph"/>
        <w:numPr>
          <w:ilvl w:val="1"/>
          <w:numId w:val="23"/>
        </w:numPr>
        <w:spacing w:after="0" w:line="360" w:lineRule="auto"/>
        <w:ind w:left="284" w:hanging="284"/>
        <w:jc w:val="both"/>
        <w:rPr>
          <w:rFonts w:ascii="Arial" w:hAnsi="Arial" w:cs="Arial"/>
          <w:lang w:val="id-ID"/>
        </w:rPr>
      </w:pPr>
      <w:r w:rsidRPr="00886EC4">
        <w:rPr>
          <w:rFonts w:ascii="Arial" w:hAnsi="Arial" w:cs="Arial"/>
          <w:lang w:val="id-ID"/>
        </w:rPr>
        <w:t>Tempat penyimpanan bahan makanan harus terhindar dari kemungkinan kontaminasi baik oleh bakteri, serangga, tikus dan hewan lainnya maupun bahan berbahaya.</w:t>
      </w:r>
    </w:p>
    <w:p w:rsidR="00257C91" w:rsidRPr="00886EC4" w:rsidRDefault="00257C91" w:rsidP="004B65C9">
      <w:pPr>
        <w:pStyle w:val="ListParagraph"/>
        <w:numPr>
          <w:ilvl w:val="1"/>
          <w:numId w:val="23"/>
        </w:numPr>
        <w:spacing w:after="0" w:line="360" w:lineRule="auto"/>
        <w:ind w:left="284" w:hanging="284"/>
        <w:jc w:val="both"/>
        <w:rPr>
          <w:rFonts w:ascii="Arial" w:hAnsi="Arial" w:cs="Arial"/>
          <w:lang w:val="id-ID"/>
        </w:rPr>
      </w:pPr>
      <w:r w:rsidRPr="00886EC4">
        <w:rPr>
          <w:rFonts w:ascii="Arial" w:hAnsi="Arial" w:cs="Arial"/>
          <w:lang w:val="id-ID"/>
        </w:rPr>
        <w:t xml:space="preserve">Penyimpanan harus memperhatikan prinsip </w:t>
      </w:r>
      <w:r w:rsidRPr="00886EC4">
        <w:rPr>
          <w:rFonts w:ascii="Arial" w:hAnsi="Arial" w:cs="Arial"/>
          <w:i/>
          <w:lang w:val="id-ID"/>
        </w:rPr>
        <w:t>first in first out</w:t>
      </w:r>
      <w:r w:rsidRPr="00886EC4">
        <w:rPr>
          <w:rFonts w:ascii="Arial" w:hAnsi="Arial" w:cs="Arial"/>
          <w:lang w:val="id-ID"/>
        </w:rPr>
        <w:t xml:space="preserve"> (FIFO) dan first </w:t>
      </w:r>
      <w:r w:rsidRPr="00886EC4">
        <w:rPr>
          <w:rFonts w:ascii="Arial" w:hAnsi="Arial" w:cs="Arial"/>
          <w:i/>
          <w:lang w:val="id-ID"/>
        </w:rPr>
        <w:t>expired first out</w:t>
      </w:r>
      <w:r w:rsidRPr="00886EC4">
        <w:rPr>
          <w:rFonts w:ascii="Arial" w:hAnsi="Arial" w:cs="Arial"/>
          <w:lang w:val="id-ID"/>
        </w:rPr>
        <w:t xml:space="preserve"> (FEFO) yaitu bahan makanan yang disimpan terlebih dahulu dan yang mendekati masa kadaluarsa dimanfaatkan/digunakan lebih dahulu. </w:t>
      </w:r>
    </w:p>
    <w:p w:rsidR="00257C91" w:rsidRPr="00886EC4" w:rsidRDefault="00257C91" w:rsidP="004B65C9">
      <w:pPr>
        <w:pStyle w:val="ListParagraph"/>
        <w:numPr>
          <w:ilvl w:val="1"/>
          <w:numId w:val="23"/>
        </w:numPr>
        <w:spacing w:after="0" w:line="360" w:lineRule="auto"/>
        <w:ind w:left="284" w:hanging="284"/>
        <w:jc w:val="both"/>
        <w:rPr>
          <w:rFonts w:ascii="Arial" w:hAnsi="Arial" w:cs="Arial"/>
          <w:lang w:val="id-ID"/>
        </w:rPr>
      </w:pPr>
      <w:r w:rsidRPr="00886EC4">
        <w:rPr>
          <w:rFonts w:ascii="Arial" w:hAnsi="Arial" w:cs="Arial"/>
          <w:lang w:val="id-ID"/>
        </w:rPr>
        <w:lastRenderedPageBreak/>
        <w:t xml:space="preserve">Tempat atau wadah penyimpanan harus sesuai dengan jenis bahan makanan contohnya bahan makanan yang cepat rusak disimpan dalam lemari pendingin dan bahan makanan kering disimpan ditempat yang kering dan tidak lembab. </w:t>
      </w:r>
    </w:p>
    <w:p w:rsidR="00257C91" w:rsidRPr="00886EC4" w:rsidRDefault="00257C91" w:rsidP="004B65C9">
      <w:pPr>
        <w:pStyle w:val="ListParagraph"/>
        <w:numPr>
          <w:ilvl w:val="1"/>
          <w:numId w:val="23"/>
        </w:numPr>
        <w:spacing w:after="0" w:line="360" w:lineRule="auto"/>
        <w:ind w:left="284" w:hanging="284"/>
        <w:jc w:val="both"/>
        <w:rPr>
          <w:rFonts w:ascii="Arial" w:hAnsi="Arial" w:cs="Arial"/>
          <w:lang w:val="id-ID"/>
        </w:rPr>
      </w:pPr>
      <w:r w:rsidRPr="00886EC4">
        <w:rPr>
          <w:rFonts w:ascii="Arial" w:hAnsi="Arial" w:cs="Arial"/>
          <w:lang w:val="id-ID"/>
        </w:rPr>
        <w:t>Penyimpanan bahan makanan harus memperhatikan suhu sebagai berikut :</w:t>
      </w:r>
    </w:p>
    <w:p w:rsidR="006A1B34" w:rsidRPr="00886EC4" w:rsidRDefault="006A1B34" w:rsidP="006A1B34">
      <w:pPr>
        <w:pStyle w:val="ListParagraph"/>
        <w:spacing w:after="0" w:line="360" w:lineRule="auto"/>
        <w:ind w:left="284"/>
        <w:jc w:val="both"/>
        <w:rPr>
          <w:rFonts w:ascii="Arial" w:hAnsi="Arial" w:cs="Arial"/>
          <w:lang w:val="id-ID"/>
        </w:rPr>
      </w:pPr>
    </w:p>
    <w:p w:rsidR="006A1B34" w:rsidRPr="00886EC4" w:rsidRDefault="00BD29A5" w:rsidP="006A1B34">
      <w:pPr>
        <w:spacing w:after="0" w:line="360" w:lineRule="auto"/>
        <w:ind w:left="1440" w:firstLine="720"/>
        <w:jc w:val="both"/>
        <w:rPr>
          <w:rFonts w:ascii="Arial" w:hAnsi="Arial" w:cs="Arial"/>
          <w:b/>
          <w:lang w:val="id-ID"/>
        </w:rPr>
      </w:pPr>
      <w:r w:rsidRPr="00886EC4">
        <w:rPr>
          <w:rFonts w:ascii="Arial" w:hAnsi="Arial" w:cs="Arial"/>
          <w:b/>
          <w:lang w:val="id-ID"/>
        </w:rPr>
        <w:t>Tabel  2.1 Suhu Penyimpanan Bahan M</w:t>
      </w:r>
      <w:r w:rsidR="00257C91" w:rsidRPr="00886EC4">
        <w:rPr>
          <w:rFonts w:ascii="Arial" w:hAnsi="Arial" w:cs="Arial"/>
          <w:b/>
          <w:lang w:val="id-ID"/>
        </w:rPr>
        <w:t>akanan</w:t>
      </w:r>
    </w:p>
    <w:p w:rsidR="006A1B34" w:rsidRPr="00886EC4" w:rsidRDefault="006A1B34" w:rsidP="006A1B34">
      <w:pPr>
        <w:spacing w:after="0" w:line="360" w:lineRule="auto"/>
        <w:ind w:left="1440" w:firstLine="720"/>
        <w:jc w:val="both"/>
        <w:rPr>
          <w:rFonts w:ascii="Arial" w:hAnsi="Arial" w:cs="Arial"/>
          <w:b/>
          <w:lang w:val="id-ID"/>
        </w:rPr>
      </w:pPr>
    </w:p>
    <w:tbl>
      <w:tblPr>
        <w:tblStyle w:val="TableGrid"/>
        <w:tblpPr w:leftFromText="180" w:rightFromText="180" w:vertAnchor="text" w:tblpX="981" w:tblpY="1"/>
        <w:tblOverlap w:val="never"/>
        <w:tblW w:w="7338" w:type="dxa"/>
        <w:tblLayout w:type="fixed"/>
        <w:tblLook w:val="04A0" w:firstRow="1" w:lastRow="0" w:firstColumn="1" w:lastColumn="0" w:noHBand="0" w:noVBand="1"/>
      </w:tblPr>
      <w:tblGrid>
        <w:gridCol w:w="894"/>
        <w:gridCol w:w="1624"/>
        <w:gridCol w:w="1559"/>
        <w:gridCol w:w="1701"/>
        <w:gridCol w:w="1560"/>
      </w:tblGrid>
      <w:tr w:rsidR="00D64809" w:rsidRPr="00DA3689" w:rsidTr="00C070B7">
        <w:trPr>
          <w:trHeight w:val="409"/>
        </w:trPr>
        <w:tc>
          <w:tcPr>
            <w:tcW w:w="894" w:type="dxa"/>
            <w:tcBorders>
              <w:left w:val="single" w:sz="4" w:space="0" w:color="FFFFFF" w:themeColor="background1"/>
              <w:right w:val="single" w:sz="4" w:space="0" w:color="FFFFFF" w:themeColor="background1"/>
            </w:tcBorders>
          </w:tcPr>
          <w:p w:rsidR="00D64809" w:rsidRPr="00DA3689" w:rsidRDefault="00D64809" w:rsidP="006A1B34">
            <w:pPr>
              <w:spacing w:line="360" w:lineRule="auto"/>
              <w:jc w:val="both"/>
              <w:rPr>
                <w:rFonts w:ascii="Arial" w:hAnsi="Arial" w:cs="Arial"/>
                <w:b/>
                <w:lang w:val="id-ID"/>
              </w:rPr>
            </w:pPr>
          </w:p>
          <w:p w:rsidR="00D64809" w:rsidRPr="00DA3689" w:rsidRDefault="00D64809" w:rsidP="006A1B34">
            <w:pPr>
              <w:spacing w:line="360" w:lineRule="auto"/>
              <w:jc w:val="both"/>
              <w:rPr>
                <w:rFonts w:ascii="Arial" w:hAnsi="Arial" w:cs="Arial"/>
                <w:b/>
                <w:lang w:val="id-ID"/>
              </w:rPr>
            </w:pPr>
          </w:p>
        </w:tc>
        <w:tc>
          <w:tcPr>
            <w:tcW w:w="1624" w:type="dxa"/>
            <w:tcBorders>
              <w:top w:val="single" w:sz="4" w:space="0" w:color="000000" w:themeColor="text1"/>
              <w:left w:val="single" w:sz="4" w:space="0" w:color="FFFFFF" w:themeColor="background1"/>
              <w:right w:val="single" w:sz="4" w:space="0" w:color="FFFFFF" w:themeColor="background1"/>
            </w:tcBorders>
          </w:tcPr>
          <w:p w:rsidR="00D64809" w:rsidRPr="00DA3689" w:rsidRDefault="00D64809" w:rsidP="006A1B34">
            <w:pPr>
              <w:spacing w:line="360" w:lineRule="auto"/>
              <w:jc w:val="both"/>
              <w:rPr>
                <w:rFonts w:ascii="Arial" w:hAnsi="Arial" w:cs="Arial"/>
                <w:b/>
                <w:lang w:val="id-ID"/>
              </w:rPr>
            </w:pPr>
          </w:p>
          <w:p w:rsidR="00D64809" w:rsidRPr="00DA3689" w:rsidRDefault="00D64809" w:rsidP="006A1B34">
            <w:pPr>
              <w:spacing w:line="360" w:lineRule="auto"/>
              <w:jc w:val="center"/>
              <w:rPr>
                <w:rFonts w:ascii="Arial" w:hAnsi="Arial" w:cs="Arial"/>
                <w:b/>
                <w:lang w:val="id-ID"/>
              </w:rPr>
            </w:pPr>
          </w:p>
        </w:tc>
        <w:tc>
          <w:tcPr>
            <w:tcW w:w="4820" w:type="dxa"/>
            <w:gridSpan w:val="3"/>
            <w:tcBorders>
              <w:left w:val="single" w:sz="4" w:space="0" w:color="FFFFFF" w:themeColor="background1"/>
              <w:bottom w:val="single" w:sz="4" w:space="0" w:color="auto"/>
              <w:right w:val="single" w:sz="4" w:space="0" w:color="FFFFFF" w:themeColor="background1"/>
            </w:tcBorders>
          </w:tcPr>
          <w:p w:rsidR="00D64809" w:rsidRPr="00DA3689" w:rsidRDefault="00D64809" w:rsidP="006A1B34">
            <w:pPr>
              <w:spacing w:line="360" w:lineRule="auto"/>
              <w:jc w:val="both"/>
              <w:rPr>
                <w:rFonts w:ascii="Arial" w:hAnsi="Arial" w:cs="Arial"/>
                <w:b/>
                <w:lang w:val="id-ID"/>
              </w:rPr>
            </w:pPr>
          </w:p>
          <w:p w:rsidR="00D64809" w:rsidRPr="00DA3689" w:rsidRDefault="00D64809" w:rsidP="006A1B34">
            <w:pPr>
              <w:spacing w:line="360" w:lineRule="auto"/>
              <w:jc w:val="center"/>
              <w:rPr>
                <w:rFonts w:ascii="Arial" w:hAnsi="Arial" w:cs="Arial"/>
                <w:b/>
                <w:lang w:val="id-ID"/>
              </w:rPr>
            </w:pPr>
            <w:r w:rsidRPr="00DA3689">
              <w:rPr>
                <w:rFonts w:ascii="Arial" w:hAnsi="Arial" w:cs="Arial"/>
                <w:b/>
                <w:lang w:val="id-ID"/>
              </w:rPr>
              <w:t>Digunakan dalam waktu</w:t>
            </w:r>
          </w:p>
        </w:tc>
      </w:tr>
      <w:tr w:rsidR="00D64809" w:rsidRPr="00DA3689" w:rsidTr="00C070B7">
        <w:trPr>
          <w:trHeight w:val="536"/>
        </w:trPr>
        <w:tc>
          <w:tcPr>
            <w:tcW w:w="894" w:type="dxa"/>
            <w:tcBorders>
              <w:left w:val="single" w:sz="4" w:space="0" w:color="FFFFFF" w:themeColor="background1"/>
              <w:right w:val="single" w:sz="4" w:space="0" w:color="FFFFFF" w:themeColor="background1"/>
            </w:tcBorders>
          </w:tcPr>
          <w:p w:rsidR="00D64809" w:rsidRPr="00DA3689" w:rsidRDefault="00D64809" w:rsidP="00C070B7">
            <w:pPr>
              <w:spacing w:line="360" w:lineRule="auto"/>
              <w:jc w:val="both"/>
              <w:rPr>
                <w:rFonts w:ascii="Arial" w:hAnsi="Arial" w:cs="Arial"/>
                <w:b/>
                <w:lang w:val="id-ID"/>
              </w:rPr>
            </w:pPr>
            <w:r w:rsidRPr="00DA3689">
              <w:rPr>
                <w:rFonts w:ascii="Arial" w:hAnsi="Arial" w:cs="Arial"/>
                <w:b/>
                <w:lang w:val="id-ID"/>
              </w:rPr>
              <w:t>NO</w:t>
            </w:r>
          </w:p>
          <w:p w:rsidR="00D64809" w:rsidRPr="00DA3689" w:rsidRDefault="00D64809" w:rsidP="00C070B7">
            <w:pPr>
              <w:spacing w:line="360" w:lineRule="auto"/>
              <w:jc w:val="both"/>
              <w:rPr>
                <w:rFonts w:ascii="Arial" w:hAnsi="Arial" w:cs="Arial"/>
                <w:b/>
                <w:lang w:val="id-ID"/>
              </w:rPr>
            </w:pPr>
          </w:p>
        </w:tc>
        <w:tc>
          <w:tcPr>
            <w:tcW w:w="1624" w:type="dxa"/>
            <w:tcBorders>
              <w:left w:val="single" w:sz="4" w:space="0" w:color="FFFFFF" w:themeColor="background1"/>
              <w:right w:val="single" w:sz="4" w:space="0" w:color="FFFFFF" w:themeColor="background1"/>
            </w:tcBorders>
          </w:tcPr>
          <w:p w:rsidR="00D64809" w:rsidRPr="00DA3689" w:rsidRDefault="00D64809" w:rsidP="00C070B7">
            <w:pPr>
              <w:spacing w:line="360" w:lineRule="auto"/>
              <w:jc w:val="center"/>
              <w:rPr>
                <w:rFonts w:ascii="Arial" w:hAnsi="Arial" w:cs="Arial"/>
                <w:b/>
                <w:lang w:val="id-ID"/>
              </w:rPr>
            </w:pPr>
            <w:r w:rsidRPr="00DA3689">
              <w:rPr>
                <w:rFonts w:ascii="Arial" w:hAnsi="Arial" w:cs="Arial"/>
                <w:b/>
                <w:lang w:val="id-ID"/>
              </w:rPr>
              <w:t>Jenis bahan makanan</w:t>
            </w:r>
          </w:p>
        </w:tc>
        <w:tc>
          <w:tcPr>
            <w:tcW w:w="1559" w:type="dxa"/>
            <w:tcBorders>
              <w:top w:val="single" w:sz="4" w:space="0" w:color="auto"/>
              <w:left w:val="single" w:sz="4" w:space="0" w:color="FFFFFF" w:themeColor="background1"/>
              <w:right w:val="single" w:sz="4" w:space="0" w:color="FFFFFF" w:themeColor="background1"/>
            </w:tcBorders>
          </w:tcPr>
          <w:p w:rsidR="00D64809" w:rsidRPr="00DA3689" w:rsidRDefault="00D64809" w:rsidP="00C070B7">
            <w:pPr>
              <w:spacing w:line="360" w:lineRule="auto"/>
              <w:jc w:val="center"/>
              <w:rPr>
                <w:rFonts w:ascii="Arial" w:hAnsi="Arial" w:cs="Arial"/>
                <w:b/>
                <w:lang w:val="id-ID"/>
              </w:rPr>
            </w:pPr>
            <w:r w:rsidRPr="00DA3689">
              <w:rPr>
                <w:rFonts w:ascii="Arial" w:hAnsi="Arial" w:cs="Arial"/>
                <w:b/>
                <w:lang w:val="id-ID"/>
              </w:rPr>
              <w:t>3 hari atau kurang</w:t>
            </w:r>
          </w:p>
        </w:tc>
        <w:tc>
          <w:tcPr>
            <w:tcW w:w="1701" w:type="dxa"/>
            <w:tcBorders>
              <w:top w:val="single" w:sz="4" w:space="0" w:color="auto"/>
              <w:left w:val="single" w:sz="4" w:space="0" w:color="FFFFFF" w:themeColor="background1"/>
              <w:right w:val="single" w:sz="4" w:space="0" w:color="FFFFFF" w:themeColor="background1"/>
            </w:tcBorders>
          </w:tcPr>
          <w:p w:rsidR="00D64809" w:rsidRPr="00DA3689" w:rsidRDefault="00D64809" w:rsidP="00C070B7">
            <w:pPr>
              <w:spacing w:line="360" w:lineRule="auto"/>
              <w:jc w:val="center"/>
              <w:rPr>
                <w:rFonts w:ascii="Arial" w:hAnsi="Arial" w:cs="Arial"/>
                <w:b/>
                <w:lang w:val="id-ID"/>
              </w:rPr>
            </w:pPr>
            <w:r w:rsidRPr="00DA3689">
              <w:rPr>
                <w:rFonts w:ascii="Arial" w:hAnsi="Arial" w:cs="Arial"/>
                <w:b/>
                <w:lang w:val="id-ID"/>
              </w:rPr>
              <w:t>1 minggu atau kurang</w:t>
            </w:r>
          </w:p>
        </w:tc>
        <w:tc>
          <w:tcPr>
            <w:tcW w:w="1560" w:type="dxa"/>
            <w:tcBorders>
              <w:top w:val="single" w:sz="4" w:space="0" w:color="auto"/>
              <w:left w:val="single" w:sz="4" w:space="0" w:color="FFFFFF" w:themeColor="background1"/>
              <w:right w:val="single" w:sz="4" w:space="0" w:color="FFFFFF" w:themeColor="background1"/>
            </w:tcBorders>
          </w:tcPr>
          <w:p w:rsidR="00D64809" w:rsidRPr="00DA3689" w:rsidRDefault="00D64809" w:rsidP="00C070B7">
            <w:pPr>
              <w:spacing w:line="360" w:lineRule="auto"/>
              <w:jc w:val="center"/>
              <w:rPr>
                <w:rFonts w:ascii="Arial" w:hAnsi="Arial" w:cs="Arial"/>
                <w:b/>
                <w:lang w:val="id-ID"/>
              </w:rPr>
            </w:pPr>
            <w:r w:rsidRPr="00DA3689">
              <w:rPr>
                <w:rFonts w:ascii="Arial" w:hAnsi="Arial" w:cs="Arial"/>
                <w:b/>
                <w:lang w:val="id-ID"/>
              </w:rPr>
              <w:t>1 minggu atau lebih</w:t>
            </w:r>
          </w:p>
        </w:tc>
      </w:tr>
      <w:tr w:rsidR="00D64809" w:rsidRPr="00F54F49" w:rsidTr="00C070B7">
        <w:trPr>
          <w:trHeight w:val="681"/>
        </w:trPr>
        <w:tc>
          <w:tcPr>
            <w:tcW w:w="894"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both"/>
              <w:rPr>
                <w:rFonts w:ascii="Arial" w:hAnsi="Arial" w:cs="Arial"/>
                <w:lang w:val="id-ID"/>
              </w:rPr>
            </w:pPr>
          </w:p>
          <w:p w:rsidR="00D64809" w:rsidRPr="00F54F49" w:rsidRDefault="00D64809" w:rsidP="00C070B7">
            <w:pPr>
              <w:spacing w:line="360" w:lineRule="auto"/>
              <w:jc w:val="both"/>
              <w:rPr>
                <w:rFonts w:ascii="Arial" w:hAnsi="Arial" w:cs="Arial"/>
                <w:lang w:val="id-ID"/>
              </w:rPr>
            </w:pPr>
            <w:r w:rsidRPr="00F54F49">
              <w:rPr>
                <w:rFonts w:ascii="Arial" w:hAnsi="Arial" w:cs="Arial"/>
                <w:lang w:val="id-ID"/>
              </w:rPr>
              <w:t>1.</w:t>
            </w:r>
          </w:p>
        </w:tc>
        <w:tc>
          <w:tcPr>
            <w:tcW w:w="1624"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Daging, ikan, udang dan olahannya</w:t>
            </w:r>
          </w:p>
        </w:tc>
        <w:tc>
          <w:tcPr>
            <w:tcW w:w="1559"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rPr>
                <w:rFonts w:ascii="Arial" w:hAnsi="Arial" w:cs="Arial"/>
                <w:lang w:val="id-ID"/>
              </w:rPr>
            </w:pPr>
          </w:p>
          <w:p w:rsidR="00D64809" w:rsidRPr="00F54F49" w:rsidRDefault="00D64809" w:rsidP="00C070B7">
            <w:pPr>
              <w:spacing w:line="360" w:lineRule="auto"/>
              <w:rPr>
                <w:rFonts w:ascii="Arial" w:hAnsi="Arial" w:cs="Arial"/>
                <w:lang w:val="id-ID"/>
              </w:rPr>
            </w:pPr>
            <w:r w:rsidRPr="00F54F49">
              <w:rPr>
                <w:rFonts w:ascii="Arial" w:hAnsi="Arial" w:cs="Arial"/>
                <w:lang w:val="id-ID"/>
              </w:rPr>
              <w:t xml:space="preserve">- 5 </w:t>
            </w:r>
            <w:r w:rsidRPr="00F54F49">
              <w:rPr>
                <w:rFonts w:ascii="Arial" w:hAnsi="Arial" w:cs="Arial"/>
                <w:vertAlign w:val="superscript"/>
                <w:lang w:val="id-ID"/>
              </w:rPr>
              <w:t>o</w:t>
            </w:r>
            <w:r w:rsidRPr="00F54F49">
              <w:rPr>
                <w:rFonts w:ascii="Arial" w:hAnsi="Arial" w:cs="Arial"/>
                <w:lang w:val="id-ID"/>
              </w:rPr>
              <w:t>s/d 0</w:t>
            </w:r>
            <w:r w:rsidRPr="00F54F49">
              <w:rPr>
                <w:rFonts w:ascii="Arial" w:hAnsi="Arial" w:cs="Arial"/>
                <w:vertAlign w:val="superscript"/>
                <w:lang w:val="id-ID"/>
              </w:rPr>
              <w:t>o</w:t>
            </w:r>
            <w:r w:rsidRPr="00F54F49">
              <w:rPr>
                <w:rFonts w:ascii="Arial" w:hAnsi="Arial" w:cs="Arial"/>
                <w:lang w:val="id-ID"/>
              </w:rPr>
              <w:t>C</w:t>
            </w:r>
          </w:p>
        </w:tc>
        <w:tc>
          <w:tcPr>
            <w:tcW w:w="1701"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p>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-10</w:t>
            </w:r>
            <w:r w:rsidRPr="00F54F49">
              <w:rPr>
                <w:rFonts w:ascii="Arial" w:hAnsi="Arial" w:cs="Arial"/>
                <w:vertAlign w:val="superscript"/>
                <w:lang w:val="id-ID"/>
              </w:rPr>
              <w:t>o</w:t>
            </w:r>
            <w:r w:rsidRPr="00F54F49">
              <w:rPr>
                <w:rFonts w:ascii="Arial" w:hAnsi="Arial" w:cs="Arial"/>
                <w:lang w:val="id-ID"/>
              </w:rPr>
              <w:t xml:space="preserve">s/d –5 </w:t>
            </w:r>
            <w:r w:rsidRPr="00F54F49">
              <w:rPr>
                <w:rFonts w:ascii="Arial" w:hAnsi="Arial" w:cs="Arial"/>
                <w:vertAlign w:val="superscript"/>
                <w:lang w:val="id-ID"/>
              </w:rPr>
              <w:t>o</w:t>
            </w:r>
            <w:r w:rsidRPr="00F54F49">
              <w:rPr>
                <w:rFonts w:ascii="Arial" w:hAnsi="Arial" w:cs="Arial"/>
                <w:lang w:val="id-ID"/>
              </w:rPr>
              <w:t>C</w:t>
            </w:r>
          </w:p>
        </w:tc>
        <w:tc>
          <w:tcPr>
            <w:tcW w:w="1560"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p>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&gt; -10</w:t>
            </w:r>
            <w:r w:rsidRPr="00F54F49">
              <w:rPr>
                <w:rFonts w:ascii="Arial" w:hAnsi="Arial" w:cs="Arial"/>
                <w:vertAlign w:val="superscript"/>
                <w:lang w:val="id-ID"/>
              </w:rPr>
              <w:t>o</w:t>
            </w:r>
            <w:r w:rsidRPr="00F54F49">
              <w:rPr>
                <w:rFonts w:ascii="Arial" w:hAnsi="Arial" w:cs="Arial"/>
                <w:lang w:val="id-ID"/>
              </w:rPr>
              <w:t>C</w:t>
            </w:r>
          </w:p>
        </w:tc>
      </w:tr>
      <w:tr w:rsidR="00D64809" w:rsidRPr="00F54F49" w:rsidTr="00C070B7">
        <w:trPr>
          <w:trHeight w:val="681"/>
        </w:trPr>
        <w:tc>
          <w:tcPr>
            <w:tcW w:w="894"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both"/>
              <w:rPr>
                <w:rFonts w:ascii="Arial" w:hAnsi="Arial" w:cs="Arial"/>
                <w:lang w:val="id-ID"/>
              </w:rPr>
            </w:pPr>
          </w:p>
          <w:p w:rsidR="00D64809" w:rsidRPr="00F54F49" w:rsidRDefault="00D64809" w:rsidP="00C070B7">
            <w:pPr>
              <w:spacing w:line="360" w:lineRule="auto"/>
              <w:jc w:val="both"/>
              <w:rPr>
                <w:rFonts w:ascii="Arial" w:hAnsi="Arial" w:cs="Arial"/>
                <w:lang w:val="id-ID"/>
              </w:rPr>
            </w:pPr>
            <w:r w:rsidRPr="00F54F49">
              <w:rPr>
                <w:rFonts w:ascii="Arial" w:hAnsi="Arial" w:cs="Arial"/>
                <w:lang w:val="id-ID"/>
              </w:rPr>
              <w:t>2.</w:t>
            </w:r>
          </w:p>
        </w:tc>
        <w:tc>
          <w:tcPr>
            <w:tcW w:w="1624"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Telor, susu dan olahannya</w:t>
            </w:r>
          </w:p>
        </w:tc>
        <w:tc>
          <w:tcPr>
            <w:tcW w:w="1559"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p>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 xml:space="preserve">5 </w:t>
            </w:r>
            <w:r w:rsidRPr="00F54F49">
              <w:rPr>
                <w:rFonts w:ascii="Arial" w:hAnsi="Arial" w:cs="Arial"/>
                <w:vertAlign w:val="superscript"/>
                <w:lang w:val="id-ID"/>
              </w:rPr>
              <w:t>o</w:t>
            </w:r>
            <w:r w:rsidRPr="00F54F49">
              <w:rPr>
                <w:rFonts w:ascii="Arial" w:hAnsi="Arial" w:cs="Arial"/>
                <w:lang w:val="id-ID"/>
              </w:rPr>
              <w:t xml:space="preserve"> s/d 7</w:t>
            </w:r>
            <w:r w:rsidRPr="00F54F49">
              <w:rPr>
                <w:rFonts w:ascii="Arial" w:hAnsi="Arial" w:cs="Arial"/>
                <w:vertAlign w:val="superscript"/>
                <w:lang w:val="id-ID"/>
              </w:rPr>
              <w:t>o</w:t>
            </w:r>
            <w:r w:rsidRPr="00F54F49">
              <w:rPr>
                <w:rFonts w:ascii="Arial" w:hAnsi="Arial" w:cs="Arial"/>
                <w:lang w:val="id-ID"/>
              </w:rPr>
              <w:t>C</w:t>
            </w:r>
          </w:p>
        </w:tc>
        <w:tc>
          <w:tcPr>
            <w:tcW w:w="1701"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p>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- 5</w:t>
            </w:r>
            <w:r w:rsidRPr="00F54F49">
              <w:rPr>
                <w:rFonts w:ascii="Arial" w:hAnsi="Arial" w:cs="Arial"/>
                <w:vertAlign w:val="superscript"/>
                <w:lang w:val="id-ID"/>
              </w:rPr>
              <w:t>o</w:t>
            </w:r>
            <w:r w:rsidRPr="00F54F49">
              <w:rPr>
                <w:rFonts w:ascii="Arial" w:hAnsi="Arial" w:cs="Arial"/>
                <w:lang w:val="id-ID"/>
              </w:rPr>
              <w:t>s/d 0</w:t>
            </w:r>
            <w:r w:rsidRPr="00F54F49">
              <w:rPr>
                <w:rFonts w:ascii="Arial" w:hAnsi="Arial" w:cs="Arial"/>
                <w:vertAlign w:val="superscript"/>
                <w:lang w:val="id-ID"/>
              </w:rPr>
              <w:t>o</w:t>
            </w:r>
            <w:r w:rsidRPr="00F54F49">
              <w:rPr>
                <w:rFonts w:ascii="Arial" w:hAnsi="Arial" w:cs="Arial"/>
                <w:lang w:val="id-ID"/>
              </w:rPr>
              <w:t>C</w:t>
            </w:r>
          </w:p>
        </w:tc>
        <w:tc>
          <w:tcPr>
            <w:tcW w:w="1560"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p>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 xml:space="preserve">&gt; - 5 </w:t>
            </w:r>
            <w:r w:rsidRPr="00F54F49">
              <w:rPr>
                <w:rFonts w:ascii="Arial" w:hAnsi="Arial" w:cs="Arial"/>
                <w:vertAlign w:val="superscript"/>
                <w:lang w:val="id-ID"/>
              </w:rPr>
              <w:t>o</w:t>
            </w:r>
            <w:r w:rsidRPr="00F54F49">
              <w:rPr>
                <w:rFonts w:ascii="Arial" w:hAnsi="Arial" w:cs="Arial"/>
                <w:lang w:val="id-ID"/>
              </w:rPr>
              <w:t>C</w:t>
            </w:r>
          </w:p>
        </w:tc>
      </w:tr>
      <w:tr w:rsidR="00D64809" w:rsidRPr="00F54F49" w:rsidTr="00C070B7">
        <w:trPr>
          <w:trHeight w:val="681"/>
        </w:trPr>
        <w:tc>
          <w:tcPr>
            <w:tcW w:w="894"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both"/>
              <w:rPr>
                <w:rFonts w:ascii="Arial" w:hAnsi="Arial" w:cs="Arial"/>
                <w:lang w:val="id-ID"/>
              </w:rPr>
            </w:pPr>
          </w:p>
          <w:p w:rsidR="00D64809" w:rsidRPr="00F54F49" w:rsidRDefault="00D64809" w:rsidP="00C070B7">
            <w:pPr>
              <w:spacing w:line="360" w:lineRule="auto"/>
              <w:jc w:val="both"/>
              <w:rPr>
                <w:rFonts w:ascii="Arial" w:hAnsi="Arial" w:cs="Arial"/>
                <w:lang w:val="id-ID"/>
              </w:rPr>
            </w:pPr>
            <w:r w:rsidRPr="00F54F49">
              <w:rPr>
                <w:rFonts w:ascii="Arial" w:hAnsi="Arial" w:cs="Arial"/>
                <w:lang w:val="id-ID"/>
              </w:rPr>
              <w:t>3.</w:t>
            </w:r>
          </w:p>
        </w:tc>
        <w:tc>
          <w:tcPr>
            <w:tcW w:w="1624"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Sayur, buah dan minuman</w:t>
            </w:r>
          </w:p>
        </w:tc>
        <w:tc>
          <w:tcPr>
            <w:tcW w:w="1559"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p>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10</w:t>
            </w:r>
            <w:r w:rsidRPr="00F54F49">
              <w:rPr>
                <w:rFonts w:ascii="Arial" w:hAnsi="Arial" w:cs="Arial"/>
                <w:vertAlign w:val="superscript"/>
                <w:lang w:val="id-ID"/>
              </w:rPr>
              <w:t>o</w:t>
            </w:r>
            <w:r w:rsidRPr="00F54F49">
              <w:rPr>
                <w:rFonts w:ascii="Arial" w:hAnsi="Arial" w:cs="Arial"/>
                <w:lang w:val="id-ID"/>
              </w:rPr>
              <w:t>C</w:t>
            </w:r>
          </w:p>
        </w:tc>
        <w:tc>
          <w:tcPr>
            <w:tcW w:w="1701"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p>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10</w:t>
            </w:r>
            <w:r w:rsidRPr="00F54F49">
              <w:rPr>
                <w:rFonts w:ascii="Arial" w:hAnsi="Arial" w:cs="Arial"/>
                <w:vertAlign w:val="superscript"/>
                <w:lang w:val="id-ID"/>
              </w:rPr>
              <w:t>o</w:t>
            </w:r>
            <w:r w:rsidRPr="00F54F49">
              <w:rPr>
                <w:rFonts w:ascii="Arial" w:hAnsi="Arial" w:cs="Arial"/>
                <w:lang w:val="id-ID"/>
              </w:rPr>
              <w:t>C</w:t>
            </w:r>
          </w:p>
        </w:tc>
        <w:tc>
          <w:tcPr>
            <w:tcW w:w="1560"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p>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10</w:t>
            </w:r>
            <w:r w:rsidRPr="00F54F49">
              <w:rPr>
                <w:rFonts w:ascii="Arial" w:hAnsi="Arial" w:cs="Arial"/>
                <w:vertAlign w:val="superscript"/>
                <w:lang w:val="id-ID"/>
              </w:rPr>
              <w:t>o</w:t>
            </w:r>
            <w:r w:rsidRPr="00F54F49">
              <w:rPr>
                <w:rFonts w:ascii="Arial" w:hAnsi="Arial" w:cs="Arial"/>
                <w:lang w:val="id-ID"/>
              </w:rPr>
              <w:t>C</w:t>
            </w:r>
          </w:p>
        </w:tc>
      </w:tr>
      <w:tr w:rsidR="00D64809" w:rsidRPr="00F54F49" w:rsidTr="00C070B7">
        <w:trPr>
          <w:trHeight w:val="709"/>
        </w:trPr>
        <w:tc>
          <w:tcPr>
            <w:tcW w:w="894"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both"/>
              <w:rPr>
                <w:rFonts w:ascii="Arial" w:hAnsi="Arial" w:cs="Arial"/>
                <w:lang w:val="id-ID"/>
              </w:rPr>
            </w:pPr>
          </w:p>
          <w:p w:rsidR="00D64809" w:rsidRPr="00F54F49" w:rsidRDefault="00D64809" w:rsidP="00C070B7">
            <w:pPr>
              <w:spacing w:line="360" w:lineRule="auto"/>
              <w:jc w:val="both"/>
              <w:rPr>
                <w:rFonts w:ascii="Arial" w:hAnsi="Arial" w:cs="Arial"/>
                <w:lang w:val="id-ID"/>
              </w:rPr>
            </w:pPr>
            <w:r w:rsidRPr="00F54F49">
              <w:rPr>
                <w:rFonts w:ascii="Arial" w:hAnsi="Arial" w:cs="Arial"/>
                <w:lang w:val="id-ID"/>
              </w:rPr>
              <w:t>4.</w:t>
            </w:r>
          </w:p>
        </w:tc>
        <w:tc>
          <w:tcPr>
            <w:tcW w:w="1624"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Tepung dan biji</w:t>
            </w:r>
          </w:p>
        </w:tc>
        <w:tc>
          <w:tcPr>
            <w:tcW w:w="1559"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25</w:t>
            </w:r>
            <w:r w:rsidRPr="00F54F49">
              <w:rPr>
                <w:rFonts w:ascii="Arial" w:hAnsi="Arial" w:cs="Arial"/>
                <w:vertAlign w:val="superscript"/>
                <w:lang w:val="id-ID"/>
              </w:rPr>
              <w:t>o</w:t>
            </w:r>
            <w:r w:rsidRPr="00F54F49">
              <w:rPr>
                <w:rFonts w:ascii="Arial" w:hAnsi="Arial" w:cs="Arial"/>
                <w:lang w:val="id-ID"/>
              </w:rPr>
              <w:t>C atau suhu ruang</w:t>
            </w:r>
          </w:p>
        </w:tc>
        <w:tc>
          <w:tcPr>
            <w:tcW w:w="1701"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25</w:t>
            </w:r>
            <w:r w:rsidRPr="00F54F49">
              <w:rPr>
                <w:rFonts w:ascii="Arial" w:hAnsi="Arial" w:cs="Arial"/>
                <w:vertAlign w:val="superscript"/>
                <w:lang w:val="id-ID"/>
              </w:rPr>
              <w:t>o</w:t>
            </w:r>
            <w:r w:rsidRPr="00F54F49">
              <w:rPr>
                <w:rFonts w:ascii="Arial" w:hAnsi="Arial" w:cs="Arial"/>
                <w:lang w:val="id-ID"/>
              </w:rPr>
              <w:t>C atau suhu ruang</w:t>
            </w:r>
          </w:p>
        </w:tc>
        <w:tc>
          <w:tcPr>
            <w:tcW w:w="1560" w:type="dxa"/>
            <w:tcBorders>
              <w:left w:val="single" w:sz="4" w:space="0" w:color="FFFFFF" w:themeColor="background1"/>
              <w:right w:val="single" w:sz="4" w:space="0" w:color="FFFFFF" w:themeColor="background1"/>
            </w:tcBorders>
          </w:tcPr>
          <w:p w:rsidR="00D64809" w:rsidRPr="00F54F49" w:rsidRDefault="00D64809" w:rsidP="00C070B7">
            <w:pPr>
              <w:spacing w:line="360" w:lineRule="auto"/>
              <w:jc w:val="center"/>
              <w:rPr>
                <w:rFonts w:ascii="Arial" w:hAnsi="Arial" w:cs="Arial"/>
                <w:lang w:val="id-ID"/>
              </w:rPr>
            </w:pPr>
            <w:r w:rsidRPr="00F54F49">
              <w:rPr>
                <w:rFonts w:ascii="Arial" w:hAnsi="Arial" w:cs="Arial"/>
                <w:lang w:val="id-ID"/>
              </w:rPr>
              <w:t>25</w:t>
            </w:r>
            <w:r w:rsidRPr="00F54F49">
              <w:rPr>
                <w:rFonts w:ascii="Arial" w:hAnsi="Arial" w:cs="Arial"/>
                <w:vertAlign w:val="superscript"/>
                <w:lang w:val="id-ID"/>
              </w:rPr>
              <w:t>o</w:t>
            </w:r>
            <w:r w:rsidRPr="00F54F49">
              <w:rPr>
                <w:rFonts w:ascii="Arial" w:hAnsi="Arial" w:cs="Arial"/>
                <w:lang w:val="id-ID"/>
              </w:rPr>
              <w:t>C atau suhu ruang</w:t>
            </w:r>
          </w:p>
        </w:tc>
      </w:tr>
    </w:tbl>
    <w:p w:rsidR="00354EC0" w:rsidRPr="00DA3689" w:rsidRDefault="00354EC0" w:rsidP="00D83DFE">
      <w:pPr>
        <w:spacing w:after="0" w:line="360" w:lineRule="auto"/>
        <w:ind w:left="284" w:firstLine="720"/>
        <w:jc w:val="center"/>
        <w:rPr>
          <w:rFonts w:ascii="Arial" w:hAnsi="Arial" w:cs="Arial"/>
          <w:b/>
          <w:i/>
          <w:lang w:val="id-ID"/>
        </w:rPr>
      </w:pPr>
    </w:p>
    <w:p w:rsidR="00354EC0" w:rsidRPr="00DA3689" w:rsidRDefault="00354EC0" w:rsidP="00D83DFE">
      <w:pPr>
        <w:spacing w:after="0" w:line="360" w:lineRule="auto"/>
        <w:ind w:left="284" w:firstLine="720"/>
        <w:jc w:val="center"/>
        <w:rPr>
          <w:rFonts w:ascii="Arial" w:hAnsi="Arial" w:cs="Arial"/>
          <w:b/>
          <w:i/>
          <w:lang w:val="id-ID"/>
        </w:rPr>
      </w:pPr>
    </w:p>
    <w:p w:rsidR="00354EC0" w:rsidRPr="00DA3689" w:rsidRDefault="00354EC0" w:rsidP="00D83DFE">
      <w:pPr>
        <w:spacing w:after="0" w:line="360" w:lineRule="auto"/>
        <w:ind w:left="284" w:firstLine="720"/>
        <w:jc w:val="center"/>
        <w:rPr>
          <w:rFonts w:ascii="Arial" w:hAnsi="Arial" w:cs="Arial"/>
          <w:b/>
          <w:i/>
          <w:lang w:val="id-ID"/>
        </w:rPr>
      </w:pPr>
    </w:p>
    <w:p w:rsidR="00354EC0" w:rsidRPr="00DA3689" w:rsidRDefault="00354EC0" w:rsidP="00D83DFE">
      <w:pPr>
        <w:spacing w:after="0" w:line="360" w:lineRule="auto"/>
        <w:ind w:left="284" w:firstLine="720"/>
        <w:jc w:val="center"/>
        <w:rPr>
          <w:rFonts w:ascii="Arial" w:hAnsi="Arial" w:cs="Arial"/>
          <w:b/>
          <w:i/>
          <w:lang w:val="id-ID"/>
        </w:rPr>
      </w:pPr>
    </w:p>
    <w:p w:rsidR="00354EC0" w:rsidRPr="00DA3689" w:rsidRDefault="00354EC0" w:rsidP="00D83DFE">
      <w:pPr>
        <w:spacing w:after="0" w:line="360" w:lineRule="auto"/>
        <w:ind w:left="284" w:firstLine="720"/>
        <w:jc w:val="center"/>
        <w:rPr>
          <w:rFonts w:ascii="Arial" w:hAnsi="Arial" w:cs="Arial"/>
          <w:b/>
          <w:i/>
          <w:lang w:val="id-ID"/>
        </w:rPr>
      </w:pPr>
    </w:p>
    <w:p w:rsidR="00354EC0" w:rsidRPr="00DA3689" w:rsidRDefault="00354EC0" w:rsidP="00D83DFE">
      <w:pPr>
        <w:spacing w:after="0" w:line="360" w:lineRule="auto"/>
        <w:ind w:left="284" w:firstLine="720"/>
        <w:jc w:val="center"/>
        <w:rPr>
          <w:rFonts w:ascii="Arial" w:hAnsi="Arial" w:cs="Arial"/>
          <w:b/>
          <w:i/>
          <w:lang w:val="id-ID"/>
        </w:rPr>
      </w:pPr>
    </w:p>
    <w:p w:rsidR="00354EC0" w:rsidRPr="00DA3689" w:rsidRDefault="00354EC0" w:rsidP="00D83DFE">
      <w:pPr>
        <w:spacing w:after="0" w:line="360" w:lineRule="auto"/>
        <w:ind w:left="284" w:firstLine="720"/>
        <w:jc w:val="center"/>
        <w:rPr>
          <w:rFonts w:ascii="Arial" w:hAnsi="Arial" w:cs="Arial"/>
          <w:b/>
          <w:i/>
          <w:lang w:val="id-ID"/>
        </w:rPr>
      </w:pPr>
    </w:p>
    <w:p w:rsidR="00D64809" w:rsidRPr="00DA3689" w:rsidRDefault="00D64809" w:rsidP="00D83DFE">
      <w:pPr>
        <w:spacing w:after="0" w:line="360" w:lineRule="auto"/>
        <w:ind w:left="284" w:firstLine="720"/>
        <w:jc w:val="center"/>
        <w:rPr>
          <w:rFonts w:ascii="Arial" w:hAnsi="Arial" w:cs="Arial"/>
          <w:b/>
          <w:i/>
          <w:lang w:val="id-ID"/>
        </w:rPr>
      </w:pPr>
    </w:p>
    <w:p w:rsidR="00D64809" w:rsidRPr="00DA3689" w:rsidRDefault="00D64809" w:rsidP="00D83DFE">
      <w:pPr>
        <w:spacing w:after="0" w:line="360" w:lineRule="auto"/>
        <w:ind w:left="284" w:firstLine="720"/>
        <w:jc w:val="center"/>
        <w:rPr>
          <w:rFonts w:ascii="Arial" w:hAnsi="Arial" w:cs="Arial"/>
          <w:b/>
          <w:i/>
          <w:lang w:val="id-ID"/>
        </w:rPr>
      </w:pPr>
    </w:p>
    <w:p w:rsidR="00D64809" w:rsidRPr="00DA3689" w:rsidRDefault="00D64809" w:rsidP="00D83DFE">
      <w:pPr>
        <w:spacing w:after="0" w:line="360" w:lineRule="auto"/>
        <w:ind w:left="284" w:firstLine="720"/>
        <w:jc w:val="center"/>
        <w:rPr>
          <w:rFonts w:ascii="Arial" w:hAnsi="Arial" w:cs="Arial"/>
          <w:b/>
          <w:i/>
          <w:lang w:val="id-ID"/>
        </w:rPr>
      </w:pPr>
    </w:p>
    <w:p w:rsidR="00D64809" w:rsidRPr="00DA3689" w:rsidRDefault="00D64809" w:rsidP="00D83DFE">
      <w:pPr>
        <w:spacing w:after="0" w:line="360" w:lineRule="auto"/>
        <w:ind w:left="284" w:firstLine="720"/>
        <w:jc w:val="center"/>
        <w:rPr>
          <w:rFonts w:ascii="Arial" w:hAnsi="Arial" w:cs="Arial"/>
          <w:b/>
          <w:i/>
          <w:lang w:val="id-ID"/>
        </w:rPr>
      </w:pPr>
    </w:p>
    <w:p w:rsidR="00D64809" w:rsidRPr="00DA3689" w:rsidRDefault="00D64809" w:rsidP="00D83DFE">
      <w:pPr>
        <w:spacing w:after="0" w:line="360" w:lineRule="auto"/>
        <w:ind w:left="284" w:firstLine="720"/>
        <w:jc w:val="center"/>
        <w:rPr>
          <w:rFonts w:ascii="Arial" w:hAnsi="Arial" w:cs="Arial"/>
          <w:b/>
          <w:i/>
          <w:lang w:val="id-ID"/>
        </w:rPr>
      </w:pPr>
    </w:p>
    <w:p w:rsidR="00D64809" w:rsidRPr="00886EC4" w:rsidRDefault="00D64809" w:rsidP="00D83DFE">
      <w:pPr>
        <w:spacing w:after="0" w:line="360" w:lineRule="auto"/>
        <w:ind w:left="284" w:firstLine="720"/>
        <w:jc w:val="center"/>
        <w:rPr>
          <w:rFonts w:ascii="Arial" w:hAnsi="Arial" w:cs="Arial"/>
          <w:b/>
          <w:i/>
          <w:lang w:val="id-ID"/>
        </w:rPr>
      </w:pPr>
    </w:p>
    <w:p w:rsidR="00D64809" w:rsidRPr="00886EC4" w:rsidRDefault="00D64809" w:rsidP="00D83DFE">
      <w:pPr>
        <w:spacing w:after="0" w:line="360" w:lineRule="auto"/>
        <w:ind w:left="284" w:firstLine="720"/>
        <w:jc w:val="center"/>
        <w:rPr>
          <w:rFonts w:ascii="Arial" w:hAnsi="Arial" w:cs="Arial"/>
          <w:b/>
          <w:i/>
          <w:lang w:val="id-ID"/>
        </w:rPr>
      </w:pPr>
    </w:p>
    <w:p w:rsidR="00D64809" w:rsidRPr="00886EC4" w:rsidRDefault="00D64809" w:rsidP="00D83DFE">
      <w:pPr>
        <w:spacing w:after="0" w:line="360" w:lineRule="auto"/>
        <w:ind w:left="284" w:firstLine="720"/>
        <w:jc w:val="center"/>
        <w:rPr>
          <w:rFonts w:ascii="Arial" w:hAnsi="Arial" w:cs="Arial"/>
          <w:b/>
          <w:i/>
          <w:lang w:val="id-ID"/>
        </w:rPr>
      </w:pPr>
    </w:p>
    <w:p w:rsidR="00257C91" w:rsidRPr="00886EC4" w:rsidRDefault="00257C91" w:rsidP="004B65C9">
      <w:pPr>
        <w:pStyle w:val="ListParagraph"/>
        <w:numPr>
          <w:ilvl w:val="1"/>
          <w:numId w:val="23"/>
        </w:numPr>
        <w:spacing w:after="0" w:line="360" w:lineRule="auto"/>
        <w:ind w:left="284" w:hanging="284"/>
        <w:jc w:val="both"/>
        <w:rPr>
          <w:rFonts w:ascii="Arial" w:hAnsi="Arial" w:cs="Arial"/>
          <w:lang w:val="id-ID"/>
        </w:rPr>
      </w:pPr>
      <w:r w:rsidRPr="00886EC4">
        <w:rPr>
          <w:rFonts w:ascii="Arial" w:hAnsi="Arial" w:cs="Arial"/>
          <w:lang w:val="id-ID"/>
        </w:rPr>
        <w:t xml:space="preserve">Ketebalan dan bahan padat tidak lebih dari 10 cm </w:t>
      </w:r>
    </w:p>
    <w:p w:rsidR="00257C91" w:rsidRPr="00886EC4" w:rsidRDefault="00257C91" w:rsidP="004B65C9">
      <w:pPr>
        <w:pStyle w:val="ListParagraph"/>
        <w:numPr>
          <w:ilvl w:val="1"/>
          <w:numId w:val="23"/>
        </w:numPr>
        <w:spacing w:after="0" w:line="360" w:lineRule="auto"/>
        <w:ind w:left="284" w:hanging="284"/>
        <w:jc w:val="both"/>
        <w:rPr>
          <w:rFonts w:ascii="Arial" w:hAnsi="Arial" w:cs="Arial"/>
          <w:lang w:val="id-ID"/>
        </w:rPr>
      </w:pPr>
      <w:r w:rsidRPr="00886EC4">
        <w:rPr>
          <w:rFonts w:ascii="Arial" w:hAnsi="Arial" w:cs="Arial"/>
          <w:lang w:val="id-ID"/>
        </w:rPr>
        <w:t xml:space="preserve"> Kelembaban penyimpanan dalam ruangan : 80% – 90% </w:t>
      </w:r>
    </w:p>
    <w:p w:rsidR="00257C91" w:rsidRPr="00886EC4" w:rsidRDefault="00257C91" w:rsidP="004B65C9">
      <w:pPr>
        <w:pStyle w:val="ListParagraph"/>
        <w:numPr>
          <w:ilvl w:val="1"/>
          <w:numId w:val="23"/>
        </w:numPr>
        <w:spacing w:after="0" w:line="360" w:lineRule="auto"/>
        <w:ind w:left="284" w:hanging="284"/>
        <w:jc w:val="both"/>
        <w:rPr>
          <w:rFonts w:ascii="Arial" w:hAnsi="Arial" w:cs="Arial"/>
          <w:lang w:val="id-ID"/>
        </w:rPr>
      </w:pPr>
      <w:r w:rsidRPr="00886EC4">
        <w:rPr>
          <w:rFonts w:ascii="Arial" w:hAnsi="Arial" w:cs="Arial"/>
          <w:lang w:val="id-ID"/>
        </w:rPr>
        <w:t xml:space="preserve"> Penyimpanan bahan makanan olahan pabrik Makanan dalam kemasan te</w:t>
      </w:r>
      <w:r w:rsidR="00BD29A5" w:rsidRPr="00886EC4">
        <w:rPr>
          <w:rFonts w:ascii="Arial" w:hAnsi="Arial" w:cs="Arial"/>
          <w:lang w:val="id-ID"/>
        </w:rPr>
        <w:t>rtutup disimpan pada suhu + 10</w:t>
      </w:r>
      <w:r w:rsidR="00BD29A5" w:rsidRPr="00886EC4">
        <w:rPr>
          <w:rFonts w:ascii="Arial" w:hAnsi="Arial" w:cs="Arial"/>
          <w:vertAlign w:val="superscript"/>
          <w:lang w:val="id-ID"/>
        </w:rPr>
        <w:t xml:space="preserve"> o</w:t>
      </w:r>
      <w:r w:rsidR="00BD29A5" w:rsidRPr="00886EC4">
        <w:rPr>
          <w:rFonts w:ascii="Arial" w:hAnsi="Arial" w:cs="Arial"/>
          <w:lang w:val="id-ID"/>
        </w:rPr>
        <w:t>C</w:t>
      </w:r>
      <w:r w:rsidRPr="00886EC4">
        <w:rPr>
          <w:rFonts w:ascii="Arial" w:hAnsi="Arial" w:cs="Arial"/>
          <w:lang w:val="id-ID"/>
        </w:rPr>
        <w:t xml:space="preserve">. </w:t>
      </w:r>
    </w:p>
    <w:p w:rsidR="00BD29A5" w:rsidRPr="00886EC4" w:rsidRDefault="00257C91" w:rsidP="004B65C9">
      <w:pPr>
        <w:pStyle w:val="ListParagraph"/>
        <w:numPr>
          <w:ilvl w:val="1"/>
          <w:numId w:val="23"/>
        </w:numPr>
        <w:spacing w:after="0" w:line="360" w:lineRule="auto"/>
        <w:ind w:left="284" w:hanging="284"/>
        <w:jc w:val="both"/>
        <w:rPr>
          <w:rFonts w:ascii="Arial" w:hAnsi="Arial" w:cs="Arial"/>
          <w:lang w:val="id-ID"/>
        </w:rPr>
      </w:pPr>
      <w:r w:rsidRPr="00886EC4">
        <w:rPr>
          <w:rFonts w:ascii="Arial" w:hAnsi="Arial" w:cs="Arial"/>
          <w:lang w:val="id-ID"/>
        </w:rPr>
        <w:t>Tidak menempel pada lantai, dinding atau langit-langit dengan ketentuan sebagai berikut :Jara</w:t>
      </w:r>
      <w:r w:rsidR="006A1B34" w:rsidRPr="00886EC4">
        <w:rPr>
          <w:rFonts w:ascii="Arial" w:hAnsi="Arial" w:cs="Arial"/>
          <w:lang w:val="id-ID"/>
        </w:rPr>
        <w:t xml:space="preserve">k bahan makanan dengan lantai </w:t>
      </w:r>
      <w:r w:rsidRPr="00886EC4">
        <w:rPr>
          <w:rFonts w:ascii="Arial" w:hAnsi="Arial" w:cs="Arial"/>
          <w:lang w:val="id-ID"/>
        </w:rPr>
        <w:t>15 cm</w:t>
      </w:r>
      <w:r w:rsidR="006A1B34" w:rsidRPr="00886EC4">
        <w:rPr>
          <w:rFonts w:ascii="Arial" w:hAnsi="Arial" w:cs="Arial"/>
          <w:lang w:val="id-ID"/>
        </w:rPr>
        <w:t>,j</w:t>
      </w:r>
      <w:r w:rsidRPr="00886EC4">
        <w:rPr>
          <w:rFonts w:ascii="Arial" w:hAnsi="Arial" w:cs="Arial"/>
          <w:lang w:val="id-ID"/>
        </w:rPr>
        <w:t>arak bahan makanan den</w:t>
      </w:r>
      <w:r w:rsidR="006A1B34" w:rsidRPr="00886EC4">
        <w:rPr>
          <w:rFonts w:ascii="Arial" w:hAnsi="Arial" w:cs="Arial"/>
          <w:lang w:val="id-ID"/>
        </w:rPr>
        <w:t xml:space="preserve">gan dinding </w:t>
      </w:r>
      <w:r w:rsidRPr="00886EC4">
        <w:rPr>
          <w:rFonts w:ascii="Arial" w:hAnsi="Arial" w:cs="Arial"/>
          <w:lang w:val="id-ID"/>
        </w:rPr>
        <w:t xml:space="preserve"> 5 cm</w:t>
      </w:r>
      <w:r w:rsidR="006A1B34" w:rsidRPr="00886EC4">
        <w:rPr>
          <w:rFonts w:ascii="Arial" w:hAnsi="Arial" w:cs="Arial"/>
          <w:lang w:val="id-ID"/>
        </w:rPr>
        <w:t>, j</w:t>
      </w:r>
      <w:r w:rsidRPr="00886EC4">
        <w:rPr>
          <w:rFonts w:ascii="Arial" w:hAnsi="Arial" w:cs="Arial"/>
          <w:lang w:val="id-ID"/>
        </w:rPr>
        <w:t>arak bahan makanan dengan langit-langit : 60 cm</w:t>
      </w:r>
      <w:r w:rsidR="006A1B34" w:rsidRPr="00886EC4">
        <w:rPr>
          <w:rFonts w:ascii="Arial" w:hAnsi="Arial" w:cs="Arial"/>
          <w:lang w:val="id-ID"/>
        </w:rPr>
        <w:t>.</w:t>
      </w:r>
    </w:p>
    <w:p w:rsidR="00316148" w:rsidRDefault="00316148" w:rsidP="00316148">
      <w:pPr>
        <w:pStyle w:val="ListParagraph"/>
        <w:spacing w:after="0" w:line="360" w:lineRule="auto"/>
        <w:ind w:left="284"/>
        <w:jc w:val="both"/>
        <w:rPr>
          <w:rFonts w:ascii="Arial" w:hAnsi="Arial" w:cs="Arial"/>
          <w:lang w:val="id-ID"/>
        </w:rPr>
      </w:pPr>
    </w:p>
    <w:p w:rsidR="0063137D" w:rsidRDefault="0063137D" w:rsidP="00316148">
      <w:pPr>
        <w:pStyle w:val="ListParagraph"/>
        <w:spacing w:after="0" w:line="360" w:lineRule="auto"/>
        <w:ind w:left="284"/>
        <w:jc w:val="both"/>
        <w:rPr>
          <w:rFonts w:ascii="Arial" w:hAnsi="Arial" w:cs="Arial"/>
          <w:lang w:val="id-ID"/>
        </w:rPr>
      </w:pPr>
    </w:p>
    <w:p w:rsidR="0063137D" w:rsidRPr="00886EC4" w:rsidRDefault="0063137D" w:rsidP="00316148">
      <w:pPr>
        <w:pStyle w:val="ListParagraph"/>
        <w:spacing w:after="0" w:line="360" w:lineRule="auto"/>
        <w:ind w:left="284"/>
        <w:jc w:val="both"/>
        <w:rPr>
          <w:rFonts w:ascii="Arial" w:hAnsi="Arial" w:cs="Arial"/>
          <w:lang w:val="id-ID"/>
        </w:rPr>
      </w:pPr>
    </w:p>
    <w:p w:rsidR="00607C58" w:rsidRPr="00886EC4" w:rsidRDefault="00257C91" w:rsidP="004B65C9">
      <w:pPr>
        <w:pStyle w:val="ListParagraph"/>
        <w:numPr>
          <w:ilvl w:val="0"/>
          <w:numId w:val="20"/>
        </w:numPr>
        <w:spacing w:after="0" w:line="360" w:lineRule="auto"/>
        <w:jc w:val="both"/>
        <w:rPr>
          <w:rFonts w:ascii="Arial" w:hAnsi="Arial" w:cs="Arial"/>
          <w:b/>
          <w:lang w:val="id-ID"/>
        </w:rPr>
      </w:pPr>
      <w:r w:rsidRPr="00886EC4">
        <w:rPr>
          <w:rFonts w:ascii="Arial" w:hAnsi="Arial" w:cs="Arial"/>
          <w:b/>
          <w:lang w:val="id-ID"/>
        </w:rPr>
        <w:lastRenderedPageBreak/>
        <w:t xml:space="preserve">Pengolahan </w:t>
      </w:r>
      <w:r w:rsidR="00607C58" w:rsidRPr="00886EC4">
        <w:rPr>
          <w:rFonts w:ascii="Arial" w:hAnsi="Arial" w:cs="Arial"/>
          <w:b/>
          <w:lang w:val="id-ID"/>
        </w:rPr>
        <w:t>M</w:t>
      </w:r>
      <w:r w:rsidRPr="00886EC4">
        <w:rPr>
          <w:rFonts w:ascii="Arial" w:hAnsi="Arial" w:cs="Arial"/>
          <w:b/>
          <w:lang w:val="id-ID"/>
        </w:rPr>
        <w:t>akanan</w:t>
      </w:r>
    </w:p>
    <w:p w:rsidR="00966073" w:rsidRPr="00886EC4" w:rsidRDefault="00607C58" w:rsidP="00D83DFE">
      <w:pPr>
        <w:spacing w:after="0" w:line="360" w:lineRule="auto"/>
        <w:ind w:firstLine="360"/>
        <w:jc w:val="both"/>
        <w:rPr>
          <w:rFonts w:ascii="Arial" w:hAnsi="Arial" w:cs="Arial"/>
          <w:lang w:val="id-ID"/>
        </w:rPr>
      </w:pPr>
      <w:r w:rsidRPr="00886EC4">
        <w:rPr>
          <w:rFonts w:ascii="Arial" w:hAnsi="Arial" w:cs="Arial"/>
          <w:lang w:val="id-ID"/>
        </w:rPr>
        <w:t>Pengolahan makanan adalah proses pengubahan bentuk dari bahan mentah menjadi makanan jadi/masak atau siap santap, dengan memperhatikan kaidah cara pengolahan makanan yang baik yaitu:</w:t>
      </w:r>
    </w:p>
    <w:p w:rsidR="00E83180" w:rsidRPr="00886EC4" w:rsidRDefault="00E83180" w:rsidP="004B65C9">
      <w:pPr>
        <w:pStyle w:val="ListParagraph"/>
        <w:numPr>
          <w:ilvl w:val="0"/>
          <w:numId w:val="35"/>
        </w:numPr>
        <w:spacing w:after="0" w:line="360" w:lineRule="auto"/>
        <w:ind w:left="709" w:hanging="283"/>
        <w:jc w:val="both"/>
        <w:rPr>
          <w:rFonts w:ascii="Arial" w:hAnsi="Arial" w:cs="Arial"/>
          <w:lang w:val="id-ID"/>
        </w:rPr>
      </w:pPr>
      <w:r w:rsidRPr="00886EC4">
        <w:rPr>
          <w:rFonts w:ascii="Arial" w:hAnsi="Arial" w:cs="Arial"/>
          <w:lang w:val="id-ID"/>
        </w:rPr>
        <w:t>Tempat pengolahan makanan</w:t>
      </w:r>
    </w:p>
    <w:p w:rsidR="00E83180" w:rsidRPr="00886EC4" w:rsidRDefault="00E83180" w:rsidP="00D83DFE">
      <w:pPr>
        <w:pStyle w:val="ListParagraph"/>
        <w:spacing w:after="0" w:line="360" w:lineRule="auto"/>
        <w:jc w:val="both"/>
        <w:rPr>
          <w:rFonts w:ascii="Arial" w:hAnsi="Arial" w:cs="Arial"/>
          <w:color w:val="333333"/>
          <w:shd w:val="clear" w:color="auto" w:fill="FFFFFF"/>
          <w:lang w:val="id-ID"/>
        </w:rPr>
      </w:pPr>
      <w:r w:rsidRPr="00886EC4">
        <w:rPr>
          <w:rFonts w:ascii="Arial" w:hAnsi="Arial" w:cs="Arial"/>
          <w:color w:val="333333"/>
          <w:shd w:val="clear" w:color="auto" w:fill="FFFFFF"/>
          <w:lang w:val="id-ID"/>
        </w:rPr>
        <w:t>Tempat pengolahan makanan adalah suatu tempat dimana makanan diolah, tempat pengolahan ini sering disebut dapur. Dapur mempunyai peranan yang penting dalam proses pengolahan makanan, karena itu kebersihan dapur dan lingkungan sekitarnya harus selalu terjaga dan diperhatikan. Dapur yang baik harus memenuhi persyaratan sanitasi.</w:t>
      </w:r>
    </w:p>
    <w:p w:rsidR="00E83180" w:rsidRPr="00886EC4" w:rsidRDefault="00E83180" w:rsidP="004B65C9">
      <w:pPr>
        <w:pStyle w:val="ListParagraph"/>
        <w:numPr>
          <w:ilvl w:val="0"/>
          <w:numId w:val="35"/>
        </w:numPr>
        <w:spacing w:after="0" w:line="360" w:lineRule="auto"/>
        <w:ind w:left="709" w:hanging="283"/>
        <w:jc w:val="both"/>
        <w:rPr>
          <w:rFonts w:ascii="Arial" w:hAnsi="Arial" w:cs="Arial"/>
          <w:lang w:val="id-ID"/>
        </w:rPr>
      </w:pPr>
      <w:r w:rsidRPr="00886EC4">
        <w:rPr>
          <w:rFonts w:ascii="Arial" w:hAnsi="Arial" w:cs="Arial"/>
          <w:lang w:val="id-ID"/>
        </w:rPr>
        <w:t>Tenaga pengolahan makanan/Penjamah makanan</w:t>
      </w:r>
    </w:p>
    <w:p w:rsidR="00E83180" w:rsidRPr="00886EC4" w:rsidRDefault="00E83180" w:rsidP="00D83DFE">
      <w:pPr>
        <w:pStyle w:val="ListParagraph"/>
        <w:spacing w:after="0" w:line="360" w:lineRule="auto"/>
        <w:ind w:firstLine="11"/>
        <w:jc w:val="both"/>
        <w:rPr>
          <w:rFonts w:ascii="Arial" w:hAnsi="Arial" w:cs="Arial"/>
          <w:color w:val="333333"/>
          <w:shd w:val="clear" w:color="auto" w:fill="FFFFFF"/>
          <w:lang w:val="id-ID"/>
        </w:rPr>
      </w:pPr>
      <w:r w:rsidRPr="00886EC4">
        <w:rPr>
          <w:rFonts w:ascii="Arial" w:hAnsi="Arial" w:cs="Arial"/>
          <w:color w:val="333333"/>
          <w:shd w:val="clear" w:color="auto" w:fill="FFFFFF"/>
          <w:lang w:val="id-ID"/>
        </w:rPr>
        <w:t>Penjamah makanan menurut Depkes RI (2006) adalah orang yang secara langsung berhubungan dengan makanan dan peralatan mulai dari tahap persiapan, pembersihan, pengolahan pengangkutan sampai penyajian. Dalam proses pengolahan makanan, peran dari penjamah makanan sangatlah besar peranannya.</w:t>
      </w:r>
      <w:r w:rsidR="007432A6" w:rsidRPr="00886EC4">
        <w:rPr>
          <w:rFonts w:ascii="Arial" w:hAnsi="Arial" w:cs="Arial"/>
          <w:color w:val="333333"/>
          <w:shd w:val="clear" w:color="auto" w:fill="FFFFFF"/>
          <w:lang w:val="id-ID"/>
        </w:rPr>
        <w:t xml:space="preserve"> Banyak infeksi yang ditularkan melalui penjamah makanan antara lain, </w:t>
      </w:r>
      <w:r w:rsidR="007432A6" w:rsidRPr="00886EC4">
        <w:rPr>
          <w:rFonts w:ascii="Arial" w:hAnsi="Arial" w:cs="Arial"/>
          <w:i/>
          <w:color w:val="333333"/>
          <w:shd w:val="clear" w:color="auto" w:fill="FFFFFF"/>
          <w:lang w:val="id-ID"/>
        </w:rPr>
        <w:t>Staphylococcus</w:t>
      </w:r>
      <w:r w:rsidR="007432A6" w:rsidRPr="00886EC4">
        <w:rPr>
          <w:rFonts w:ascii="Arial" w:hAnsi="Arial" w:cs="Arial"/>
          <w:color w:val="333333"/>
          <w:shd w:val="clear" w:color="auto" w:fill="FFFFFF"/>
          <w:lang w:val="id-ID"/>
        </w:rPr>
        <w:t xml:space="preserve"> ditularkan melalui hidung dan tenggorokan, kuman Clostridium </w:t>
      </w:r>
      <w:r w:rsidR="007432A6" w:rsidRPr="00886EC4">
        <w:rPr>
          <w:rFonts w:ascii="Arial" w:hAnsi="Arial" w:cs="Arial"/>
          <w:i/>
          <w:color w:val="333333"/>
          <w:shd w:val="clear" w:color="auto" w:fill="FFFFFF"/>
          <w:lang w:val="id-ID"/>
        </w:rPr>
        <w:t>perfringens, Strecoccus, Salmonella</w:t>
      </w:r>
      <w:r w:rsidR="007432A6" w:rsidRPr="00886EC4">
        <w:rPr>
          <w:rFonts w:ascii="Arial" w:hAnsi="Arial" w:cs="Arial"/>
          <w:color w:val="333333"/>
          <w:shd w:val="clear" w:color="auto" w:fill="FFFFFF"/>
          <w:lang w:val="id-ID"/>
        </w:rPr>
        <w:t xml:space="preserve"> dapat ditularkan melalui kulit. Oleh sebab itu penjamah makanan harus selalu keadaan sehat dan terampil.</w:t>
      </w:r>
    </w:p>
    <w:p w:rsidR="007432A6" w:rsidRPr="00886EC4" w:rsidRDefault="007432A6" w:rsidP="004B65C9">
      <w:pPr>
        <w:pStyle w:val="ListParagraph"/>
        <w:numPr>
          <w:ilvl w:val="0"/>
          <w:numId w:val="35"/>
        </w:numPr>
        <w:spacing w:after="0" w:line="360" w:lineRule="auto"/>
        <w:ind w:left="709" w:hanging="283"/>
        <w:jc w:val="both"/>
        <w:rPr>
          <w:rFonts w:ascii="Arial" w:hAnsi="Arial" w:cs="Arial"/>
          <w:lang w:val="id-ID"/>
        </w:rPr>
      </w:pPr>
      <w:r w:rsidRPr="00886EC4">
        <w:rPr>
          <w:rFonts w:ascii="Arial" w:hAnsi="Arial" w:cs="Arial"/>
          <w:lang w:val="id-ID"/>
        </w:rPr>
        <w:t>Cara pengolahan makanan</w:t>
      </w:r>
    </w:p>
    <w:p w:rsidR="0063137D" w:rsidRDefault="007432A6" w:rsidP="0063137D">
      <w:pPr>
        <w:pStyle w:val="ListParagraph"/>
        <w:spacing w:after="0" w:line="360" w:lineRule="auto"/>
        <w:ind w:left="709"/>
        <w:jc w:val="both"/>
        <w:rPr>
          <w:rFonts w:ascii="Arial" w:hAnsi="Arial" w:cs="Arial"/>
          <w:color w:val="333333"/>
          <w:shd w:val="clear" w:color="auto" w:fill="FFFFFF"/>
        </w:rPr>
      </w:pPr>
      <w:r w:rsidRPr="00886EC4">
        <w:rPr>
          <w:rFonts w:ascii="Arial" w:hAnsi="Arial" w:cs="Arial"/>
          <w:color w:val="333333"/>
          <w:shd w:val="clear" w:color="auto" w:fill="FFFFFF"/>
          <w:lang w:val="id-ID"/>
        </w:rPr>
        <w:t>Cara pengolahan yang baik adalah tidak terjadinya kerusakan-kerusakan makanan sebagai akibat cara pengolahan yang salah dan mengikui kaidah atau prinsip-prinsip higiene dan sanitasi yang baik atau disebut GMP (</w:t>
      </w:r>
      <w:r w:rsidRPr="00886EC4">
        <w:rPr>
          <w:rFonts w:ascii="Arial" w:hAnsi="Arial" w:cs="Arial"/>
          <w:i/>
          <w:color w:val="333333"/>
          <w:shd w:val="clear" w:color="auto" w:fill="FFFFFF"/>
          <w:lang w:val="id-ID"/>
        </w:rPr>
        <w:t>good manufacturing practice</w:t>
      </w:r>
      <w:r w:rsidRPr="00886EC4">
        <w:rPr>
          <w:rFonts w:ascii="Arial" w:hAnsi="Arial" w:cs="Arial"/>
          <w:color w:val="333333"/>
          <w:shd w:val="clear" w:color="auto" w:fill="FFFFFF"/>
          <w:lang w:val="id-ID"/>
        </w:rPr>
        <w:t>).</w:t>
      </w:r>
    </w:p>
    <w:p w:rsidR="00E06E1B" w:rsidRPr="00E06E1B" w:rsidRDefault="00E06E1B" w:rsidP="0063137D">
      <w:pPr>
        <w:pStyle w:val="ListParagraph"/>
        <w:spacing w:after="0" w:line="360" w:lineRule="auto"/>
        <w:ind w:left="709"/>
        <w:jc w:val="both"/>
        <w:rPr>
          <w:rFonts w:ascii="Arial" w:hAnsi="Arial" w:cs="Arial"/>
          <w:color w:val="333333"/>
          <w:shd w:val="clear" w:color="auto" w:fill="FFFFFF"/>
        </w:rPr>
      </w:pPr>
    </w:p>
    <w:p w:rsidR="007B3278" w:rsidRPr="00886EC4" w:rsidRDefault="00607C58" w:rsidP="004B65C9">
      <w:pPr>
        <w:pStyle w:val="ListParagraph"/>
        <w:numPr>
          <w:ilvl w:val="0"/>
          <w:numId w:val="20"/>
        </w:numPr>
        <w:spacing w:after="0" w:line="360" w:lineRule="auto"/>
        <w:jc w:val="both"/>
        <w:rPr>
          <w:rFonts w:ascii="Arial" w:hAnsi="Arial" w:cs="Arial"/>
          <w:b/>
          <w:lang w:val="id-ID"/>
        </w:rPr>
      </w:pPr>
      <w:r w:rsidRPr="00886EC4">
        <w:rPr>
          <w:rFonts w:ascii="Arial" w:hAnsi="Arial" w:cs="Arial"/>
          <w:b/>
          <w:lang w:val="id-ID"/>
        </w:rPr>
        <w:t>Penyimpanan Makanan Jadi</w:t>
      </w:r>
      <w:r w:rsidR="0011343C" w:rsidRPr="00886EC4">
        <w:rPr>
          <w:rFonts w:ascii="Arial" w:hAnsi="Arial" w:cs="Arial"/>
          <w:b/>
          <w:lang w:val="id-ID"/>
        </w:rPr>
        <w:t>/M</w:t>
      </w:r>
      <w:r w:rsidR="007B3278" w:rsidRPr="00886EC4">
        <w:rPr>
          <w:rFonts w:ascii="Arial" w:hAnsi="Arial" w:cs="Arial"/>
          <w:b/>
          <w:lang w:val="id-ID"/>
        </w:rPr>
        <w:t>asak</w:t>
      </w:r>
    </w:p>
    <w:p w:rsidR="00652A4F" w:rsidRPr="00886EC4" w:rsidRDefault="00652A4F" w:rsidP="00316148">
      <w:pPr>
        <w:spacing w:after="0" w:line="360" w:lineRule="auto"/>
        <w:ind w:firstLine="360"/>
        <w:jc w:val="both"/>
        <w:rPr>
          <w:rFonts w:ascii="Arial" w:hAnsi="Arial" w:cs="Arial"/>
          <w:lang w:val="id-ID"/>
        </w:rPr>
      </w:pPr>
      <w:r w:rsidRPr="00886EC4">
        <w:rPr>
          <w:rFonts w:ascii="Arial" w:hAnsi="Arial" w:cs="Arial"/>
          <w:lang w:val="id-ID"/>
        </w:rPr>
        <w:t>Kontaminasi dapat terjadi sewaktu proses pengolahan makanan maupun melalui wadah atau penjamah makanan yang mebiarkan makanan pada suhu ruanga, Kondisi optimum mikroorganisme pathogen dalam makanan siap saji 1-2 jam. Beberapa karakteristik lingkungan yang sesuai pertumbuhan bakteri antara lain;</w:t>
      </w:r>
    </w:p>
    <w:p w:rsidR="00652A4F" w:rsidRPr="00886EC4" w:rsidRDefault="00652A4F" w:rsidP="004B65C9">
      <w:pPr>
        <w:pStyle w:val="ListParagraph"/>
        <w:numPr>
          <w:ilvl w:val="0"/>
          <w:numId w:val="24"/>
        </w:numPr>
        <w:spacing w:after="0" w:line="360" w:lineRule="auto"/>
        <w:ind w:left="284" w:hanging="284"/>
        <w:jc w:val="both"/>
        <w:rPr>
          <w:rFonts w:ascii="Arial" w:hAnsi="Arial" w:cs="Arial"/>
          <w:lang w:val="id-ID"/>
        </w:rPr>
      </w:pPr>
      <w:r w:rsidRPr="00886EC4">
        <w:rPr>
          <w:rFonts w:ascii="Arial" w:hAnsi="Arial" w:cs="Arial"/>
          <w:lang w:val="id-ID"/>
        </w:rPr>
        <w:lastRenderedPageBreak/>
        <w:t>Makanan tidak rusak, tidak busuk atau basi yang ditandai dari rasa, bau, berlendir, berubah warna, berjamur, berubah aroma atau adanya cemaran lain.</w:t>
      </w:r>
    </w:p>
    <w:p w:rsidR="00652A4F" w:rsidRPr="00886EC4" w:rsidRDefault="00652A4F" w:rsidP="004B65C9">
      <w:pPr>
        <w:pStyle w:val="ListParagraph"/>
        <w:numPr>
          <w:ilvl w:val="0"/>
          <w:numId w:val="24"/>
        </w:numPr>
        <w:spacing w:after="0" w:line="360" w:lineRule="auto"/>
        <w:ind w:left="284" w:hanging="284"/>
        <w:jc w:val="both"/>
        <w:rPr>
          <w:rFonts w:ascii="Arial" w:hAnsi="Arial" w:cs="Arial"/>
          <w:lang w:val="id-ID"/>
        </w:rPr>
      </w:pPr>
      <w:r w:rsidRPr="00886EC4">
        <w:rPr>
          <w:rFonts w:ascii="Arial" w:hAnsi="Arial" w:cs="Arial"/>
          <w:lang w:val="id-ID"/>
        </w:rPr>
        <w:t>Memenuhi persyaratan bakteriologis berdasarkan ketentuan yang berlaku.</w:t>
      </w:r>
    </w:p>
    <w:p w:rsidR="00652A4F" w:rsidRPr="00886EC4" w:rsidRDefault="00652A4F" w:rsidP="004B65C9">
      <w:pPr>
        <w:pStyle w:val="ListParagraph"/>
        <w:numPr>
          <w:ilvl w:val="0"/>
          <w:numId w:val="25"/>
        </w:numPr>
        <w:spacing w:after="0" w:line="360" w:lineRule="auto"/>
        <w:jc w:val="both"/>
        <w:rPr>
          <w:rFonts w:ascii="Arial" w:hAnsi="Arial" w:cs="Arial"/>
          <w:lang w:val="id-ID"/>
        </w:rPr>
      </w:pPr>
      <w:r w:rsidRPr="00886EC4">
        <w:rPr>
          <w:rFonts w:ascii="Arial" w:hAnsi="Arial" w:cs="Arial"/>
          <w:lang w:val="id-ID"/>
        </w:rPr>
        <w:t xml:space="preserve">Angka kuman </w:t>
      </w:r>
      <w:r w:rsidRPr="00886EC4">
        <w:rPr>
          <w:rFonts w:ascii="Arial" w:hAnsi="Arial" w:cs="Arial"/>
          <w:i/>
          <w:lang w:val="id-ID"/>
        </w:rPr>
        <w:t>E. coli</w:t>
      </w:r>
      <w:r w:rsidRPr="00886EC4">
        <w:rPr>
          <w:rFonts w:ascii="Arial" w:hAnsi="Arial" w:cs="Arial"/>
          <w:lang w:val="id-ID"/>
        </w:rPr>
        <w:t xml:space="preserve"> pada makanan harus 0/gr contoh makanan.</w:t>
      </w:r>
    </w:p>
    <w:p w:rsidR="00652A4F" w:rsidRPr="00886EC4" w:rsidRDefault="00652A4F" w:rsidP="004B65C9">
      <w:pPr>
        <w:pStyle w:val="ListParagraph"/>
        <w:numPr>
          <w:ilvl w:val="0"/>
          <w:numId w:val="25"/>
        </w:numPr>
        <w:spacing w:after="0" w:line="360" w:lineRule="auto"/>
        <w:jc w:val="both"/>
        <w:rPr>
          <w:rFonts w:ascii="Arial" w:hAnsi="Arial" w:cs="Arial"/>
          <w:lang w:val="id-ID"/>
        </w:rPr>
      </w:pPr>
      <w:r w:rsidRPr="00886EC4">
        <w:rPr>
          <w:rFonts w:ascii="Arial" w:hAnsi="Arial" w:cs="Arial"/>
          <w:lang w:val="id-ID"/>
        </w:rPr>
        <w:t xml:space="preserve">Angka kuman </w:t>
      </w:r>
      <w:r w:rsidRPr="00886EC4">
        <w:rPr>
          <w:rFonts w:ascii="Arial" w:hAnsi="Arial" w:cs="Arial"/>
          <w:i/>
          <w:lang w:val="id-ID"/>
        </w:rPr>
        <w:t>E. coli</w:t>
      </w:r>
      <w:r w:rsidRPr="00886EC4">
        <w:rPr>
          <w:rFonts w:ascii="Arial" w:hAnsi="Arial" w:cs="Arial"/>
          <w:lang w:val="id-ID"/>
        </w:rPr>
        <w:t xml:space="preserve"> pada minuman harus 0/gr contoh minuman.</w:t>
      </w:r>
    </w:p>
    <w:p w:rsidR="00652A4F" w:rsidRPr="00886EC4" w:rsidRDefault="00652A4F" w:rsidP="004B65C9">
      <w:pPr>
        <w:pStyle w:val="ListParagraph"/>
        <w:numPr>
          <w:ilvl w:val="0"/>
          <w:numId w:val="24"/>
        </w:numPr>
        <w:spacing w:after="0" w:line="360" w:lineRule="auto"/>
        <w:ind w:left="284" w:hanging="284"/>
        <w:jc w:val="both"/>
        <w:rPr>
          <w:rFonts w:ascii="Arial" w:hAnsi="Arial" w:cs="Arial"/>
          <w:lang w:val="id-ID"/>
        </w:rPr>
      </w:pPr>
      <w:r w:rsidRPr="00886EC4">
        <w:rPr>
          <w:rFonts w:ascii="Arial" w:hAnsi="Arial" w:cs="Arial"/>
          <w:lang w:val="id-ID"/>
        </w:rPr>
        <w:t xml:space="preserve">Jumlah kandungan logam berat atau residu pestisida, tidak boleh melebihi ambang batas yang diperkenankan menurut ketentuan yang berlaku. </w:t>
      </w:r>
    </w:p>
    <w:p w:rsidR="00652A4F" w:rsidRPr="00886EC4" w:rsidRDefault="00652A4F" w:rsidP="004B65C9">
      <w:pPr>
        <w:pStyle w:val="ListParagraph"/>
        <w:numPr>
          <w:ilvl w:val="0"/>
          <w:numId w:val="24"/>
        </w:numPr>
        <w:spacing w:after="0" w:line="360" w:lineRule="auto"/>
        <w:ind w:left="284" w:hanging="284"/>
        <w:jc w:val="both"/>
        <w:rPr>
          <w:rFonts w:ascii="Arial" w:hAnsi="Arial" w:cs="Arial"/>
          <w:lang w:val="id-ID"/>
        </w:rPr>
      </w:pPr>
      <w:r w:rsidRPr="00886EC4">
        <w:rPr>
          <w:rFonts w:ascii="Arial" w:hAnsi="Arial" w:cs="Arial"/>
          <w:lang w:val="id-ID"/>
        </w:rPr>
        <w:t xml:space="preserve">Penyimpanan harus memperhatikan prinsip </w:t>
      </w:r>
      <w:r w:rsidRPr="00886EC4">
        <w:rPr>
          <w:rFonts w:ascii="Arial" w:hAnsi="Arial" w:cs="Arial"/>
          <w:i/>
          <w:lang w:val="id-ID"/>
        </w:rPr>
        <w:t>first in first out</w:t>
      </w:r>
      <w:r w:rsidRPr="00886EC4">
        <w:rPr>
          <w:rFonts w:ascii="Arial" w:hAnsi="Arial" w:cs="Arial"/>
          <w:lang w:val="id-ID"/>
        </w:rPr>
        <w:t xml:space="preserve"> (FIFO) dan </w:t>
      </w:r>
      <w:r w:rsidRPr="00886EC4">
        <w:rPr>
          <w:rFonts w:ascii="Arial" w:hAnsi="Arial" w:cs="Arial"/>
          <w:i/>
          <w:lang w:val="id-ID"/>
        </w:rPr>
        <w:t xml:space="preserve">first expired first out </w:t>
      </w:r>
      <w:r w:rsidRPr="00886EC4">
        <w:rPr>
          <w:rFonts w:ascii="Arial" w:hAnsi="Arial" w:cs="Arial"/>
          <w:lang w:val="id-ID"/>
        </w:rPr>
        <w:t xml:space="preserve">(FEFO) yaitu makanan yang disimpan terlebih dahulu dan yang mendekati masa kedaluwarsa dikonsumsi lebih dahulu. </w:t>
      </w:r>
    </w:p>
    <w:p w:rsidR="00652A4F" w:rsidRPr="00886EC4" w:rsidRDefault="00652A4F" w:rsidP="004B65C9">
      <w:pPr>
        <w:pStyle w:val="ListParagraph"/>
        <w:numPr>
          <w:ilvl w:val="0"/>
          <w:numId w:val="24"/>
        </w:numPr>
        <w:spacing w:after="0" w:line="360" w:lineRule="auto"/>
        <w:ind w:left="284" w:hanging="284"/>
        <w:jc w:val="both"/>
        <w:rPr>
          <w:rFonts w:ascii="Arial" w:hAnsi="Arial" w:cs="Arial"/>
          <w:lang w:val="id-ID"/>
        </w:rPr>
      </w:pPr>
      <w:r w:rsidRPr="00886EC4">
        <w:rPr>
          <w:rFonts w:ascii="Arial" w:hAnsi="Arial" w:cs="Arial"/>
          <w:lang w:val="id-ID"/>
        </w:rPr>
        <w:t>Tempat atau wadah penyimpanan harus terpisah untuk setiap jenis makanan jadi dan mempunyai tutup yang dapat menutup sempurna tetapi berventilasi yang dapat mengeluarkan uap air.</w:t>
      </w:r>
    </w:p>
    <w:p w:rsidR="00652A4F" w:rsidRPr="00886EC4" w:rsidRDefault="00652A4F" w:rsidP="004B65C9">
      <w:pPr>
        <w:pStyle w:val="ListParagraph"/>
        <w:numPr>
          <w:ilvl w:val="0"/>
          <w:numId w:val="24"/>
        </w:numPr>
        <w:spacing w:after="0" w:line="360" w:lineRule="auto"/>
        <w:ind w:left="284" w:hanging="284"/>
        <w:jc w:val="both"/>
        <w:rPr>
          <w:rFonts w:ascii="Arial" w:hAnsi="Arial" w:cs="Arial"/>
          <w:lang w:val="id-ID"/>
        </w:rPr>
      </w:pPr>
      <w:r w:rsidRPr="00886EC4">
        <w:rPr>
          <w:rFonts w:ascii="Arial" w:hAnsi="Arial" w:cs="Arial"/>
          <w:lang w:val="id-ID"/>
        </w:rPr>
        <w:t xml:space="preserve">Makanan jadi tidak dicampur dengan bahan makanan mentah. </w:t>
      </w:r>
    </w:p>
    <w:p w:rsidR="00316148" w:rsidRPr="0063137D" w:rsidRDefault="00652A4F" w:rsidP="0063137D">
      <w:pPr>
        <w:pStyle w:val="ListParagraph"/>
        <w:numPr>
          <w:ilvl w:val="0"/>
          <w:numId w:val="24"/>
        </w:numPr>
        <w:spacing w:after="0" w:line="360" w:lineRule="auto"/>
        <w:ind w:left="284" w:hanging="284"/>
        <w:jc w:val="both"/>
        <w:rPr>
          <w:rFonts w:ascii="Arial" w:hAnsi="Arial" w:cs="Arial"/>
          <w:lang w:val="id-ID"/>
        </w:rPr>
      </w:pPr>
      <w:r w:rsidRPr="00886EC4">
        <w:rPr>
          <w:rFonts w:ascii="Arial" w:hAnsi="Arial" w:cs="Arial"/>
          <w:lang w:val="id-ID"/>
        </w:rPr>
        <w:t>Penyimpanan makanan jadi harus memperhatikan suhu sebagai berikut :</w:t>
      </w:r>
    </w:p>
    <w:p w:rsidR="00316148" w:rsidRPr="0063137D" w:rsidRDefault="00316148" w:rsidP="0063137D">
      <w:pPr>
        <w:spacing w:after="0" w:line="360" w:lineRule="auto"/>
        <w:jc w:val="both"/>
        <w:rPr>
          <w:rFonts w:ascii="Arial" w:hAnsi="Arial" w:cs="Arial"/>
          <w:lang w:val="id-ID"/>
        </w:rPr>
      </w:pPr>
    </w:p>
    <w:p w:rsidR="00652A4F" w:rsidRPr="00886EC4" w:rsidRDefault="00431FC5" w:rsidP="00D83DFE">
      <w:pPr>
        <w:pStyle w:val="ListParagraph"/>
        <w:spacing w:after="0" w:line="360" w:lineRule="auto"/>
        <w:ind w:left="284"/>
        <w:jc w:val="center"/>
        <w:rPr>
          <w:rFonts w:ascii="Arial" w:hAnsi="Arial" w:cs="Arial"/>
          <w:b/>
          <w:lang w:val="id-ID"/>
        </w:rPr>
      </w:pPr>
      <w:r w:rsidRPr="00886EC4">
        <w:rPr>
          <w:rFonts w:ascii="Arial" w:hAnsi="Arial" w:cs="Arial"/>
          <w:b/>
          <w:lang w:val="id-ID"/>
        </w:rPr>
        <w:t>Tabel 2.2.</w:t>
      </w:r>
      <w:r w:rsidR="00D51777" w:rsidRPr="00886EC4">
        <w:rPr>
          <w:rFonts w:ascii="Arial" w:hAnsi="Arial" w:cs="Arial"/>
          <w:b/>
          <w:lang w:val="id-ID"/>
        </w:rPr>
        <w:t>Penyimpanan Makanan Jadi /M</w:t>
      </w:r>
      <w:r w:rsidR="00652A4F" w:rsidRPr="00886EC4">
        <w:rPr>
          <w:rFonts w:ascii="Arial" w:hAnsi="Arial" w:cs="Arial"/>
          <w:b/>
          <w:lang w:val="id-ID"/>
        </w:rPr>
        <w:t>asak</w:t>
      </w:r>
    </w:p>
    <w:p w:rsidR="009F6C8F" w:rsidRPr="0063137D" w:rsidRDefault="009F6C8F" w:rsidP="0063137D">
      <w:pPr>
        <w:spacing w:after="0" w:line="360" w:lineRule="auto"/>
        <w:rPr>
          <w:rFonts w:ascii="Arial" w:hAnsi="Arial" w:cs="Arial"/>
          <w:b/>
          <w:lang w:val="id-ID"/>
        </w:rPr>
      </w:pPr>
    </w:p>
    <w:tbl>
      <w:tblPr>
        <w:tblStyle w:val="TableGrid"/>
        <w:tblpPr w:leftFromText="180" w:rightFromText="180" w:vertAnchor="text" w:tblpX="96" w:tblpY="1"/>
        <w:tblOverlap w:val="never"/>
        <w:tblW w:w="8188" w:type="dxa"/>
        <w:tblLayout w:type="fixed"/>
        <w:tblLook w:val="04A0" w:firstRow="1" w:lastRow="0" w:firstColumn="1" w:lastColumn="0" w:noHBand="0" w:noVBand="1"/>
      </w:tblPr>
      <w:tblGrid>
        <w:gridCol w:w="675"/>
        <w:gridCol w:w="2410"/>
        <w:gridCol w:w="1701"/>
        <w:gridCol w:w="1843"/>
        <w:gridCol w:w="1559"/>
      </w:tblGrid>
      <w:tr w:rsidR="00652A4F" w:rsidRPr="00922EA6" w:rsidTr="001A35F5">
        <w:trPr>
          <w:trHeight w:val="409"/>
        </w:trPr>
        <w:tc>
          <w:tcPr>
            <w:tcW w:w="67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tc>
        <w:tc>
          <w:tcPr>
            <w:tcW w:w="241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tc>
        <w:tc>
          <w:tcPr>
            <w:tcW w:w="5103" w:type="dxa"/>
            <w:gridSpan w:val="3"/>
            <w:tcBorders>
              <w:left w:val="single" w:sz="4" w:space="0" w:color="FFFFFF" w:themeColor="background1"/>
              <w:bottom w:val="single" w:sz="4" w:space="0" w:color="auto"/>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r w:rsidRPr="00922EA6">
              <w:rPr>
                <w:rFonts w:ascii="Arial" w:hAnsi="Arial" w:cs="Arial"/>
                <w:lang w:val="id-ID"/>
              </w:rPr>
              <w:t>Suhu penyimpanan</w:t>
            </w:r>
          </w:p>
        </w:tc>
      </w:tr>
      <w:tr w:rsidR="00652A4F" w:rsidRPr="00922EA6" w:rsidTr="001A35F5">
        <w:trPr>
          <w:trHeight w:val="536"/>
        </w:trPr>
        <w:tc>
          <w:tcPr>
            <w:tcW w:w="675" w:type="dxa"/>
            <w:tcBorders>
              <w:top w:val="single" w:sz="4" w:space="0" w:color="000000" w:themeColor="text1"/>
              <w:left w:val="single" w:sz="4" w:space="0" w:color="FFFFFF" w:themeColor="background1"/>
              <w:right w:val="single" w:sz="4" w:space="0" w:color="FFFFFF" w:themeColor="background1"/>
            </w:tcBorders>
          </w:tcPr>
          <w:p w:rsidR="00075501" w:rsidRPr="00922EA6" w:rsidRDefault="00075501" w:rsidP="00D83DFE">
            <w:pPr>
              <w:spacing w:line="360" w:lineRule="auto"/>
              <w:jc w:val="center"/>
              <w:rPr>
                <w:rFonts w:ascii="Arial" w:hAnsi="Arial" w:cs="Arial"/>
                <w:b/>
                <w:lang w:val="id-ID"/>
              </w:rPr>
            </w:pPr>
            <w:r w:rsidRPr="00922EA6">
              <w:rPr>
                <w:rFonts w:ascii="Arial" w:hAnsi="Arial" w:cs="Arial"/>
                <w:b/>
                <w:lang w:val="id-ID"/>
              </w:rPr>
              <w:t>NO</w:t>
            </w:r>
          </w:p>
          <w:p w:rsidR="00652A4F" w:rsidRPr="00922EA6" w:rsidRDefault="00652A4F" w:rsidP="00D83DFE">
            <w:pPr>
              <w:spacing w:line="360" w:lineRule="auto"/>
              <w:jc w:val="center"/>
              <w:rPr>
                <w:rFonts w:ascii="Arial" w:hAnsi="Arial" w:cs="Arial"/>
                <w:b/>
                <w:lang w:val="id-ID"/>
              </w:rPr>
            </w:pPr>
          </w:p>
        </w:tc>
        <w:tc>
          <w:tcPr>
            <w:tcW w:w="2410" w:type="dxa"/>
            <w:tcBorders>
              <w:top w:val="single" w:sz="4" w:space="0" w:color="000000" w:themeColor="text1"/>
              <w:left w:val="single" w:sz="4" w:space="0" w:color="FFFFFF" w:themeColor="background1"/>
              <w:right w:val="single" w:sz="4" w:space="0" w:color="FFFFFF" w:themeColor="background1"/>
            </w:tcBorders>
          </w:tcPr>
          <w:p w:rsidR="00652A4F" w:rsidRPr="00922EA6" w:rsidRDefault="00075501" w:rsidP="00D83DFE">
            <w:pPr>
              <w:spacing w:line="360" w:lineRule="auto"/>
              <w:jc w:val="center"/>
              <w:rPr>
                <w:rFonts w:ascii="Arial" w:hAnsi="Arial" w:cs="Arial"/>
                <w:b/>
                <w:lang w:val="id-ID"/>
              </w:rPr>
            </w:pPr>
            <w:r w:rsidRPr="00922EA6">
              <w:rPr>
                <w:rFonts w:ascii="Arial" w:hAnsi="Arial" w:cs="Arial"/>
                <w:b/>
                <w:lang w:val="id-ID"/>
              </w:rPr>
              <w:t>Jenis makanan</w:t>
            </w:r>
          </w:p>
        </w:tc>
        <w:tc>
          <w:tcPr>
            <w:tcW w:w="1701" w:type="dxa"/>
            <w:tcBorders>
              <w:top w:val="single" w:sz="4" w:space="0" w:color="auto"/>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b/>
                <w:lang w:val="id-ID"/>
              </w:rPr>
            </w:pPr>
            <w:r w:rsidRPr="00922EA6">
              <w:rPr>
                <w:rFonts w:ascii="Arial" w:hAnsi="Arial" w:cs="Arial"/>
                <w:b/>
                <w:lang w:val="id-ID"/>
              </w:rPr>
              <w:t>Disajikan dalam waktu lama</w:t>
            </w:r>
          </w:p>
        </w:tc>
        <w:tc>
          <w:tcPr>
            <w:tcW w:w="1843" w:type="dxa"/>
            <w:tcBorders>
              <w:top w:val="single" w:sz="4" w:space="0" w:color="auto"/>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b/>
                <w:lang w:val="id-ID"/>
              </w:rPr>
            </w:pPr>
            <w:r w:rsidRPr="00922EA6">
              <w:rPr>
                <w:rFonts w:ascii="Arial" w:hAnsi="Arial" w:cs="Arial"/>
                <w:b/>
                <w:lang w:val="id-ID"/>
              </w:rPr>
              <w:t>Akan segera Disajikan</w:t>
            </w:r>
          </w:p>
        </w:tc>
        <w:tc>
          <w:tcPr>
            <w:tcW w:w="1559" w:type="dxa"/>
            <w:tcBorders>
              <w:top w:val="single" w:sz="4" w:space="0" w:color="auto"/>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b/>
                <w:lang w:val="id-ID"/>
              </w:rPr>
            </w:pPr>
            <w:r w:rsidRPr="00922EA6">
              <w:rPr>
                <w:rFonts w:ascii="Arial" w:hAnsi="Arial" w:cs="Arial"/>
                <w:b/>
                <w:lang w:val="id-ID"/>
              </w:rPr>
              <w:t>Belum segera disajikan</w:t>
            </w:r>
          </w:p>
        </w:tc>
      </w:tr>
      <w:tr w:rsidR="00652A4F" w:rsidRPr="00922EA6" w:rsidTr="001A35F5">
        <w:trPr>
          <w:trHeight w:val="681"/>
        </w:trPr>
        <w:tc>
          <w:tcPr>
            <w:tcW w:w="675"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rPr>
                <w:rFonts w:ascii="Arial" w:hAnsi="Arial" w:cs="Arial"/>
                <w:lang w:val="id-ID"/>
              </w:rPr>
            </w:pPr>
            <w:r w:rsidRPr="00922EA6">
              <w:rPr>
                <w:rFonts w:ascii="Arial" w:hAnsi="Arial" w:cs="Arial"/>
                <w:lang w:val="id-ID"/>
              </w:rPr>
              <w:t>1.</w:t>
            </w:r>
          </w:p>
        </w:tc>
        <w:tc>
          <w:tcPr>
            <w:tcW w:w="2410"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r w:rsidRPr="00922EA6">
              <w:rPr>
                <w:rFonts w:ascii="Arial" w:hAnsi="Arial" w:cs="Arial"/>
                <w:lang w:val="id-ID"/>
              </w:rPr>
              <w:t>Makanan kering</w:t>
            </w:r>
          </w:p>
        </w:tc>
        <w:tc>
          <w:tcPr>
            <w:tcW w:w="1701"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p w:rsidR="00652A4F" w:rsidRPr="00922EA6" w:rsidRDefault="00652A4F" w:rsidP="00D83DFE">
            <w:pPr>
              <w:spacing w:line="360" w:lineRule="auto"/>
              <w:jc w:val="center"/>
              <w:rPr>
                <w:rFonts w:ascii="Arial" w:hAnsi="Arial" w:cs="Arial"/>
                <w:lang w:val="id-ID"/>
              </w:rPr>
            </w:pPr>
            <w:r w:rsidRPr="00922EA6">
              <w:rPr>
                <w:rFonts w:ascii="Arial" w:hAnsi="Arial" w:cs="Arial"/>
                <w:lang w:val="id-ID"/>
              </w:rPr>
              <w:t>25</w:t>
            </w:r>
            <w:r w:rsidRPr="00922EA6">
              <w:rPr>
                <w:rFonts w:ascii="Arial" w:hAnsi="Arial" w:cs="Arial"/>
                <w:vertAlign w:val="superscript"/>
                <w:lang w:val="id-ID"/>
              </w:rPr>
              <w:t xml:space="preserve"> o</w:t>
            </w:r>
            <w:r w:rsidRPr="00922EA6">
              <w:rPr>
                <w:rFonts w:ascii="Arial" w:hAnsi="Arial" w:cs="Arial"/>
                <w:lang w:val="id-ID"/>
              </w:rPr>
              <w:t xml:space="preserve"> s/d 30</w:t>
            </w:r>
            <w:r w:rsidRPr="00922EA6">
              <w:rPr>
                <w:rFonts w:ascii="Arial" w:hAnsi="Arial" w:cs="Arial"/>
                <w:vertAlign w:val="superscript"/>
                <w:lang w:val="id-ID"/>
              </w:rPr>
              <w:t xml:space="preserve"> o</w:t>
            </w:r>
            <w:r w:rsidRPr="00922EA6">
              <w:rPr>
                <w:rFonts w:ascii="Arial" w:hAnsi="Arial" w:cs="Arial"/>
                <w:lang w:val="id-ID"/>
              </w:rPr>
              <w:t>C</w:t>
            </w:r>
          </w:p>
        </w:tc>
        <w:tc>
          <w:tcPr>
            <w:tcW w:w="1843"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p w:rsidR="00652A4F" w:rsidRPr="00922EA6" w:rsidRDefault="00652A4F" w:rsidP="00D83DFE">
            <w:pPr>
              <w:spacing w:line="360" w:lineRule="auto"/>
              <w:jc w:val="center"/>
              <w:rPr>
                <w:rFonts w:ascii="Arial" w:hAnsi="Arial" w:cs="Arial"/>
                <w:lang w:val="id-ID"/>
              </w:rPr>
            </w:pPr>
          </w:p>
        </w:tc>
        <w:tc>
          <w:tcPr>
            <w:tcW w:w="1559"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p w:rsidR="00652A4F" w:rsidRPr="00922EA6" w:rsidRDefault="00652A4F" w:rsidP="00D83DFE">
            <w:pPr>
              <w:spacing w:line="360" w:lineRule="auto"/>
              <w:jc w:val="center"/>
              <w:rPr>
                <w:rFonts w:ascii="Arial" w:hAnsi="Arial" w:cs="Arial"/>
                <w:lang w:val="id-ID"/>
              </w:rPr>
            </w:pPr>
          </w:p>
        </w:tc>
      </w:tr>
      <w:tr w:rsidR="00652A4F" w:rsidRPr="00922EA6" w:rsidTr="001A35F5">
        <w:trPr>
          <w:trHeight w:val="681"/>
        </w:trPr>
        <w:tc>
          <w:tcPr>
            <w:tcW w:w="675"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rPr>
                <w:rFonts w:ascii="Arial" w:hAnsi="Arial" w:cs="Arial"/>
                <w:lang w:val="id-ID"/>
              </w:rPr>
            </w:pPr>
            <w:r w:rsidRPr="00922EA6">
              <w:rPr>
                <w:rFonts w:ascii="Arial" w:hAnsi="Arial" w:cs="Arial"/>
                <w:lang w:val="id-ID"/>
              </w:rPr>
              <w:t>2.</w:t>
            </w:r>
          </w:p>
        </w:tc>
        <w:tc>
          <w:tcPr>
            <w:tcW w:w="2410"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r w:rsidRPr="00922EA6">
              <w:rPr>
                <w:rFonts w:ascii="Arial" w:hAnsi="Arial" w:cs="Arial"/>
                <w:lang w:val="id-ID"/>
              </w:rPr>
              <w:t>Makanan basah (berkuah)</w:t>
            </w:r>
          </w:p>
        </w:tc>
        <w:tc>
          <w:tcPr>
            <w:tcW w:w="1701"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p w:rsidR="00652A4F" w:rsidRPr="00922EA6" w:rsidRDefault="00652A4F" w:rsidP="00D83DFE">
            <w:pPr>
              <w:spacing w:line="360" w:lineRule="auto"/>
              <w:jc w:val="center"/>
              <w:rPr>
                <w:rFonts w:ascii="Arial" w:hAnsi="Arial" w:cs="Arial"/>
                <w:lang w:val="id-ID"/>
              </w:rPr>
            </w:pPr>
          </w:p>
        </w:tc>
        <w:tc>
          <w:tcPr>
            <w:tcW w:w="1843"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p w:rsidR="00652A4F" w:rsidRPr="00922EA6" w:rsidRDefault="00652A4F" w:rsidP="00D83DFE">
            <w:pPr>
              <w:spacing w:line="360" w:lineRule="auto"/>
              <w:rPr>
                <w:rFonts w:ascii="Arial" w:hAnsi="Arial" w:cs="Arial"/>
                <w:lang w:val="id-ID"/>
              </w:rPr>
            </w:pPr>
            <w:r w:rsidRPr="00922EA6">
              <w:rPr>
                <w:rFonts w:ascii="Arial" w:hAnsi="Arial" w:cs="Arial"/>
                <w:lang w:val="id-ID"/>
              </w:rPr>
              <w:t>&gt; 60</w:t>
            </w:r>
            <w:r w:rsidRPr="00922EA6">
              <w:rPr>
                <w:rFonts w:ascii="Arial" w:hAnsi="Arial" w:cs="Arial"/>
                <w:vertAlign w:val="superscript"/>
                <w:lang w:val="id-ID"/>
              </w:rPr>
              <w:t xml:space="preserve"> o</w:t>
            </w:r>
            <w:r w:rsidRPr="00922EA6">
              <w:rPr>
                <w:rFonts w:ascii="Arial" w:hAnsi="Arial" w:cs="Arial"/>
                <w:lang w:val="id-ID"/>
              </w:rPr>
              <w:t>C</w:t>
            </w:r>
          </w:p>
        </w:tc>
        <w:tc>
          <w:tcPr>
            <w:tcW w:w="1559"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p w:rsidR="00652A4F" w:rsidRPr="00922EA6" w:rsidRDefault="00652A4F" w:rsidP="00D83DFE">
            <w:pPr>
              <w:spacing w:line="360" w:lineRule="auto"/>
              <w:rPr>
                <w:rFonts w:ascii="Arial" w:hAnsi="Arial" w:cs="Arial"/>
                <w:lang w:val="id-ID"/>
              </w:rPr>
            </w:pPr>
            <w:r w:rsidRPr="00922EA6">
              <w:rPr>
                <w:rFonts w:ascii="Arial" w:hAnsi="Arial" w:cs="Arial"/>
                <w:lang w:val="id-ID"/>
              </w:rPr>
              <w:t>-10</w:t>
            </w:r>
            <w:r w:rsidRPr="00922EA6">
              <w:rPr>
                <w:rFonts w:ascii="Arial" w:hAnsi="Arial" w:cs="Arial"/>
                <w:vertAlign w:val="superscript"/>
                <w:lang w:val="id-ID"/>
              </w:rPr>
              <w:t xml:space="preserve"> o</w:t>
            </w:r>
            <w:r w:rsidRPr="00922EA6">
              <w:rPr>
                <w:rFonts w:ascii="Arial" w:hAnsi="Arial" w:cs="Arial"/>
                <w:lang w:val="id-ID"/>
              </w:rPr>
              <w:t>C</w:t>
            </w:r>
          </w:p>
        </w:tc>
      </w:tr>
      <w:tr w:rsidR="00652A4F" w:rsidRPr="00922EA6" w:rsidTr="001A35F5">
        <w:trPr>
          <w:trHeight w:val="681"/>
        </w:trPr>
        <w:tc>
          <w:tcPr>
            <w:tcW w:w="675"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rPr>
                <w:rFonts w:ascii="Arial" w:hAnsi="Arial" w:cs="Arial"/>
                <w:lang w:val="id-ID"/>
              </w:rPr>
            </w:pPr>
            <w:r w:rsidRPr="00922EA6">
              <w:rPr>
                <w:rFonts w:ascii="Arial" w:hAnsi="Arial" w:cs="Arial"/>
                <w:lang w:val="id-ID"/>
              </w:rPr>
              <w:t>3.</w:t>
            </w:r>
          </w:p>
        </w:tc>
        <w:tc>
          <w:tcPr>
            <w:tcW w:w="2410"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r w:rsidRPr="00922EA6">
              <w:rPr>
                <w:rFonts w:ascii="Arial" w:hAnsi="Arial" w:cs="Arial"/>
                <w:lang w:val="id-ID"/>
              </w:rPr>
              <w:t>Makanan cepat basi (santan, telur, susu)</w:t>
            </w:r>
          </w:p>
        </w:tc>
        <w:tc>
          <w:tcPr>
            <w:tcW w:w="1701"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p w:rsidR="00652A4F" w:rsidRPr="00922EA6" w:rsidRDefault="00652A4F" w:rsidP="00D83DFE">
            <w:pPr>
              <w:spacing w:line="360" w:lineRule="auto"/>
              <w:jc w:val="center"/>
              <w:rPr>
                <w:rFonts w:ascii="Arial" w:hAnsi="Arial" w:cs="Arial"/>
                <w:lang w:val="id-ID"/>
              </w:rPr>
            </w:pPr>
          </w:p>
        </w:tc>
        <w:tc>
          <w:tcPr>
            <w:tcW w:w="1843"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p w:rsidR="00652A4F" w:rsidRPr="00922EA6" w:rsidRDefault="00652A4F" w:rsidP="00D83DFE">
            <w:pPr>
              <w:spacing w:line="360" w:lineRule="auto"/>
              <w:rPr>
                <w:rFonts w:ascii="Arial" w:hAnsi="Arial" w:cs="Arial"/>
                <w:lang w:val="id-ID"/>
              </w:rPr>
            </w:pPr>
            <w:r w:rsidRPr="00922EA6">
              <w:rPr>
                <w:rFonts w:ascii="Arial" w:hAnsi="Arial" w:cs="Arial"/>
                <w:lang w:val="id-ID"/>
              </w:rPr>
              <w:t>&gt; 65,5</w:t>
            </w:r>
            <w:r w:rsidRPr="00922EA6">
              <w:rPr>
                <w:rFonts w:ascii="Arial" w:hAnsi="Arial" w:cs="Arial"/>
                <w:vertAlign w:val="superscript"/>
                <w:lang w:val="id-ID"/>
              </w:rPr>
              <w:t xml:space="preserve"> o</w:t>
            </w:r>
            <w:r w:rsidRPr="00922EA6">
              <w:rPr>
                <w:rFonts w:ascii="Arial" w:hAnsi="Arial" w:cs="Arial"/>
                <w:lang w:val="id-ID"/>
              </w:rPr>
              <w:t>C</w:t>
            </w:r>
          </w:p>
        </w:tc>
        <w:tc>
          <w:tcPr>
            <w:tcW w:w="1559"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p w:rsidR="00652A4F" w:rsidRPr="00922EA6" w:rsidRDefault="00652A4F" w:rsidP="00D83DFE">
            <w:pPr>
              <w:spacing w:line="360" w:lineRule="auto"/>
              <w:jc w:val="center"/>
              <w:rPr>
                <w:rFonts w:ascii="Arial" w:hAnsi="Arial" w:cs="Arial"/>
                <w:lang w:val="id-ID"/>
              </w:rPr>
            </w:pPr>
            <w:r w:rsidRPr="00922EA6">
              <w:rPr>
                <w:rFonts w:ascii="Arial" w:hAnsi="Arial" w:cs="Arial"/>
                <w:lang w:val="id-ID"/>
              </w:rPr>
              <w:t xml:space="preserve">- 5 </w:t>
            </w:r>
            <w:r w:rsidRPr="00922EA6">
              <w:rPr>
                <w:rFonts w:ascii="Arial" w:hAnsi="Arial" w:cs="Arial"/>
                <w:vertAlign w:val="superscript"/>
                <w:lang w:val="id-ID"/>
              </w:rPr>
              <w:t xml:space="preserve"> o</w:t>
            </w:r>
            <w:r w:rsidRPr="00922EA6">
              <w:rPr>
                <w:rFonts w:ascii="Arial" w:hAnsi="Arial" w:cs="Arial"/>
                <w:lang w:val="id-ID"/>
              </w:rPr>
              <w:t xml:space="preserve"> s/d -1</w:t>
            </w:r>
            <w:r w:rsidR="001A35F5" w:rsidRPr="00922EA6">
              <w:rPr>
                <w:rFonts w:ascii="Arial" w:hAnsi="Arial" w:cs="Arial"/>
                <w:vertAlign w:val="superscript"/>
                <w:lang w:val="id-ID"/>
              </w:rPr>
              <w:t xml:space="preserve"> o</w:t>
            </w:r>
            <w:r w:rsidR="001A35F5" w:rsidRPr="00922EA6">
              <w:rPr>
                <w:rFonts w:ascii="Arial" w:hAnsi="Arial" w:cs="Arial"/>
                <w:lang w:val="id-ID"/>
              </w:rPr>
              <w:t xml:space="preserve">C </w:t>
            </w:r>
          </w:p>
        </w:tc>
      </w:tr>
      <w:tr w:rsidR="00652A4F" w:rsidRPr="00922EA6" w:rsidTr="001A35F5">
        <w:trPr>
          <w:trHeight w:val="844"/>
        </w:trPr>
        <w:tc>
          <w:tcPr>
            <w:tcW w:w="675"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rPr>
                <w:rFonts w:ascii="Arial" w:hAnsi="Arial" w:cs="Arial"/>
                <w:lang w:val="id-ID"/>
              </w:rPr>
            </w:pPr>
            <w:r w:rsidRPr="00922EA6">
              <w:rPr>
                <w:rFonts w:ascii="Arial" w:hAnsi="Arial" w:cs="Arial"/>
                <w:lang w:val="id-ID"/>
              </w:rPr>
              <w:t>4.</w:t>
            </w:r>
          </w:p>
        </w:tc>
        <w:tc>
          <w:tcPr>
            <w:tcW w:w="2410"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r w:rsidRPr="00922EA6">
              <w:rPr>
                <w:rFonts w:ascii="Arial" w:hAnsi="Arial" w:cs="Arial"/>
                <w:lang w:val="id-ID"/>
              </w:rPr>
              <w:t>Makanan disajikan dingin</w:t>
            </w:r>
          </w:p>
        </w:tc>
        <w:tc>
          <w:tcPr>
            <w:tcW w:w="1701" w:type="dxa"/>
            <w:tcBorders>
              <w:left w:val="single" w:sz="4" w:space="0" w:color="FFFFFF" w:themeColor="background1"/>
              <w:right w:val="single" w:sz="4" w:space="0" w:color="FFFFFF" w:themeColor="background1"/>
            </w:tcBorders>
          </w:tcPr>
          <w:p w:rsidR="00652A4F" w:rsidRPr="00922EA6" w:rsidRDefault="00652A4F" w:rsidP="00D83DFE">
            <w:pPr>
              <w:spacing w:line="360" w:lineRule="auto"/>
              <w:jc w:val="center"/>
              <w:rPr>
                <w:rFonts w:ascii="Arial" w:hAnsi="Arial" w:cs="Arial"/>
                <w:lang w:val="id-ID"/>
              </w:rPr>
            </w:pPr>
          </w:p>
        </w:tc>
        <w:tc>
          <w:tcPr>
            <w:tcW w:w="1843" w:type="dxa"/>
            <w:tcBorders>
              <w:left w:val="single" w:sz="4" w:space="0" w:color="FFFFFF" w:themeColor="background1"/>
              <w:right w:val="single" w:sz="4" w:space="0" w:color="FFFFFF" w:themeColor="background1"/>
            </w:tcBorders>
          </w:tcPr>
          <w:p w:rsidR="00652A4F" w:rsidRPr="00922EA6" w:rsidRDefault="00C05206" w:rsidP="00D83DFE">
            <w:pPr>
              <w:spacing w:line="360" w:lineRule="auto"/>
              <w:jc w:val="center"/>
              <w:rPr>
                <w:rFonts w:ascii="Arial" w:hAnsi="Arial" w:cs="Arial"/>
                <w:lang w:val="id-ID"/>
              </w:rPr>
            </w:pPr>
            <w:r w:rsidRPr="00922EA6">
              <w:rPr>
                <w:rFonts w:ascii="Arial" w:hAnsi="Arial" w:cs="Arial"/>
                <w:lang w:val="id-ID"/>
              </w:rPr>
              <w:br/>
            </w:r>
            <w:r w:rsidR="00652A4F" w:rsidRPr="00922EA6">
              <w:rPr>
                <w:rFonts w:ascii="Arial" w:hAnsi="Arial" w:cs="Arial"/>
                <w:lang w:val="id-ID"/>
              </w:rPr>
              <w:t xml:space="preserve">5 </w:t>
            </w:r>
            <w:r w:rsidR="00652A4F" w:rsidRPr="00922EA6">
              <w:rPr>
                <w:rFonts w:ascii="Arial" w:hAnsi="Arial" w:cs="Arial"/>
                <w:vertAlign w:val="superscript"/>
                <w:lang w:val="id-ID"/>
              </w:rPr>
              <w:t xml:space="preserve"> o</w:t>
            </w:r>
            <w:r w:rsidR="00652A4F" w:rsidRPr="00922EA6">
              <w:rPr>
                <w:rFonts w:ascii="Arial" w:hAnsi="Arial" w:cs="Arial"/>
                <w:lang w:val="id-ID"/>
              </w:rPr>
              <w:t>C  s/d 10</w:t>
            </w:r>
            <w:r w:rsidR="00652A4F" w:rsidRPr="00922EA6">
              <w:rPr>
                <w:rFonts w:ascii="Arial" w:hAnsi="Arial" w:cs="Arial"/>
                <w:vertAlign w:val="superscript"/>
                <w:lang w:val="id-ID"/>
              </w:rPr>
              <w:t xml:space="preserve"> o</w:t>
            </w:r>
            <w:r w:rsidR="00652A4F" w:rsidRPr="00922EA6">
              <w:rPr>
                <w:rFonts w:ascii="Arial" w:hAnsi="Arial" w:cs="Arial"/>
                <w:lang w:val="id-ID"/>
              </w:rPr>
              <w:t>C</w:t>
            </w:r>
          </w:p>
        </w:tc>
        <w:tc>
          <w:tcPr>
            <w:tcW w:w="1559" w:type="dxa"/>
            <w:tcBorders>
              <w:left w:val="single" w:sz="4" w:space="0" w:color="FFFFFF" w:themeColor="background1"/>
              <w:right w:val="single" w:sz="4" w:space="0" w:color="FFFFFF" w:themeColor="background1"/>
            </w:tcBorders>
          </w:tcPr>
          <w:p w:rsidR="00C05206" w:rsidRPr="00922EA6" w:rsidRDefault="00C05206" w:rsidP="00D83DFE">
            <w:pPr>
              <w:spacing w:line="360" w:lineRule="auto"/>
              <w:jc w:val="center"/>
              <w:rPr>
                <w:rFonts w:ascii="Arial" w:hAnsi="Arial" w:cs="Arial"/>
                <w:lang w:val="id-ID"/>
              </w:rPr>
            </w:pPr>
          </w:p>
          <w:p w:rsidR="00652A4F" w:rsidRPr="00922EA6" w:rsidRDefault="00652A4F" w:rsidP="00D83DFE">
            <w:pPr>
              <w:spacing w:line="360" w:lineRule="auto"/>
              <w:rPr>
                <w:rFonts w:ascii="Arial" w:hAnsi="Arial" w:cs="Arial"/>
                <w:lang w:val="id-ID"/>
              </w:rPr>
            </w:pPr>
            <w:r w:rsidRPr="00922EA6">
              <w:rPr>
                <w:rFonts w:ascii="Arial" w:hAnsi="Arial" w:cs="Arial"/>
                <w:lang w:val="id-ID"/>
              </w:rPr>
              <w:t>&lt;10</w:t>
            </w:r>
            <w:r w:rsidRPr="00922EA6">
              <w:rPr>
                <w:rFonts w:ascii="Arial" w:hAnsi="Arial" w:cs="Arial"/>
                <w:vertAlign w:val="superscript"/>
                <w:lang w:val="id-ID"/>
              </w:rPr>
              <w:t xml:space="preserve"> o</w:t>
            </w:r>
            <w:r w:rsidRPr="00922EA6">
              <w:rPr>
                <w:rFonts w:ascii="Arial" w:hAnsi="Arial" w:cs="Arial"/>
                <w:lang w:val="id-ID"/>
              </w:rPr>
              <w:t>C</w:t>
            </w:r>
          </w:p>
        </w:tc>
      </w:tr>
    </w:tbl>
    <w:p w:rsidR="0063137D" w:rsidRDefault="0063137D" w:rsidP="004C12F6">
      <w:pPr>
        <w:spacing w:after="0" w:line="360" w:lineRule="auto"/>
        <w:rPr>
          <w:rFonts w:ascii="Arial" w:hAnsi="Arial" w:cs="Arial"/>
        </w:rPr>
      </w:pPr>
    </w:p>
    <w:p w:rsidR="00E06E1B" w:rsidRPr="00E06E1B" w:rsidRDefault="00E06E1B" w:rsidP="004C12F6">
      <w:pPr>
        <w:spacing w:after="0" w:line="360" w:lineRule="auto"/>
        <w:rPr>
          <w:rFonts w:ascii="Arial" w:hAnsi="Arial" w:cs="Arial"/>
        </w:rPr>
      </w:pPr>
    </w:p>
    <w:p w:rsidR="00652A4F" w:rsidRPr="00886EC4" w:rsidRDefault="00652A4F" w:rsidP="004B65C9">
      <w:pPr>
        <w:pStyle w:val="ListParagraph"/>
        <w:numPr>
          <w:ilvl w:val="0"/>
          <w:numId w:val="20"/>
        </w:numPr>
        <w:spacing w:after="0" w:line="360" w:lineRule="auto"/>
        <w:jc w:val="both"/>
        <w:rPr>
          <w:rFonts w:ascii="Arial" w:hAnsi="Arial" w:cs="Arial"/>
          <w:b/>
          <w:lang w:val="id-ID"/>
        </w:rPr>
      </w:pPr>
      <w:r w:rsidRPr="00886EC4">
        <w:rPr>
          <w:rFonts w:ascii="Arial" w:hAnsi="Arial" w:cs="Arial"/>
          <w:b/>
          <w:lang w:val="id-ID"/>
        </w:rPr>
        <w:lastRenderedPageBreak/>
        <w:t>Pengangkutan Makanan</w:t>
      </w:r>
    </w:p>
    <w:p w:rsidR="005C5FE2" w:rsidRPr="00886EC4" w:rsidRDefault="005C5FE2" w:rsidP="00D83DFE">
      <w:pPr>
        <w:spacing w:after="0" w:line="360" w:lineRule="auto"/>
        <w:ind w:firstLine="360"/>
        <w:jc w:val="both"/>
        <w:rPr>
          <w:rFonts w:ascii="Arial" w:hAnsi="Arial" w:cs="Arial"/>
          <w:lang w:val="id-ID"/>
        </w:rPr>
      </w:pPr>
      <w:r w:rsidRPr="00886EC4">
        <w:rPr>
          <w:rFonts w:ascii="Arial" w:hAnsi="Arial" w:cs="Arial"/>
          <w:lang w:val="id-ID"/>
        </w:rPr>
        <w:t>Pengangkutan makanan yang sehat akan sangat berperan dalam mencegah terjadinya pencemaran makanan. Pencemaran pada makanan masak lebih tinggi resikonya daripada pencemaran bahan makanan pada saat pengangkutan maka</w:t>
      </w:r>
      <w:r w:rsidR="00FC347E" w:rsidRPr="00886EC4">
        <w:rPr>
          <w:rFonts w:ascii="Arial" w:hAnsi="Arial" w:cs="Arial"/>
          <w:lang w:val="id-ID"/>
        </w:rPr>
        <w:t>n yaitu:</w:t>
      </w:r>
    </w:p>
    <w:p w:rsidR="005C5FE2" w:rsidRPr="00886EC4" w:rsidRDefault="005C5FE2" w:rsidP="004B65C9">
      <w:pPr>
        <w:pStyle w:val="ListParagraph"/>
        <w:numPr>
          <w:ilvl w:val="0"/>
          <w:numId w:val="36"/>
        </w:numPr>
        <w:spacing w:after="0" w:line="360" w:lineRule="auto"/>
        <w:ind w:left="284" w:hanging="284"/>
        <w:jc w:val="both"/>
        <w:rPr>
          <w:rFonts w:ascii="Arial" w:hAnsi="Arial" w:cs="Arial"/>
          <w:lang w:val="id-ID"/>
        </w:rPr>
      </w:pPr>
      <w:r w:rsidRPr="00886EC4">
        <w:rPr>
          <w:rFonts w:ascii="Arial" w:hAnsi="Arial" w:cs="Arial"/>
          <w:lang w:val="id-ID"/>
        </w:rPr>
        <w:t xml:space="preserve">Pengangkutan bahan makanan </w:t>
      </w:r>
    </w:p>
    <w:p w:rsidR="005C5FE2" w:rsidRPr="00886EC4" w:rsidRDefault="005C5FE2" w:rsidP="004B65C9">
      <w:pPr>
        <w:pStyle w:val="ListParagraph"/>
        <w:numPr>
          <w:ilvl w:val="1"/>
          <w:numId w:val="26"/>
        </w:numPr>
        <w:spacing w:after="0" w:line="360" w:lineRule="auto"/>
        <w:ind w:left="709" w:hanging="283"/>
        <w:jc w:val="both"/>
        <w:rPr>
          <w:rFonts w:ascii="Arial" w:hAnsi="Arial" w:cs="Arial"/>
          <w:lang w:val="id-ID"/>
        </w:rPr>
      </w:pPr>
      <w:r w:rsidRPr="00886EC4">
        <w:rPr>
          <w:rFonts w:ascii="Arial" w:hAnsi="Arial" w:cs="Arial"/>
          <w:lang w:val="id-ID"/>
        </w:rPr>
        <w:t>Tidak bercampur dengan bahan berbahaya dan beracun (B3).</w:t>
      </w:r>
    </w:p>
    <w:p w:rsidR="00C05206" w:rsidRPr="00886EC4" w:rsidRDefault="005C5FE2" w:rsidP="004B65C9">
      <w:pPr>
        <w:pStyle w:val="ListParagraph"/>
        <w:numPr>
          <w:ilvl w:val="1"/>
          <w:numId w:val="26"/>
        </w:numPr>
        <w:spacing w:after="0" w:line="360" w:lineRule="auto"/>
        <w:ind w:left="709" w:hanging="283"/>
        <w:jc w:val="both"/>
        <w:rPr>
          <w:rFonts w:ascii="Arial" w:hAnsi="Arial" w:cs="Arial"/>
          <w:lang w:val="id-ID"/>
        </w:rPr>
      </w:pPr>
      <w:r w:rsidRPr="00886EC4">
        <w:rPr>
          <w:rFonts w:ascii="Arial" w:hAnsi="Arial" w:cs="Arial"/>
          <w:lang w:val="id-ID"/>
        </w:rPr>
        <w:t>Menggunakan kendaraan khusus pengangkut</w:t>
      </w:r>
      <w:r w:rsidR="00C05206" w:rsidRPr="00886EC4">
        <w:rPr>
          <w:rFonts w:ascii="Arial" w:hAnsi="Arial" w:cs="Arial"/>
          <w:lang w:val="id-ID"/>
        </w:rPr>
        <w:t xml:space="preserve"> bahan makanan yang higienis.</w:t>
      </w:r>
    </w:p>
    <w:p w:rsidR="005C5FE2" w:rsidRPr="00886EC4" w:rsidRDefault="005C5FE2" w:rsidP="004B65C9">
      <w:pPr>
        <w:pStyle w:val="ListParagraph"/>
        <w:numPr>
          <w:ilvl w:val="1"/>
          <w:numId w:val="26"/>
        </w:numPr>
        <w:spacing w:after="0" w:line="360" w:lineRule="auto"/>
        <w:ind w:left="709" w:hanging="283"/>
        <w:jc w:val="both"/>
        <w:rPr>
          <w:rFonts w:ascii="Arial" w:hAnsi="Arial" w:cs="Arial"/>
          <w:lang w:val="id-ID"/>
        </w:rPr>
      </w:pPr>
      <w:r w:rsidRPr="00886EC4">
        <w:rPr>
          <w:rFonts w:ascii="Arial" w:hAnsi="Arial" w:cs="Arial"/>
          <w:lang w:val="id-ID"/>
        </w:rPr>
        <w:t xml:space="preserve"> Bahan makanan tidak boleh diinjak, dibanting dan diduduki. </w:t>
      </w:r>
    </w:p>
    <w:p w:rsidR="005C5FE2" w:rsidRPr="00886EC4" w:rsidRDefault="005C5FE2" w:rsidP="004B65C9">
      <w:pPr>
        <w:pStyle w:val="ListParagraph"/>
        <w:numPr>
          <w:ilvl w:val="1"/>
          <w:numId w:val="26"/>
        </w:numPr>
        <w:spacing w:after="0" w:line="360" w:lineRule="auto"/>
        <w:ind w:left="709" w:hanging="283"/>
        <w:jc w:val="both"/>
        <w:rPr>
          <w:rFonts w:ascii="Arial" w:hAnsi="Arial" w:cs="Arial"/>
          <w:lang w:val="id-ID"/>
        </w:rPr>
      </w:pPr>
      <w:r w:rsidRPr="00886EC4">
        <w:rPr>
          <w:rFonts w:ascii="Arial" w:hAnsi="Arial" w:cs="Arial"/>
          <w:lang w:val="id-ID"/>
        </w:rPr>
        <w:t xml:space="preserve">Bahan makanan yang selama pengangkutan harus selalu dalam keadaan dingin, diangkut dengan menggunakan alat pendingin sehingga bahan makanan tidak rusak seperti daging, susu cair dan sebagainya. </w:t>
      </w:r>
    </w:p>
    <w:p w:rsidR="005C5FE2" w:rsidRPr="00886EC4" w:rsidRDefault="005C5FE2" w:rsidP="004B65C9">
      <w:pPr>
        <w:pStyle w:val="ListParagraph"/>
        <w:numPr>
          <w:ilvl w:val="0"/>
          <w:numId w:val="36"/>
        </w:numPr>
        <w:spacing w:after="0" w:line="360" w:lineRule="auto"/>
        <w:ind w:left="284" w:hanging="284"/>
        <w:jc w:val="both"/>
        <w:rPr>
          <w:rFonts w:ascii="Arial" w:hAnsi="Arial" w:cs="Arial"/>
          <w:lang w:val="id-ID"/>
        </w:rPr>
      </w:pPr>
      <w:r w:rsidRPr="00886EC4">
        <w:rPr>
          <w:rFonts w:ascii="Arial" w:hAnsi="Arial" w:cs="Arial"/>
          <w:lang w:val="id-ID"/>
        </w:rPr>
        <w:t xml:space="preserve">Pengangkutan makanan jadi/masak/siap santap </w:t>
      </w:r>
    </w:p>
    <w:p w:rsidR="005C5FE2" w:rsidRPr="00886EC4" w:rsidRDefault="005C5FE2" w:rsidP="004B65C9">
      <w:pPr>
        <w:pStyle w:val="ListParagraph"/>
        <w:numPr>
          <w:ilvl w:val="1"/>
          <w:numId w:val="27"/>
        </w:numPr>
        <w:spacing w:after="0" w:line="360" w:lineRule="auto"/>
        <w:ind w:left="709" w:hanging="283"/>
        <w:jc w:val="both"/>
        <w:rPr>
          <w:rFonts w:ascii="Arial" w:hAnsi="Arial" w:cs="Arial"/>
          <w:lang w:val="id-ID"/>
        </w:rPr>
      </w:pPr>
      <w:r w:rsidRPr="00886EC4">
        <w:rPr>
          <w:rFonts w:ascii="Arial" w:hAnsi="Arial" w:cs="Arial"/>
          <w:lang w:val="id-ID"/>
        </w:rPr>
        <w:t xml:space="preserve">Tidak bercampur dengan bahan berbahaya dan beracun (B3). </w:t>
      </w:r>
    </w:p>
    <w:p w:rsidR="005C5FE2" w:rsidRPr="00886EC4" w:rsidRDefault="005C5FE2" w:rsidP="004B65C9">
      <w:pPr>
        <w:pStyle w:val="ListParagraph"/>
        <w:numPr>
          <w:ilvl w:val="1"/>
          <w:numId w:val="27"/>
        </w:numPr>
        <w:spacing w:after="0" w:line="360" w:lineRule="auto"/>
        <w:ind w:left="709" w:hanging="283"/>
        <w:jc w:val="both"/>
        <w:rPr>
          <w:rFonts w:ascii="Arial" w:hAnsi="Arial" w:cs="Arial"/>
          <w:lang w:val="id-ID"/>
        </w:rPr>
      </w:pPr>
      <w:r w:rsidRPr="00886EC4">
        <w:rPr>
          <w:rFonts w:ascii="Arial" w:hAnsi="Arial" w:cs="Arial"/>
          <w:lang w:val="id-ID"/>
        </w:rPr>
        <w:t xml:space="preserve">Menggunakan kendaraan khusus pengangkut makanan jadi/masak dan harus selalu higienis. </w:t>
      </w:r>
    </w:p>
    <w:p w:rsidR="005C5FE2" w:rsidRPr="00886EC4" w:rsidRDefault="005C5FE2" w:rsidP="004B65C9">
      <w:pPr>
        <w:pStyle w:val="ListParagraph"/>
        <w:numPr>
          <w:ilvl w:val="1"/>
          <w:numId w:val="27"/>
        </w:numPr>
        <w:spacing w:after="0" w:line="360" w:lineRule="auto"/>
        <w:ind w:left="709" w:hanging="283"/>
        <w:jc w:val="both"/>
        <w:rPr>
          <w:rFonts w:ascii="Arial" w:hAnsi="Arial" w:cs="Arial"/>
          <w:lang w:val="id-ID"/>
        </w:rPr>
      </w:pPr>
      <w:r w:rsidRPr="00886EC4">
        <w:rPr>
          <w:rFonts w:ascii="Arial" w:hAnsi="Arial" w:cs="Arial"/>
          <w:lang w:val="id-ID"/>
        </w:rPr>
        <w:t xml:space="preserve">Setiap jenis makanan jadi mempunyai wadah masing-masing dan bertutup. </w:t>
      </w:r>
    </w:p>
    <w:p w:rsidR="005C5FE2" w:rsidRPr="00886EC4" w:rsidRDefault="005C5FE2" w:rsidP="004B65C9">
      <w:pPr>
        <w:pStyle w:val="ListParagraph"/>
        <w:numPr>
          <w:ilvl w:val="1"/>
          <w:numId w:val="27"/>
        </w:numPr>
        <w:spacing w:after="0" w:line="360" w:lineRule="auto"/>
        <w:ind w:left="709" w:hanging="283"/>
        <w:jc w:val="both"/>
        <w:rPr>
          <w:rFonts w:ascii="Arial" w:hAnsi="Arial" w:cs="Arial"/>
          <w:lang w:val="id-ID"/>
        </w:rPr>
      </w:pPr>
      <w:r w:rsidRPr="00886EC4">
        <w:rPr>
          <w:rFonts w:ascii="Arial" w:hAnsi="Arial" w:cs="Arial"/>
          <w:lang w:val="id-ID"/>
        </w:rPr>
        <w:t xml:space="preserve">Wadah harus utuh, kuat, tidak karat dan ukurannya memadai dengan jumlah makanan yang akan ditempatkan. </w:t>
      </w:r>
    </w:p>
    <w:p w:rsidR="005C5FE2" w:rsidRPr="00886EC4" w:rsidRDefault="005C5FE2" w:rsidP="004B65C9">
      <w:pPr>
        <w:pStyle w:val="ListParagraph"/>
        <w:numPr>
          <w:ilvl w:val="1"/>
          <w:numId w:val="27"/>
        </w:numPr>
        <w:spacing w:after="0" w:line="360" w:lineRule="auto"/>
        <w:ind w:left="709" w:hanging="283"/>
        <w:jc w:val="both"/>
        <w:rPr>
          <w:rFonts w:ascii="Arial" w:hAnsi="Arial" w:cs="Arial"/>
          <w:lang w:val="id-ID"/>
        </w:rPr>
      </w:pPr>
      <w:r w:rsidRPr="00886EC4">
        <w:rPr>
          <w:rFonts w:ascii="Arial" w:hAnsi="Arial" w:cs="Arial"/>
          <w:lang w:val="id-ID"/>
        </w:rPr>
        <w:t>Isi tidak boleh penuh untuk menghindari terjadi uap makanan yang mencair (kondensasi).</w:t>
      </w:r>
    </w:p>
    <w:p w:rsidR="00EB7213" w:rsidRPr="00886EC4" w:rsidRDefault="005C5FE2" w:rsidP="004B65C9">
      <w:pPr>
        <w:pStyle w:val="ListParagraph"/>
        <w:numPr>
          <w:ilvl w:val="1"/>
          <w:numId w:val="27"/>
        </w:numPr>
        <w:spacing w:after="0" w:line="360" w:lineRule="auto"/>
        <w:ind w:left="709" w:hanging="283"/>
        <w:jc w:val="both"/>
        <w:rPr>
          <w:rFonts w:ascii="Arial" w:hAnsi="Arial" w:cs="Arial"/>
          <w:lang w:val="id-ID"/>
        </w:rPr>
      </w:pPr>
      <w:r w:rsidRPr="00886EC4">
        <w:rPr>
          <w:rFonts w:ascii="Arial" w:hAnsi="Arial" w:cs="Arial"/>
          <w:lang w:val="id-ID"/>
        </w:rPr>
        <w:t>Pengangkutan untuk waktu lama, suhu harus diperhatikan dan diatur agar makanan tetap panas pada suhu 60</w:t>
      </w:r>
      <w:r w:rsidRPr="00886EC4">
        <w:rPr>
          <w:rFonts w:ascii="Arial" w:hAnsi="Arial" w:cs="Arial"/>
          <w:vertAlign w:val="superscript"/>
          <w:lang w:val="id-ID"/>
        </w:rPr>
        <w:t xml:space="preserve"> o</w:t>
      </w:r>
      <w:r w:rsidRPr="00886EC4">
        <w:rPr>
          <w:rFonts w:ascii="Arial" w:hAnsi="Arial" w:cs="Arial"/>
          <w:lang w:val="id-ID"/>
        </w:rPr>
        <w:t>C atau tetap dingin pada suhu 40</w:t>
      </w:r>
      <w:r w:rsidRPr="00886EC4">
        <w:rPr>
          <w:rFonts w:ascii="Arial" w:hAnsi="Arial" w:cs="Arial"/>
          <w:vertAlign w:val="superscript"/>
          <w:lang w:val="id-ID"/>
        </w:rPr>
        <w:t xml:space="preserve"> o</w:t>
      </w:r>
      <w:r w:rsidRPr="00886EC4">
        <w:rPr>
          <w:rFonts w:ascii="Arial" w:hAnsi="Arial" w:cs="Arial"/>
          <w:lang w:val="id-ID"/>
        </w:rPr>
        <w:t>C</w:t>
      </w:r>
      <w:r w:rsidR="009F6C8F" w:rsidRPr="00886EC4">
        <w:rPr>
          <w:rFonts w:ascii="Arial" w:hAnsi="Arial" w:cs="Arial"/>
          <w:lang w:val="id-ID"/>
        </w:rPr>
        <w:t>.</w:t>
      </w:r>
    </w:p>
    <w:p w:rsidR="009F6C8F" w:rsidRPr="00886EC4" w:rsidRDefault="009F6C8F" w:rsidP="009F6C8F">
      <w:pPr>
        <w:spacing w:after="0" w:line="360" w:lineRule="auto"/>
        <w:jc w:val="both"/>
        <w:rPr>
          <w:rFonts w:ascii="Arial" w:hAnsi="Arial" w:cs="Arial"/>
          <w:lang w:val="id-ID"/>
        </w:rPr>
      </w:pPr>
    </w:p>
    <w:p w:rsidR="005C5FE2" w:rsidRPr="00886EC4" w:rsidRDefault="005C5FE2" w:rsidP="004B65C9">
      <w:pPr>
        <w:pStyle w:val="ListParagraph"/>
        <w:numPr>
          <w:ilvl w:val="0"/>
          <w:numId w:val="20"/>
        </w:numPr>
        <w:spacing w:after="0" w:line="360" w:lineRule="auto"/>
        <w:jc w:val="both"/>
        <w:rPr>
          <w:rFonts w:ascii="Arial" w:hAnsi="Arial" w:cs="Arial"/>
          <w:b/>
          <w:lang w:val="id-ID"/>
        </w:rPr>
      </w:pPr>
      <w:r w:rsidRPr="00886EC4">
        <w:rPr>
          <w:rFonts w:ascii="Arial" w:hAnsi="Arial" w:cs="Arial"/>
          <w:b/>
          <w:lang w:val="id-ID"/>
        </w:rPr>
        <w:t>Penyajian Makanan</w:t>
      </w:r>
    </w:p>
    <w:p w:rsidR="00C05206" w:rsidRPr="00886EC4" w:rsidRDefault="005C5FE2" w:rsidP="00D83DFE">
      <w:pPr>
        <w:spacing w:after="0" w:line="360" w:lineRule="auto"/>
        <w:ind w:firstLine="360"/>
        <w:jc w:val="both"/>
        <w:rPr>
          <w:rFonts w:ascii="Arial" w:hAnsi="Arial" w:cs="Arial"/>
          <w:lang w:val="id-ID"/>
        </w:rPr>
      </w:pPr>
      <w:r w:rsidRPr="00886EC4">
        <w:rPr>
          <w:rFonts w:ascii="Arial" w:hAnsi="Arial" w:cs="Arial"/>
          <w:lang w:val="id-ID"/>
        </w:rPr>
        <w:t>Prinsip penyajian makanan adalah wadah untuk setiap jenis makanan harus ditempatkan dalam wadah terpisah dan tertutup.Tujuan agar makanan tidak terkontaminasi sila</w:t>
      </w:r>
      <w:r w:rsidR="00C05206" w:rsidRPr="00886EC4">
        <w:rPr>
          <w:rFonts w:ascii="Arial" w:hAnsi="Arial" w:cs="Arial"/>
          <w:lang w:val="id-ID"/>
        </w:rPr>
        <w:t>ng.</w:t>
      </w:r>
    </w:p>
    <w:p w:rsidR="00B116BA" w:rsidRPr="00886EC4" w:rsidRDefault="00B116BA" w:rsidP="004B65C9">
      <w:pPr>
        <w:pStyle w:val="ListParagraph"/>
        <w:numPr>
          <w:ilvl w:val="0"/>
          <w:numId w:val="37"/>
        </w:numPr>
        <w:shd w:val="clear" w:color="auto" w:fill="FFFFFF"/>
        <w:spacing w:after="0" w:line="360" w:lineRule="auto"/>
        <w:ind w:left="284" w:hanging="284"/>
        <w:jc w:val="both"/>
        <w:rPr>
          <w:rFonts w:ascii="Arial" w:eastAsia="Times New Roman" w:hAnsi="Arial" w:cs="Arial"/>
          <w:color w:val="333333"/>
          <w:lang w:val="id-ID"/>
        </w:rPr>
      </w:pPr>
      <w:r w:rsidRPr="00886EC4">
        <w:rPr>
          <w:rFonts w:ascii="Arial" w:eastAsia="Times New Roman" w:hAnsi="Arial" w:cs="Arial"/>
          <w:color w:val="333333"/>
          <w:lang w:val="id-ID"/>
        </w:rPr>
        <w:t>Prinsip wadah artinya setiap jenis makanan ditempatkan dalam wadah terpisah d</w:t>
      </w:r>
      <w:r w:rsidR="00D535D8" w:rsidRPr="00886EC4">
        <w:rPr>
          <w:rFonts w:ascii="Arial" w:eastAsia="Times New Roman" w:hAnsi="Arial" w:cs="Arial"/>
          <w:color w:val="333333"/>
          <w:lang w:val="id-ID"/>
        </w:rPr>
        <w:t>an diusahakan tertutup.</w:t>
      </w:r>
      <w:r w:rsidRPr="00886EC4">
        <w:rPr>
          <w:rFonts w:ascii="Arial" w:eastAsia="Times New Roman" w:hAnsi="Arial" w:cs="Arial"/>
          <w:color w:val="333333"/>
          <w:lang w:val="id-ID"/>
        </w:rPr>
        <w:t>Tujuannya adalah</w:t>
      </w:r>
      <w:r w:rsidR="009F6C8F" w:rsidRPr="00886EC4">
        <w:rPr>
          <w:rFonts w:ascii="Arial" w:eastAsia="Times New Roman" w:hAnsi="Arial" w:cs="Arial"/>
          <w:color w:val="333333"/>
          <w:lang w:val="id-ID"/>
        </w:rPr>
        <w:t>m</w:t>
      </w:r>
      <w:r w:rsidRPr="00886EC4">
        <w:rPr>
          <w:rFonts w:ascii="Arial" w:eastAsia="Times New Roman" w:hAnsi="Arial" w:cs="Arial"/>
          <w:color w:val="333333"/>
          <w:lang w:val="id-ID"/>
        </w:rPr>
        <w:t>akanan tidak terkontaminasi silang</w:t>
      </w:r>
      <w:r w:rsidR="009F6C8F" w:rsidRPr="00886EC4">
        <w:rPr>
          <w:rFonts w:ascii="Arial" w:eastAsia="Times New Roman" w:hAnsi="Arial" w:cs="Arial"/>
          <w:color w:val="333333"/>
          <w:lang w:val="id-ID"/>
        </w:rPr>
        <w:t>b</w:t>
      </w:r>
      <w:r w:rsidRPr="00886EC4">
        <w:rPr>
          <w:rFonts w:ascii="Arial" w:eastAsia="Times New Roman" w:hAnsi="Arial" w:cs="Arial"/>
          <w:color w:val="333333"/>
          <w:lang w:val="id-ID"/>
        </w:rPr>
        <w:t xml:space="preserve">ila satu tercemar yang lain dapat </w:t>
      </w:r>
      <w:r w:rsidRPr="00886EC4">
        <w:rPr>
          <w:rFonts w:ascii="Arial" w:eastAsia="Times New Roman" w:hAnsi="Arial" w:cs="Arial"/>
          <w:color w:val="333333"/>
          <w:lang w:val="id-ID"/>
        </w:rPr>
        <w:lastRenderedPageBreak/>
        <w:t>diamankan</w:t>
      </w:r>
      <w:r w:rsidR="009F6C8F" w:rsidRPr="00886EC4">
        <w:rPr>
          <w:rFonts w:ascii="Arial" w:eastAsia="Times New Roman" w:hAnsi="Arial" w:cs="Arial"/>
          <w:color w:val="333333"/>
          <w:lang w:val="id-ID"/>
        </w:rPr>
        <w:t>m</w:t>
      </w:r>
      <w:r w:rsidRPr="00886EC4">
        <w:rPr>
          <w:rFonts w:ascii="Arial" w:eastAsia="Times New Roman" w:hAnsi="Arial" w:cs="Arial"/>
          <w:color w:val="333333"/>
          <w:lang w:val="id-ID"/>
        </w:rPr>
        <w:t>emperpanjang masa saji makanan sesuai dengan tingkat kerawanan makana</w:t>
      </w:r>
      <w:r w:rsidR="00D535D8" w:rsidRPr="00886EC4">
        <w:rPr>
          <w:rFonts w:ascii="Arial" w:eastAsia="Times New Roman" w:hAnsi="Arial" w:cs="Arial"/>
          <w:color w:val="333333"/>
          <w:lang w:val="id-ID"/>
        </w:rPr>
        <w:t>n.</w:t>
      </w:r>
    </w:p>
    <w:p w:rsidR="00B116BA" w:rsidRPr="00886EC4" w:rsidRDefault="00B116BA" w:rsidP="004B65C9">
      <w:pPr>
        <w:pStyle w:val="ListParagraph"/>
        <w:numPr>
          <w:ilvl w:val="0"/>
          <w:numId w:val="38"/>
        </w:numPr>
        <w:shd w:val="clear" w:color="auto" w:fill="FFFFFF"/>
        <w:spacing w:after="0" w:line="360" w:lineRule="auto"/>
        <w:ind w:left="284" w:hanging="284"/>
        <w:jc w:val="both"/>
        <w:rPr>
          <w:rFonts w:ascii="Arial" w:eastAsia="Times New Roman" w:hAnsi="Arial" w:cs="Arial"/>
          <w:color w:val="333333"/>
          <w:lang w:val="id-ID"/>
        </w:rPr>
      </w:pPr>
      <w:r w:rsidRPr="00886EC4">
        <w:rPr>
          <w:rFonts w:ascii="Arial" w:hAnsi="Arial" w:cs="Arial"/>
          <w:color w:val="333333"/>
          <w:shd w:val="clear" w:color="auto" w:fill="FFFFFF"/>
          <w:lang w:val="id-ID"/>
        </w:rPr>
        <w:t>Prinsip kadar air a</w:t>
      </w:r>
      <w:r w:rsidR="00316148" w:rsidRPr="00886EC4">
        <w:rPr>
          <w:rFonts w:ascii="Arial" w:hAnsi="Arial" w:cs="Arial"/>
          <w:color w:val="333333"/>
          <w:shd w:val="clear" w:color="auto" w:fill="FFFFFF"/>
          <w:lang w:val="id-ID"/>
        </w:rPr>
        <w:t>r</w:t>
      </w:r>
      <w:r w:rsidRPr="00886EC4">
        <w:rPr>
          <w:rFonts w:ascii="Arial" w:hAnsi="Arial" w:cs="Arial"/>
          <w:color w:val="333333"/>
          <w:shd w:val="clear" w:color="auto" w:fill="FFFFFF"/>
          <w:lang w:val="id-ID"/>
        </w:rPr>
        <w:t>tinya penempatan makanan yang mengandung kadar air tinggi (kuah, susu) baru dicampur pada saat menjelang dihidangkan untuk mencegah makanan cepat rusak. Makanan yang disiapkan dalam kadar air tinggi (dalam kuah) lebih mudah menjadi rusak (basi).</w:t>
      </w:r>
    </w:p>
    <w:p w:rsidR="00B116BA" w:rsidRPr="00886EC4" w:rsidRDefault="00B116BA" w:rsidP="004B65C9">
      <w:pPr>
        <w:pStyle w:val="ListParagraph"/>
        <w:numPr>
          <w:ilvl w:val="0"/>
          <w:numId w:val="39"/>
        </w:numPr>
        <w:shd w:val="clear" w:color="auto" w:fill="FFFFFF"/>
        <w:spacing w:after="0" w:line="360" w:lineRule="auto"/>
        <w:ind w:left="284" w:hanging="284"/>
        <w:jc w:val="both"/>
        <w:rPr>
          <w:rFonts w:ascii="Arial" w:eastAsia="Times New Roman" w:hAnsi="Arial" w:cs="Arial"/>
          <w:color w:val="333333"/>
          <w:lang w:val="id-ID"/>
        </w:rPr>
      </w:pPr>
      <w:r w:rsidRPr="00886EC4">
        <w:rPr>
          <w:rFonts w:ascii="Arial" w:hAnsi="Arial" w:cs="Arial"/>
          <w:color w:val="333333"/>
          <w:shd w:val="clear" w:color="auto" w:fill="FFFFFF"/>
          <w:lang w:val="id-ID"/>
        </w:rPr>
        <w:t>Prinsip </w:t>
      </w:r>
      <w:r w:rsidRPr="00886EC4">
        <w:rPr>
          <w:rStyle w:val="Emphasis"/>
          <w:rFonts w:ascii="Arial" w:hAnsi="Arial" w:cs="Arial"/>
          <w:color w:val="333333"/>
          <w:shd w:val="clear" w:color="auto" w:fill="FFFFFF"/>
          <w:lang w:val="id-ID"/>
        </w:rPr>
        <w:t>edible part</w:t>
      </w:r>
      <w:r w:rsidRPr="00886EC4">
        <w:rPr>
          <w:rFonts w:ascii="Arial" w:hAnsi="Arial" w:cs="Arial"/>
          <w:color w:val="333333"/>
          <w:shd w:val="clear" w:color="auto" w:fill="FFFFFF"/>
          <w:lang w:val="id-ID"/>
        </w:rPr>
        <w:t> artinya setiap bahan yang disajikan dalam penyajian adalah merupakan bahan makanan yang dapat dimakan. Hindari pemakaian bahan yang membahayakan kesehatan seperti steples besi, tusuk gigi atau bunga plastk.</w:t>
      </w:r>
    </w:p>
    <w:p w:rsidR="00B116BA" w:rsidRPr="00886EC4" w:rsidRDefault="00B116BA" w:rsidP="004B65C9">
      <w:pPr>
        <w:pStyle w:val="ListParagraph"/>
        <w:numPr>
          <w:ilvl w:val="0"/>
          <w:numId w:val="39"/>
        </w:numPr>
        <w:shd w:val="clear" w:color="auto" w:fill="FFFFFF"/>
        <w:spacing w:after="0" w:line="360" w:lineRule="auto"/>
        <w:ind w:left="284" w:hanging="284"/>
        <w:jc w:val="both"/>
        <w:rPr>
          <w:rFonts w:ascii="Arial" w:eastAsia="Times New Roman" w:hAnsi="Arial" w:cs="Arial"/>
          <w:color w:val="333333"/>
          <w:lang w:val="id-ID"/>
        </w:rPr>
      </w:pPr>
      <w:r w:rsidRPr="00886EC4">
        <w:rPr>
          <w:rFonts w:ascii="Arial" w:hAnsi="Arial" w:cs="Arial"/>
          <w:color w:val="333333"/>
          <w:shd w:val="clear" w:color="auto" w:fill="FFFFFF"/>
          <w:lang w:val="id-ID"/>
        </w:rPr>
        <w:t>Prinsip Pemisahan artinya makanan yang tidak ditempatkan dalam wadah seperti makanan dalam kotak (dus) atau rantang harus dipisahkan setiap jenis makanan agar tidak saling bercampur. Tujuannya agar tidak terjadi kontaminasi silang.</w:t>
      </w:r>
    </w:p>
    <w:p w:rsidR="00B116BA" w:rsidRPr="00886EC4" w:rsidRDefault="00B116BA" w:rsidP="004B65C9">
      <w:pPr>
        <w:pStyle w:val="ListParagraph"/>
        <w:numPr>
          <w:ilvl w:val="0"/>
          <w:numId w:val="39"/>
        </w:numPr>
        <w:shd w:val="clear" w:color="auto" w:fill="FFFFFF"/>
        <w:spacing w:after="0" w:line="360" w:lineRule="auto"/>
        <w:ind w:left="284" w:hanging="284"/>
        <w:jc w:val="both"/>
        <w:rPr>
          <w:rFonts w:ascii="Arial" w:eastAsia="Times New Roman" w:hAnsi="Arial" w:cs="Arial"/>
          <w:color w:val="333333"/>
          <w:lang w:val="id-ID"/>
        </w:rPr>
      </w:pPr>
      <w:r w:rsidRPr="00886EC4">
        <w:rPr>
          <w:rFonts w:ascii="Arial" w:hAnsi="Arial" w:cs="Arial"/>
          <w:color w:val="333333"/>
          <w:shd w:val="clear" w:color="auto" w:fill="FFFFFF"/>
          <w:lang w:val="id-ID"/>
        </w:rPr>
        <w:t>Prinsip Panas yaitu setiap penyajian yang disajikan panas, diusahakan tetap dalam keadaan panas seperti soup, gulai, dsb. Untuk mengatur suhu perlu diperhatikan suhu makanan sebelum ditempatkan dalam </w:t>
      </w:r>
      <w:r w:rsidRPr="00886EC4">
        <w:rPr>
          <w:rStyle w:val="Emphasis"/>
          <w:rFonts w:ascii="Arial" w:hAnsi="Arial" w:cs="Arial"/>
          <w:color w:val="333333"/>
          <w:shd w:val="clear" w:color="auto" w:fill="FFFFFF"/>
          <w:lang w:val="id-ID"/>
        </w:rPr>
        <w:t>food warmer</w:t>
      </w:r>
      <w:r w:rsidRPr="00886EC4">
        <w:rPr>
          <w:rFonts w:ascii="Arial" w:hAnsi="Arial" w:cs="Arial"/>
          <w:color w:val="333333"/>
          <w:shd w:val="clear" w:color="auto" w:fill="FFFFFF"/>
          <w:lang w:val="id-ID"/>
        </w:rPr>
        <w:t> harus masih berada diatas 60</w:t>
      </w:r>
      <w:r w:rsidRPr="00886EC4">
        <w:rPr>
          <w:rFonts w:ascii="Arial" w:hAnsi="Arial" w:cs="Arial"/>
          <w:color w:val="333333"/>
          <w:shd w:val="clear" w:color="auto" w:fill="FFFFFF"/>
          <w:vertAlign w:val="superscript"/>
          <w:lang w:val="id-ID"/>
        </w:rPr>
        <w:t>0</w:t>
      </w:r>
      <w:r w:rsidRPr="00886EC4">
        <w:rPr>
          <w:rFonts w:ascii="Arial" w:hAnsi="Arial" w:cs="Arial"/>
          <w:color w:val="333333"/>
          <w:shd w:val="clear" w:color="auto" w:fill="FFFFFF"/>
          <w:lang w:val="id-ID"/>
        </w:rPr>
        <w:t> C. Alat terbaik untuk mempertahankan suhu penyajian adalah dengan </w:t>
      </w:r>
      <w:r w:rsidRPr="00886EC4">
        <w:rPr>
          <w:rStyle w:val="Emphasis"/>
          <w:rFonts w:ascii="Arial" w:hAnsi="Arial" w:cs="Arial"/>
          <w:color w:val="333333"/>
          <w:shd w:val="clear" w:color="auto" w:fill="FFFFFF"/>
          <w:lang w:val="id-ID"/>
        </w:rPr>
        <w:t>bean merry</w:t>
      </w:r>
      <w:r w:rsidRPr="00886EC4">
        <w:rPr>
          <w:rFonts w:ascii="Arial" w:hAnsi="Arial" w:cs="Arial"/>
          <w:color w:val="333333"/>
          <w:shd w:val="clear" w:color="auto" w:fill="FFFFFF"/>
          <w:lang w:val="id-ID"/>
        </w:rPr>
        <w:t> (bak penyaji panas)</w:t>
      </w:r>
    </w:p>
    <w:p w:rsidR="00B116BA" w:rsidRPr="00886EC4" w:rsidRDefault="00B116BA" w:rsidP="004B65C9">
      <w:pPr>
        <w:pStyle w:val="ListParagraph"/>
        <w:numPr>
          <w:ilvl w:val="0"/>
          <w:numId w:val="39"/>
        </w:numPr>
        <w:shd w:val="clear" w:color="auto" w:fill="FFFFFF"/>
        <w:spacing w:after="0" w:line="360" w:lineRule="auto"/>
        <w:ind w:left="284" w:hanging="284"/>
        <w:jc w:val="both"/>
        <w:rPr>
          <w:rFonts w:ascii="Arial" w:eastAsia="Times New Roman" w:hAnsi="Arial" w:cs="Arial"/>
          <w:color w:val="333333"/>
          <w:lang w:val="id-ID"/>
        </w:rPr>
      </w:pPr>
      <w:r w:rsidRPr="00886EC4">
        <w:rPr>
          <w:rFonts w:ascii="Arial" w:hAnsi="Arial" w:cs="Arial"/>
          <w:color w:val="333333"/>
          <w:shd w:val="clear" w:color="auto" w:fill="FFFFFF"/>
          <w:lang w:val="id-ID"/>
        </w:rPr>
        <w:t>Prinsip alat bersih artinya setiap peralatan yang digunakan sepeti wadah dan tutupnya, dus, pring, gelas, mangkuk harus bersih dan dalam kondisi baik. Bersih artinya sudah dicuci dengan cara yang hygienis. Baik artinya utuh, tidak rusak atau cacat dan bekas pakai. Tujuannya untuk mencegah penularan penyakit dan memberikan penampilan yang estetis.</w:t>
      </w:r>
    </w:p>
    <w:p w:rsidR="00231E9C" w:rsidRPr="00886EC4" w:rsidRDefault="00B116BA" w:rsidP="004B65C9">
      <w:pPr>
        <w:pStyle w:val="ListParagraph"/>
        <w:numPr>
          <w:ilvl w:val="0"/>
          <w:numId w:val="39"/>
        </w:numPr>
        <w:shd w:val="clear" w:color="auto" w:fill="FFFFFF"/>
        <w:spacing w:after="0" w:line="360" w:lineRule="auto"/>
        <w:ind w:left="284" w:hanging="284"/>
        <w:jc w:val="both"/>
        <w:rPr>
          <w:rFonts w:ascii="Arial" w:eastAsia="Times New Roman" w:hAnsi="Arial" w:cs="Arial"/>
          <w:color w:val="333333"/>
          <w:lang w:val="id-ID"/>
        </w:rPr>
      </w:pPr>
      <w:r w:rsidRPr="00886EC4">
        <w:rPr>
          <w:rFonts w:ascii="Arial" w:eastAsia="Times New Roman" w:hAnsi="Arial" w:cs="Arial"/>
          <w:color w:val="333333"/>
          <w:lang w:val="id-ID"/>
        </w:rPr>
        <w:t>Prinsip </w:t>
      </w:r>
      <w:r w:rsidRPr="00886EC4">
        <w:rPr>
          <w:rFonts w:ascii="Arial" w:eastAsia="Times New Roman" w:hAnsi="Arial" w:cs="Arial"/>
          <w:i/>
          <w:iCs/>
          <w:color w:val="333333"/>
          <w:lang w:val="id-ID"/>
        </w:rPr>
        <w:t>handling</w:t>
      </w:r>
      <w:r w:rsidRPr="00886EC4">
        <w:rPr>
          <w:rFonts w:ascii="Arial" w:eastAsia="Times New Roman" w:hAnsi="Arial" w:cs="Arial"/>
          <w:color w:val="333333"/>
          <w:lang w:val="id-ID"/>
        </w:rPr>
        <w:t> artinya setiap penanganan makanan maupun alat makan tidak kontak langsung dengan anggota tubuh terutama tangan dan bibir. Tujuannya adalah</w:t>
      </w:r>
      <w:r w:rsidR="00D535D8" w:rsidRPr="00886EC4">
        <w:rPr>
          <w:rFonts w:ascii="Arial" w:eastAsia="Times New Roman" w:hAnsi="Arial" w:cs="Arial"/>
          <w:color w:val="333333"/>
          <w:lang w:val="id-ID"/>
        </w:rPr>
        <w:t>m</w:t>
      </w:r>
      <w:r w:rsidRPr="00886EC4">
        <w:rPr>
          <w:rFonts w:ascii="Arial" w:eastAsia="Times New Roman" w:hAnsi="Arial" w:cs="Arial"/>
          <w:color w:val="333333"/>
          <w:lang w:val="id-ID"/>
        </w:rPr>
        <w:t>encegah pencemaran dari tubuh</w:t>
      </w:r>
      <w:r w:rsidR="00D535D8" w:rsidRPr="00886EC4">
        <w:rPr>
          <w:rFonts w:ascii="Arial" w:eastAsia="Times New Roman" w:hAnsi="Arial" w:cs="Arial"/>
          <w:color w:val="333333"/>
          <w:lang w:val="id-ID"/>
        </w:rPr>
        <w:t>,m</w:t>
      </w:r>
      <w:r w:rsidRPr="00886EC4">
        <w:rPr>
          <w:rFonts w:ascii="Arial" w:eastAsia="Times New Roman" w:hAnsi="Arial" w:cs="Arial"/>
          <w:color w:val="333333"/>
          <w:lang w:val="id-ID"/>
        </w:rPr>
        <w:t>emberi penampilan yang sopan, baik dan rapi.</w:t>
      </w:r>
    </w:p>
    <w:p w:rsidR="00D64809" w:rsidRDefault="00D64809" w:rsidP="00D83DFE">
      <w:pPr>
        <w:shd w:val="clear" w:color="auto" w:fill="FFFFFF"/>
        <w:spacing w:after="0" w:line="360" w:lineRule="auto"/>
        <w:jc w:val="both"/>
        <w:rPr>
          <w:rFonts w:ascii="Arial" w:eastAsia="Times New Roman" w:hAnsi="Arial" w:cs="Arial"/>
          <w:color w:val="333333"/>
          <w:lang w:val="id-ID"/>
        </w:rPr>
      </w:pPr>
    </w:p>
    <w:p w:rsidR="0063137D" w:rsidRDefault="0063137D" w:rsidP="00D83DFE">
      <w:pPr>
        <w:shd w:val="clear" w:color="auto" w:fill="FFFFFF"/>
        <w:spacing w:after="0" w:line="360" w:lineRule="auto"/>
        <w:jc w:val="both"/>
        <w:rPr>
          <w:rFonts w:ascii="Arial" w:eastAsia="Times New Roman" w:hAnsi="Arial" w:cs="Arial"/>
          <w:color w:val="333333"/>
          <w:lang w:val="id-ID"/>
        </w:rPr>
      </w:pPr>
    </w:p>
    <w:p w:rsidR="0063137D" w:rsidRDefault="0063137D" w:rsidP="00D83DFE">
      <w:pPr>
        <w:shd w:val="clear" w:color="auto" w:fill="FFFFFF"/>
        <w:spacing w:after="0" w:line="360" w:lineRule="auto"/>
        <w:jc w:val="both"/>
        <w:rPr>
          <w:rFonts w:ascii="Arial" w:eastAsia="Times New Roman" w:hAnsi="Arial" w:cs="Arial"/>
          <w:color w:val="333333"/>
          <w:lang w:val="id-ID"/>
        </w:rPr>
      </w:pPr>
    </w:p>
    <w:p w:rsidR="0063137D" w:rsidRDefault="0063137D" w:rsidP="00D83DFE">
      <w:pPr>
        <w:shd w:val="clear" w:color="auto" w:fill="FFFFFF"/>
        <w:spacing w:after="0" w:line="360" w:lineRule="auto"/>
        <w:jc w:val="both"/>
        <w:rPr>
          <w:rFonts w:ascii="Arial" w:eastAsia="Times New Roman" w:hAnsi="Arial" w:cs="Arial"/>
          <w:color w:val="333333"/>
          <w:lang w:val="id-ID"/>
        </w:rPr>
      </w:pPr>
    </w:p>
    <w:p w:rsidR="0063137D" w:rsidRDefault="0063137D" w:rsidP="00D83DFE">
      <w:pPr>
        <w:shd w:val="clear" w:color="auto" w:fill="FFFFFF"/>
        <w:spacing w:after="0" w:line="360" w:lineRule="auto"/>
        <w:jc w:val="both"/>
        <w:rPr>
          <w:rFonts w:ascii="Arial" w:eastAsia="Times New Roman" w:hAnsi="Arial" w:cs="Arial"/>
          <w:color w:val="333333"/>
          <w:lang w:val="id-ID"/>
        </w:rPr>
      </w:pPr>
    </w:p>
    <w:p w:rsidR="0063137D" w:rsidRPr="00886EC4" w:rsidRDefault="0063137D" w:rsidP="00D83DFE">
      <w:pPr>
        <w:shd w:val="clear" w:color="auto" w:fill="FFFFFF"/>
        <w:spacing w:after="0" w:line="360" w:lineRule="auto"/>
        <w:jc w:val="both"/>
        <w:rPr>
          <w:rFonts w:ascii="Arial" w:eastAsia="Times New Roman" w:hAnsi="Arial" w:cs="Arial"/>
          <w:color w:val="333333"/>
          <w:lang w:val="id-ID"/>
        </w:rPr>
      </w:pPr>
    </w:p>
    <w:p w:rsidR="007359CA" w:rsidRPr="00886EC4" w:rsidRDefault="00A8318E" w:rsidP="004B65C9">
      <w:pPr>
        <w:pStyle w:val="ListParagraph"/>
        <w:numPr>
          <w:ilvl w:val="0"/>
          <w:numId w:val="6"/>
        </w:numPr>
        <w:spacing w:after="0" w:line="360" w:lineRule="auto"/>
        <w:ind w:left="284" w:hanging="284"/>
        <w:jc w:val="both"/>
        <w:rPr>
          <w:rFonts w:ascii="Arial" w:hAnsi="Arial" w:cs="Arial"/>
          <w:b/>
          <w:lang w:val="id-ID"/>
        </w:rPr>
      </w:pPr>
      <w:r w:rsidRPr="00886EC4">
        <w:rPr>
          <w:rFonts w:ascii="Arial" w:hAnsi="Arial" w:cs="Arial"/>
          <w:b/>
          <w:lang w:val="id-ID"/>
        </w:rPr>
        <w:lastRenderedPageBreak/>
        <w:t xml:space="preserve">Kerangka Konsep </w:t>
      </w:r>
    </w:p>
    <w:p w:rsidR="007359CA" w:rsidRPr="006723A1" w:rsidRDefault="007359CA" w:rsidP="006723A1">
      <w:pPr>
        <w:spacing w:line="360" w:lineRule="auto"/>
        <w:ind w:firstLine="284"/>
        <w:jc w:val="both"/>
        <w:rPr>
          <w:rFonts w:ascii="Arial" w:hAnsi="Arial" w:cs="Arial"/>
        </w:rPr>
      </w:pPr>
      <w:r w:rsidRPr="00886EC4">
        <w:rPr>
          <w:rFonts w:ascii="Arial" w:hAnsi="Arial" w:cs="Arial"/>
          <w:lang w:val="id-ID"/>
        </w:rPr>
        <w:t xml:space="preserve">Sesuai dengan tujuan penelitian ini yaitu tinjauan hygiene sanitasi  pengolahan makanan pada Panti Asuhan </w:t>
      </w:r>
      <w:r w:rsidR="006723A1" w:rsidRPr="00666BBF">
        <w:rPr>
          <w:rFonts w:ascii="Arial" w:hAnsi="Arial" w:cs="Arial"/>
        </w:rPr>
        <w:t xml:space="preserve">UPT Pelayanan Sosial Anak Dinas Sosial </w:t>
      </w:r>
      <w:r w:rsidR="00775EA5">
        <w:rPr>
          <w:rFonts w:ascii="Arial" w:hAnsi="Arial" w:cs="Arial"/>
        </w:rPr>
        <w:t>Sedikalang</w:t>
      </w:r>
      <w:r w:rsidR="00775EA5">
        <w:rPr>
          <w:rFonts w:ascii="Arial" w:hAnsi="Arial" w:cs="Arial"/>
          <w:lang w:val="id-ID"/>
        </w:rPr>
        <w:t>-</w:t>
      </w:r>
      <w:r w:rsidR="006723A1" w:rsidRPr="00666BBF">
        <w:rPr>
          <w:rFonts w:ascii="Arial" w:hAnsi="Arial" w:cs="Arial"/>
        </w:rPr>
        <w:t>Kabanjahe Kabupaten K</w:t>
      </w:r>
      <w:r w:rsidR="006723A1">
        <w:rPr>
          <w:rFonts w:ascii="Arial" w:hAnsi="Arial" w:cs="Arial"/>
        </w:rPr>
        <w:t>aro,</w:t>
      </w:r>
      <w:r w:rsidRPr="00886EC4">
        <w:rPr>
          <w:rFonts w:ascii="Arial" w:hAnsi="Arial" w:cs="Arial"/>
          <w:lang w:val="id-ID"/>
        </w:rPr>
        <w:t>maka kerangka konsep penelitian ini adalah sebagai berikut:</w:t>
      </w:r>
    </w:p>
    <w:p w:rsidR="007359CA" w:rsidRPr="00886EC4" w:rsidRDefault="007359CA" w:rsidP="00D83DFE">
      <w:pPr>
        <w:spacing w:after="0" w:line="360" w:lineRule="auto"/>
        <w:jc w:val="both"/>
        <w:rPr>
          <w:rFonts w:ascii="Arial" w:hAnsi="Arial" w:cs="Arial"/>
          <w:b/>
          <w:lang w:val="id-ID"/>
        </w:rPr>
      </w:pPr>
    </w:p>
    <w:p w:rsidR="007359CA" w:rsidRPr="00886EC4" w:rsidRDefault="00722BD3" w:rsidP="00D83DFE">
      <w:pPr>
        <w:spacing w:after="0" w:line="360" w:lineRule="auto"/>
        <w:jc w:val="both"/>
        <w:rPr>
          <w:rFonts w:ascii="Arial" w:hAnsi="Arial" w:cs="Arial"/>
          <w:b/>
          <w:lang w:val="id-ID"/>
        </w:rPr>
      </w:pPr>
      <w:r>
        <w:rPr>
          <w:rFonts w:ascii="Arial" w:hAnsi="Arial" w:cs="Arial"/>
          <w:noProof/>
          <w:lang w:val="id-ID"/>
        </w:rPr>
        <w:pict>
          <v:shapetype id="_x0000_t202" coordsize="21600,21600" o:spt="202" path="m,l,21600r21600,l21600,xe">
            <v:stroke joinstyle="miter"/>
            <v:path gradientshapeok="t" o:connecttype="rect"/>
          </v:shapetype>
          <v:shape id="_x0000_s1029" type="#_x0000_t202" style="position:absolute;left:0;text-align:left;margin-left:7.35pt;margin-top:13.5pt;width:151pt;height:196.5pt;z-index:251660288">
            <v:textbox>
              <w:txbxContent>
                <w:p w:rsidR="00722BD3" w:rsidRPr="00DA3689" w:rsidRDefault="00722BD3" w:rsidP="007359CA">
                  <w:pPr>
                    <w:rPr>
                      <w:b/>
                    </w:rPr>
                  </w:pPr>
                  <w:r w:rsidRPr="00DA3689">
                    <w:rPr>
                      <w:b/>
                    </w:rPr>
                    <w:t xml:space="preserve">Hygiene </w:t>
                  </w:r>
                  <w:proofErr w:type="gramStart"/>
                  <w:r w:rsidRPr="00DA3689">
                    <w:rPr>
                      <w:b/>
                    </w:rPr>
                    <w:t>Sanitasi  Makanan</w:t>
                  </w:r>
                  <w:proofErr w:type="gramEnd"/>
                </w:p>
                <w:p w:rsidR="00722BD3" w:rsidRPr="00DA3689" w:rsidRDefault="00722BD3" w:rsidP="004B65C9">
                  <w:pPr>
                    <w:pStyle w:val="ListParagraph"/>
                    <w:numPr>
                      <w:ilvl w:val="0"/>
                      <w:numId w:val="28"/>
                    </w:numPr>
                    <w:rPr>
                      <w:b/>
                    </w:rPr>
                  </w:pPr>
                  <w:r w:rsidRPr="00DA3689">
                    <w:rPr>
                      <w:b/>
                    </w:rPr>
                    <w:t>Pemilihan bahan makanan</w:t>
                  </w:r>
                </w:p>
                <w:p w:rsidR="00722BD3" w:rsidRPr="00DA3689" w:rsidRDefault="00722BD3" w:rsidP="004B65C9">
                  <w:pPr>
                    <w:pStyle w:val="ListParagraph"/>
                    <w:numPr>
                      <w:ilvl w:val="0"/>
                      <w:numId w:val="28"/>
                    </w:numPr>
                    <w:rPr>
                      <w:b/>
                    </w:rPr>
                  </w:pPr>
                  <w:r w:rsidRPr="00DA3689">
                    <w:rPr>
                      <w:b/>
                    </w:rPr>
                    <w:t>Penyimpanan bahan makanan</w:t>
                  </w:r>
                </w:p>
                <w:p w:rsidR="00722BD3" w:rsidRPr="00DA3689" w:rsidRDefault="00722BD3" w:rsidP="004B65C9">
                  <w:pPr>
                    <w:pStyle w:val="ListParagraph"/>
                    <w:numPr>
                      <w:ilvl w:val="0"/>
                      <w:numId w:val="28"/>
                    </w:numPr>
                    <w:rPr>
                      <w:b/>
                    </w:rPr>
                  </w:pPr>
                  <w:r w:rsidRPr="00DA3689">
                    <w:rPr>
                      <w:b/>
                    </w:rPr>
                    <w:t>Pengolahan makanan</w:t>
                  </w:r>
                </w:p>
                <w:p w:rsidR="00722BD3" w:rsidRPr="00DA3689" w:rsidRDefault="00722BD3" w:rsidP="004B65C9">
                  <w:pPr>
                    <w:pStyle w:val="ListParagraph"/>
                    <w:numPr>
                      <w:ilvl w:val="0"/>
                      <w:numId w:val="28"/>
                    </w:numPr>
                    <w:rPr>
                      <w:b/>
                    </w:rPr>
                  </w:pPr>
                  <w:r w:rsidRPr="00DA3689">
                    <w:rPr>
                      <w:b/>
                    </w:rPr>
                    <w:t>Penyimpanan makanan jadi/masak</w:t>
                  </w:r>
                </w:p>
                <w:p w:rsidR="00722BD3" w:rsidRPr="00DA3689" w:rsidRDefault="00722BD3" w:rsidP="004B65C9">
                  <w:pPr>
                    <w:pStyle w:val="ListParagraph"/>
                    <w:numPr>
                      <w:ilvl w:val="0"/>
                      <w:numId w:val="28"/>
                    </w:numPr>
                    <w:rPr>
                      <w:b/>
                    </w:rPr>
                  </w:pPr>
                  <w:r w:rsidRPr="00DA3689">
                    <w:rPr>
                      <w:b/>
                    </w:rPr>
                    <w:t>Pengangkutan makanan</w:t>
                  </w:r>
                </w:p>
                <w:p w:rsidR="00722BD3" w:rsidRPr="00DA3689" w:rsidRDefault="00722BD3" w:rsidP="004B65C9">
                  <w:pPr>
                    <w:pStyle w:val="ListParagraph"/>
                    <w:numPr>
                      <w:ilvl w:val="0"/>
                      <w:numId w:val="28"/>
                    </w:numPr>
                    <w:rPr>
                      <w:b/>
                    </w:rPr>
                  </w:pPr>
                  <w:r w:rsidRPr="00DA3689">
                    <w:rPr>
                      <w:b/>
                    </w:rPr>
                    <w:t>Penyajian makanan</w:t>
                  </w:r>
                </w:p>
                <w:p w:rsidR="00722BD3" w:rsidRPr="00DA3689" w:rsidRDefault="00722BD3">
                  <w:pPr>
                    <w:rPr>
                      <w:b/>
                    </w:rPr>
                  </w:pPr>
                </w:p>
              </w:txbxContent>
            </v:textbox>
          </v:shape>
        </w:pict>
      </w:r>
    </w:p>
    <w:p w:rsidR="007359CA" w:rsidRPr="00886EC4" w:rsidRDefault="007359CA" w:rsidP="00D83DFE">
      <w:pPr>
        <w:spacing w:after="0" w:line="360" w:lineRule="auto"/>
        <w:jc w:val="both"/>
        <w:rPr>
          <w:rFonts w:ascii="Arial" w:hAnsi="Arial" w:cs="Arial"/>
          <w:b/>
          <w:lang w:val="id-ID"/>
        </w:rPr>
      </w:pPr>
    </w:p>
    <w:p w:rsidR="00316148" w:rsidRPr="00886EC4" w:rsidRDefault="00316148" w:rsidP="00D83DFE">
      <w:pPr>
        <w:spacing w:after="0" w:line="360" w:lineRule="auto"/>
        <w:jc w:val="both"/>
        <w:rPr>
          <w:rFonts w:ascii="Arial" w:hAnsi="Arial" w:cs="Arial"/>
          <w:b/>
          <w:lang w:val="id-ID"/>
        </w:rPr>
      </w:pPr>
    </w:p>
    <w:p w:rsidR="00316148" w:rsidRPr="00886EC4" w:rsidRDefault="00722BD3" w:rsidP="00D83DFE">
      <w:pPr>
        <w:spacing w:after="0" w:line="360" w:lineRule="auto"/>
        <w:jc w:val="both"/>
        <w:rPr>
          <w:rFonts w:ascii="Arial" w:hAnsi="Arial" w:cs="Arial"/>
          <w:b/>
          <w:lang w:val="id-ID"/>
        </w:rPr>
      </w:pPr>
      <w:r>
        <w:rPr>
          <w:rFonts w:ascii="Arial" w:hAnsi="Arial" w:cs="Arial"/>
          <w:noProof/>
          <w:lang w:val="id-ID"/>
        </w:rPr>
        <w:pict>
          <v:shape id="_x0000_s1031" type="#_x0000_t202" style="position:absolute;left:0;text-align:left;margin-left:240.85pt;margin-top:9.15pt;width:150pt;height:107.5pt;z-index:251662336">
            <v:textbox style="mso-next-textbox:#_x0000_s1031">
              <w:txbxContent>
                <w:p w:rsidR="00722BD3" w:rsidRPr="00DA3689" w:rsidRDefault="00722BD3" w:rsidP="007359CA">
                  <w:pPr>
                    <w:jc w:val="both"/>
                    <w:rPr>
                      <w:b/>
                    </w:rPr>
                  </w:pPr>
                </w:p>
                <w:p w:rsidR="00722BD3" w:rsidRPr="00DA3689" w:rsidRDefault="00722BD3" w:rsidP="004B65C9">
                  <w:pPr>
                    <w:pStyle w:val="ListParagraph"/>
                    <w:numPr>
                      <w:ilvl w:val="0"/>
                      <w:numId w:val="29"/>
                    </w:numPr>
                    <w:ind w:left="284" w:hanging="284"/>
                    <w:jc w:val="both"/>
                    <w:rPr>
                      <w:b/>
                    </w:rPr>
                  </w:pPr>
                  <w:r w:rsidRPr="00DA3689">
                    <w:rPr>
                      <w:b/>
                    </w:rPr>
                    <w:t>Memenuhi syarat</w:t>
                  </w:r>
                </w:p>
                <w:p w:rsidR="00722BD3" w:rsidRPr="00DA3689" w:rsidRDefault="00722BD3" w:rsidP="004B65C9">
                  <w:pPr>
                    <w:pStyle w:val="ListParagraph"/>
                    <w:numPr>
                      <w:ilvl w:val="0"/>
                      <w:numId w:val="29"/>
                    </w:numPr>
                    <w:ind w:left="284" w:hanging="284"/>
                    <w:jc w:val="both"/>
                    <w:rPr>
                      <w:b/>
                    </w:rPr>
                  </w:pPr>
                  <w:r w:rsidRPr="00DA3689">
                    <w:rPr>
                      <w:b/>
                    </w:rPr>
                    <w:t>Tidak Memenuhi Syarat Peraturan Menteri Kesehatan Nomor 1096 Tahun 2011</w:t>
                  </w:r>
                </w:p>
              </w:txbxContent>
            </v:textbox>
          </v:shape>
        </w:pict>
      </w:r>
    </w:p>
    <w:p w:rsidR="007359CA" w:rsidRPr="00886EC4" w:rsidRDefault="00722BD3" w:rsidP="00D83DFE">
      <w:pPr>
        <w:spacing w:after="0" w:line="360" w:lineRule="auto"/>
        <w:jc w:val="both"/>
        <w:rPr>
          <w:rFonts w:ascii="Arial" w:hAnsi="Arial" w:cs="Arial"/>
          <w:b/>
          <w:lang w:val="id-ID"/>
        </w:rPr>
      </w:pPr>
      <w:r>
        <w:rPr>
          <w:rFonts w:ascii="Arial" w:hAnsi="Arial" w:cs="Arial"/>
          <w:noProof/>
          <w:lang w:val="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70.35pt;margin-top:10.1pt;width:51.25pt;height:24.1pt;z-index:251661312"/>
        </w:pict>
      </w:r>
    </w:p>
    <w:p w:rsidR="007359CA" w:rsidRPr="00886EC4" w:rsidRDefault="007359CA" w:rsidP="00D83DFE">
      <w:pPr>
        <w:spacing w:after="0" w:line="360" w:lineRule="auto"/>
        <w:jc w:val="both"/>
        <w:rPr>
          <w:rFonts w:ascii="Arial" w:hAnsi="Arial" w:cs="Arial"/>
          <w:b/>
          <w:lang w:val="id-ID"/>
        </w:rPr>
      </w:pPr>
    </w:p>
    <w:p w:rsidR="007359CA" w:rsidRPr="00886EC4" w:rsidRDefault="007359CA" w:rsidP="00D83DFE">
      <w:pPr>
        <w:spacing w:after="0" w:line="360" w:lineRule="auto"/>
        <w:jc w:val="both"/>
        <w:rPr>
          <w:rFonts w:ascii="Arial" w:hAnsi="Arial" w:cs="Arial"/>
          <w:b/>
          <w:lang w:val="id-ID"/>
        </w:rPr>
      </w:pPr>
    </w:p>
    <w:p w:rsidR="007359CA" w:rsidRPr="00886EC4" w:rsidRDefault="007359CA" w:rsidP="00D83DFE">
      <w:pPr>
        <w:spacing w:after="0" w:line="360" w:lineRule="auto"/>
        <w:jc w:val="both"/>
        <w:rPr>
          <w:rFonts w:ascii="Arial" w:hAnsi="Arial" w:cs="Arial"/>
          <w:b/>
          <w:lang w:val="id-ID"/>
        </w:rPr>
      </w:pPr>
    </w:p>
    <w:p w:rsidR="00D64809" w:rsidRPr="00886EC4" w:rsidRDefault="00D64809" w:rsidP="00D83DFE">
      <w:pPr>
        <w:spacing w:after="0" w:line="360" w:lineRule="auto"/>
        <w:jc w:val="both"/>
        <w:rPr>
          <w:rFonts w:ascii="Arial" w:hAnsi="Arial" w:cs="Arial"/>
          <w:b/>
          <w:lang w:val="id-ID"/>
        </w:rPr>
      </w:pPr>
    </w:p>
    <w:p w:rsidR="00D64809" w:rsidRPr="00886EC4" w:rsidRDefault="00D64809" w:rsidP="00D83DFE">
      <w:pPr>
        <w:spacing w:after="0" w:line="360" w:lineRule="auto"/>
        <w:jc w:val="both"/>
        <w:rPr>
          <w:rFonts w:ascii="Arial" w:hAnsi="Arial" w:cs="Arial"/>
          <w:b/>
          <w:lang w:val="id-ID"/>
        </w:rPr>
      </w:pPr>
    </w:p>
    <w:p w:rsidR="00D64809" w:rsidRPr="00886EC4" w:rsidRDefault="00D64809" w:rsidP="00D83DFE">
      <w:pPr>
        <w:spacing w:after="0" w:line="360" w:lineRule="auto"/>
        <w:jc w:val="both"/>
        <w:rPr>
          <w:rFonts w:ascii="Arial" w:hAnsi="Arial" w:cs="Arial"/>
          <w:b/>
          <w:lang w:val="id-ID"/>
        </w:rPr>
      </w:pPr>
    </w:p>
    <w:p w:rsidR="00C070B7" w:rsidRPr="00886EC4" w:rsidRDefault="00C070B7" w:rsidP="00D83DFE">
      <w:pPr>
        <w:spacing w:after="0" w:line="360" w:lineRule="auto"/>
        <w:jc w:val="both"/>
        <w:rPr>
          <w:rFonts w:ascii="Arial" w:hAnsi="Arial" w:cs="Arial"/>
          <w:b/>
          <w:lang w:val="id-ID"/>
        </w:rPr>
      </w:pPr>
    </w:p>
    <w:p w:rsidR="00C070B7" w:rsidRPr="00886EC4" w:rsidRDefault="00C070B7" w:rsidP="00D83DFE">
      <w:pPr>
        <w:spacing w:after="0" w:line="360" w:lineRule="auto"/>
        <w:jc w:val="both"/>
        <w:rPr>
          <w:rFonts w:ascii="Arial" w:hAnsi="Arial" w:cs="Arial"/>
          <w:b/>
          <w:lang w:val="id-ID"/>
        </w:rPr>
      </w:pPr>
    </w:p>
    <w:p w:rsidR="00D64809" w:rsidRPr="00886EC4" w:rsidRDefault="00BA428E" w:rsidP="00940392">
      <w:pPr>
        <w:pStyle w:val="ListParagraph"/>
        <w:spacing w:after="0" w:line="360" w:lineRule="auto"/>
        <w:ind w:left="1140" w:firstLine="300"/>
        <w:jc w:val="center"/>
        <w:rPr>
          <w:rFonts w:ascii="Arial" w:hAnsi="Arial" w:cs="Arial"/>
          <w:b/>
          <w:lang w:val="id-ID"/>
        </w:rPr>
      </w:pPr>
      <w:r w:rsidRPr="00886EC4">
        <w:rPr>
          <w:rFonts w:ascii="Arial" w:hAnsi="Arial" w:cs="Arial"/>
          <w:b/>
          <w:lang w:val="id-ID"/>
        </w:rPr>
        <w:t>Gambar  2.1</w:t>
      </w:r>
      <w:r w:rsidR="007359CA" w:rsidRPr="00886EC4">
        <w:rPr>
          <w:rFonts w:ascii="Arial" w:hAnsi="Arial" w:cs="Arial"/>
          <w:b/>
          <w:lang w:val="id-ID"/>
        </w:rPr>
        <w:t xml:space="preserve"> Kerangka Konsep </w:t>
      </w:r>
      <w:r w:rsidR="00C070B7" w:rsidRPr="00886EC4">
        <w:rPr>
          <w:rFonts w:ascii="Arial" w:hAnsi="Arial" w:cs="Arial"/>
          <w:b/>
          <w:lang w:val="id-ID"/>
        </w:rPr>
        <w:t>Penelitian</w:t>
      </w:r>
      <w:r w:rsidR="00440879" w:rsidRPr="00886EC4">
        <w:rPr>
          <w:rFonts w:ascii="Arial" w:hAnsi="Arial" w:cs="Arial"/>
          <w:b/>
          <w:lang w:val="id-ID"/>
        </w:rPr>
        <w:t>.</w:t>
      </w:r>
    </w:p>
    <w:p w:rsidR="00940392" w:rsidRPr="00886EC4" w:rsidRDefault="00940392" w:rsidP="00940392">
      <w:pPr>
        <w:pStyle w:val="ListParagraph"/>
        <w:spacing w:after="0" w:line="360" w:lineRule="auto"/>
        <w:ind w:left="1140" w:firstLine="300"/>
        <w:jc w:val="center"/>
        <w:rPr>
          <w:rFonts w:ascii="Arial" w:hAnsi="Arial" w:cs="Arial"/>
          <w:b/>
          <w:lang w:val="id-ID"/>
        </w:rPr>
      </w:pPr>
    </w:p>
    <w:p w:rsidR="009335FE" w:rsidRDefault="009335FE"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Default="0063137D" w:rsidP="00940392">
      <w:pPr>
        <w:pStyle w:val="ListParagraph"/>
        <w:spacing w:after="0" w:line="360" w:lineRule="auto"/>
        <w:ind w:left="1140" w:firstLine="300"/>
        <w:jc w:val="center"/>
        <w:rPr>
          <w:rFonts w:ascii="Arial" w:hAnsi="Arial" w:cs="Arial"/>
          <w:b/>
          <w:lang w:val="id-ID"/>
        </w:rPr>
      </w:pPr>
    </w:p>
    <w:p w:rsidR="0063137D" w:rsidRPr="00886EC4" w:rsidRDefault="0063137D" w:rsidP="00940392">
      <w:pPr>
        <w:pStyle w:val="ListParagraph"/>
        <w:spacing w:after="0" w:line="360" w:lineRule="auto"/>
        <w:ind w:left="1140" w:firstLine="300"/>
        <w:jc w:val="center"/>
        <w:rPr>
          <w:rFonts w:ascii="Arial" w:hAnsi="Arial" w:cs="Arial"/>
          <w:b/>
          <w:lang w:val="id-ID"/>
        </w:rPr>
      </w:pPr>
    </w:p>
    <w:p w:rsidR="00AA2A53" w:rsidRPr="00AA2A53" w:rsidRDefault="000C6812" w:rsidP="00AA2A53">
      <w:pPr>
        <w:pStyle w:val="ListParagraph"/>
        <w:numPr>
          <w:ilvl w:val="0"/>
          <w:numId w:val="6"/>
        </w:numPr>
        <w:spacing w:after="0" w:line="360" w:lineRule="auto"/>
        <w:ind w:left="284" w:hanging="284"/>
        <w:jc w:val="both"/>
        <w:rPr>
          <w:rFonts w:ascii="Arial" w:hAnsi="Arial" w:cs="Arial"/>
          <w:b/>
          <w:lang w:val="id-ID"/>
        </w:rPr>
      </w:pPr>
      <w:r w:rsidRPr="00886EC4">
        <w:rPr>
          <w:rFonts w:ascii="Arial" w:hAnsi="Arial" w:cs="Arial"/>
          <w:b/>
          <w:lang w:val="id-ID"/>
        </w:rPr>
        <w:lastRenderedPageBreak/>
        <w:t>Definisi Operasion</w:t>
      </w:r>
      <w:r w:rsidR="00AA2A53">
        <w:rPr>
          <w:rFonts w:ascii="Arial" w:hAnsi="Arial" w:cs="Arial"/>
          <w:b/>
        </w:rPr>
        <w:t>al</w:t>
      </w:r>
    </w:p>
    <w:p w:rsidR="00AA2A53" w:rsidRPr="003327ED" w:rsidRDefault="00AA2A53" w:rsidP="00D2277D">
      <w:pPr>
        <w:pStyle w:val="ListParagraph"/>
        <w:numPr>
          <w:ilvl w:val="0"/>
          <w:numId w:val="60"/>
        </w:numPr>
        <w:spacing w:after="0" w:line="360" w:lineRule="auto"/>
        <w:jc w:val="both"/>
        <w:rPr>
          <w:rFonts w:ascii="Arial" w:hAnsi="Arial" w:cs="Arial"/>
          <w:b/>
          <w:lang w:val="id-ID"/>
        </w:rPr>
      </w:pPr>
      <w:r w:rsidRPr="003327ED">
        <w:rPr>
          <w:rFonts w:ascii="Arial" w:hAnsi="Arial" w:cs="Arial"/>
          <w:lang w:val="id-ID"/>
        </w:rPr>
        <w:t>Hygiene Sanitasi Makanan</w:t>
      </w:r>
      <w:r w:rsidRPr="003327ED">
        <w:rPr>
          <w:rFonts w:ascii="Arial" w:hAnsi="Arial" w:cs="Arial"/>
        </w:rPr>
        <w:t xml:space="preserve"> adalah </w:t>
      </w:r>
      <w:r w:rsidRPr="003327ED">
        <w:rPr>
          <w:rFonts w:ascii="Arial" w:hAnsi="Arial" w:cs="Arial"/>
          <w:lang w:val="id-ID"/>
        </w:rPr>
        <w:t>suatu upaya untuk mengendalikan faktor tempat, peralatan, orang dan makanan yang dapat atau mungkin dapat menimbulkan gangguan kesehatan dan keracunan makanan</w:t>
      </w:r>
      <w:r>
        <w:rPr>
          <w:rFonts w:ascii="Arial" w:hAnsi="Arial" w:cs="Arial"/>
        </w:rPr>
        <w:t>. D</w:t>
      </w:r>
      <w:r w:rsidRPr="003327ED">
        <w:rPr>
          <w:rFonts w:ascii="Arial" w:hAnsi="Arial" w:cs="Arial"/>
        </w:rPr>
        <w:t>engan menggunkan alat ukur Checklist dalam standart “</w:t>
      </w:r>
      <w:r w:rsidRPr="003327ED">
        <w:rPr>
          <w:rFonts w:ascii="Arial" w:hAnsi="Arial" w:cs="Arial"/>
          <w:lang w:val="id-ID"/>
        </w:rPr>
        <w:t>Memenuhi syarat &gt;70%</w:t>
      </w:r>
      <w:r w:rsidRPr="003327ED">
        <w:rPr>
          <w:rFonts w:ascii="Arial" w:hAnsi="Arial" w:cs="Arial"/>
        </w:rPr>
        <w:t xml:space="preserve"> atau tidak memenuhi syarat &gt;70%” dan skala ukur “Ordinal”</w:t>
      </w:r>
    </w:p>
    <w:p w:rsidR="00AA2A53" w:rsidRPr="003327ED" w:rsidRDefault="00AA2A53" w:rsidP="00D2277D">
      <w:pPr>
        <w:pStyle w:val="ListParagraph"/>
        <w:numPr>
          <w:ilvl w:val="0"/>
          <w:numId w:val="60"/>
        </w:numPr>
        <w:spacing w:after="0" w:line="360" w:lineRule="auto"/>
        <w:jc w:val="both"/>
        <w:rPr>
          <w:rFonts w:ascii="Arial" w:hAnsi="Arial" w:cs="Arial"/>
          <w:b/>
          <w:lang w:val="id-ID"/>
        </w:rPr>
      </w:pPr>
      <w:r>
        <w:rPr>
          <w:rFonts w:ascii="Arial" w:hAnsi="Arial" w:cs="Arial"/>
        </w:rPr>
        <w:t xml:space="preserve">Pemilihan Bahan Makanan adalah </w:t>
      </w:r>
      <w:r w:rsidRPr="00886EC4">
        <w:rPr>
          <w:rFonts w:ascii="Arial" w:hAnsi="Arial" w:cs="Arial"/>
          <w:lang w:val="id-ID"/>
        </w:rPr>
        <w:t>Kegiatan dimana bahan makanan di pilih dengan mutu dan kualitasnya yang baik dan terhindar pencemaran fisik kimia atau pencemaran lainnya.</w:t>
      </w:r>
      <w:r w:rsidRPr="003327ED">
        <w:rPr>
          <w:rFonts w:ascii="Arial" w:hAnsi="Arial" w:cs="Arial"/>
        </w:rPr>
        <w:t xml:space="preserve"> </w:t>
      </w:r>
      <w:r>
        <w:rPr>
          <w:rFonts w:ascii="Arial" w:hAnsi="Arial" w:cs="Arial"/>
        </w:rPr>
        <w:t>D</w:t>
      </w:r>
      <w:r w:rsidRPr="003327ED">
        <w:rPr>
          <w:rFonts w:ascii="Arial" w:hAnsi="Arial" w:cs="Arial"/>
        </w:rPr>
        <w:t>engan menggunkan alat ukur Checklist dalam standart “</w:t>
      </w:r>
      <w:r w:rsidRPr="003327ED">
        <w:rPr>
          <w:rFonts w:ascii="Arial" w:hAnsi="Arial" w:cs="Arial"/>
          <w:lang w:val="id-ID"/>
        </w:rPr>
        <w:t>Memenuhi syarat &gt;70%</w:t>
      </w:r>
      <w:r w:rsidRPr="003327ED">
        <w:rPr>
          <w:rFonts w:ascii="Arial" w:hAnsi="Arial" w:cs="Arial"/>
        </w:rPr>
        <w:t xml:space="preserve"> atau tidak memenuhi syarat &gt;70%” dan skala ukur “Ordinal”</w:t>
      </w:r>
    </w:p>
    <w:p w:rsidR="00AA2A53" w:rsidRPr="003327ED" w:rsidRDefault="00AA2A53" w:rsidP="00D2277D">
      <w:pPr>
        <w:pStyle w:val="ListParagraph"/>
        <w:numPr>
          <w:ilvl w:val="0"/>
          <w:numId w:val="60"/>
        </w:numPr>
        <w:spacing w:after="0" w:line="360" w:lineRule="auto"/>
        <w:jc w:val="both"/>
        <w:rPr>
          <w:rFonts w:ascii="Arial" w:hAnsi="Arial" w:cs="Arial"/>
          <w:b/>
          <w:lang w:val="id-ID"/>
        </w:rPr>
      </w:pPr>
      <w:r>
        <w:rPr>
          <w:rFonts w:ascii="Arial" w:hAnsi="Arial" w:cs="Arial"/>
        </w:rPr>
        <w:t xml:space="preserve">Penyimpanan Bahan Makanan adalah </w:t>
      </w:r>
      <w:r w:rsidRPr="00886EC4">
        <w:rPr>
          <w:rFonts w:ascii="Arial" w:hAnsi="Arial" w:cs="Arial"/>
          <w:lang w:val="id-ID"/>
        </w:rPr>
        <w:t>kegiatan dimana bahan makanan disimpan dan dikumpulkan pada suatu tempat yang baik.</w:t>
      </w:r>
      <w:r w:rsidRPr="003327ED">
        <w:rPr>
          <w:rFonts w:ascii="Arial" w:hAnsi="Arial" w:cs="Arial"/>
        </w:rPr>
        <w:t xml:space="preserve"> </w:t>
      </w:r>
      <w:r>
        <w:rPr>
          <w:rFonts w:ascii="Arial" w:hAnsi="Arial" w:cs="Arial"/>
        </w:rPr>
        <w:t>D</w:t>
      </w:r>
      <w:r w:rsidRPr="003327ED">
        <w:rPr>
          <w:rFonts w:ascii="Arial" w:hAnsi="Arial" w:cs="Arial"/>
        </w:rPr>
        <w:t>engan menggunkan alat ukur Checklist dalam standart “</w:t>
      </w:r>
      <w:r w:rsidRPr="003327ED">
        <w:rPr>
          <w:rFonts w:ascii="Arial" w:hAnsi="Arial" w:cs="Arial"/>
          <w:lang w:val="id-ID"/>
        </w:rPr>
        <w:t>Memenuhi syarat &gt;70%</w:t>
      </w:r>
      <w:r w:rsidRPr="003327ED">
        <w:rPr>
          <w:rFonts w:ascii="Arial" w:hAnsi="Arial" w:cs="Arial"/>
        </w:rPr>
        <w:t xml:space="preserve"> atau tidak memenuhi syarat &gt;70%” dan skala ukur “Ordinal”</w:t>
      </w:r>
    </w:p>
    <w:p w:rsidR="00AA2A53" w:rsidRPr="00775EA5" w:rsidRDefault="00AA2A53" w:rsidP="00D2277D">
      <w:pPr>
        <w:pStyle w:val="ListParagraph"/>
        <w:numPr>
          <w:ilvl w:val="0"/>
          <w:numId w:val="60"/>
        </w:numPr>
        <w:spacing w:after="0" w:line="360" w:lineRule="auto"/>
        <w:jc w:val="both"/>
        <w:rPr>
          <w:rFonts w:ascii="Arial" w:hAnsi="Arial" w:cs="Arial"/>
          <w:b/>
          <w:lang w:val="id-ID"/>
        </w:rPr>
      </w:pPr>
      <w:r>
        <w:rPr>
          <w:rFonts w:ascii="Arial" w:hAnsi="Arial" w:cs="Arial"/>
        </w:rPr>
        <w:t xml:space="preserve">Pengolahan </w:t>
      </w:r>
      <w:proofErr w:type="gramStart"/>
      <w:r>
        <w:rPr>
          <w:rFonts w:ascii="Arial" w:hAnsi="Arial" w:cs="Arial"/>
        </w:rPr>
        <w:t>Makanan  adalah</w:t>
      </w:r>
      <w:proofErr w:type="gramEnd"/>
      <w:r>
        <w:rPr>
          <w:rFonts w:ascii="Arial" w:hAnsi="Arial" w:cs="Arial"/>
        </w:rPr>
        <w:t xml:space="preserve"> </w:t>
      </w:r>
      <w:r w:rsidRPr="00886EC4">
        <w:rPr>
          <w:rFonts w:ascii="Arial" w:hAnsi="Arial" w:cs="Arial"/>
          <w:lang w:val="id-ID"/>
        </w:rPr>
        <w:t>Kegiatan dimanana bahan makanan diolah oleh penjamah makanan menjadi makanan jadi.</w:t>
      </w:r>
      <w:r w:rsidRPr="003327ED">
        <w:rPr>
          <w:rFonts w:ascii="Arial" w:hAnsi="Arial" w:cs="Arial"/>
        </w:rPr>
        <w:t xml:space="preserve"> </w:t>
      </w:r>
      <w:r>
        <w:rPr>
          <w:rFonts w:ascii="Arial" w:hAnsi="Arial" w:cs="Arial"/>
        </w:rPr>
        <w:t>D</w:t>
      </w:r>
      <w:r w:rsidRPr="003327ED">
        <w:rPr>
          <w:rFonts w:ascii="Arial" w:hAnsi="Arial" w:cs="Arial"/>
        </w:rPr>
        <w:t>engan menggunkan alat ukur Checklist dalam standart “</w:t>
      </w:r>
      <w:r w:rsidRPr="003327ED">
        <w:rPr>
          <w:rFonts w:ascii="Arial" w:hAnsi="Arial" w:cs="Arial"/>
          <w:lang w:val="id-ID"/>
        </w:rPr>
        <w:t>Memenuhi syarat &gt;70%</w:t>
      </w:r>
      <w:r w:rsidRPr="003327ED">
        <w:rPr>
          <w:rFonts w:ascii="Arial" w:hAnsi="Arial" w:cs="Arial"/>
        </w:rPr>
        <w:t xml:space="preserve"> atau tidak memenuhi syarat &gt;70%” dan skala ukur “Ordinal”</w:t>
      </w:r>
    </w:p>
    <w:p w:rsidR="00AA2A53" w:rsidRPr="003327ED" w:rsidRDefault="00AA2A53" w:rsidP="00D2277D">
      <w:pPr>
        <w:pStyle w:val="ListParagraph"/>
        <w:numPr>
          <w:ilvl w:val="0"/>
          <w:numId w:val="60"/>
        </w:numPr>
        <w:spacing w:after="0" w:line="360" w:lineRule="auto"/>
        <w:jc w:val="both"/>
        <w:rPr>
          <w:rFonts w:ascii="Arial" w:hAnsi="Arial" w:cs="Arial"/>
          <w:b/>
          <w:lang w:val="id-ID"/>
        </w:rPr>
      </w:pPr>
      <w:r>
        <w:rPr>
          <w:rFonts w:ascii="Arial" w:hAnsi="Arial" w:cs="Arial"/>
        </w:rPr>
        <w:t xml:space="preserve">Penyimpanan Makanan Jadi adalah </w:t>
      </w:r>
      <w:r w:rsidRPr="003327ED">
        <w:rPr>
          <w:rFonts w:ascii="Arial" w:hAnsi="Arial" w:cs="Arial"/>
          <w:lang w:val="id-ID"/>
        </w:rPr>
        <w:t>Kegiatan dimana makanan yang telah dimasak dan disimpan dalam suatu tempat agar terhindar dari pencemaran.</w:t>
      </w:r>
      <w:r w:rsidRPr="003327ED">
        <w:rPr>
          <w:rFonts w:ascii="Arial" w:hAnsi="Arial" w:cs="Arial"/>
        </w:rPr>
        <w:t xml:space="preserve"> </w:t>
      </w:r>
      <w:r>
        <w:rPr>
          <w:rFonts w:ascii="Arial" w:hAnsi="Arial" w:cs="Arial"/>
        </w:rPr>
        <w:t>D</w:t>
      </w:r>
      <w:r w:rsidRPr="003327ED">
        <w:rPr>
          <w:rFonts w:ascii="Arial" w:hAnsi="Arial" w:cs="Arial"/>
        </w:rPr>
        <w:t>engan menggunkan alat ukur Checklist dalam standart “</w:t>
      </w:r>
      <w:r w:rsidRPr="003327ED">
        <w:rPr>
          <w:rFonts w:ascii="Arial" w:hAnsi="Arial" w:cs="Arial"/>
          <w:lang w:val="id-ID"/>
        </w:rPr>
        <w:t>Memenuhi syarat &gt;70%</w:t>
      </w:r>
      <w:r w:rsidRPr="003327ED">
        <w:rPr>
          <w:rFonts w:ascii="Arial" w:hAnsi="Arial" w:cs="Arial"/>
        </w:rPr>
        <w:t xml:space="preserve"> atau tidak memenuhi syarat &gt;70%” dan skala ukur “Ordinal”</w:t>
      </w:r>
    </w:p>
    <w:p w:rsidR="00AA2A53" w:rsidRPr="003327ED" w:rsidRDefault="00AA2A53" w:rsidP="00D2277D">
      <w:pPr>
        <w:pStyle w:val="ListParagraph"/>
        <w:numPr>
          <w:ilvl w:val="0"/>
          <w:numId w:val="60"/>
        </w:numPr>
        <w:spacing w:after="0" w:line="360" w:lineRule="auto"/>
        <w:jc w:val="both"/>
        <w:rPr>
          <w:rFonts w:ascii="Arial" w:hAnsi="Arial" w:cs="Arial"/>
          <w:b/>
          <w:lang w:val="id-ID"/>
        </w:rPr>
      </w:pPr>
      <w:r>
        <w:rPr>
          <w:rFonts w:ascii="Arial" w:hAnsi="Arial" w:cs="Arial"/>
        </w:rPr>
        <w:t xml:space="preserve">Pengangkutan Makanan Jadi adalah </w:t>
      </w:r>
      <w:r w:rsidRPr="00886EC4">
        <w:rPr>
          <w:rFonts w:ascii="Arial" w:hAnsi="Arial" w:cs="Arial"/>
          <w:lang w:val="id-ID"/>
        </w:rPr>
        <w:t>Kegiatan dimana makanan di angkut dari tempat pengolahan makanan ke tempat penyajian makanan oleh pengangkutan makanan.</w:t>
      </w:r>
      <w:r w:rsidRPr="003327ED">
        <w:rPr>
          <w:rFonts w:ascii="Arial" w:hAnsi="Arial" w:cs="Arial"/>
        </w:rPr>
        <w:t xml:space="preserve"> </w:t>
      </w:r>
      <w:r>
        <w:rPr>
          <w:rFonts w:ascii="Arial" w:hAnsi="Arial" w:cs="Arial"/>
        </w:rPr>
        <w:t>D</w:t>
      </w:r>
      <w:r w:rsidRPr="003327ED">
        <w:rPr>
          <w:rFonts w:ascii="Arial" w:hAnsi="Arial" w:cs="Arial"/>
        </w:rPr>
        <w:t>engan menggunkan alat ukur Checklist dalam standart “</w:t>
      </w:r>
      <w:r w:rsidRPr="003327ED">
        <w:rPr>
          <w:rFonts w:ascii="Arial" w:hAnsi="Arial" w:cs="Arial"/>
          <w:lang w:val="id-ID"/>
        </w:rPr>
        <w:t>Memenuhi syarat &gt;70%</w:t>
      </w:r>
      <w:r w:rsidRPr="003327ED">
        <w:rPr>
          <w:rFonts w:ascii="Arial" w:hAnsi="Arial" w:cs="Arial"/>
        </w:rPr>
        <w:t xml:space="preserve"> atau tidak memenuhi syarat &gt;70%” dan skala ukur “Ordinal”</w:t>
      </w:r>
    </w:p>
    <w:p w:rsidR="00C05206" w:rsidRPr="00775EA5" w:rsidRDefault="00AA2A53" w:rsidP="00D2277D">
      <w:pPr>
        <w:pStyle w:val="ListParagraph"/>
        <w:numPr>
          <w:ilvl w:val="0"/>
          <w:numId w:val="60"/>
        </w:numPr>
        <w:spacing w:after="0" w:line="360" w:lineRule="auto"/>
        <w:jc w:val="both"/>
        <w:rPr>
          <w:rFonts w:ascii="Arial" w:hAnsi="Arial" w:cs="Arial"/>
          <w:b/>
          <w:lang w:val="id-ID"/>
        </w:rPr>
      </w:pPr>
      <w:r>
        <w:rPr>
          <w:rFonts w:ascii="Arial" w:hAnsi="Arial" w:cs="Arial"/>
        </w:rPr>
        <w:t xml:space="preserve">Penyajian Makanan Jadi adalah </w:t>
      </w:r>
      <w:r w:rsidRPr="00886EC4">
        <w:rPr>
          <w:rFonts w:ascii="Arial" w:hAnsi="Arial" w:cs="Arial"/>
          <w:lang w:val="id-ID"/>
        </w:rPr>
        <w:t>Kegiatan dimana makanan disajikan ditempat penyajian makanan oleh penyaji makanan.</w:t>
      </w:r>
      <w:r>
        <w:rPr>
          <w:rFonts w:ascii="Arial" w:hAnsi="Arial" w:cs="Arial"/>
        </w:rPr>
        <w:t xml:space="preserve"> D</w:t>
      </w:r>
      <w:r w:rsidRPr="003327ED">
        <w:rPr>
          <w:rFonts w:ascii="Arial" w:hAnsi="Arial" w:cs="Arial"/>
        </w:rPr>
        <w:t>engan menggunkan alat ukur Checklist dalam standart “</w:t>
      </w:r>
      <w:r w:rsidRPr="003327ED">
        <w:rPr>
          <w:rFonts w:ascii="Arial" w:hAnsi="Arial" w:cs="Arial"/>
          <w:lang w:val="id-ID"/>
        </w:rPr>
        <w:t>Memenuhi syarat &gt;70%</w:t>
      </w:r>
      <w:r w:rsidRPr="003327ED">
        <w:rPr>
          <w:rFonts w:ascii="Arial" w:hAnsi="Arial" w:cs="Arial"/>
        </w:rPr>
        <w:t xml:space="preserve"> atau tidak memenuhi syarat &gt;70%” dan skala ukur “Ordinal”</w:t>
      </w:r>
      <w:r>
        <w:rPr>
          <w:rFonts w:ascii="Arial" w:hAnsi="Arial" w:cs="Arial"/>
        </w:rPr>
        <w:t>.</w:t>
      </w:r>
    </w:p>
    <w:p w:rsidR="00775EA5" w:rsidRPr="00AA2A53" w:rsidRDefault="00775EA5" w:rsidP="00775EA5">
      <w:pPr>
        <w:pStyle w:val="ListParagraph"/>
        <w:spacing w:after="0" w:line="360" w:lineRule="auto"/>
        <w:jc w:val="both"/>
        <w:rPr>
          <w:rFonts w:ascii="Arial" w:hAnsi="Arial" w:cs="Arial"/>
          <w:b/>
          <w:lang w:val="id-ID"/>
        </w:rPr>
      </w:pPr>
    </w:p>
    <w:p w:rsidR="00D41968" w:rsidRPr="00886EC4" w:rsidRDefault="00D41968" w:rsidP="00D83DFE">
      <w:pPr>
        <w:spacing w:after="0" w:line="360" w:lineRule="auto"/>
        <w:jc w:val="center"/>
        <w:rPr>
          <w:rFonts w:ascii="Arial" w:hAnsi="Arial" w:cs="Arial"/>
          <w:b/>
          <w:lang w:val="id-ID"/>
        </w:rPr>
      </w:pPr>
      <w:r w:rsidRPr="00886EC4">
        <w:rPr>
          <w:rFonts w:ascii="Arial" w:hAnsi="Arial" w:cs="Arial"/>
          <w:b/>
          <w:lang w:val="id-ID"/>
        </w:rPr>
        <w:lastRenderedPageBreak/>
        <w:t>BAB III</w:t>
      </w:r>
    </w:p>
    <w:p w:rsidR="00D41968" w:rsidRPr="00886EC4" w:rsidRDefault="00D41968" w:rsidP="00D83DFE">
      <w:pPr>
        <w:spacing w:after="0" w:line="360" w:lineRule="auto"/>
        <w:jc w:val="center"/>
        <w:rPr>
          <w:rFonts w:ascii="Arial" w:hAnsi="Arial" w:cs="Arial"/>
          <w:b/>
          <w:lang w:val="id-ID"/>
        </w:rPr>
      </w:pPr>
      <w:r w:rsidRPr="00886EC4">
        <w:rPr>
          <w:rFonts w:ascii="Arial" w:hAnsi="Arial" w:cs="Arial"/>
          <w:b/>
          <w:lang w:val="id-ID"/>
        </w:rPr>
        <w:t xml:space="preserve">METODE PENELITIAN </w:t>
      </w:r>
    </w:p>
    <w:p w:rsidR="00D41968" w:rsidRPr="00886EC4" w:rsidRDefault="00D41968" w:rsidP="00D83DFE">
      <w:pPr>
        <w:spacing w:after="0" w:line="360" w:lineRule="auto"/>
        <w:jc w:val="both"/>
        <w:rPr>
          <w:rFonts w:ascii="Arial" w:hAnsi="Arial" w:cs="Arial"/>
          <w:b/>
          <w:lang w:val="id-ID"/>
        </w:rPr>
      </w:pPr>
    </w:p>
    <w:p w:rsidR="00D41968" w:rsidRPr="00886EC4" w:rsidRDefault="00D41968" w:rsidP="004B65C9">
      <w:pPr>
        <w:pStyle w:val="ListParagraph"/>
        <w:numPr>
          <w:ilvl w:val="0"/>
          <w:numId w:val="30"/>
        </w:numPr>
        <w:spacing w:after="0" w:line="360" w:lineRule="auto"/>
        <w:ind w:left="284" w:hanging="284"/>
        <w:jc w:val="both"/>
        <w:rPr>
          <w:rFonts w:ascii="Arial" w:hAnsi="Arial" w:cs="Arial"/>
          <w:b/>
          <w:lang w:val="id-ID"/>
        </w:rPr>
      </w:pPr>
      <w:r w:rsidRPr="00886EC4">
        <w:rPr>
          <w:rFonts w:ascii="Arial" w:hAnsi="Arial" w:cs="Arial"/>
          <w:b/>
          <w:lang w:val="id-ID"/>
        </w:rPr>
        <w:t xml:space="preserve">Jenis Penelitian </w:t>
      </w:r>
    </w:p>
    <w:p w:rsidR="00BE1C17" w:rsidRPr="00713D4E" w:rsidRDefault="00D41968" w:rsidP="00713D4E">
      <w:pPr>
        <w:spacing w:line="360" w:lineRule="auto"/>
        <w:ind w:firstLine="284"/>
        <w:jc w:val="both"/>
        <w:rPr>
          <w:rFonts w:ascii="Arial" w:hAnsi="Arial" w:cs="Arial"/>
        </w:rPr>
      </w:pPr>
      <w:r w:rsidRPr="00886EC4">
        <w:rPr>
          <w:rFonts w:ascii="Arial" w:hAnsi="Arial" w:cs="Arial"/>
          <w:lang w:val="id-ID"/>
        </w:rPr>
        <w:t>Jenis penelitian ini bersifat deskriptif yaitu memperol</w:t>
      </w:r>
      <w:r w:rsidR="00C245CE" w:rsidRPr="00886EC4">
        <w:rPr>
          <w:rFonts w:ascii="Arial" w:hAnsi="Arial" w:cs="Arial"/>
          <w:lang w:val="id-ID"/>
        </w:rPr>
        <w:t xml:space="preserve">eh gambaran mengenai keadaan </w:t>
      </w:r>
      <w:r w:rsidR="00C05206" w:rsidRPr="00886EC4">
        <w:rPr>
          <w:rFonts w:ascii="Arial" w:hAnsi="Arial" w:cs="Arial"/>
          <w:lang w:val="id-ID"/>
        </w:rPr>
        <w:t>Hy</w:t>
      </w:r>
      <w:r w:rsidRPr="00886EC4">
        <w:rPr>
          <w:rFonts w:ascii="Arial" w:hAnsi="Arial" w:cs="Arial"/>
          <w:lang w:val="id-ID"/>
        </w:rPr>
        <w:t xml:space="preserve">giene Sanitasi Pengolahan Makanan pada </w:t>
      </w:r>
      <w:r w:rsidR="001C48E6">
        <w:rPr>
          <w:rFonts w:ascii="Arial" w:hAnsi="Arial" w:cs="Arial"/>
        </w:rPr>
        <w:t xml:space="preserve"> Panti Asuhan </w:t>
      </w:r>
      <w:r w:rsidR="00713D4E" w:rsidRPr="00666BBF">
        <w:rPr>
          <w:rFonts w:ascii="Arial" w:hAnsi="Arial" w:cs="Arial"/>
        </w:rPr>
        <w:t>UPT</w:t>
      </w:r>
      <w:r w:rsidR="0063137D">
        <w:rPr>
          <w:rFonts w:ascii="Arial" w:hAnsi="Arial" w:cs="Arial"/>
          <w:lang w:val="id-ID"/>
        </w:rPr>
        <w:t>.</w:t>
      </w:r>
      <w:r w:rsidR="00713D4E" w:rsidRPr="00666BBF">
        <w:rPr>
          <w:rFonts w:ascii="Arial" w:hAnsi="Arial" w:cs="Arial"/>
        </w:rPr>
        <w:t xml:space="preserve"> </w:t>
      </w:r>
      <w:proofErr w:type="gramStart"/>
      <w:r w:rsidR="00713D4E" w:rsidRPr="00666BBF">
        <w:rPr>
          <w:rFonts w:ascii="Arial" w:hAnsi="Arial" w:cs="Arial"/>
        </w:rPr>
        <w:t>Pelay</w:t>
      </w:r>
      <w:r w:rsidR="00D507BC">
        <w:rPr>
          <w:rFonts w:ascii="Arial" w:hAnsi="Arial" w:cs="Arial"/>
        </w:rPr>
        <w:t>anan Sosial Anak Dinas Sosial Si</w:t>
      </w:r>
      <w:r w:rsidR="00775EA5">
        <w:rPr>
          <w:rFonts w:ascii="Arial" w:hAnsi="Arial" w:cs="Arial"/>
        </w:rPr>
        <w:t>dikalang</w:t>
      </w:r>
      <w:r w:rsidR="00775EA5">
        <w:rPr>
          <w:rFonts w:ascii="Arial" w:hAnsi="Arial" w:cs="Arial"/>
          <w:lang w:val="id-ID"/>
        </w:rPr>
        <w:t>-</w:t>
      </w:r>
      <w:r w:rsidR="00713D4E" w:rsidRPr="00666BBF">
        <w:rPr>
          <w:rFonts w:ascii="Arial" w:hAnsi="Arial" w:cs="Arial"/>
        </w:rPr>
        <w:t>Kabanjahe Kabupaten K</w:t>
      </w:r>
      <w:r w:rsidR="00713D4E">
        <w:rPr>
          <w:rFonts w:ascii="Arial" w:hAnsi="Arial" w:cs="Arial"/>
        </w:rPr>
        <w:t>aro tahun 2019.</w:t>
      </w:r>
      <w:proofErr w:type="gramEnd"/>
    </w:p>
    <w:p w:rsidR="00BE1C17" w:rsidRPr="001C48E6" w:rsidRDefault="00D41968" w:rsidP="004B65C9">
      <w:pPr>
        <w:pStyle w:val="ListParagraph"/>
        <w:numPr>
          <w:ilvl w:val="0"/>
          <w:numId w:val="30"/>
        </w:numPr>
        <w:spacing w:after="0" w:line="360" w:lineRule="auto"/>
        <w:ind w:left="284" w:hanging="284"/>
        <w:jc w:val="both"/>
        <w:rPr>
          <w:rFonts w:ascii="Arial" w:hAnsi="Arial" w:cs="Arial"/>
          <w:b/>
          <w:lang w:val="id-ID"/>
        </w:rPr>
      </w:pPr>
      <w:r w:rsidRPr="00886EC4">
        <w:rPr>
          <w:rFonts w:ascii="Arial" w:hAnsi="Arial" w:cs="Arial"/>
          <w:b/>
          <w:lang w:val="id-ID"/>
        </w:rPr>
        <w:t xml:space="preserve">Lokasi dan Waktu Penelitian </w:t>
      </w:r>
    </w:p>
    <w:p w:rsidR="00AF78B9" w:rsidRPr="00886EC4" w:rsidRDefault="00AF78B9" w:rsidP="004B65C9">
      <w:pPr>
        <w:pStyle w:val="ListParagraph"/>
        <w:numPr>
          <w:ilvl w:val="0"/>
          <w:numId w:val="31"/>
        </w:numPr>
        <w:spacing w:after="0" w:line="360" w:lineRule="auto"/>
        <w:ind w:left="426" w:hanging="284"/>
        <w:jc w:val="both"/>
        <w:rPr>
          <w:rFonts w:ascii="Arial" w:hAnsi="Arial" w:cs="Arial"/>
          <w:b/>
          <w:lang w:val="id-ID"/>
        </w:rPr>
      </w:pPr>
      <w:r w:rsidRPr="00886EC4">
        <w:rPr>
          <w:rFonts w:ascii="Arial" w:hAnsi="Arial" w:cs="Arial"/>
          <w:b/>
          <w:lang w:val="id-ID"/>
        </w:rPr>
        <w:t>Lokasi</w:t>
      </w:r>
    </w:p>
    <w:p w:rsidR="00BE1C17" w:rsidRPr="001C48E6" w:rsidRDefault="00AF78B9" w:rsidP="001C48E6">
      <w:pPr>
        <w:spacing w:line="360" w:lineRule="auto"/>
        <w:ind w:firstLine="426"/>
        <w:jc w:val="both"/>
        <w:rPr>
          <w:rFonts w:ascii="Arial" w:hAnsi="Arial" w:cs="Arial"/>
        </w:rPr>
      </w:pPr>
      <w:r w:rsidRPr="00886EC4">
        <w:rPr>
          <w:rFonts w:ascii="Arial" w:hAnsi="Arial" w:cs="Arial"/>
          <w:lang w:val="id-ID"/>
        </w:rPr>
        <w:t xml:space="preserve">Penelitian ini dilakukan di Panti Asuhan </w:t>
      </w:r>
      <w:r w:rsidR="0063137D">
        <w:rPr>
          <w:rFonts w:ascii="Arial" w:hAnsi="Arial" w:cs="Arial"/>
        </w:rPr>
        <w:t>UPT</w:t>
      </w:r>
      <w:r w:rsidR="0063137D">
        <w:rPr>
          <w:rFonts w:ascii="Arial" w:hAnsi="Arial" w:cs="Arial"/>
          <w:lang w:val="id-ID"/>
        </w:rPr>
        <w:t xml:space="preserve">. </w:t>
      </w:r>
      <w:proofErr w:type="gramStart"/>
      <w:r w:rsidR="001C48E6" w:rsidRPr="00666BBF">
        <w:rPr>
          <w:rFonts w:ascii="Arial" w:hAnsi="Arial" w:cs="Arial"/>
        </w:rPr>
        <w:t xml:space="preserve">Pelayanan Sosial Anak Dinas Sosial Sedikalang </w:t>
      </w:r>
      <w:r w:rsidR="00775EA5">
        <w:rPr>
          <w:rFonts w:ascii="Arial" w:hAnsi="Arial" w:cs="Arial"/>
          <w:lang w:val="id-ID"/>
        </w:rPr>
        <w:t>-</w:t>
      </w:r>
      <w:r w:rsidR="001C48E6" w:rsidRPr="00666BBF">
        <w:rPr>
          <w:rFonts w:ascii="Arial" w:hAnsi="Arial" w:cs="Arial"/>
        </w:rPr>
        <w:t>Kabanjahe Kabupaten K</w:t>
      </w:r>
      <w:r w:rsidR="001C48E6">
        <w:rPr>
          <w:rFonts w:ascii="Arial" w:hAnsi="Arial" w:cs="Arial"/>
        </w:rPr>
        <w:t>aro.</w:t>
      </w:r>
      <w:proofErr w:type="gramEnd"/>
    </w:p>
    <w:p w:rsidR="00AF78B9" w:rsidRPr="00886EC4" w:rsidRDefault="00AF78B9" w:rsidP="004B65C9">
      <w:pPr>
        <w:pStyle w:val="ListParagraph"/>
        <w:numPr>
          <w:ilvl w:val="0"/>
          <w:numId w:val="31"/>
        </w:numPr>
        <w:spacing w:after="0" w:line="360" w:lineRule="auto"/>
        <w:ind w:left="426" w:hanging="284"/>
        <w:jc w:val="both"/>
        <w:rPr>
          <w:rFonts w:ascii="Arial" w:hAnsi="Arial" w:cs="Arial"/>
          <w:b/>
          <w:lang w:val="id-ID"/>
        </w:rPr>
      </w:pPr>
      <w:r w:rsidRPr="00886EC4">
        <w:rPr>
          <w:rFonts w:ascii="Arial" w:hAnsi="Arial" w:cs="Arial"/>
          <w:b/>
          <w:lang w:val="id-ID"/>
        </w:rPr>
        <w:t xml:space="preserve">Waktu Penelitian </w:t>
      </w:r>
    </w:p>
    <w:p w:rsidR="00BE1C17" w:rsidRPr="001C48E6" w:rsidRDefault="00AF78B9" w:rsidP="001C48E6">
      <w:pPr>
        <w:spacing w:line="360" w:lineRule="auto"/>
        <w:ind w:firstLine="426"/>
        <w:jc w:val="both"/>
        <w:rPr>
          <w:rFonts w:ascii="Arial" w:hAnsi="Arial" w:cs="Arial"/>
        </w:rPr>
      </w:pPr>
      <w:r w:rsidRPr="00886EC4">
        <w:rPr>
          <w:rFonts w:ascii="Arial" w:hAnsi="Arial" w:cs="Arial"/>
          <w:lang w:val="id-ID"/>
        </w:rPr>
        <w:t>Peneliti</w:t>
      </w:r>
      <w:r w:rsidR="00AF33A7" w:rsidRPr="00886EC4">
        <w:rPr>
          <w:rFonts w:ascii="Arial" w:hAnsi="Arial" w:cs="Arial"/>
          <w:lang w:val="id-ID"/>
        </w:rPr>
        <w:t xml:space="preserve">an ini dilakukan pada </w:t>
      </w:r>
      <w:r w:rsidRPr="00886EC4">
        <w:rPr>
          <w:rFonts w:ascii="Arial" w:hAnsi="Arial" w:cs="Arial"/>
          <w:lang w:val="id-ID"/>
        </w:rPr>
        <w:t xml:space="preserve">bulan Juli yang mencakup survey pengumpulan data pada Panti Asuhan </w:t>
      </w:r>
      <w:r w:rsidR="001C48E6" w:rsidRPr="00666BBF">
        <w:rPr>
          <w:rFonts w:ascii="Arial" w:hAnsi="Arial" w:cs="Arial"/>
        </w:rPr>
        <w:t>UPT</w:t>
      </w:r>
      <w:r w:rsidR="0063137D">
        <w:rPr>
          <w:rFonts w:ascii="Arial" w:hAnsi="Arial" w:cs="Arial"/>
          <w:lang w:val="id-ID"/>
        </w:rPr>
        <w:t>.</w:t>
      </w:r>
      <w:r w:rsidR="001C48E6" w:rsidRPr="00666BBF">
        <w:rPr>
          <w:rFonts w:ascii="Arial" w:hAnsi="Arial" w:cs="Arial"/>
        </w:rPr>
        <w:t xml:space="preserve"> </w:t>
      </w:r>
      <w:proofErr w:type="gramStart"/>
      <w:r w:rsidR="001C48E6" w:rsidRPr="00666BBF">
        <w:rPr>
          <w:rFonts w:ascii="Arial" w:hAnsi="Arial" w:cs="Arial"/>
        </w:rPr>
        <w:t>Pelay</w:t>
      </w:r>
      <w:r w:rsidR="00D507BC">
        <w:rPr>
          <w:rFonts w:ascii="Arial" w:hAnsi="Arial" w:cs="Arial"/>
        </w:rPr>
        <w:t>anan Sosial Anak Dinas Sosial Si</w:t>
      </w:r>
      <w:r w:rsidR="001C48E6" w:rsidRPr="00666BBF">
        <w:rPr>
          <w:rFonts w:ascii="Arial" w:hAnsi="Arial" w:cs="Arial"/>
        </w:rPr>
        <w:t>dikalang</w:t>
      </w:r>
      <w:r w:rsidR="00775EA5">
        <w:rPr>
          <w:rFonts w:ascii="Arial" w:hAnsi="Arial" w:cs="Arial"/>
          <w:lang w:val="id-ID"/>
        </w:rPr>
        <w:t>-</w:t>
      </w:r>
      <w:r w:rsidR="001C48E6" w:rsidRPr="00666BBF">
        <w:rPr>
          <w:rFonts w:ascii="Arial" w:hAnsi="Arial" w:cs="Arial"/>
        </w:rPr>
        <w:t xml:space="preserve"> Kabanjahe Kabupaten K</w:t>
      </w:r>
      <w:r w:rsidR="001C48E6">
        <w:rPr>
          <w:rFonts w:ascii="Arial" w:hAnsi="Arial" w:cs="Arial"/>
        </w:rPr>
        <w:t>aro.</w:t>
      </w:r>
      <w:proofErr w:type="gramEnd"/>
    </w:p>
    <w:p w:rsidR="00AF78B9" w:rsidRPr="00886EC4" w:rsidRDefault="00BE1C17" w:rsidP="004B65C9">
      <w:pPr>
        <w:pStyle w:val="ListParagraph"/>
        <w:numPr>
          <w:ilvl w:val="0"/>
          <w:numId w:val="30"/>
        </w:numPr>
        <w:spacing w:after="0" w:line="360" w:lineRule="auto"/>
        <w:ind w:left="284" w:hanging="284"/>
        <w:jc w:val="both"/>
        <w:rPr>
          <w:rFonts w:ascii="Arial" w:hAnsi="Arial" w:cs="Arial"/>
          <w:b/>
          <w:lang w:val="id-ID"/>
        </w:rPr>
      </w:pPr>
      <w:r w:rsidRPr="00886EC4">
        <w:rPr>
          <w:rFonts w:ascii="Arial" w:hAnsi="Arial" w:cs="Arial"/>
          <w:b/>
          <w:lang w:val="id-ID"/>
        </w:rPr>
        <w:t>Objek Penelitian</w:t>
      </w:r>
    </w:p>
    <w:p w:rsidR="009D3018" w:rsidRPr="001C48E6" w:rsidRDefault="009D3018" w:rsidP="001C48E6">
      <w:pPr>
        <w:spacing w:line="360" w:lineRule="auto"/>
        <w:ind w:firstLine="360"/>
        <w:jc w:val="both"/>
        <w:rPr>
          <w:rFonts w:ascii="Arial" w:hAnsi="Arial" w:cs="Arial"/>
        </w:rPr>
      </w:pPr>
      <w:r w:rsidRPr="00886EC4">
        <w:rPr>
          <w:rFonts w:ascii="Arial" w:hAnsi="Arial" w:cs="Arial"/>
          <w:lang w:val="id-ID"/>
        </w:rPr>
        <w:t xml:space="preserve">Cara pengelolahan makanan yang dilakukan di Panti Asuhan </w:t>
      </w:r>
      <w:r w:rsidR="0063137D">
        <w:rPr>
          <w:rFonts w:ascii="Arial" w:hAnsi="Arial" w:cs="Arial"/>
        </w:rPr>
        <w:t>UPT</w:t>
      </w:r>
      <w:r w:rsidR="0063137D">
        <w:rPr>
          <w:rFonts w:ascii="Arial" w:hAnsi="Arial" w:cs="Arial"/>
          <w:lang w:val="id-ID"/>
        </w:rPr>
        <w:t>.</w:t>
      </w:r>
      <w:r w:rsidR="001C48E6" w:rsidRPr="00666BBF">
        <w:rPr>
          <w:rFonts w:ascii="Arial" w:hAnsi="Arial" w:cs="Arial"/>
        </w:rPr>
        <w:t>Pelay</w:t>
      </w:r>
      <w:r w:rsidR="00D507BC">
        <w:rPr>
          <w:rFonts w:ascii="Arial" w:hAnsi="Arial" w:cs="Arial"/>
        </w:rPr>
        <w:t>anan Sosial Anak Dinas Sosial Si</w:t>
      </w:r>
      <w:r w:rsidR="00775EA5">
        <w:rPr>
          <w:rFonts w:ascii="Arial" w:hAnsi="Arial" w:cs="Arial"/>
        </w:rPr>
        <w:t>dikalang</w:t>
      </w:r>
      <w:r w:rsidR="00775EA5">
        <w:rPr>
          <w:rFonts w:ascii="Arial" w:hAnsi="Arial" w:cs="Arial"/>
          <w:lang w:val="id-ID"/>
        </w:rPr>
        <w:t>-</w:t>
      </w:r>
      <w:r w:rsidR="001C48E6" w:rsidRPr="00666BBF">
        <w:rPr>
          <w:rFonts w:ascii="Arial" w:hAnsi="Arial" w:cs="Arial"/>
        </w:rPr>
        <w:t>Kabanjahe Kabupaten K</w:t>
      </w:r>
      <w:r w:rsidR="001C48E6">
        <w:rPr>
          <w:rFonts w:ascii="Arial" w:hAnsi="Arial" w:cs="Arial"/>
        </w:rPr>
        <w:t xml:space="preserve">aro </w:t>
      </w:r>
      <w:r w:rsidRPr="001C48E6">
        <w:rPr>
          <w:rFonts w:ascii="Arial" w:hAnsi="Arial" w:cs="Arial"/>
          <w:lang w:val="id-ID"/>
        </w:rPr>
        <w:t>adalah prasaran</w:t>
      </w:r>
      <w:r w:rsidR="001C48E6">
        <w:rPr>
          <w:rFonts w:ascii="Arial" w:hAnsi="Arial" w:cs="Arial"/>
        </w:rPr>
        <w:t>a</w:t>
      </w:r>
      <w:r w:rsidRPr="001C48E6">
        <w:rPr>
          <w:rFonts w:ascii="Arial" w:hAnsi="Arial" w:cs="Arial"/>
          <w:lang w:val="id-ID"/>
        </w:rPr>
        <w:t xml:space="preserve"> peralatan untuk mendukung dengan 6 prinsip hygiene sanitasi makanan yaitu:</w:t>
      </w:r>
    </w:p>
    <w:p w:rsidR="009D3018" w:rsidRPr="00886EC4" w:rsidRDefault="009335FE" w:rsidP="004B65C9">
      <w:pPr>
        <w:pStyle w:val="ListParagraph"/>
        <w:numPr>
          <w:ilvl w:val="0"/>
          <w:numId w:val="40"/>
        </w:numPr>
        <w:spacing w:after="0" w:line="360" w:lineRule="auto"/>
        <w:jc w:val="both"/>
        <w:rPr>
          <w:rFonts w:ascii="Arial" w:hAnsi="Arial" w:cs="Arial"/>
          <w:lang w:val="id-ID"/>
        </w:rPr>
      </w:pPr>
      <w:r w:rsidRPr="00886EC4">
        <w:rPr>
          <w:rFonts w:ascii="Arial" w:hAnsi="Arial" w:cs="Arial"/>
          <w:lang w:val="id-ID"/>
        </w:rPr>
        <w:t>Pemilihan bahan makanan</w:t>
      </w:r>
    </w:p>
    <w:p w:rsidR="009D3018" w:rsidRPr="00886EC4" w:rsidRDefault="009D3018" w:rsidP="004B65C9">
      <w:pPr>
        <w:pStyle w:val="ListParagraph"/>
        <w:numPr>
          <w:ilvl w:val="0"/>
          <w:numId w:val="40"/>
        </w:numPr>
        <w:spacing w:after="0" w:line="360" w:lineRule="auto"/>
        <w:jc w:val="both"/>
        <w:rPr>
          <w:rFonts w:ascii="Arial" w:hAnsi="Arial" w:cs="Arial"/>
          <w:lang w:val="id-ID"/>
        </w:rPr>
      </w:pPr>
      <w:r w:rsidRPr="00886EC4">
        <w:rPr>
          <w:rFonts w:ascii="Arial" w:hAnsi="Arial" w:cs="Arial"/>
          <w:lang w:val="id-ID"/>
        </w:rPr>
        <w:t>Pengumpulan/penyimpanan bahan makanan</w:t>
      </w:r>
    </w:p>
    <w:p w:rsidR="009D3018" w:rsidRPr="00886EC4" w:rsidRDefault="009D3018" w:rsidP="004B65C9">
      <w:pPr>
        <w:pStyle w:val="ListParagraph"/>
        <w:numPr>
          <w:ilvl w:val="0"/>
          <w:numId w:val="40"/>
        </w:numPr>
        <w:spacing w:after="0" w:line="360" w:lineRule="auto"/>
        <w:jc w:val="both"/>
        <w:rPr>
          <w:rFonts w:ascii="Arial" w:hAnsi="Arial" w:cs="Arial"/>
          <w:lang w:val="id-ID"/>
        </w:rPr>
      </w:pPr>
      <w:r w:rsidRPr="00886EC4">
        <w:rPr>
          <w:rFonts w:ascii="Arial" w:hAnsi="Arial" w:cs="Arial"/>
          <w:lang w:val="id-ID"/>
        </w:rPr>
        <w:t>Pengolahan makanan</w:t>
      </w:r>
    </w:p>
    <w:p w:rsidR="009D3018" w:rsidRPr="00886EC4" w:rsidRDefault="009D3018" w:rsidP="004B65C9">
      <w:pPr>
        <w:pStyle w:val="ListParagraph"/>
        <w:numPr>
          <w:ilvl w:val="0"/>
          <w:numId w:val="40"/>
        </w:numPr>
        <w:spacing w:after="0" w:line="360" w:lineRule="auto"/>
        <w:jc w:val="both"/>
        <w:rPr>
          <w:rFonts w:ascii="Arial" w:hAnsi="Arial" w:cs="Arial"/>
          <w:lang w:val="id-ID"/>
        </w:rPr>
      </w:pPr>
      <w:r w:rsidRPr="00886EC4">
        <w:rPr>
          <w:rFonts w:ascii="Arial" w:hAnsi="Arial" w:cs="Arial"/>
          <w:lang w:val="id-ID"/>
        </w:rPr>
        <w:t>Penyimpanan makanan</w:t>
      </w:r>
    </w:p>
    <w:p w:rsidR="009D3018" w:rsidRPr="00886EC4" w:rsidRDefault="009D3018" w:rsidP="004B65C9">
      <w:pPr>
        <w:pStyle w:val="ListParagraph"/>
        <w:numPr>
          <w:ilvl w:val="0"/>
          <w:numId w:val="40"/>
        </w:numPr>
        <w:spacing w:after="0" w:line="360" w:lineRule="auto"/>
        <w:jc w:val="both"/>
        <w:rPr>
          <w:rFonts w:ascii="Arial" w:hAnsi="Arial" w:cs="Arial"/>
          <w:lang w:val="id-ID"/>
        </w:rPr>
      </w:pPr>
      <w:r w:rsidRPr="00886EC4">
        <w:rPr>
          <w:rFonts w:ascii="Arial" w:hAnsi="Arial" w:cs="Arial"/>
          <w:lang w:val="id-ID"/>
        </w:rPr>
        <w:t>Pengangkutan makanan</w:t>
      </w:r>
    </w:p>
    <w:p w:rsidR="009D3018" w:rsidRPr="00886EC4" w:rsidRDefault="009D3018" w:rsidP="004B65C9">
      <w:pPr>
        <w:pStyle w:val="ListParagraph"/>
        <w:numPr>
          <w:ilvl w:val="0"/>
          <w:numId w:val="40"/>
        </w:numPr>
        <w:spacing w:after="0" w:line="360" w:lineRule="auto"/>
        <w:jc w:val="both"/>
        <w:rPr>
          <w:rFonts w:ascii="Arial" w:hAnsi="Arial" w:cs="Arial"/>
          <w:lang w:val="id-ID"/>
        </w:rPr>
      </w:pPr>
      <w:r w:rsidRPr="00886EC4">
        <w:rPr>
          <w:rFonts w:ascii="Arial" w:hAnsi="Arial" w:cs="Arial"/>
          <w:lang w:val="id-ID"/>
        </w:rPr>
        <w:t>Penyajian makanan</w:t>
      </w:r>
    </w:p>
    <w:p w:rsidR="009D3018" w:rsidRPr="00886EC4" w:rsidRDefault="009D3018" w:rsidP="009D3018">
      <w:pPr>
        <w:pStyle w:val="ListParagraph"/>
        <w:spacing w:after="0" w:line="360" w:lineRule="auto"/>
        <w:ind w:left="284"/>
        <w:jc w:val="both"/>
        <w:rPr>
          <w:rFonts w:ascii="Arial" w:hAnsi="Arial" w:cs="Arial"/>
          <w:b/>
          <w:lang w:val="id-ID"/>
        </w:rPr>
      </w:pPr>
    </w:p>
    <w:p w:rsidR="002E6697" w:rsidRPr="00886EC4" w:rsidRDefault="002E6697" w:rsidP="002E6697">
      <w:pPr>
        <w:pStyle w:val="ListParagraph"/>
        <w:spacing w:after="0" w:line="360" w:lineRule="auto"/>
        <w:ind w:left="360"/>
        <w:jc w:val="both"/>
        <w:rPr>
          <w:rFonts w:ascii="Arial" w:hAnsi="Arial" w:cs="Arial"/>
          <w:lang w:val="id-ID"/>
        </w:rPr>
      </w:pPr>
    </w:p>
    <w:p w:rsidR="002E6697" w:rsidRPr="00886EC4" w:rsidRDefault="002E6697" w:rsidP="002E6697">
      <w:pPr>
        <w:pStyle w:val="ListParagraph"/>
        <w:spacing w:after="0" w:line="360" w:lineRule="auto"/>
        <w:ind w:left="360"/>
        <w:jc w:val="both"/>
        <w:rPr>
          <w:rFonts w:ascii="Arial" w:hAnsi="Arial" w:cs="Arial"/>
          <w:lang w:val="id-ID"/>
        </w:rPr>
      </w:pPr>
    </w:p>
    <w:p w:rsidR="002E6697" w:rsidRPr="00886EC4" w:rsidRDefault="002E6697" w:rsidP="002E6697">
      <w:pPr>
        <w:pStyle w:val="ListParagraph"/>
        <w:spacing w:after="0" w:line="360" w:lineRule="auto"/>
        <w:ind w:left="360"/>
        <w:jc w:val="both"/>
        <w:rPr>
          <w:rFonts w:ascii="Arial" w:hAnsi="Arial" w:cs="Arial"/>
          <w:lang w:val="id-ID"/>
        </w:rPr>
      </w:pPr>
    </w:p>
    <w:p w:rsidR="002E6697" w:rsidRDefault="002E6697" w:rsidP="002E6697">
      <w:pPr>
        <w:pStyle w:val="ListParagraph"/>
        <w:spacing w:after="0" w:line="360" w:lineRule="auto"/>
        <w:ind w:left="360"/>
        <w:jc w:val="both"/>
        <w:rPr>
          <w:rFonts w:ascii="Arial" w:hAnsi="Arial" w:cs="Arial"/>
          <w:lang w:val="id-ID"/>
        </w:rPr>
      </w:pPr>
    </w:p>
    <w:p w:rsidR="000B251E" w:rsidRPr="00886EC4" w:rsidRDefault="000B251E" w:rsidP="002E6697">
      <w:pPr>
        <w:pStyle w:val="ListParagraph"/>
        <w:spacing w:after="0" w:line="360" w:lineRule="auto"/>
        <w:ind w:left="360"/>
        <w:jc w:val="both"/>
        <w:rPr>
          <w:rFonts w:ascii="Arial" w:hAnsi="Arial" w:cs="Arial"/>
          <w:lang w:val="id-ID"/>
        </w:rPr>
      </w:pPr>
    </w:p>
    <w:p w:rsidR="00BE1C17" w:rsidRPr="003E5965" w:rsidRDefault="00BE1C17" w:rsidP="004B65C9">
      <w:pPr>
        <w:pStyle w:val="ListParagraph"/>
        <w:numPr>
          <w:ilvl w:val="0"/>
          <w:numId w:val="30"/>
        </w:numPr>
        <w:spacing w:after="0" w:line="360" w:lineRule="auto"/>
        <w:ind w:left="284" w:hanging="284"/>
        <w:jc w:val="both"/>
        <w:rPr>
          <w:rFonts w:ascii="Arial" w:hAnsi="Arial" w:cs="Arial"/>
          <w:b/>
          <w:lang w:val="id-ID"/>
        </w:rPr>
      </w:pPr>
      <w:r w:rsidRPr="00886EC4">
        <w:rPr>
          <w:rFonts w:ascii="Arial" w:hAnsi="Arial" w:cs="Arial"/>
          <w:b/>
          <w:lang w:val="id-ID"/>
        </w:rPr>
        <w:t>Jenis dan Cara Pengumpulan Data</w:t>
      </w:r>
    </w:p>
    <w:p w:rsidR="00AF78B9" w:rsidRPr="00886EC4" w:rsidRDefault="00AF78B9" w:rsidP="004B65C9">
      <w:pPr>
        <w:pStyle w:val="ListParagraph"/>
        <w:numPr>
          <w:ilvl w:val="1"/>
          <w:numId w:val="21"/>
        </w:numPr>
        <w:spacing w:after="0" w:line="360" w:lineRule="auto"/>
        <w:ind w:left="426" w:hanging="284"/>
        <w:jc w:val="both"/>
        <w:rPr>
          <w:rFonts w:ascii="Arial" w:hAnsi="Arial" w:cs="Arial"/>
          <w:b/>
          <w:lang w:val="id-ID"/>
        </w:rPr>
      </w:pPr>
      <w:r w:rsidRPr="00886EC4">
        <w:rPr>
          <w:rFonts w:ascii="Arial" w:hAnsi="Arial" w:cs="Arial"/>
          <w:b/>
          <w:lang w:val="id-ID"/>
        </w:rPr>
        <w:t>Jenis Pengumplan Data</w:t>
      </w:r>
    </w:p>
    <w:p w:rsidR="00593DDC" w:rsidRPr="00886EC4" w:rsidRDefault="009B2CF3" w:rsidP="004B65C9">
      <w:pPr>
        <w:pStyle w:val="ListParagraph"/>
        <w:numPr>
          <w:ilvl w:val="0"/>
          <w:numId w:val="32"/>
        </w:numPr>
        <w:spacing w:after="0" w:line="360" w:lineRule="auto"/>
        <w:jc w:val="both"/>
        <w:rPr>
          <w:rFonts w:ascii="Arial" w:hAnsi="Arial" w:cs="Arial"/>
          <w:lang w:val="id-ID"/>
        </w:rPr>
      </w:pPr>
      <w:r w:rsidRPr="00886EC4">
        <w:rPr>
          <w:rFonts w:ascii="Arial" w:hAnsi="Arial" w:cs="Arial"/>
          <w:lang w:val="id-ID"/>
        </w:rPr>
        <w:t>Data primer</w:t>
      </w:r>
    </w:p>
    <w:p w:rsidR="00C91CBA" w:rsidRPr="00BB3982" w:rsidRDefault="00F269C6" w:rsidP="00BB3982">
      <w:pPr>
        <w:spacing w:line="360" w:lineRule="auto"/>
        <w:ind w:left="360" w:firstLine="360"/>
        <w:jc w:val="both"/>
        <w:rPr>
          <w:rFonts w:ascii="Arial" w:hAnsi="Arial" w:cs="Arial"/>
        </w:rPr>
      </w:pPr>
      <w:r>
        <w:rPr>
          <w:rFonts w:ascii="Arial" w:hAnsi="Arial" w:cs="Arial"/>
          <w:lang w:val="id-ID"/>
        </w:rPr>
        <w:t>Data primer Data primer</w:t>
      </w:r>
      <w:r w:rsidR="009335FE" w:rsidRPr="00886EC4">
        <w:rPr>
          <w:rFonts w:ascii="Arial" w:hAnsi="Arial" w:cs="Arial"/>
          <w:lang w:val="id-ID"/>
        </w:rPr>
        <w:t xml:space="preserve"> diperoleh dari alat pengumpulan data adalah formulir observasi hygiene sanitasi makanan pada Panti Asuhan </w:t>
      </w:r>
      <w:r w:rsidR="00BB3982" w:rsidRPr="00666BBF">
        <w:rPr>
          <w:rFonts w:ascii="Arial" w:hAnsi="Arial" w:cs="Arial"/>
        </w:rPr>
        <w:t>UPT</w:t>
      </w:r>
      <w:r w:rsidR="0063137D">
        <w:rPr>
          <w:rFonts w:ascii="Arial" w:hAnsi="Arial" w:cs="Arial"/>
          <w:lang w:val="id-ID"/>
        </w:rPr>
        <w:t>.</w:t>
      </w:r>
      <w:r w:rsidR="00BB3982" w:rsidRPr="00666BBF">
        <w:rPr>
          <w:rFonts w:ascii="Arial" w:hAnsi="Arial" w:cs="Arial"/>
        </w:rPr>
        <w:t xml:space="preserve"> </w:t>
      </w:r>
      <w:proofErr w:type="gramStart"/>
      <w:r w:rsidR="00BB3982" w:rsidRPr="00666BBF">
        <w:rPr>
          <w:rFonts w:ascii="Arial" w:hAnsi="Arial" w:cs="Arial"/>
        </w:rPr>
        <w:t>Pelay</w:t>
      </w:r>
      <w:r w:rsidR="00D507BC">
        <w:rPr>
          <w:rFonts w:ascii="Arial" w:hAnsi="Arial" w:cs="Arial"/>
        </w:rPr>
        <w:t>anan Sosial Anak Dinas Sosial Si</w:t>
      </w:r>
      <w:r w:rsidR="00775EA5">
        <w:rPr>
          <w:rFonts w:ascii="Arial" w:hAnsi="Arial" w:cs="Arial"/>
        </w:rPr>
        <w:t>dikalang</w:t>
      </w:r>
      <w:r w:rsidR="00775EA5">
        <w:rPr>
          <w:rFonts w:ascii="Arial" w:hAnsi="Arial" w:cs="Arial"/>
          <w:lang w:val="id-ID"/>
        </w:rPr>
        <w:t>-</w:t>
      </w:r>
      <w:r w:rsidR="00BB3982" w:rsidRPr="00666BBF">
        <w:rPr>
          <w:rFonts w:ascii="Arial" w:hAnsi="Arial" w:cs="Arial"/>
        </w:rPr>
        <w:t>Kabanjahe Kabupaten K</w:t>
      </w:r>
      <w:r w:rsidR="00BB3982">
        <w:rPr>
          <w:rFonts w:ascii="Arial" w:hAnsi="Arial" w:cs="Arial"/>
        </w:rPr>
        <w:t xml:space="preserve">aro </w:t>
      </w:r>
      <w:r w:rsidR="009335FE" w:rsidRPr="00886EC4">
        <w:rPr>
          <w:rFonts w:ascii="Arial" w:hAnsi="Arial" w:cs="Arial"/>
          <w:lang w:val="id-ID"/>
        </w:rPr>
        <w:t>dengan menggunakan checklist Permenkes Nomor 1096/MENKES/PER/IV/2011.</w:t>
      </w:r>
      <w:proofErr w:type="gramEnd"/>
    </w:p>
    <w:p w:rsidR="009B2CF3" w:rsidRPr="00886EC4" w:rsidRDefault="00593DDC" w:rsidP="004B65C9">
      <w:pPr>
        <w:pStyle w:val="ListParagraph"/>
        <w:numPr>
          <w:ilvl w:val="0"/>
          <w:numId w:val="32"/>
        </w:numPr>
        <w:spacing w:after="0" w:line="360" w:lineRule="auto"/>
        <w:jc w:val="both"/>
        <w:rPr>
          <w:rFonts w:ascii="Arial" w:hAnsi="Arial" w:cs="Arial"/>
          <w:lang w:val="id-ID"/>
        </w:rPr>
      </w:pPr>
      <w:r w:rsidRPr="00886EC4">
        <w:rPr>
          <w:rFonts w:ascii="Arial" w:hAnsi="Arial" w:cs="Arial"/>
          <w:lang w:val="id-ID"/>
        </w:rPr>
        <w:t>Data Sekunder</w:t>
      </w:r>
    </w:p>
    <w:p w:rsidR="00D64809" w:rsidRDefault="00C91CBA" w:rsidP="00BB3982">
      <w:pPr>
        <w:spacing w:after="0" w:line="360" w:lineRule="auto"/>
        <w:ind w:left="360" w:firstLine="360"/>
        <w:jc w:val="both"/>
        <w:rPr>
          <w:rFonts w:ascii="Arial" w:hAnsi="Arial" w:cs="Arial"/>
        </w:rPr>
      </w:pPr>
      <w:r w:rsidRPr="00886EC4">
        <w:rPr>
          <w:rFonts w:ascii="Arial" w:hAnsi="Arial" w:cs="Arial"/>
          <w:lang w:val="id-ID"/>
        </w:rPr>
        <w:t>Data sekunder diperoleh dari instansi yang ada kaitannya dengan pe</w:t>
      </w:r>
      <w:r w:rsidR="00F269C6">
        <w:rPr>
          <w:rFonts w:ascii="Arial" w:hAnsi="Arial" w:cs="Arial"/>
          <w:lang w:val="id-ID"/>
        </w:rPr>
        <w:t>nelitian yang ditinjau seperti jumlah penghuni, luas dari dapur, jumlah tenaga penjamah, fasilitas yang ada.</w:t>
      </w:r>
    </w:p>
    <w:p w:rsidR="00BB3982" w:rsidRPr="00BB3982" w:rsidRDefault="00BB3982" w:rsidP="00BB3982">
      <w:pPr>
        <w:spacing w:after="0" w:line="360" w:lineRule="auto"/>
        <w:ind w:left="360" w:firstLine="360"/>
        <w:jc w:val="both"/>
        <w:rPr>
          <w:rFonts w:ascii="Arial" w:hAnsi="Arial" w:cs="Arial"/>
        </w:rPr>
      </w:pPr>
    </w:p>
    <w:p w:rsidR="009B2CF3" w:rsidRPr="00886EC4" w:rsidRDefault="00593DDC" w:rsidP="004B65C9">
      <w:pPr>
        <w:pStyle w:val="ListParagraph"/>
        <w:numPr>
          <w:ilvl w:val="1"/>
          <w:numId w:val="21"/>
        </w:numPr>
        <w:spacing w:after="0" w:line="360" w:lineRule="auto"/>
        <w:ind w:left="426" w:hanging="284"/>
        <w:jc w:val="both"/>
        <w:rPr>
          <w:rFonts w:ascii="Arial" w:hAnsi="Arial" w:cs="Arial"/>
          <w:b/>
          <w:lang w:val="id-ID"/>
        </w:rPr>
      </w:pPr>
      <w:r w:rsidRPr="00886EC4">
        <w:rPr>
          <w:rFonts w:ascii="Arial" w:hAnsi="Arial" w:cs="Arial"/>
          <w:b/>
          <w:lang w:val="id-ID"/>
        </w:rPr>
        <w:t xml:space="preserve">Cara Pengumpulan Data </w:t>
      </w:r>
    </w:p>
    <w:p w:rsidR="00593DDC" w:rsidRPr="00886EC4" w:rsidRDefault="009B2CF3" w:rsidP="00492549">
      <w:pPr>
        <w:spacing w:after="0" w:line="360" w:lineRule="auto"/>
        <w:ind w:left="142" w:firstLine="284"/>
        <w:jc w:val="both"/>
        <w:rPr>
          <w:rFonts w:ascii="Arial" w:hAnsi="Arial" w:cs="Arial"/>
          <w:lang w:val="id-ID"/>
        </w:rPr>
      </w:pPr>
      <w:r w:rsidRPr="00886EC4">
        <w:rPr>
          <w:rFonts w:ascii="Arial" w:hAnsi="Arial" w:cs="Arial"/>
          <w:lang w:val="id-ID"/>
        </w:rPr>
        <w:t>Checklist persyaratan sanitasi pengolahan makanan yang digunakan dalam penelitian ini adalah formulir penilaian yang terdapat Permenkes Nomor 1096/MENKES/PER/IV/2011</w:t>
      </w:r>
      <w:r w:rsidR="00492549" w:rsidRPr="00886EC4">
        <w:rPr>
          <w:rFonts w:ascii="Arial" w:hAnsi="Arial" w:cs="Arial"/>
          <w:lang w:val="id-ID"/>
        </w:rPr>
        <w:t>.</w:t>
      </w:r>
    </w:p>
    <w:p w:rsidR="00492549" w:rsidRPr="00886EC4" w:rsidRDefault="00492549" w:rsidP="00593DDC">
      <w:pPr>
        <w:spacing w:after="0" w:line="360" w:lineRule="auto"/>
        <w:jc w:val="both"/>
        <w:rPr>
          <w:rFonts w:ascii="Arial" w:hAnsi="Arial" w:cs="Arial"/>
          <w:b/>
          <w:lang w:val="id-ID"/>
        </w:rPr>
      </w:pPr>
    </w:p>
    <w:p w:rsidR="009D3018" w:rsidRPr="00886EC4" w:rsidRDefault="009D3018" w:rsidP="004B65C9">
      <w:pPr>
        <w:pStyle w:val="ListParagraph"/>
        <w:numPr>
          <w:ilvl w:val="0"/>
          <w:numId w:val="30"/>
        </w:numPr>
        <w:spacing w:after="0" w:line="360" w:lineRule="auto"/>
        <w:ind w:left="284" w:hanging="284"/>
        <w:jc w:val="both"/>
        <w:rPr>
          <w:rFonts w:ascii="Arial" w:hAnsi="Arial" w:cs="Arial"/>
          <w:b/>
          <w:lang w:val="id-ID"/>
        </w:rPr>
      </w:pPr>
      <w:r w:rsidRPr="00886EC4">
        <w:rPr>
          <w:rFonts w:ascii="Arial" w:hAnsi="Arial" w:cs="Arial"/>
          <w:b/>
          <w:lang w:val="id-ID"/>
        </w:rPr>
        <w:t xml:space="preserve">Pengelohan dan Analisis Data </w:t>
      </w:r>
    </w:p>
    <w:p w:rsidR="009D3018" w:rsidRPr="00886EC4" w:rsidRDefault="009D3018" w:rsidP="004B65C9">
      <w:pPr>
        <w:pStyle w:val="ListParagraph"/>
        <w:numPr>
          <w:ilvl w:val="0"/>
          <w:numId w:val="41"/>
        </w:numPr>
        <w:spacing w:after="0" w:line="360" w:lineRule="auto"/>
        <w:ind w:left="426" w:hanging="284"/>
        <w:jc w:val="both"/>
        <w:rPr>
          <w:rFonts w:ascii="Arial" w:hAnsi="Arial" w:cs="Arial"/>
          <w:b/>
          <w:lang w:val="id-ID"/>
        </w:rPr>
      </w:pPr>
      <w:r w:rsidRPr="00886EC4">
        <w:rPr>
          <w:rFonts w:ascii="Arial" w:hAnsi="Arial" w:cs="Arial"/>
          <w:b/>
          <w:lang w:val="id-ID"/>
        </w:rPr>
        <w:t>Pengolahan Data</w:t>
      </w:r>
    </w:p>
    <w:p w:rsidR="009A0BD2" w:rsidRPr="00BB3982" w:rsidRDefault="009D3018" w:rsidP="00BB3982">
      <w:pPr>
        <w:spacing w:after="0" w:line="360" w:lineRule="auto"/>
        <w:ind w:left="142" w:firstLine="284"/>
        <w:jc w:val="both"/>
        <w:rPr>
          <w:rFonts w:ascii="Arial" w:hAnsi="Arial" w:cs="Arial"/>
        </w:rPr>
      </w:pPr>
      <w:r w:rsidRPr="00886EC4">
        <w:rPr>
          <w:rFonts w:ascii="Arial" w:hAnsi="Arial" w:cs="Arial"/>
          <w:lang w:val="id-ID"/>
        </w:rPr>
        <w:t xml:space="preserve">Pengolahan data dilakukan dengan cara manual </w:t>
      </w:r>
      <w:r w:rsidR="004C12F6" w:rsidRPr="00886EC4">
        <w:rPr>
          <w:rFonts w:ascii="Arial" w:hAnsi="Arial" w:cs="Arial"/>
          <w:lang w:val="id-ID"/>
        </w:rPr>
        <w:t>disajikan dalam</w:t>
      </w:r>
      <w:r w:rsidRPr="00886EC4">
        <w:rPr>
          <w:rFonts w:ascii="Arial" w:hAnsi="Arial" w:cs="Arial"/>
          <w:lang w:val="id-ID"/>
        </w:rPr>
        <w:t xml:space="preserve"> bentuk tabel dan narasi.</w:t>
      </w:r>
    </w:p>
    <w:p w:rsidR="009D3018" w:rsidRPr="00886EC4" w:rsidRDefault="009D3018" w:rsidP="004B65C9">
      <w:pPr>
        <w:pStyle w:val="ListParagraph"/>
        <w:numPr>
          <w:ilvl w:val="0"/>
          <w:numId w:val="41"/>
        </w:numPr>
        <w:spacing w:after="0" w:line="360" w:lineRule="auto"/>
        <w:ind w:left="426" w:hanging="284"/>
        <w:jc w:val="both"/>
        <w:rPr>
          <w:rFonts w:ascii="Arial" w:hAnsi="Arial" w:cs="Arial"/>
          <w:b/>
          <w:lang w:val="id-ID"/>
        </w:rPr>
      </w:pPr>
      <w:r w:rsidRPr="00886EC4">
        <w:rPr>
          <w:rFonts w:ascii="Arial" w:hAnsi="Arial" w:cs="Arial"/>
          <w:b/>
          <w:lang w:val="id-ID"/>
        </w:rPr>
        <w:t>Analisis Data</w:t>
      </w:r>
    </w:p>
    <w:p w:rsidR="00BB3982" w:rsidRPr="00666BBF" w:rsidRDefault="009D3018" w:rsidP="00BB3982">
      <w:pPr>
        <w:spacing w:line="360" w:lineRule="auto"/>
        <w:ind w:firstLine="426"/>
        <w:jc w:val="both"/>
        <w:rPr>
          <w:rFonts w:ascii="Arial" w:hAnsi="Arial" w:cs="Arial"/>
        </w:rPr>
      </w:pPr>
      <w:r w:rsidRPr="00886EC4">
        <w:rPr>
          <w:rFonts w:ascii="Arial" w:hAnsi="Arial" w:cs="Arial"/>
          <w:lang w:val="id-ID"/>
        </w:rPr>
        <w:t xml:space="preserve">Data yang diperoleh di analisa </w:t>
      </w:r>
      <w:r w:rsidR="009A0BD2" w:rsidRPr="00886EC4">
        <w:rPr>
          <w:rFonts w:ascii="Arial" w:hAnsi="Arial" w:cs="Arial"/>
          <w:lang w:val="id-ID"/>
        </w:rPr>
        <w:t>dengan teori-teori yang ada di pedoman hygiene sanitasi makanan Permenk</w:t>
      </w:r>
      <w:r w:rsidR="004C12F6" w:rsidRPr="00886EC4">
        <w:rPr>
          <w:rFonts w:ascii="Arial" w:hAnsi="Arial" w:cs="Arial"/>
          <w:lang w:val="id-ID"/>
        </w:rPr>
        <w:t>es Nomor 1096/MENKES/PER/IV/2011 s</w:t>
      </w:r>
      <w:r w:rsidR="009A0BD2" w:rsidRPr="00886EC4">
        <w:rPr>
          <w:rFonts w:ascii="Arial" w:hAnsi="Arial" w:cs="Arial"/>
          <w:lang w:val="id-ID"/>
        </w:rPr>
        <w:t xml:space="preserve">ehingga di peroleh bentuk gambaran yang jelas tentang hygiene sanitasi pengolahan makanan di Panti Asuhan </w:t>
      </w:r>
      <w:r w:rsidR="00BB3982" w:rsidRPr="00666BBF">
        <w:rPr>
          <w:rFonts w:ascii="Arial" w:hAnsi="Arial" w:cs="Arial"/>
        </w:rPr>
        <w:t>UPT</w:t>
      </w:r>
      <w:r w:rsidR="0063137D">
        <w:rPr>
          <w:rFonts w:ascii="Arial" w:hAnsi="Arial" w:cs="Arial"/>
          <w:lang w:val="id-ID"/>
        </w:rPr>
        <w:t>.</w:t>
      </w:r>
      <w:r w:rsidR="00BB3982" w:rsidRPr="00666BBF">
        <w:rPr>
          <w:rFonts w:ascii="Arial" w:hAnsi="Arial" w:cs="Arial"/>
        </w:rPr>
        <w:t xml:space="preserve"> </w:t>
      </w:r>
      <w:proofErr w:type="gramStart"/>
      <w:r w:rsidR="00BB3982" w:rsidRPr="00666BBF">
        <w:rPr>
          <w:rFonts w:ascii="Arial" w:hAnsi="Arial" w:cs="Arial"/>
        </w:rPr>
        <w:t>Pelayanan Sosi</w:t>
      </w:r>
      <w:r w:rsidR="00775EA5">
        <w:rPr>
          <w:rFonts w:ascii="Arial" w:hAnsi="Arial" w:cs="Arial"/>
        </w:rPr>
        <w:t>al Anak Dinas Sosial Sedikalang</w:t>
      </w:r>
      <w:r w:rsidR="00775EA5">
        <w:rPr>
          <w:rFonts w:ascii="Arial" w:hAnsi="Arial" w:cs="Arial"/>
          <w:lang w:val="id-ID"/>
        </w:rPr>
        <w:t>-</w:t>
      </w:r>
      <w:r w:rsidR="00BB3982" w:rsidRPr="00666BBF">
        <w:rPr>
          <w:rFonts w:ascii="Arial" w:hAnsi="Arial" w:cs="Arial"/>
        </w:rPr>
        <w:t>Kabanjahe Kabupaten K</w:t>
      </w:r>
      <w:r w:rsidR="00BB3982">
        <w:rPr>
          <w:rFonts w:ascii="Arial" w:hAnsi="Arial" w:cs="Arial"/>
        </w:rPr>
        <w:t>aro tahun 2019.</w:t>
      </w:r>
      <w:proofErr w:type="gramEnd"/>
    </w:p>
    <w:p w:rsidR="009D3018" w:rsidRPr="00886EC4" w:rsidRDefault="009D3018" w:rsidP="00BB3982">
      <w:pPr>
        <w:spacing w:after="0" w:line="360" w:lineRule="auto"/>
        <w:ind w:left="142" w:firstLine="284"/>
        <w:jc w:val="both"/>
        <w:rPr>
          <w:rFonts w:ascii="Arial" w:hAnsi="Arial" w:cs="Arial"/>
          <w:b/>
          <w:lang w:val="id-ID"/>
        </w:rPr>
      </w:pPr>
    </w:p>
    <w:p w:rsidR="009D3018" w:rsidRPr="00886EC4" w:rsidRDefault="009D3018" w:rsidP="009D3018">
      <w:pPr>
        <w:spacing w:after="0" w:line="360" w:lineRule="auto"/>
        <w:jc w:val="both"/>
        <w:rPr>
          <w:rFonts w:ascii="Arial" w:hAnsi="Arial" w:cs="Arial"/>
          <w:b/>
          <w:lang w:val="id-ID"/>
        </w:rPr>
      </w:pPr>
    </w:p>
    <w:p w:rsidR="007359CA" w:rsidRPr="00886EC4" w:rsidRDefault="007359CA" w:rsidP="009D3018">
      <w:pPr>
        <w:spacing w:after="0" w:line="360" w:lineRule="auto"/>
        <w:jc w:val="both"/>
        <w:rPr>
          <w:rFonts w:ascii="Arial" w:hAnsi="Arial" w:cs="Arial"/>
          <w:lang w:val="id-ID"/>
        </w:rPr>
      </w:pPr>
    </w:p>
    <w:p w:rsidR="007359CA" w:rsidRDefault="007359CA" w:rsidP="00D83DFE">
      <w:pPr>
        <w:spacing w:after="0" w:line="360" w:lineRule="auto"/>
        <w:rPr>
          <w:rFonts w:ascii="Arial" w:hAnsi="Arial" w:cs="Arial"/>
        </w:rPr>
      </w:pPr>
    </w:p>
    <w:p w:rsidR="00683B5D" w:rsidRPr="00E95491" w:rsidRDefault="00683B5D" w:rsidP="00683B5D">
      <w:pPr>
        <w:jc w:val="center"/>
        <w:rPr>
          <w:rFonts w:ascii="Arial" w:hAnsi="Arial" w:cs="Arial"/>
          <w:b/>
        </w:rPr>
      </w:pPr>
      <w:r w:rsidRPr="00E95491">
        <w:rPr>
          <w:rFonts w:ascii="Arial" w:hAnsi="Arial" w:cs="Arial"/>
          <w:b/>
        </w:rPr>
        <w:lastRenderedPageBreak/>
        <w:t>BAB IV</w:t>
      </w:r>
    </w:p>
    <w:p w:rsidR="00683B5D" w:rsidRDefault="00683B5D" w:rsidP="00683B5D">
      <w:pPr>
        <w:jc w:val="center"/>
        <w:rPr>
          <w:rFonts w:ascii="Arial" w:hAnsi="Arial" w:cs="Arial"/>
          <w:b/>
        </w:rPr>
      </w:pPr>
      <w:r w:rsidRPr="00E95491">
        <w:rPr>
          <w:rFonts w:ascii="Arial" w:hAnsi="Arial" w:cs="Arial"/>
          <w:b/>
        </w:rPr>
        <w:t>HASIL DAN PEMBAHASAN</w:t>
      </w:r>
    </w:p>
    <w:p w:rsidR="00683B5D" w:rsidRDefault="00683B5D" w:rsidP="00683B5D">
      <w:pPr>
        <w:jc w:val="center"/>
        <w:rPr>
          <w:rFonts w:ascii="Arial" w:hAnsi="Arial" w:cs="Arial"/>
          <w:b/>
        </w:rPr>
      </w:pPr>
    </w:p>
    <w:p w:rsidR="00683B5D" w:rsidRDefault="00683B5D" w:rsidP="004B65C9">
      <w:pPr>
        <w:pStyle w:val="ListParagraph"/>
        <w:numPr>
          <w:ilvl w:val="0"/>
          <w:numId w:val="43"/>
        </w:numPr>
        <w:spacing w:line="360" w:lineRule="auto"/>
        <w:ind w:left="284" w:hanging="284"/>
        <w:jc w:val="both"/>
        <w:rPr>
          <w:rFonts w:ascii="Arial" w:hAnsi="Arial" w:cs="Arial"/>
          <w:b/>
        </w:rPr>
      </w:pPr>
      <w:r>
        <w:rPr>
          <w:rFonts w:ascii="Arial" w:hAnsi="Arial" w:cs="Arial"/>
          <w:b/>
        </w:rPr>
        <w:t>Gambaran Umum Lokasi Penelitian</w:t>
      </w:r>
    </w:p>
    <w:p w:rsidR="00683B5D" w:rsidRPr="00CB61B2" w:rsidRDefault="00683B5D" w:rsidP="00D2277D">
      <w:pPr>
        <w:pStyle w:val="ListParagraph"/>
        <w:numPr>
          <w:ilvl w:val="0"/>
          <w:numId w:val="57"/>
        </w:numPr>
        <w:spacing w:line="360" w:lineRule="auto"/>
        <w:ind w:left="284" w:hanging="284"/>
        <w:jc w:val="both"/>
        <w:rPr>
          <w:rFonts w:ascii="Arial" w:hAnsi="Arial" w:cs="Arial"/>
          <w:b/>
        </w:rPr>
      </w:pPr>
      <w:r w:rsidRPr="00CB61B2">
        <w:rPr>
          <w:rFonts w:ascii="Arial" w:hAnsi="Arial" w:cs="Arial"/>
          <w:b/>
        </w:rPr>
        <w:t xml:space="preserve">Sejarah Berdirinya </w:t>
      </w:r>
    </w:p>
    <w:p w:rsidR="00683B5D" w:rsidRDefault="00683B5D" w:rsidP="00C96412">
      <w:pPr>
        <w:spacing w:line="360" w:lineRule="auto"/>
        <w:ind w:firstLine="644"/>
        <w:jc w:val="both"/>
        <w:rPr>
          <w:rFonts w:ascii="Arial" w:hAnsi="Arial" w:cs="Arial"/>
        </w:rPr>
      </w:pPr>
      <w:r w:rsidRPr="000B6262">
        <w:rPr>
          <w:rFonts w:ascii="Arial" w:hAnsi="Arial" w:cs="Arial"/>
        </w:rPr>
        <w:t>UPT</w:t>
      </w:r>
      <w:r w:rsidR="00E85059">
        <w:rPr>
          <w:rFonts w:ascii="Arial" w:hAnsi="Arial" w:cs="Arial"/>
          <w:lang w:val="id-ID"/>
        </w:rPr>
        <w:t>.</w:t>
      </w:r>
      <w:r w:rsidRPr="000B6262">
        <w:rPr>
          <w:rFonts w:ascii="Arial" w:hAnsi="Arial" w:cs="Arial"/>
        </w:rPr>
        <w:t>P</w:t>
      </w:r>
      <w:r w:rsidR="00775EA5">
        <w:rPr>
          <w:rFonts w:ascii="Arial" w:hAnsi="Arial" w:cs="Arial"/>
        </w:rPr>
        <w:t>elayanan Sosial Anak Sidikalang</w:t>
      </w:r>
      <w:r w:rsidR="00775EA5">
        <w:rPr>
          <w:rFonts w:ascii="Arial" w:hAnsi="Arial" w:cs="Arial"/>
          <w:lang w:val="id-ID"/>
        </w:rPr>
        <w:t>-</w:t>
      </w:r>
      <w:r w:rsidRPr="000B6262">
        <w:rPr>
          <w:rFonts w:ascii="Arial" w:hAnsi="Arial" w:cs="Arial"/>
        </w:rPr>
        <w:t>Kabanjahe Berlokasi di 2 (dua) Kabupaten;</w:t>
      </w:r>
    </w:p>
    <w:p w:rsidR="00683B5D" w:rsidRDefault="00683B5D" w:rsidP="00C96412">
      <w:pPr>
        <w:pStyle w:val="ListParagraph"/>
        <w:numPr>
          <w:ilvl w:val="0"/>
          <w:numId w:val="44"/>
        </w:numPr>
        <w:spacing w:line="360" w:lineRule="auto"/>
        <w:jc w:val="both"/>
        <w:rPr>
          <w:rFonts w:ascii="Arial" w:hAnsi="Arial" w:cs="Arial"/>
        </w:rPr>
      </w:pPr>
      <w:r w:rsidRPr="000B6262">
        <w:rPr>
          <w:rFonts w:ascii="Arial" w:hAnsi="Arial" w:cs="Arial"/>
        </w:rPr>
        <w:t>Panti Asuhan “PERPULUNGAN” Sidikalang yang berlokasi di jalan Kihajar De</w:t>
      </w:r>
      <w:r>
        <w:rPr>
          <w:rFonts w:ascii="Arial" w:hAnsi="Arial" w:cs="Arial"/>
        </w:rPr>
        <w:t>wantara No.4 Sidikalang dengan luas 2.400 m</w:t>
      </w:r>
      <w:r>
        <w:rPr>
          <w:rFonts w:ascii="Arial" w:hAnsi="Arial" w:cs="Arial"/>
          <w:vertAlign w:val="superscript"/>
        </w:rPr>
        <w:t>2</w:t>
      </w:r>
      <w:r>
        <w:rPr>
          <w:rFonts w:ascii="Arial" w:hAnsi="Arial" w:cs="Arial"/>
        </w:rPr>
        <w:t xml:space="preserve"> berdiri tahun 1954.</w:t>
      </w:r>
    </w:p>
    <w:p w:rsidR="00683B5D" w:rsidRDefault="00683B5D" w:rsidP="00C96412">
      <w:pPr>
        <w:pStyle w:val="ListParagraph"/>
        <w:numPr>
          <w:ilvl w:val="0"/>
          <w:numId w:val="44"/>
        </w:numPr>
        <w:spacing w:line="360" w:lineRule="auto"/>
        <w:jc w:val="both"/>
        <w:rPr>
          <w:rFonts w:ascii="Arial" w:hAnsi="Arial" w:cs="Arial"/>
        </w:rPr>
      </w:pPr>
      <w:r>
        <w:rPr>
          <w:rFonts w:ascii="Arial" w:hAnsi="Arial" w:cs="Arial"/>
        </w:rPr>
        <w:t>Panti Sosial “PENGEPKEPEN” Kabanjahe yang berlokasi di jalan Veteran No.43 Kabanjahe dengan luas 2.982 m</w:t>
      </w:r>
      <w:r>
        <w:rPr>
          <w:rFonts w:ascii="Arial" w:hAnsi="Arial" w:cs="Arial"/>
          <w:vertAlign w:val="superscript"/>
        </w:rPr>
        <w:t>2</w:t>
      </w:r>
      <w:r>
        <w:rPr>
          <w:rFonts w:ascii="Arial" w:hAnsi="Arial" w:cs="Arial"/>
        </w:rPr>
        <w:t xml:space="preserve"> berdiri tahun 1950.</w:t>
      </w:r>
    </w:p>
    <w:p w:rsidR="00683B5D" w:rsidRDefault="00683B5D" w:rsidP="00C96412">
      <w:pPr>
        <w:spacing w:line="360" w:lineRule="auto"/>
        <w:ind w:firstLine="644"/>
        <w:jc w:val="both"/>
        <w:rPr>
          <w:rFonts w:ascii="Arial" w:hAnsi="Arial" w:cs="Arial"/>
        </w:rPr>
      </w:pPr>
      <w:r>
        <w:rPr>
          <w:rFonts w:ascii="Arial" w:hAnsi="Arial" w:cs="Arial"/>
        </w:rPr>
        <w:t xml:space="preserve">Seiring dengan di berlakukannya Otonomi Daerah maka seluruh Aparatur dan Aset di alihkan/dilimpahkan kepada Pemerintah Daerah dalam hal ini Provinsi Sumatera Utara maka berdasarkan Perda No. 03 Tahun 2001 tentang Dinas </w:t>
      </w:r>
      <w:r w:rsidR="008B46AD">
        <w:rPr>
          <w:rFonts w:ascii="Arial" w:hAnsi="Arial" w:cs="Arial"/>
        </w:rPr>
        <w:t xml:space="preserve">Daerah Provinsi Sumatera Utara </w:t>
      </w:r>
      <w:r w:rsidR="008B46AD">
        <w:rPr>
          <w:rFonts w:ascii="Arial" w:hAnsi="Arial" w:cs="Arial"/>
          <w:lang w:val="id-ID"/>
        </w:rPr>
        <w:t>m</w:t>
      </w:r>
      <w:r>
        <w:rPr>
          <w:rFonts w:ascii="Arial" w:hAnsi="Arial" w:cs="Arial"/>
        </w:rPr>
        <w:t>aka Kedua Panti Sosial tersebut menjadi Unit Pelaksana Tekhnis Daerah (UPTD) Pengepkepen Perpulungan Dinas Kesejahteraan dan Sosial Provinsi Sumatera Utara.</w:t>
      </w:r>
    </w:p>
    <w:p w:rsidR="00683B5D" w:rsidRDefault="00683B5D" w:rsidP="00C96412">
      <w:pPr>
        <w:spacing w:line="360" w:lineRule="auto"/>
        <w:ind w:firstLine="644"/>
        <w:jc w:val="both"/>
        <w:rPr>
          <w:rFonts w:ascii="Arial" w:hAnsi="Arial" w:cs="Arial"/>
        </w:rPr>
      </w:pPr>
      <w:r>
        <w:rPr>
          <w:rFonts w:ascii="Arial" w:hAnsi="Arial" w:cs="Arial"/>
        </w:rPr>
        <w:t>Dengan sasaran Pelayanan Anak yatim</w:t>
      </w:r>
      <w:proofErr w:type="gramStart"/>
      <w:r>
        <w:rPr>
          <w:rFonts w:ascii="Arial" w:hAnsi="Arial" w:cs="Arial"/>
        </w:rPr>
        <w:t>,Anak</w:t>
      </w:r>
      <w:proofErr w:type="gramEnd"/>
      <w:r>
        <w:rPr>
          <w:rFonts w:ascii="Arial" w:hAnsi="Arial" w:cs="Arial"/>
        </w:rPr>
        <w:t xml:space="preserve"> Piatu,Anak Yatim Piatu, dan Anak kurang mampu terlantar usia sekolah. Sehubungan dengan berbahaya susunan organisasi dan tata Kerja Dinas Kesejahteraan Sosial sesuai dengan Pergub No. 33 Tahun 2010 Derah (UPTD) Pengepkeppen Perpulungan Dinas Kesejahteraan dan Sosial Provinsi Sumatera Utara.</w:t>
      </w:r>
    </w:p>
    <w:p w:rsidR="00683B5D" w:rsidRDefault="00683B5D" w:rsidP="00C96412">
      <w:pPr>
        <w:spacing w:line="360" w:lineRule="auto"/>
        <w:ind w:firstLine="644"/>
        <w:jc w:val="both"/>
        <w:rPr>
          <w:rFonts w:ascii="Arial" w:hAnsi="Arial" w:cs="Arial"/>
          <w:b/>
        </w:rPr>
      </w:pPr>
      <w:r>
        <w:rPr>
          <w:rFonts w:ascii="Arial" w:hAnsi="Arial" w:cs="Arial"/>
        </w:rPr>
        <w:t xml:space="preserve">Berdasarkan Pergub No.28 Tahun 2017 tentang Tugas Fungsi dan uraian tugas UPT Dinas pada Dinas sosial Provinsi Sumatera Utara </w:t>
      </w:r>
      <w:proofErr w:type="gramStart"/>
      <w:r>
        <w:rPr>
          <w:rFonts w:ascii="Arial" w:hAnsi="Arial" w:cs="Arial"/>
        </w:rPr>
        <w:t>maka  UPT</w:t>
      </w:r>
      <w:proofErr w:type="gramEnd"/>
      <w:r w:rsidR="00E85059">
        <w:rPr>
          <w:rFonts w:ascii="Arial" w:hAnsi="Arial" w:cs="Arial"/>
          <w:lang w:val="id-ID"/>
        </w:rPr>
        <w:t>.</w:t>
      </w:r>
      <w:r>
        <w:rPr>
          <w:rFonts w:ascii="Arial" w:hAnsi="Arial" w:cs="Arial"/>
        </w:rPr>
        <w:t xml:space="preserve"> </w:t>
      </w:r>
      <w:proofErr w:type="gramStart"/>
      <w:r>
        <w:rPr>
          <w:rFonts w:ascii="Arial" w:hAnsi="Arial" w:cs="Arial"/>
        </w:rPr>
        <w:t xml:space="preserve">Pelayanan Sosial Anak Wilayah Sidikalang Kabanjahe berubah menjadi </w:t>
      </w:r>
      <w:r w:rsidRPr="0020127C">
        <w:rPr>
          <w:rFonts w:ascii="Arial" w:hAnsi="Arial" w:cs="Arial"/>
          <w:b/>
        </w:rPr>
        <w:t>UPT</w:t>
      </w:r>
      <w:r w:rsidR="00E85059">
        <w:rPr>
          <w:rFonts w:ascii="Arial" w:hAnsi="Arial" w:cs="Arial"/>
          <w:b/>
          <w:lang w:val="id-ID"/>
        </w:rPr>
        <w:t>.</w:t>
      </w:r>
      <w:proofErr w:type="gramEnd"/>
      <w:r w:rsidRPr="0020127C">
        <w:rPr>
          <w:rFonts w:ascii="Arial" w:hAnsi="Arial" w:cs="Arial"/>
          <w:b/>
        </w:rPr>
        <w:t xml:space="preserve"> </w:t>
      </w:r>
      <w:proofErr w:type="gramStart"/>
      <w:r w:rsidRPr="0020127C">
        <w:rPr>
          <w:rFonts w:ascii="Arial" w:hAnsi="Arial" w:cs="Arial"/>
          <w:b/>
        </w:rPr>
        <w:t>Pelayanan Sosial Anak Dinas Sosial Kabanjahe Dinasal Sosial Provinsi Sumatera Utara.</w:t>
      </w:r>
      <w:proofErr w:type="gramEnd"/>
    </w:p>
    <w:p w:rsidR="000B251E" w:rsidRPr="00E85059" w:rsidRDefault="000B251E" w:rsidP="00683B5D">
      <w:pPr>
        <w:jc w:val="both"/>
        <w:rPr>
          <w:rFonts w:ascii="Arial" w:hAnsi="Arial" w:cs="Arial"/>
          <w:b/>
          <w:lang w:val="id-ID"/>
        </w:rPr>
      </w:pPr>
    </w:p>
    <w:p w:rsidR="00683B5D" w:rsidRDefault="00683B5D" w:rsidP="00D2277D">
      <w:pPr>
        <w:pStyle w:val="ListParagraph"/>
        <w:numPr>
          <w:ilvl w:val="0"/>
          <w:numId w:val="57"/>
        </w:numPr>
        <w:spacing w:line="360" w:lineRule="auto"/>
        <w:jc w:val="both"/>
        <w:rPr>
          <w:rFonts w:ascii="Arial" w:hAnsi="Arial" w:cs="Arial"/>
          <w:b/>
        </w:rPr>
      </w:pPr>
      <w:r w:rsidRPr="00CB61B2">
        <w:rPr>
          <w:rFonts w:ascii="Arial" w:hAnsi="Arial" w:cs="Arial"/>
          <w:b/>
        </w:rPr>
        <w:lastRenderedPageBreak/>
        <w:t>Data Penerima Manfaat Pada UPT Pelayanan Sosial Anak Dinas Sosial    Kabanjahe.</w:t>
      </w:r>
    </w:p>
    <w:p w:rsidR="00683B5D" w:rsidRPr="00683B5D" w:rsidRDefault="00683B5D" w:rsidP="008B46AD">
      <w:pPr>
        <w:pStyle w:val="ListParagraph"/>
        <w:spacing w:line="240" w:lineRule="auto"/>
        <w:ind w:left="567" w:hanging="141"/>
        <w:jc w:val="center"/>
        <w:rPr>
          <w:rFonts w:ascii="Arial" w:hAnsi="Arial" w:cs="Arial"/>
          <w:b/>
        </w:rPr>
      </w:pPr>
      <w:proofErr w:type="gramStart"/>
      <w:r>
        <w:rPr>
          <w:rFonts w:ascii="Arial" w:hAnsi="Arial" w:cs="Arial"/>
          <w:b/>
        </w:rPr>
        <w:t xml:space="preserve">Tabel </w:t>
      </w:r>
      <w:r w:rsidR="008B46AD">
        <w:rPr>
          <w:rFonts w:ascii="Arial" w:hAnsi="Arial" w:cs="Arial"/>
          <w:b/>
          <w:lang w:val="id-ID"/>
        </w:rPr>
        <w:t>4.1.</w:t>
      </w:r>
      <w:proofErr w:type="gramEnd"/>
      <w:r>
        <w:rPr>
          <w:rFonts w:ascii="Arial" w:hAnsi="Arial" w:cs="Arial"/>
          <w:b/>
        </w:rPr>
        <w:br/>
      </w:r>
      <w:proofErr w:type="gramStart"/>
      <w:r w:rsidRPr="00683B5D">
        <w:rPr>
          <w:rFonts w:ascii="Arial" w:hAnsi="Arial" w:cs="Arial"/>
          <w:b/>
        </w:rPr>
        <w:t xml:space="preserve">Distribusi Jumlah </w:t>
      </w:r>
      <w:r w:rsidR="00E85059">
        <w:rPr>
          <w:rFonts w:ascii="Arial" w:hAnsi="Arial" w:cs="Arial"/>
          <w:b/>
          <w:lang w:val="id-ID"/>
        </w:rPr>
        <w:t>Penghuni di</w:t>
      </w:r>
      <w:r w:rsidRPr="00683B5D">
        <w:rPr>
          <w:rFonts w:ascii="Arial" w:hAnsi="Arial" w:cs="Arial"/>
          <w:b/>
        </w:rPr>
        <w:t xml:space="preserve"> UPT Pelay</w:t>
      </w:r>
      <w:r>
        <w:rPr>
          <w:rFonts w:ascii="Arial" w:hAnsi="Arial" w:cs="Arial"/>
          <w:b/>
        </w:rPr>
        <w:t>anan Sosial Anak Dinas Sosial</w:t>
      </w:r>
      <w:r w:rsidRPr="00683B5D">
        <w:rPr>
          <w:rFonts w:ascii="Arial" w:hAnsi="Arial" w:cs="Arial"/>
          <w:b/>
        </w:rPr>
        <w:t xml:space="preserve"> Kabanjahe.</w:t>
      </w:r>
      <w:proofErr w:type="gramEnd"/>
    </w:p>
    <w:tbl>
      <w:tblPr>
        <w:tblW w:w="8264" w:type="dxa"/>
        <w:tblLook w:val="04A0" w:firstRow="1" w:lastRow="0" w:firstColumn="1" w:lastColumn="0" w:noHBand="0" w:noVBand="1"/>
      </w:tblPr>
      <w:tblGrid>
        <w:gridCol w:w="483"/>
        <w:gridCol w:w="1273"/>
        <w:gridCol w:w="745"/>
        <w:gridCol w:w="915"/>
        <w:gridCol w:w="422"/>
        <w:gridCol w:w="563"/>
        <w:gridCol w:w="769"/>
        <w:gridCol w:w="727"/>
        <w:gridCol w:w="769"/>
        <w:gridCol w:w="834"/>
        <w:gridCol w:w="920"/>
      </w:tblGrid>
      <w:tr w:rsidR="00683B5D" w:rsidRPr="00683B5D" w:rsidTr="00683B5D">
        <w:trPr>
          <w:trHeight w:val="275"/>
        </w:trPr>
        <w:tc>
          <w:tcPr>
            <w:tcW w:w="479" w:type="dxa"/>
            <w:vMerge w:val="restart"/>
            <w:tcBorders>
              <w:top w:val="single" w:sz="4" w:space="0" w:color="auto"/>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NO</w:t>
            </w:r>
          </w:p>
        </w:tc>
        <w:tc>
          <w:tcPr>
            <w:tcW w:w="1241" w:type="dxa"/>
            <w:vMerge w:val="restart"/>
            <w:tcBorders>
              <w:top w:val="single" w:sz="4" w:space="0" w:color="auto"/>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 xml:space="preserve">JENJANG PENDIDIKAN </w:t>
            </w:r>
          </w:p>
        </w:tc>
        <w:tc>
          <w:tcPr>
            <w:tcW w:w="1626"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AGAMA</w:t>
            </w:r>
          </w:p>
        </w:tc>
        <w:tc>
          <w:tcPr>
            <w:tcW w:w="985"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JENIS KELAMIN</w:t>
            </w:r>
          </w:p>
        </w:tc>
        <w:tc>
          <w:tcPr>
            <w:tcW w:w="3027" w:type="dxa"/>
            <w:gridSpan w:val="4"/>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STATUS PENERIMA MANFAAT</w:t>
            </w:r>
          </w:p>
        </w:tc>
        <w:tc>
          <w:tcPr>
            <w:tcW w:w="904" w:type="dxa"/>
            <w:vMerge w:val="restart"/>
            <w:tcBorders>
              <w:top w:val="single" w:sz="4" w:space="0" w:color="auto"/>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JUMLAH</w:t>
            </w:r>
          </w:p>
        </w:tc>
      </w:tr>
      <w:tr w:rsidR="00683B5D" w:rsidRPr="00683B5D" w:rsidTr="00683B5D">
        <w:trPr>
          <w:trHeight w:val="275"/>
        </w:trPr>
        <w:tc>
          <w:tcPr>
            <w:tcW w:w="479" w:type="dxa"/>
            <w:vMerge/>
            <w:tcBorders>
              <w:top w:val="single" w:sz="4" w:space="0" w:color="auto"/>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1241" w:type="dxa"/>
            <w:vMerge/>
            <w:tcBorders>
              <w:top w:val="single" w:sz="4" w:space="0" w:color="auto"/>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73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ISLAM</w:t>
            </w:r>
          </w:p>
        </w:tc>
        <w:tc>
          <w:tcPr>
            <w:tcW w:w="89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KRISTEN</w:t>
            </w:r>
          </w:p>
        </w:tc>
        <w:tc>
          <w:tcPr>
            <w:tcW w:w="422" w:type="dxa"/>
            <w:tcBorders>
              <w:top w:val="nil"/>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LK</w:t>
            </w:r>
          </w:p>
        </w:tc>
        <w:tc>
          <w:tcPr>
            <w:tcW w:w="56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PR</w:t>
            </w:r>
          </w:p>
        </w:tc>
        <w:tc>
          <w:tcPr>
            <w:tcW w:w="750" w:type="dxa"/>
            <w:tcBorders>
              <w:top w:val="nil"/>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YATIM</w:t>
            </w:r>
          </w:p>
        </w:tc>
        <w:tc>
          <w:tcPr>
            <w:tcW w:w="713" w:type="dxa"/>
            <w:tcBorders>
              <w:top w:val="nil"/>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PIATU</w:t>
            </w:r>
          </w:p>
        </w:tc>
        <w:tc>
          <w:tcPr>
            <w:tcW w:w="750" w:type="dxa"/>
            <w:tcBorders>
              <w:top w:val="nil"/>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YATIM PIATU</w:t>
            </w:r>
          </w:p>
        </w:tc>
        <w:tc>
          <w:tcPr>
            <w:tcW w:w="814" w:type="dxa"/>
            <w:tcBorders>
              <w:top w:val="nil"/>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MISKIN</w:t>
            </w:r>
          </w:p>
        </w:tc>
        <w:tc>
          <w:tcPr>
            <w:tcW w:w="904"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r>
      <w:tr w:rsidR="00683B5D" w:rsidRPr="00683B5D" w:rsidTr="00683B5D">
        <w:trPr>
          <w:trHeight w:val="275"/>
        </w:trPr>
        <w:tc>
          <w:tcPr>
            <w:tcW w:w="47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1</w:t>
            </w:r>
          </w:p>
        </w:tc>
        <w:tc>
          <w:tcPr>
            <w:tcW w:w="124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SD</w:t>
            </w:r>
          </w:p>
        </w:tc>
        <w:tc>
          <w:tcPr>
            <w:tcW w:w="73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 </w:t>
            </w:r>
          </w:p>
        </w:tc>
        <w:tc>
          <w:tcPr>
            <w:tcW w:w="89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w:t>
            </w:r>
          </w:p>
        </w:tc>
        <w:tc>
          <w:tcPr>
            <w:tcW w:w="42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w:t>
            </w:r>
          </w:p>
        </w:tc>
        <w:tc>
          <w:tcPr>
            <w:tcW w:w="56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 -</w:t>
            </w:r>
          </w:p>
        </w:tc>
        <w:tc>
          <w:tcPr>
            <w:tcW w:w="75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w:t>
            </w:r>
          </w:p>
        </w:tc>
        <w:tc>
          <w:tcPr>
            <w:tcW w:w="71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w:t>
            </w:r>
          </w:p>
        </w:tc>
        <w:tc>
          <w:tcPr>
            <w:tcW w:w="75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w:t>
            </w:r>
          </w:p>
        </w:tc>
        <w:tc>
          <w:tcPr>
            <w:tcW w:w="814"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 </w:t>
            </w:r>
          </w:p>
        </w:tc>
        <w:tc>
          <w:tcPr>
            <w:tcW w:w="9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 </w:t>
            </w:r>
          </w:p>
        </w:tc>
      </w:tr>
      <w:tr w:rsidR="00683B5D" w:rsidRPr="00683B5D" w:rsidTr="00683B5D">
        <w:trPr>
          <w:trHeight w:val="275"/>
        </w:trPr>
        <w:tc>
          <w:tcPr>
            <w:tcW w:w="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2</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SMP</w:t>
            </w:r>
          </w:p>
        </w:tc>
        <w:tc>
          <w:tcPr>
            <w:tcW w:w="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2</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29</w:t>
            </w:r>
          </w:p>
        </w:tc>
        <w:tc>
          <w:tcPr>
            <w:tcW w:w="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15</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16</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2</w:t>
            </w:r>
          </w:p>
        </w:tc>
        <w:tc>
          <w:tcPr>
            <w:tcW w:w="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28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 </w:t>
            </w:r>
          </w:p>
        </w:tc>
      </w:tr>
      <w:tr w:rsidR="00683B5D" w:rsidRPr="00683B5D" w:rsidTr="00683B5D">
        <w:trPr>
          <w:trHeight w:val="275"/>
        </w:trPr>
        <w:tc>
          <w:tcPr>
            <w:tcW w:w="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3</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SMU</w:t>
            </w:r>
          </w:p>
        </w:tc>
        <w:tc>
          <w:tcPr>
            <w:tcW w:w="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26</w:t>
            </w:r>
          </w:p>
        </w:tc>
        <w:tc>
          <w:tcPr>
            <w:tcW w:w="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8</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19</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4</w:t>
            </w:r>
          </w:p>
        </w:tc>
        <w:tc>
          <w:tcPr>
            <w:tcW w:w="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22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 </w:t>
            </w:r>
          </w:p>
        </w:tc>
      </w:tr>
      <w:tr w:rsidR="00683B5D" w:rsidRPr="00683B5D" w:rsidTr="00683B5D">
        <w:trPr>
          <w:trHeight w:val="275"/>
        </w:trPr>
        <w:tc>
          <w:tcPr>
            <w:tcW w:w="47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683B5D" w:rsidRDefault="00683B5D" w:rsidP="00683B5D">
            <w:pPr>
              <w:spacing w:after="0"/>
              <w:rPr>
                <w:rFonts w:ascii="Calibri" w:eastAsia="Times New Roman" w:hAnsi="Calibri" w:cs="Calibri"/>
                <w:b/>
                <w:color w:val="000000"/>
                <w:sz w:val="20"/>
                <w:szCs w:val="20"/>
              </w:rPr>
            </w:pPr>
            <w:r w:rsidRPr="00683B5D">
              <w:rPr>
                <w:rFonts w:ascii="Calibri" w:eastAsia="Times New Roman" w:hAnsi="Calibri" w:cs="Calibri"/>
                <w:b/>
                <w:color w:val="000000"/>
                <w:sz w:val="20"/>
                <w:szCs w:val="20"/>
              </w:rPr>
              <w:t>4</w:t>
            </w:r>
          </w:p>
        </w:tc>
        <w:tc>
          <w:tcPr>
            <w:tcW w:w="124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SMK</w:t>
            </w:r>
          </w:p>
        </w:tc>
        <w:tc>
          <w:tcPr>
            <w:tcW w:w="73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w:t>
            </w:r>
          </w:p>
        </w:tc>
        <w:tc>
          <w:tcPr>
            <w:tcW w:w="89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20</w:t>
            </w:r>
          </w:p>
        </w:tc>
        <w:tc>
          <w:tcPr>
            <w:tcW w:w="4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10</w:t>
            </w:r>
          </w:p>
        </w:tc>
        <w:tc>
          <w:tcPr>
            <w:tcW w:w="56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11</w:t>
            </w:r>
          </w:p>
        </w:tc>
        <w:tc>
          <w:tcPr>
            <w:tcW w:w="7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8</w:t>
            </w:r>
          </w:p>
        </w:tc>
        <w:tc>
          <w:tcPr>
            <w:tcW w:w="7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w:t>
            </w:r>
          </w:p>
        </w:tc>
        <w:tc>
          <w:tcPr>
            <w:tcW w:w="7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w:t>
            </w:r>
          </w:p>
        </w:tc>
        <w:tc>
          <w:tcPr>
            <w:tcW w:w="81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12</w:t>
            </w:r>
          </w:p>
        </w:tc>
        <w:tc>
          <w:tcPr>
            <w:tcW w:w="9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 </w:t>
            </w:r>
          </w:p>
        </w:tc>
      </w:tr>
      <w:tr w:rsidR="00683B5D" w:rsidRPr="00683B5D" w:rsidTr="00683B5D">
        <w:trPr>
          <w:trHeight w:val="396"/>
        </w:trPr>
        <w:tc>
          <w:tcPr>
            <w:tcW w:w="1721" w:type="dxa"/>
            <w:gridSpan w:val="2"/>
            <w:vMerge w:val="restart"/>
            <w:tcBorders>
              <w:top w:val="single" w:sz="4" w:space="0" w:color="auto"/>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 xml:space="preserve">JUMLAH </w:t>
            </w:r>
          </w:p>
        </w:tc>
        <w:tc>
          <w:tcPr>
            <w:tcW w:w="731" w:type="dxa"/>
            <w:vMerge w:val="restart"/>
            <w:tcBorders>
              <w:top w:val="nil"/>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4</w:t>
            </w:r>
          </w:p>
        </w:tc>
        <w:tc>
          <w:tcPr>
            <w:tcW w:w="896" w:type="dxa"/>
            <w:vMerge w:val="restart"/>
            <w:tcBorders>
              <w:top w:val="nil"/>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76</w:t>
            </w:r>
          </w:p>
        </w:tc>
        <w:tc>
          <w:tcPr>
            <w:tcW w:w="422" w:type="dxa"/>
            <w:vMerge w:val="restart"/>
            <w:tcBorders>
              <w:top w:val="nil"/>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34</w:t>
            </w:r>
          </w:p>
        </w:tc>
        <w:tc>
          <w:tcPr>
            <w:tcW w:w="563" w:type="dxa"/>
            <w:vMerge w:val="restart"/>
            <w:tcBorders>
              <w:top w:val="nil"/>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46</w:t>
            </w:r>
          </w:p>
        </w:tc>
        <w:tc>
          <w:tcPr>
            <w:tcW w:w="750" w:type="dxa"/>
            <w:vMerge w:val="restart"/>
            <w:tcBorders>
              <w:top w:val="nil"/>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15</w:t>
            </w:r>
          </w:p>
        </w:tc>
        <w:tc>
          <w:tcPr>
            <w:tcW w:w="713" w:type="dxa"/>
            <w:vMerge w:val="restart"/>
            <w:tcBorders>
              <w:top w:val="nil"/>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1</w:t>
            </w:r>
          </w:p>
        </w:tc>
        <w:tc>
          <w:tcPr>
            <w:tcW w:w="750" w:type="dxa"/>
            <w:vMerge w:val="restart"/>
            <w:tcBorders>
              <w:top w:val="nil"/>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2</w:t>
            </w:r>
          </w:p>
        </w:tc>
        <w:tc>
          <w:tcPr>
            <w:tcW w:w="814" w:type="dxa"/>
            <w:vMerge w:val="restart"/>
            <w:tcBorders>
              <w:top w:val="nil"/>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62</w:t>
            </w:r>
          </w:p>
        </w:tc>
        <w:tc>
          <w:tcPr>
            <w:tcW w:w="904" w:type="dxa"/>
            <w:vMerge w:val="restart"/>
            <w:tcBorders>
              <w:top w:val="nil"/>
              <w:left w:val="single" w:sz="4" w:space="0" w:color="FFFFFF" w:themeColor="background1"/>
              <w:bottom w:val="single" w:sz="4" w:space="0" w:color="000000"/>
              <w:right w:val="single" w:sz="4" w:space="0" w:color="FFFFFF" w:themeColor="background1"/>
            </w:tcBorders>
            <w:shd w:val="clear" w:color="auto" w:fill="auto"/>
            <w:noWrap/>
            <w:vAlign w:val="center"/>
            <w:hideMark/>
          </w:tcPr>
          <w:p w:rsidR="00683B5D" w:rsidRPr="00C96412" w:rsidRDefault="00683B5D" w:rsidP="00683B5D">
            <w:pPr>
              <w:spacing w:after="0"/>
              <w:rPr>
                <w:rFonts w:ascii="Calibri" w:eastAsia="Times New Roman" w:hAnsi="Calibri" w:cs="Calibri"/>
                <w:color w:val="000000"/>
                <w:sz w:val="20"/>
                <w:szCs w:val="20"/>
              </w:rPr>
            </w:pPr>
            <w:r w:rsidRPr="00C96412">
              <w:rPr>
                <w:rFonts w:ascii="Calibri" w:eastAsia="Times New Roman" w:hAnsi="Calibri" w:cs="Calibri"/>
                <w:color w:val="000000"/>
                <w:sz w:val="20"/>
                <w:szCs w:val="20"/>
              </w:rPr>
              <w:t>80</w:t>
            </w:r>
          </w:p>
        </w:tc>
      </w:tr>
      <w:tr w:rsidR="00683B5D" w:rsidRPr="00683B5D" w:rsidTr="00683B5D">
        <w:trPr>
          <w:trHeight w:val="396"/>
        </w:trPr>
        <w:tc>
          <w:tcPr>
            <w:tcW w:w="1721" w:type="dxa"/>
            <w:gridSpan w:val="2"/>
            <w:vMerge/>
            <w:tcBorders>
              <w:top w:val="single" w:sz="4" w:space="0" w:color="auto"/>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731" w:type="dxa"/>
            <w:vMerge/>
            <w:tcBorders>
              <w:top w:val="nil"/>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896" w:type="dxa"/>
            <w:vMerge/>
            <w:tcBorders>
              <w:top w:val="nil"/>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422" w:type="dxa"/>
            <w:vMerge/>
            <w:tcBorders>
              <w:top w:val="nil"/>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563" w:type="dxa"/>
            <w:vMerge/>
            <w:tcBorders>
              <w:top w:val="nil"/>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750" w:type="dxa"/>
            <w:vMerge/>
            <w:tcBorders>
              <w:top w:val="nil"/>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713" w:type="dxa"/>
            <w:vMerge/>
            <w:tcBorders>
              <w:top w:val="nil"/>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750" w:type="dxa"/>
            <w:vMerge/>
            <w:tcBorders>
              <w:top w:val="nil"/>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814" w:type="dxa"/>
            <w:vMerge/>
            <w:tcBorders>
              <w:top w:val="nil"/>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c>
          <w:tcPr>
            <w:tcW w:w="904" w:type="dxa"/>
            <w:vMerge/>
            <w:tcBorders>
              <w:top w:val="nil"/>
              <w:left w:val="single" w:sz="4" w:space="0" w:color="FFFFFF" w:themeColor="background1"/>
              <w:bottom w:val="single" w:sz="4" w:space="0" w:color="000000"/>
              <w:right w:val="single" w:sz="4" w:space="0" w:color="FFFFFF" w:themeColor="background1"/>
            </w:tcBorders>
            <w:vAlign w:val="center"/>
            <w:hideMark/>
          </w:tcPr>
          <w:p w:rsidR="00683B5D" w:rsidRPr="00683B5D" w:rsidRDefault="00683B5D" w:rsidP="00683B5D">
            <w:pPr>
              <w:spacing w:after="0"/>
              <w:rPr>
                <w:rFonts w:ascii="Calibri" w:eastAsia="Times New Roman" w:hAnsi="Calibri" w:cs="Calibri"/>
                <w:b/>
                <w:color w:val="000000"/>
                <w:sz w:val="20"/>
                <w:szCs w:val="20"/>
              </w:rPr>
            </w:pPr>
          </w:p>
        </w:tc>
      </w:tr>
    </w:tbl>
    <w:p w:rsidR="00683B5D" w:rsidRDefault="00683B5D" w:rsidP="00683B5D">
      <w:pPr>
        <w:jc w:val="both"/>
        <w:rPr>
          <w:rFonts w:ascii="Arial" w:hAnsi="Arial" w:cs="Arial"/>
          <w:b/>
        </w:rPr>
      </w:pPr>
      <w:r>
        <w:rPr>
          <w:rFonts w:ascii="Arial" w:hAnsi="Arial" w:cs="Arial"/>
          <w:b/>
        </w:rPr>
        <w:tab/>
      </w:r>
    </w:p>
    <w:p w:rsidR="00683B5D" w:rsidRPr="00CB61B2" w:rsidRDefault="00683B5D" w:rsidP="00D2277D">
      <w:pPr>
        <w:pStyle w:val="ListParagraph"/>
        <w:numPr>
          <w:ilvl w:val="0"/>
          <w:numId w:val="57"/>
        </w:numPr>
        <w:spacing w:line="360" w:lineRule="auto"/>
        <w:jc w:val="both"/>
        <w:rPr>
          <w:rFonts w:ascii="Arial" w:hAnsi="Arial" w:cs="Arial"/>
          <w:b/>
        </w:rPr>
      </w:pPr>
      <w:r w:rsidRPr="00CB61B2">
        <w:rPr>
          <w:rFonts w:ascii="Arial" w:hAnsi="Arial" w:cs="Arial"/>
          <w:b/>
        </w:rPr>
        <w:t>Maksud dan Tujuan</w:t>
      </w:r>
    </w:p>
    <w:p w:rsidR="00683B5D" w:rsidRDefault="00683B5D" w:rsidP="00683B5D">
      <w:pPr>
        <w:spacing w:line="360" w:lineRule="auto"/>
        <w:ind w:firstLine="720"/>
        <w:jc w:val="both"/>
        <w:rPr>
          <w:rFonts w:ascii="Arial" w:hAnsi="Arial" w:cs="Arial"/>
        </w:rPr>
      </w:pPr>
      <w:r w:rsidRPr="00E8507D">
        <w:rPr>
          <w:rFonts w:ascii="Arial" w:hAnsi="Arial" w:cs="Arial"/>
        </w:rPr>
        <w:t xml:space="preserve">UPT Pelayanan Sosial Anak Dinas Sosial </w:t>
      </w:r>
      <w:r>
        <w:rPr>
          <w:rFonts w:ascii="Arial" w:hAnsi="Arial" w:cs="Arial"/>
        </w:rPr>
        <w:t>Sidikalang-Kabanjahe menetapkan Unit Pelaksana Teknis yang mempunyai maksud memberikanbimbingan pelayanan dan rehabilitas sosial yang bersifat kultatif,fisik,mental,sosial,pelatihan keterampilan resosialisasi bimbingan lanjut bagi anak Yatim, Piatu dan Yatim Piatu y</w:t>
      </w:r>
      <w:r w:rsidR="008B46AD">
        <w:rPr>
          <w:rFonts w:ascii="Arial" w:hAnsi="Arial" w:cs="Arial"/>
        </w:rPr>
        <w:t>ang kurang mampu/terlantar a</w:t>
      </w:r>
      <w:r w:rsidR="008B46AD">
        <w:rPr>
          <w:rFonts w:ascii="Arial" w:hAnsi="Arial" w:cs="Arial"/>
          <w:lang w:val="id-ID"/>
        </w:rPr>
        <w:t>gar</w:t>
      </w:r>
      <w:r>
        <w:rPr>
          <w:rFonts w:ascii="Arial" w:hAnsi="Arial" w:cs="Arial"/>
        </w:rPr>
        <w:t xml:space="preserve"> potensi dan kapasitas belajarnya pulih kembali sehingga dapat berkembang secara wajar.</w:t>
      </w:r>
    </w:p>
    <w:p w:rsidR="00683B5D" w:rsidRDefault="00683B5D" w:rsidP="00683B5D">
      <w:pPr>
        <w:spacing w:line="360" w:lineRule="auto"/>
        <w:jc w:val="both"/>
        <w:rPr>
          <w:rFonts w:ascii="Arial" w:hAnsi="Arial" w:cs="Arial"/>
        </w:rPr>
      </w:pPr>
      <w:r>
        <w:rPr>
          <w:rFonts w:ascii="Arial" w:hAnsi="Arial" w:cs="Arial"/>
        </w:rPr>
        <w:t>Adapun Tujuannya adalah;</w:t>
      </w:r>
    </w:p>
    <w:p w:rsidR="00683B5D" w:rsidRDefault="00683B5D" w:rsidP="004B65C9">
      <w:pPr>
        <w:pStyle w:val="ListParagraph"/>
        <w:numPr>
          <w:ilvl w:val="0"/>
          <w:numId w:val="45"/>
        </w:numPr>
        <w:spacing w:line="360" w:lineRule="auto"/>
        <w:jc w:val="both"/>
        <w:rPr>
          <w:rFonts w:ascii="Arial" w:hAnsi="Arial" w:cs="Arial"/>
        </w:rPr>
      </w:pPr>
      <w:r>
        <w:rPr>
          <w:rFonts w:ascii="Arial" w:hAnsi="Arial" w:cs="Arial"/>
        </w:rPr>
        <w:t xml:space="preserve"> Terpenuhnya kebutuhan dasar anak pada </w:t>
      </w:r>
      <w:proofErr w:type="gramStart"/>
      <w:r>
        <w:rPr>
          <w:rFonts w:ascii="Arial" w:hAnsi="Arial" w:cs="Arial"/>
        </w:rPr>
        <w:t>usia</w:t>
      </w:r>
      <w:proofErr w:type="gramEnd"/>
      <w:r>
        <w:rPr>
          <w:rFonts w:ascii="Arial" w:hAnsi="Arial" w:cs="Arial"/>
        </w:rPr>
        <w:t xml:space="preserve"> sekolah dalam rangka wajib belajar 3 tahun.</w:t>
      </w:r>
    </w:p>
    <w:p w:rsidR="00683B5D" w:rsidRDefault="00683B5D" w:rsidP="004B65C9">
      <w:pPr>
        <w:pStyle w:val="ListParagraph"/>
        <w:numPr>
          <w:ilvl w:val="0"/>
          <w:numId w:val="45"/>
        </w:numPr>
        <w:spacing w:line="360" w:lineRule="auto"/>
        <w:jc w:val="both"/>
        <w:rPr>
          <w:rFonts w:ascii="Arial" w:hAnsi="Arial" w:cs="Arial"/>
        </w:rPr>
      </w:pPr>
      <w:r>
        <w:rPr>
          <w:rFonts w:ascii="Arial" w:hAnsi="Arial" w:cs="Arial"/>
        </w:rPr>
        <w:t>Meminimalkan permasalahan kesejahteraan sosial yang ada dimasyarakat dalam adanya pengurangan angka putus sekolah.</w:t>
      </w:r>
    </w:p>
    <w:p w:rsidR="000B251E" w:rsidRPr="00775EA5" w:rsidRDefault="00683B5D" w:rsidP="00775EA5">
      <w:pPr>
        <w:pStyle w:val="ListParagraph"/>
        <w:numPr>
          <w:ilvl w:val="0"/>
          <w:numId w:val="45"/>
        </w:numPr>
        <w:spacing w:line="360" w:lineRule="auto"/>
        <w:jc w:val="both"/>
        <w:rPr>
          <w:rFonts w:ascii="Arial" w:hAnsi="Arial" w:cs="Arial"/>
        </w:rPr>
      </w:pPr>
      <w:r>
        <w:rPr>
          <w:rFonts w:ascii="Arial" w:hAnsi="Arial" w:cs="Arial"/>
        </w:rPr>
        <w:t xml:space="preserve"> Terselengaranya relasi pertolongan terhadap Anak Yatim,Piatu dan Yatim Piatu terlantar, kurang/tidak mampu agar memiliki rasa aman dalam proses perkembangan kognitif,emosi,sosial,spiritual/rohani kearah pertumbuhan dan perkembangan yang wajar.</w:t>
      </w:r>
    </w:p>
    <w:p w:rsidR="00683B5D" w:rsidRPr="00CB61B2" w:rsidRDefault="00683B5D" w:rsidP="00D2277D">
      <w:pPr>
        <w:pStyle w:val="ListParagraph"/>
        <w:numPr>
          <w:ilvl w:val="0"/>
          <w:numId w:val="57"/>
        </w:numPr>
        <w:spacing w:line="360" w:lineRule="auto"/>
        <w:jc w:val="both"/>
        <w:rPr>
          <w:rFonts w:ascii="Arial" w:hAnsi="Arial" w:cs="Arial"/>
          <w:b/>
        </w:rPr>
      </w:pPr>
      <w:r w:rsidRPr="00CB61B2">
        <w:rPr>
          <w:rFonts w:ascii="Arial" w:hAnsi="Arial" w:cs="Arial"/>
          <w:b/>
        </w:rPr>
        <w:lastRenderedPageBreak/>
        <w:t>Visi dan Misi</w:t>
      </w:r>
    </w:p>
    <w:p w:rsidR="00683B5D" w:rsidRDefault="00683B5D" w:rsidP="00683B5D">
      <w:pPr>
        <w:spacing w:line="360" w:lineRule="auto"/>
        <w:jc w:val="both"/>
        <w:rPr>
          <w:rFonts w:ascii="Arial" w:hAnsi="Arial" w:cs="Arial"/>
          <w:b/>
        </w:rPr>
      </w:pPr>
      <w:r w:rsidRPr="009A77F3">
        <w:rPr>
          <w:rFonts w:ascii="Arial" w:hAnsi="Arial" w:cs="Arial"/>
          <w:b/>
        </w:rPr>
        <w:t>Visi</w:t>
      </w:r>
      <w:r>
        <w:rPr>
          <w:rFonts w:ascii="Arial" w:hAnsi="Arial" w:cs="Arial"/>
          <w:b/>
        </w:rPr>
        <w:tab/>
      </w:r>
      <w:proofErr w:type="gramStart"/>
      <w:r w:rsidRPr="009A77F3">
        <w:rPr>
          <w:rFonts w:ascii="Arial" w:hAnsi="Arial" w:cs="Arial"/>
          <w:b/>
        </w:rPr>
        <w:t>:Terwuju</w:t>
      </w:r>
      <w:r>
        <w:rPr>
          <w:rFonts w:ascii="Arial" w:hAnsi="Arial" w:cs="Arial"/>
          <w:b/>
        </w:rPr>
        <w:t>d</w:t>
      </w:r>
      <w:r w:rsidRPr="009A77F3">
        <w:rPr>
          <w:rFonts w:ascii="Arial" w:hAnsi="Arial" w:cs="Arial"/>
          <w:b/>
        </w:rPr>
        <w:t>nya</w:t>
      </w:r>
      <w:proofErr w:type="gramEnd"/>
      <w:r w:rsidRPr="009A77F3">
        <w:rPr>
          <w:rFonts w:ascii="Arial" w:hAnsi="Arial" w:cs="Arial"/>
          <w:b/>
        </w:rPr>
        <w:t xml:space="preserve"> Genarasi Muda Yang Cerdas Dan Berakhlak Terpuji</w:t>
      </w:r>
    </w:p>
    <w:p w:rsidR="00683B5D" w:rsidRPr="000B2E72" w:rsidRDefault="00683B5D" w:rsidP="00683B5D">
      <w:pPr>
        <w:spacing w:line="360" w:lineRule="auto"/>
        <w:jc w:val="both"/>
        <w:rPr>
          <w:rFonts w:ascii="Arial" w:hAnsi="Arial" w:cs="Arial"/>
          <w:b/>
        </w:rPr>
      </w:pPr>
      <w:r w:rsidRPr="000B2E72">
        <w:rPr>
          <w:rFonts w:ascii="Arial" w:hAnsi="Arial" w:cs="Arial"/>
          <w:b/>
        </w:rPr>
        <w:t>Misi</w:t>
      </w:r>
      <w:r w:rsidRPr="000B2E72">
        <w:rPr>
          <w:rFonts w:ascii="Arial" w:hAnsi="Arial" w:cs="Arial"/>
          <w:b/>
        </w:rPr>
        <w:tab/>
        <w:t>:</w:t>
      </w:r>
    </w:p>
    <w:p w:rsidR="00683B5D" w:rsidRDefault="00683B5D" w:rsidP="004B65C9">
      <w:pPr>
        <w:pStyle w:val="ListParagraph"/>
        <w:numPr>
          <w:ilvl w:val="0"/>
          <w:numId w:val="46"/>
        </w:numPr>
        <w:spacing w:line="360" w:lineRule="auto"/>
        <w:jc w:val="both"/>
        <w:rPr>
          <w:rFonts w:ascii="Arial" w:hAnsi="Arial" w:cs="Arial"/>
        </w:rPr>
      </w:pPr>
      <w:r>
        <w:rPr>
          <w:rFonts w:ascii="Arial" w:hAnsi="Arial" w:cs="Arial"/>
        </w:rPr>
        <w:t xml:space="preserve">Meningkatkan Pelayanan sosial terhadap anak Yatim,Piatu dan Yatim Piatu harus mampu melaksanakan wajib belajar 9 tahun </w:t>
      </w:r>
    </w:p>
    <w:p w:rsidR="00683B5D" w:rsidRDefault="00683B5D" w:rsidP="004B65C9">
      <w:pPr>
        <w:pStyle w:val="ListParagraph"/>
        <w:numPr>
          <w:ilvl w:val="0"/>
          <w:numId w:val="46"/>
        </w:numPr>
        <w:spacing w:line="360" w:lineRule="auto"/>
        <w:jc w:val="both"/>
        <w:rPr>
          <w:rFonts w:ascii="Arial" w:hAnsi="Arial" w:cs="Arial"/>
        </w:rPr>
      </w:pPr>
      <w:r>
        <w:rPr>
          <w:rFonts w:ascii="Arial" w:hAnsi="Arial" w:cs="Arial"/>
        </w:rPr>
        <w:t>Menumbuh kembangkan sikap kemandirian dan kecerdasan anak.</w:t>
      </w:r>
    </w:p>
    <w:p w:rsidR="00683B5D" w:rsidRDefault="00683B5D" w:rsidP="004B65C9">
      <w:pPr>
        <w:pStyle w:val="ListParagraph"/>
        <w:numPr>
          <w:ilvl w:val="0"/>
          <w:numId w:val="46"/>
        </w:numPr>
        <w:spacing w:line="360" w:lineRule="auto"/>
        <w:jc w:val="both"/>
        <w:rPr>
          <w:rFonts w:ascii="Arial" w:hAnsi="Arial" w:cs="Arial"/>
        </w:rPr>
      </w:pPr>
      <w:r>
        <w:rPr>
          <w:rFonts w:ascii="Arial" w:hAnsi="Arial" w:cs="Arial"/>
        </w:rPr>
        <w:t>Menumbuh kembngkan rasa toleransi dan kebersamaan secara intergritasi antara ASN dilingkungan keluarga dan dilingkungan sekolah.</w:t>
      </w:r>
    </w:p>
    <w:p w:rsidR="00683B5D" w:rsidRDefault="00683B5D" w:rsidP="00683B5D">
      <w:pPr>
        <w:pStyle w:val="ListParagraph"/>
        <w:spacing w:line="360" w:lineRule="auto"/>
        <w:jc w:val="both"/>
        <w:rPr>
          <w:rFonts w:ascii="Arial" w:hAnsi="Arial" w:cs="Arial"/>
        </w:rPr>
      </w:pPr>
    </w:p>
    <w:p w:rsidR="00683B5D" w:rsidRDefault="00683B5D" w:rsidP="00D2277D">
      <w:pPr>
        <w:pStyle w:val="ListParagraph"/>
        <w:numPr>
          <w:ilvl w:val="0"/>
          <w:numId w:val="57"/>
        </w:numPr>
        <w:spacing w:line="360" w:lineRule="auto"/>
        <w:jc w:val="both"/>
        <w:rPr>
          <w:rFonts w:ascii="Arial" w:hAnsi="Arial" w:cs="Arial"/>
          <w:b/>
        </w:rPr>
      </w:pPr>
      <w:r>
        <w:rPr>
          <w:rFonts w:ascii="Arial" w:hAnsi="Arial" w:cs="Arial"/>
          <w:b/>
        </w:rPr>
        <w:t>Sarana Gedung UPT.P.S. Anak Dinas Sosial Kabanjahe</w:t>
      </w:r>
    </w:p>
    <w:p w:rsidR="00683B5D" w:rsidRPr="00683B5D" w:rsidRDefault="00683B5D" w:rsidP="008B46AD">
      <w:pPr>
        <w:spacing w:line="240" w:lineRule="auto"/>
        <w:jc w:val="center"/>
        <w:rPr>
          <w:rFonts w:ascii="Arial" w:hAnsi="Arial" w:cs="Arial"/>
          <w:b/>
        </w:rPr>
      </w:pPr>
      <w:proofErr w:type="gramStart"/>
      <w:r w:rsidRPr="00683B5D">
        <w:rPr>
          <w:rFonts w:ascii="Arial" w:hAnsi="Arial" w:cs="Arial"/>
          <w:b/>
        </w:rPr>
        <w:t xml:space="preserve">Tabel </w:t>
      </w:r>
      <w:r w:rsidR="008B46AD">
        <w:rPr>
          <w:rFonts w:ascii="Arial" w:hAnsi="Arial" w:cs="Arial"/>
          <w:b/>
          <w:lang w:val="id-ID"/>
        </w:rPr>
        <w:t>4.2.</w:t>
      </w:r>
      <w:proofErr w:type="gramEnd"/>
      <w:r w:rsidRPr="00683B5D">
        <w:rPr>
          <w:rFonts w:ascii="Arial" w:hAnsi="Arial" w:cs="Arial"/>
          <w:b/>
        </w:rPr>
        <w:br/>
        <w:t xml:space="preserve">Distribusi </w:t>
      </w:r>
      <w:r>
        <w:rPr>
          <w:rFonts w:ascii="Arial" w:hAnsi="Arial" w:cs="Arial"/>
          <w:b/>
        </w:rPr>
        <w:t xml:space="preserve">Sarana Gedung </w:t>
      </w:r>
      <w:r w:rsidRPr="00683B5D">
        <w:rPr>
          <w:rFonts w:ascii="Arial" w:hAnsi="Arial" w:cs="Arial"/>
          <w:b/>
        </w:rPr>
        <w:t>UPT</w:t>
      </w:r>
      <w:r>
        <w:rPr>
          <w:rFonts w:ascii="Arial" w:hAnsi="Arial" w:cs="Arial"/>
          <w:b/>
        </w:rPr>
        <w:t>.</w:t>
      </w:r>
      <w:r w:rsidRPr="00683B5D">
        <w:rPr>
          <w:rFonts w:ascii="Arial" w:hAnsi="Arial" w:cs="Arial"/>
          <w:b/>
        </w:rPr>
        <w:t xml:space="preserve"> </w:t>
      </w:r>
      <w:proofErr w:type="gramStart"/>
      <w:r w:rsidRPr="00683B5D">
        <w:rPr>
          <w:rFonts w:ascii="Arial" w:hAnsi="Arial" w:cs="Arial"/>
          <w:b/>
        </w:rPr>
        <w:t>Pelayanan Sosial Anak Dinas Sosial Kabanjahe.</w:t>
      </w:r>
      <w:proofErr w:type="gramEnd"/>
    </w:p>
    <w:tbl>
      <w:tblPr>
        <w:tblStyle w:val="TableGrid"/>
        <w:tblW w:w="0" w:type="auto"/>
        <w:tblLook w:val="04A0" w:firstRow="1" w:lastRow="0" w:firstColumn="1" w:lastColumn="0" w:noHBand="0" w:noVBand="1"/>
      </w:tblPr>
      <w:tblGrid>
        <w:gridCol w:w="571"/>
        <w:gridCol w:w="2846"/>
        <w:gridCol w:w="1580"/>
        <w:gridCol w:w="1564"/>
        <w:gridCol w:w="647"/>
      </w:tblGrid>
      <w:tr w:rsidR="00683B5D" w:rsidRPr="00DA3689" w:rsidTr="00683B5D">
        <w:tc>
          <w:tcPr>
            <w:tcW w:w="559" w:type="dxa"/>
            <w:tcBorders>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r w:rsidRPr="00DA3689">
              <w:rPr>
                <w:rFonts w:ascii="Arial" w:hAnsi="Arial" w:cs="Arial"/>
                <w:b/>
              </w:rPr>
              <w:t>No.</w:t>
            </w:r>
          </w:p>
        </w:tc>
        <w:tc>
          <w:tcPr>
            <w:tcW w:w="2846" w:type="dxa"/>
            <w:tcBorders>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r w:rsidRPr="00DA3689">
              <w:rPr>
                <w:rFonts w:ascii="Arial" w:hAnsi="Arial" w:cs="Arial"/>
                <w:b/>
              </w:rPr>
              <w:t>Komponen Panti</w:t>
            </w:r>
          </w:p>
        </w:tc>
        <w:tc>
          <w:tcPr>
            <w:tcW w:w="1580" w:type="dxa"/>
            <w:tcBorders>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r w:rsidRPr="00DA3689">
              <w:rPr>
                <w:rFonts w:ascii="Arial" w:hAnsi="Arial" w:cs="Arial"/>
                <w:b/>
              </w:rPr>
              <w:t>Keadaan Luas</w:t>
            </w:r>
          </w:p>
        </w:tc>
        <w:tc>
          <w:tcPr>
            <w:tcW w:w="1564" w:type="dxa"/>
            <w:tcBorders>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r w:rsidRPr="00DA3689">
              <w:rPr>
                <w:rFonts w:ascii="Arial" w:hAnsi="Arial" w:cs="Arial"/>
                <w:b/>
              </w:rPr>
              <w:t>Jumlah (unit)</w:t>
            </w:r>
          </w:p>
        </w:tc>
        <w:tc>
          <w:tcPr>
            <w:tcW w:w="647" w:type="dxa"/>
            <w:tcBorders>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r w:rsidRPr="00DA3689">
              <w:rPr>
                <w:rFonts w:ascii="Arial" w:hAnsi="Arial" w:cs="Arial"/>
                <w:b/>
              </w:rPr>
              <w:t>Ket.</w:t>
            </w:r>
          </w:p>
        </w:tc>
      </w:tr>
      <w:tr w:rsidR="00683B5D" w:rsidRPr="00C96412" w:rsidTr="00683B5D">
        <w:tc>
          <w:tcPr>
            <w:tcW w:w="559" w:type="dxa"/>
            <w:tcBorders>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c>
          <w:tcPr>
            <w:tcW w:w="2846" w:type="dxa"/>
            <w:tcBorders>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Luas Tanah 2.400 m</w:t>
            </w:r>
            <w:r w:rsidRPr="00C96412">
              <w:rPr>
                <w:rFonts w:ascii="Arial" w:hAnsi="Arial" w:cs="Arial"/>
                <w:vertAlign w:val="superscript"/>
              </w:rPr>
              <w:t xml:space="preserve">2 </w:t>
            </w:r>
          </w:p>
        </w:tc>
        <w:tc>
          <w:tcPr>
            <w:tcW w:w="1580" w:type="dxa"/>
            <w:tcBorders>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2.963.49 m</w:t>
            </w:r>
            <w:r w:rsidRPr="00C96412">
              <w:rPr>
                <w:rFonts w:ascii="Arial" w:hAnsi="Arial" w:cs="Arial"/>
                <w:vertAlign w:val="superscript"/>
              </w:rPr>
              <w:t>2</w:t>
            </w:r>
          </w:p>
        </w:tc>
        <w:tc>
          <w:tcPr>
            <w:tcW w:w="1564" w:type="dxa"/>
            <w:tcBorders>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c>
          <w:tcPr>
            <w:tcW w:w="647" w:type="dxa"/>
            <w:tcBorders>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Kantor</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448 m</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2</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Asrama Putri</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348,5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3</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Putra</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168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4</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Poliklinik</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52,8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5</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Ruang Komputer</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40,8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6</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Dapur Umum</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30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7</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 xml:space="preserve">Ruang Makan </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76,437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8</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Aula</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16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9</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 xml:space="preserve">Kamar Mandi Pria </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74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10</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Rumah Dinas</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a. Rumah Kepala</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448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b. Rumah Satpam/ TK Masak/ Cleaning Service</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53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11</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 xml:space="preserve">Gudang </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16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12</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Pagar Tembok Kiri/Kanan</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26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lastRenderedPageBreak/>
              <w:t>13</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 xml:space="preserve">Pintu Gerbang </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4,47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14</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Lapangan Olahraga</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336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15</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Sumur Bor</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4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16</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Jaringan Listrik</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r w:rsidR="00683B5D" w:rsidRPr="00C96412" w:rsidTr="00683B5D">
        <w:tc>
          <w:tcPr>
            <w:tcW w:w="559" w:type="dxa"/>
            <w:tcBorders>
              <w:top w:val="single" w:sz="4" w:space="0" w:color="FFFFFF" w:themeColor="background1"/>
              <w:left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17</w:t>
            </w:r>
          </w:p>
        </w:tc>
        <w:tc>
          <w:tcPr>
            <w:tcW w:w="2846" w:type="dxa"/>
            <w:tcBorders>
              <w:top w:val="single" w:sz="4" w:space="0" w:color="FFFFFF" w:themeColor="background1"/>
              <w:left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Lapangan Upacara</w:t>
            </w:r>
          </w:p>
        </w:tc>
        <w:tc>
          <w:tcPr>
            <w:tcW w:w="1580" w:type="dxa"/>
            <w:tcBorders>
              <w:top w:val="single" w:sz="4" w:space="0" w:color="FFFFFF" w:themeColor="background1"/>
              <w:left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12 m</w:t>
            </w:r>
            <w:r w:rsidRPr="00C96412">
              <w:rPr>
                <w:rFonts w:ascii="Arial" w:hAnsi="Arial" w:cs="Arial"/>
                <w:vertAlign w:val="superscript"/>
              </w:rPr>
              <w:t>2</w:t>
            </w:r>
          </w:p>
        </w:tc>
        <w:tc>
          <w:tcPr>
            <w:tcW w:w="1564" w:type="dxa"/>
            <w:tcBorders>
              <w:top w:val="single" w:sz="4" w:space="0" w:color="FFFFFF" w:themeColor="background1"/>
              <w:left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r w:rsidRPr="00C96412">
              <w:rPr>
                <w:rFonts w:ascii="Arial" w:hAnsi="Arial" w:cs="Arial"/>
              </w:rPr>
              <w:t>1 unit</w:t>
            </w:r>
          </w:p>
        </w:tc>
        <w:tc>
          <w:tcPr>
            <w:tcW w:w="647" w:type="dxa"/>
            <w:tcBorders>
              <w:top w:val="single" w:sz="4" w:space="0" w:color="FFFFFF" w:themeColor="background1"/>
              <w:left w:val="single" w:sz="4" w:space="0" w:color="FFFFFF" w:themeColor="background1"/>
              <w:right w:val="single" w:sz="4" w:space="0" w:color="FFFFFF" w:themeColor="background1"/>
            </w:tcBorders>
          </w:tcPr>
          <w:p w:rsidR="00683B5D" w:rsidRPr="00C96412" w:rsidRDefault="00683B5D" w:rsidP="00683B5D">
            <w:pPr>
              <w:spacing w:line="360" w:lineRule="auto"/>
              <w:jc w:val="both"/>
              <w:rPr>
                <w:rFonts w:ascii="Arial" w:hAnsi="Arial" w:cs="Arial"/>
              </w:rPr>
            </w:pPr>
          </w:p>
        </w:tc>
      </w:tr>
    </w:tbl>
    <w:p w:rsidR="00683B5D" w:rsidRDefault="008B46AD" w:rsidP="008B46AD">
      <w:pPr>
        <w:spacing w:line="360" w:lineRule="auto"/>
        <w:jc w:val="both"/>
        <w:rPr>
          <w:rFonts w:ascii="Arial" w:hAnsi="Arial" w:cs="Arial"/>
        </w:rPr>
      </w:pPr>
      <w:r>
        <w:rPr>
          <w:rFonts w:ascii="Arial" w:hAnsi="Arial" w:cs="Arial"/>
          <w:lang w:val="id-ID"/>
        </w:rPr>
        <w:br/>
      </w:r>
      <w:r>
        <w:rPr>
          <w:rFonts w:ascii="Arial" w:hAnsi="Arial" w:cs="Arial"/>
          <w:lang w:val="id-ID"/>
        </w:rPr>
        <w:tab/>
      </w:r>
      <w:proofErr w:type="gramStart"/>
      <w:r w:rsidR="00683B5D">
        <w:rPr>
          <w:rFonts w:ascii="Arial" w:hAnsi="Arial" w:cs="Arial"/>
        </w:rPr>
        <w:t xml:space="preserve">Sumber daya manusia merupakan penggerak utama seluruh program kegiatan, begitupun dalam pemberian pelayanan sosial terhadap anak di </w:t>
      </w:r>
      <w:r w:rsidR="00683B5D" w:rsidRPr="007C5585">
        <w:rPr>
          <w:rFonts w:ascii="Arial" w:hAnsi="Arial" w:cs="Arial"/>
        </w:rPr>
        <w:t>UPT Pelayanan Sosial Anak Dinas Sosial Kabanjahe</w:t>
      </w:r>
      <w:r w:rsidR="00683B5D">
        <w:rPr>
          <w:rFonts w:ascii="Arial" w:hAnsi="Arial" w:cs="Arial"/>
        </w:rPr>
        <w:t>.</w:t>
      </w:r>
      <w:proofErr w:type="gramEnd"/>
    </w:p>
    <w:p w:rsidR="00683B5D" w:rsidRPr="00CB61B2" w:rsidRDefault="00683B5D" w:rsidP="00D2277D">
      <w:pPr>
        <w:pStyle w:val="ListParagraph"/>
        <w:numPr>
          <w:ilvl w:val="0"/>
          <w:numId w:val="57"/>
        </w:numPr>
        <w:spacing w:line="360" w:lineRule="auto"/>
        <w:jc w:val="both"/>
        <w:rPr>
          <w:rFonts w:ascii="Arial" w:hAnsi="Arial" w:cs="Arial"/>
          <w:b/>
        </w:rPr>
      </w:pPr>
      <w:r w:rsidRPr="00CB61B2">
        <w:rPr>
          <w:rFonts w:ascii="Arial" w:hAnsi="Arial" w:cs="Arial"/>
          <w:b/>
        </w:rPr>
        <w:t>Jumlah Tenaga Berdasarkan Jabatan</w:t>
      </w:r>
    </w:p>
    <w:p w:rsidR="00683B5D" w:rsidRDefault="00683B5D" w:rsidP="00D2277D">
      <w:pPr>
        <w:pStyle w:val="ListParagraph"/>
        <w:numPr>
          <w:ilvl w:val="0"/>
          <w:numId w:val="53"/>
        </w:numPr>
        <w:spacing w:line="360" w:lineRule="auto"/>
        <w:ind w:left="426" w:hanging="284"/>
        <w:jc w:val="both"/>
        <w:rPr>
          <w:rFonts w:ascii="Arial" w:hAnsi="Arial" w:cs="Arial"/>
        </w:rPr>
      </w:pPr>
      <w:r>
        <w:rPr>
          <w:rFonts w:ascii="Arial" w:hAnsi="Arial" w:cs="Arial"/>
        </w:rPr>
        <w:t>Kepala UPT</w:t>
      </w:r>
      <w:r>
        <w:rPr>
          <w:rFonts w:ascii="Arial" w:hAnsi="Arial" w:cs="Arial"/>
        </w:rPr>
        <w:tab/>
      </w:r>
      <w:r>
        <w:rPr>
          <w:rFonts w:ascii="Arial" w:hAnsi="Arial" w:cs="Arial"/>
        </w:rPr>
        <w:tab/>
        <w:t>= 1 orang</w:t>
      </w:r>
    </w:p>
    <w:p w:rsidR="00683B5D" w:rsidRDefault="00683B5D" w:rsidP="00D2277D">
      <w:pPr>
        <w:pStyle w:val="ListParagraph"/>
        <w:numPr>
          <w:ilvl w:val="0"/>
          <w:numId w:val="53"/>
        </w:numPr>
        <w:spacing w:line="360" w:lineRule="auto"/>
        <w:ind w:left="426" w:hanging="284"/>
        <w:jc w:val="both"/>
        <w:rPr>
          <w:rFonts w:ascii="Arial" w:hAnsi="Arial" w:cs="Arial"/>
        </w:rPr>
      </w:pPr>
      <w:r>
        <w:rPr>
          <w:rFonts w:ascii="Arial" w:hAnsi="Arial" w:cs="Arial"/>
        </w:rPr>
        <w:t>Ka.Sub.Bag.Tata Usaha</w:t>
      </w:r>
      <w:r>
        <w:rPr>
          <w:rFonts w:ascii="Arial" w:hAnsi="Arial" w:cs="Arial"/>
        </w:rPr>
        <w:tab/>
        <w:t>= 1 orang</w:t>
      </w:r>
    </w:p>
    <w:p w:rsidR="00683B5D" w:rsidRDefault="00683B5D" w:rsidP="00D2277D">
      <w:pPr>
        <w:pStyle w:val="ListParagraph"/>
        <w:numPr>
          <w:ilvl w:val="0"/>
          <w:numId w:val="53"/>
        </w:numPr>
        <w:spacing w:line="360" w:lineRule="auto"/>
        <w:ind w:left="426" w:hanging="284"/>
        <w:jc w:val="both"/>
        <w:rPr>
          <w:rFonts w:ascii="Arial" w:hAnsi="Arial" w:cs="Arial"/>
        </w:rPr>
      </w:pPr>
      <w:r>
        <w:rPr>
          <w:rFonts w:ascii="Arial" w:hAnsi="Arial" w:cs="Arial"/>
        </w:rPr>
        <w:t>Kasie Asuhan</w:t>
      </w:r>
      <w:r>
        <w:rPr>
          <w:rFonts w:ascii="Arial" w:hAnsi="Arial" w:cs="Arial"/>
        </w:rPr>
        <w:tab/>
      </w:r>
      <w:r>
        <w:rPr>
          <w:rFonts w:ascii="Arial" w:hAnsi="Arial" w:cs="Arial"/>
        </w:rPr>
        <w:tab/>
        <w:t>= 2 orang</w:t>
      </w:r>
    </w:p>
    <w:p w:rsidR="00683B5D" w:rsidRDefault="00683B5D" w:rsidP="00D2277D">
      <w:pPr>
        <w:pStyle w:val="ListParagraph"/>
        <w:numPr>
          <w:ilvl w:val="0"/>
          <w:numId w:val="53"/>
        </w:numPr>
        <w:spacing w:line="360" w:lineRule="auto"/>
        <w:ind w:left="426" w:hanging="284"/>
        <w:jc w:val="both"/>
        <w:rPr>
          <w:rFonts w:ascii="Arial" w:hAnsi="Arial" w:cs="Arial"/>
        </w:rPr>
      </w:pPr>
      <w:r>
        <w:rPr>
          <w:rFonts w:ascii="Arial" w:hAnsi="Arial" w:cs="Arial"/>
        </w:rPr>
        <w:t>Pek.Sosial</w:t>
      </w:r>
      <w:r>
        <w:rPr>
          <w:rFonts w:ascii="Arial" w:hAnsi="Arial" w:cs="Arial"/>
        </w:rPr>
        <w:tab/>
      </w:r>
      <w:r>
        <w:rPr>
          <w:rFonts w:ascii="Arial" w:hAnsi="Arial" w:cs="Arial"/>
        </w:rPr>
        <w:tab/>
        <w:t>= 4 orang</w:t>
      </w:r>
    </w:p>
    <w:p w:rsidR="00683B5D" w:rsidRDefault="00683B5D" w:rsidP="00D2277D">
      <w:pPr>
        <w:pStyle w:val="ListParagraph"/>
        <w:numPr>
          <w:ilvl w:val="0"/>
          <w:numId w:val="53"/>
        </w:numPr>
        <w:spacing w:line="360" w:lineRule="auto"/>
        <w:ind w:left="426" w:hanging="284"/>
        <w:jc w:val="both"/>
        <w:rPr>
          <w:rFonts w:ascii="Arial" w:hAnsi="Arial" w:cs="Arial"/>
        </w:rPr>
      </w:pPr>
      <w:r>
        <w:rPr>
          <w:rFonts w:ascii="Arial" w:hAnsi="Arial" w:cs="Arial"/>
        </w:rPr>
        <w:t>Staf Tata Usaha</w:t>
      </w:r>
      <w:r>
        <w:rPr>
          <w:rFonts w:ascii="Arial" w:hAnsi="Arial" w:cs="Arial"/>
        </w:rPr>
        <w:tab/>
      </w:r>
      <w:r>
        <w:rPr>
          <w:rFonts w:ascii="Arial" w:hAnsi="Arial" w:cs="Arial"/>
        </w:rPr>
        <w:tab/>
        <w:t xml:space="preserve">=4 orang </w:t>
      </w:r>
    </w:p>
    <w:p w:rsidR="00683B5D" w:rsidRDefault="00683B5D" w:rsidP="00D2277D">
      <w:pPr>
        <w:pStyle w:val="ListParagraph"/>
        <w:numPr>
          <w:ilvl w:val="0"/>
          <w:numId w:val="53"/>
        </w:numPr>
        <w:spacing w:line="360" w:lineRule="auto"/>
        <w:ind w:left="426" w:hanging="284"/>
        <w:jc w:val="both"/>
        <w:rPr>
          <w:rFonts w:ascii="Arial" w:hAnsi="Arial" w:cs="Arial"/>
        </w:rPr>
      </w:pPr>
      <w:r>
        <w:rPr>
          <w:rFonts w:ascii="Arial" w:hAnsi="Arial" w:cs="Arial"/>
        </w:rPr>
        <w:t>Staf.Asuhan</w:t>
      </w:r>
      <w:r>
        <w:rPr>
          <w:rFonts w:ascii="Arial" w:hAnsi="Arial" w:cs="Arial"/>
        </w:rPr>
        <w:tab/>
      </w:r>
      <w:r>
        <w:rPr>
          <w:rFonts w:ascii="Arial" w:hAnsi="Arial" w:cs="Arial"/>
        </w:rPr>
        <w:tab/>
        <w:t>= 6 orang</w:t>
      </w:r>
    </w:p>
    <w:p w:rsidR="00683B5D" w:rsidRDefault="00683B5D" w:rsidP="00683B5D">
      <w:pPr>
        <w:pStyle w:val="ListParagraph"/>
        <w:spacing w:line="360" w:lineRule="auto"/>
        <w:ind w:left="426"/>
        <w:jc w:val="both"/>
        <w:rPr>
          <w:rFonts w:ascii="Arial" w:hAnsi="Arial" w:cs="Arial"/>
          <w:b/>
        </w:rPr>
      </w:pPr>
      <w:r w:rsidRPr="00A84AC0">
        <w:rPr>
          <w:rFonts w:ascii="Arial" w:hAnsi="Arial" w:cs="Arial"/>
          <w:b/>
        </w:rPr>
        <w:t xml:space="preserve">Jumlah </w:t>
      </w:r>
      <w:r>
        <w:rPr>
          <w:rFonts w:ascii="Arial" w:hAnsi="Arial" w:cs="Arial"/>
          <w:b/>
        </w:rPr>
        <w:tab/>
      </w:r>
      <w:r>
        <w:rPr>
          <w:rFonts w:ascii="Arial" w:hAnsi="Arial" w:cs="Arial"/>
          <w:b/>
        </w:rPr>
        <w:tab/>
      </w:r>
      <w:r>
        <w:rPr>
          <w:rFonts w:ascii="Arial" w:hAnsi="Arial" w:cs="Arial"/>
          <w:b/>
        </w:rPr>
        <w:tab/>
        <w:t>= 18 orang</w:t>
      </w:r>
    </w:p>
    <w:p w:rsidR="00683B5D" w:rsidRDefault="00683B5D" w:rsidP="00683B5D">
      <w:pPr>
        <w:pStyle w:val="ListParagraph"/>
        <w:spacing w:line="360" w:lineRule="auto"/>
        <w:ind w:left="426"/>
        <w:jc w:val="both"/>
        <w:rPr>
          <w:rFonts w:ascii="Arial" w:hAnsi="Arial" w:cs="Arial"/>
          <w:b/>
        </w:rPr>
      </w:pPr>
    </w:p>
    <w:p w:rsidR="00683B5D" w:rsidRDefault="00683B5D" w:rsidP="00683B5D">
      <w:pPr>
        <w:pStyle w:val="ListParagraph"/>
        <w:spacing w:line="360" w:lineRule="auto"/>
        <w:ind w:left="426"/>
        <w:jc w:val="both"/>
        <w:rPr>
          <w:rFonts w:ascii="Arial" w:hAnsi="Arial" w:cs="Arial"/>
          <w:b/>
        </w:rPr>
      </w:pPr>
    </w:p>
    <w:p w:rsidR="00683B5D" w:rsidRDefault="00683B5D" w:rsidP="00683B5D">
      <w:pPr>
        <w:pStyle w:val="ListParagraph"/>
        <w:spacing w:line="360" w:lineRule="auto"/>
        <w:ind w:left="426"/>
        <w:jc w:val="both"/>
        <w:rPr>
          <w:rFonts w:ascii="Arial" w:hAnsi="Arial" w:cs="Arial"/>
          <w:b/>
        </w:rPr>
      </w:pPr>
    </w:p>
    <w:p w:rsidR="00683B5D" w:rsidRDefault="00683B5D" w:rsidP="00683B5D">
      <w:pPr>
        <w:pStyle w:val="ListParagraph"/>
        <w:spacing w:line="360" w:lineRule="auto"/>
        <w:ind w:left="426"/>
        <w:jc w:val="both"/>
        <w:rPr>
          <w:rFonts w:ascii="Arial" w:hAnsi="Arial" w:cs="Arial"/>
          <w:b/>
        </w:rPr>
      </w:pPr>
    </w:p>
    <w:p w:rsidR="00683B5D" w:rsidRDefault="00683B5D" w:rsidP="00683B5D">
      <w:pPr>
        <w:pStyle w:val="ListParagraph"/>
        <w:spacing w:line="360" w:lineRule="auto"/>
        <w:ind w:left="426"/>
        <w:jc w:val="both"/>
        <w:rPr>
          <w:rFonts w:ascii="Arial" w:hAnsi="Arial" w:cs="Arial"/>
          <w:b/>
        </w:rPr>
      </w:pPr>
    </w:p>
    <w:p w:rsidR="00683B5D" w:rsidRDefault="00683B5D" w:rsidP="00683B5D">
      <w:pPr>
        <w:pStyle w:val="ListParagraph"/>
        <w:spacing w:line="360" w:lineRule="auto"/>
        <w:ind w:left="426"/>
        <w:jc w:val="both"/>
        <w:rPr>
          <w:rFonts w:ascii="Arial" w:hAnsi="Arial" w:cs="Arial"/>
          <w:b/>
        </w:rPr>
      </w:pPr>
    </w:p>
    <w:p w:rsidR="00683B5D" w:rsidRDefault="00683B5D" w:rsidP="00683B5D">
      <w:pPr>
        <w:pStyle w:val="ListParagraph"/>
        <w:spacing w:line="360" w:lineRule="auto"/>
        <w:ind w:left="426"/>
        <w:jc w:val="both"/>
        <w:rPr>
          <w:rFonts w:ascii="Arial" w:hAnsi="Arial" w:cs="Arial"/>
          <w:b/>
        </w:rPr>
      </w:pPr>
    </w:p>
    <w:p w:rsidR="00683B5D" w:rsidRDefault="00683B5D" w:rsidP="00683B5D">
      <w:pPr>
        <w:pStyle w:val="ListParagraph"/>
        <w:spacing w:line="360" w:lineRule="auto"/>
        <w:ind w:left="426"/>
        <w:jc w:val="both"/>
        <w:rPr>
          <w:rFonts w:ascii="Arial" w:hAnsi="Arial" w:cs="Arial"/>
          <w:b/>
        </w:rPr>
      </w:pPr>
    </w:p>
    <w:p w:rsidR="00683B5D" w:rsidRDefault="00683B5D" w:rsidP="00683B5D">
      <w:pPr>
        <w:pStyle w:val="ListParagraph"/>
        <w:spacing w:line="360" w:lineRule="auto"/>
        <w:ind w:left="426"/>
        <w:jc w:val="both"/>
        <w:rPr>
          <w:rFonts w:ascii="Arial" w:hAnsi="Arial" w:cs="Arial"/>
          <w:b/>
          <w:lang w:val="id-ID"/>
        </w:rPr>
      </w:pPr>
    </w:p>
    <w:p w:rsidR="0071192A" w:rsidRDefault="0071192A" w:rsidP="00683B5D">
      <w:pPr>
        <w:pStyle w:val="ListParagraph"/>
        <w:spacing w:line="360" w:lineRule="auto"/>
        <w:ind w:left="426"/>
        <w:jc w:val="both"/>
        <w:rPr>
          <w:rFonts w:ascii="Arial" w:hAnsi="Arial" w:cs="Arial"/>
          <w:b/>
          <w:lang w:val="id-ID"/>
        </w:rPr>
      </w:pPr>
    </w:p>
    <w:p w:rsidR="00C96412" w:rsidRDefault="00C96412" w:rsidP="00683B5D">
      <w:pPr>
        <w:pStyle w:val="ListParagraph"/>
        <w:spacing w:line="360" w:lineRule="auto"/>
        <w:ind w:left="426"/>
        <w:jc w:val="both"/>
        <w:rPr>
          <w:rFonts w:ascii="Arial" w:hAnsi="Arial" w:cs="Arial"/>
          <w:b/>
          <w:lang w:val="id-ID"/>
        </w:rPr>
      </w:pPr>
    </w:p>
    <w:p w:rsidR="008B46AD" w:rsidRDefault="008B46AD" w:rsidP="00683B5D">
      <w:pPr>
        <w:pStyle w:val="ListParagraph"/>
        <w:spacing w:line="360" w:lineRule="auto"/>
        <w:ind w:left="426"/>
        <w:jc w:val="both"/>
        <w:rPr>
          <w:rFonts w:ascii="Arial" w:hAnsi="Arial" w:cs="Arial"/>
          <w:b/>
          <w:lang w:val="id-ID"/>
        </w:rPr>
      </w:pPr>
    </w:p>
    <w:p w:rsidR="008B46AD" w:rsidRDefault="008B46AD" w:rsidP="00683B5D">
      <w:pPr>
        <w:pStyle w:val="ListParagraph"/>
        <w:spacing w:line="360" w:lineRule="auto"/>
        <w:ind w:left="426"/>
        <w:jc w:val="both"/>
        <w:rPr>
          <w:rFonts w:ascii="Arial" w:hAnsi="Arial" w:cs="Arial"/>
          <w:b/>
          <w:lang w:val="id-ID"/>
        </w:rPr>
      </w:pPr>
    </w:p>
    <w:p w:rsidR="008B46AD" w:rsidRDefault="008B46AD" w:rsidP="00683B5D">
      <w:pPr>
        <w:pStyle w:val="ListParagraph"/>
        <w:spacing w:line="360" w:lineRule="auto"/>
        <w:ind w:left="426"/>
        <w:jc w:val="both"/>
        <w:rPr>
          <w:rFonts w:ascii="Arial" w:hAnsi="Arial" w:cs="Arial"/>
          <w:b/>
          <w:lang w:val="id-ID"/>
        </w:rPr>
      </w:pPr>
    </w:p>
    <w:p w:rsidR="008B46AD" w:rsidRPr="00834CCD" w:rsidRDefault="008B46AD" w:rsidP="00834CCD">
      <w:pPr>
        <w:spacing w:line="360" w:lineRule="auto"/>
        <w:jc w:val="both"/>
        <w:rPr>
          <w:rFonts w:ascii="Arial" w:hAnsi="Arial" w:cs="Arial"/>
          <w:b/>
        </w:rPr>
      </w:pPr>
    </w:p>
    <w:p w:rsidR="00683B5D" w:rsidRDefault="00683B5D" w:rsidP="004B65C9">
      <w:pPr>
        <w:pStyle w:val="ListParagraph"/>
        <w:numPr>
          <w:ilvl w:val="0"/>
          <w:numId w:val="43"/>
        </w:numPr>
        <w:spacing w:line="360" w:lineRule="auto"/>
        <w:ind w:left="284" w:hanging="284"/>
        <w:jc w:val="both"/>
        <w:rPr>
          <w:rFonts w:ascii="Arial" w:hAnsi="Arial" w:cs="Arial"/>
          <w:b/>
        </w:rPr>
      </w:pPr>
      <w:r>
        <w:rPr>
          <w:rFonts w:ascii="Arial" w:hAnsi="Arial" w:cs="Arial"/>
          <w:b/>
        </w:rPr>
        <w:lastRenderedPageBreak/>
        <w:t>Hasil Penelitian</w:t>
      </w:r>
    </w:p>
    <w:p w:rsidR="00683B5D" w:rsidRPr="00CB61B2" w:rsidRDefault="00683B5D" w:rsidP="00D2277D">
      <w:pPr>
        <w:pStyle w:val="ListParagraph"/>
        <w:numPr>
          <w:ilvl w:val="0"/>
          <w:numId w:val="58"/>
        </w:numPr>
        <w:spacing w:line="360" w:lineRule="auto"/>
        <w:jc w:val="both"/>
        <w:rPr>
          <w:rFonts w:ascii="Arial" w:hAnsi="Arial" w:cs="Arial"/>
          <w:b/>
        </w:rPr>
      </w:pPr>
      <w:r w:rsidRPr="00CB61B2">
        <w:rPr>
          <w:rFonts w:ascii="Arial" w:hAnsi="Arial" w:cs="Arial"/>
          <w:b/>
        </w:rPr>
        <w:t>Pemilihan/Pengamanan Bahan Makanan</w:t>
      </w:r>
    </w:p>
    <w:p w:rsidR="00683B5D" w:rsidRPr="004B65C9" w:rsidRDefault="004B65C9" w:rsidP="008B46AD">
      <w:pPr>
        <w:spacing w:line="240" w:lineRule="auto"/>
        <w:ind w:left="360"/>
        <w:jc w:val="center"/>
        <w:rPr>
          <w:rFonts w:ascii="Arial" w:hAnsi="Arial" w:cs="Arial"/>
          <w:b/>
        </w:rPr>
      </w:pPr>
      <w:proofErr w:type="gramStart"/>
      <w:r>
        <w:rPr>
          <w:rFonts w:ascii="Arial" w:hAnsi="Arial" w:cs="Arial"/>
          <w:b/>
        </w:rPr>
        <w:t xml:space="preserve">Tabel </w:t>
      </w:r>
      <w:r w:rsidR="008B46AD">
        <w:rPr>
          <w:rFonts w:ascii="Arial" w:hAnsi="Arial" w:cs="Arial"/>
          <w:b/>
          <w:lang w:val="id-ID"/>
        </w:rPr>
        <w:t>4.3.</w:t>
      </w:r>
      <w:proofErr w:type="gramEnd"/>
      <w:r w:rsidR="00683B5D" w:rsidRPr="004B65C9">
        <w:rPr>
          <w:rFonts w:ascii="Arial" w:hAnsi="Arial" w:cs="Arial"/>
          <w:b/>
        </w:rPr>
        <w:br/>
      </w:r>
      <w:proofErr w:type="gramStart"/>
      <w:r>
        <w:rPr>
          <w:rFonts w:ascii="Arial" w:hAnsi="Arial" w:cs="Arial"/>
          <w:b/>
        </w:rPr>
        <w:t>Jumlah Score berdasarkan Pemilihan/Pengamanan Bahan Makanan Di UPT.</w:t>
      </w:r>
      <w:proofErr w:type="gramEnd"/>
      <w:r>
        <w:rPr>
          <w:rFonts w:ascii="Arial" w:hAnsi="Arial" w:cs="Arial"/>
          <w:b/>
        </w:rPr>
        <w:t xml:space="preserve"> </w:t>
      </w:r>
      <w:proofErr w:type="gramStart"/>
      <w:r>
        <w:rPr>
          <w:rFonts w:ascii="Arial" w:hAnsi="Arial" w:cs="Arial"/>
          <w:b/>
        </w:rPr>
        <w:t>Pelayanan Sosial Anak Dinas Sosial Sidikalang Kabanjahe.</w:t>
      </w:r>
      <w:proofErr w:type="gramEnd"/>
    </w:p>
    <w:tbl>
      <w:tblPr>
        <w:tblStyle w:val="TableGrid"/>
        <w:tblW w:w="0" w:type="auto"/>
        <w:tblLayout w:type="fixed"/>
        <w:tblLook w:val="04A0" w:firstRow="1" w:lastRow="0" w:firstColumn="1" w:lastColumn="0" w:noHBand="0" w:noVBand="1"/>
      </w:tblPr>
      <w:tblGrid>
        <w:gridCol w:w="562"/>
        <w:gridCol w:w="3232"/>
        <w:gridCol w:w="1015"/>
        <w:gridCol w:w="1253"/>
      </w:tblGrid>
      <w:tr w:rsidR="00683B5D" w:rsidRPr="00DA3689" w:rsidTr="00DA3689">
        <w:trPr>
          <w:trHeight w:val="327"/>
        </w:trPr>
        <w:tc>
          <w:tcPr>
            <w:tcW w:w="562" w:type="dxa"/>
            <w:tcBorders>
              <w:left w:val="single" w:sz="4" w:space="0" w:color="FFFFFF" w:themeColor="background1"/>
              <w:bottom w:val="single" w:sz="4" w:space="0" w:color="FFFFFF" w:themeColor="background1"/>
              <w:right w:val="single" w:sz="4" w:space="0" w:color="FFFFFF" w:themeColor="background1"/>
            </w:tcBorders>
          </w:tcPr>
          <w:p w:rsidR="00683B5D" w:rsidRPr="0059104E" w:rsidRDefault="0059104E" w:rsidP="00683B5D">
            <w:pPr>
              <w:spacing w:line="360" w:lineRule="auto"/>
              <w:jc w:val="both"/>
              <w:rPr>
                <w:rFonts w:ascii="Arial" w:hAnsi="Arial" w:cs="Arial"/>
                <w:b/>
                <w:lang w:val="id-ID"/>
              </w:rPr>
            </w:pPr>
            <w:r>
              <w:rPr>
                <w:rFonts w:ascii="Arial" w:hAnsi="Arial" w:cs="Arial"/>
                <w:b/>
              </w:rPr>
              <w:t>No</w:t>
            </w:r>
          </w:p>
        </w:tc>
        <w:tc>
          <w:tcPr>
            <w:tcW w:w="3232" w:type="dxa"/>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r w:rsidRPr="00DA3689">
              <w:rPr>
                <w:rFonts w:ascii="Arial" w:hAnsi="Arial" w:cs="Arial"/>
                <w:b/>
              </w:rPr>
              <w:t xml:space="preserve">Pengamanan </w:t>
            </w:r>
          </w:p>
          <w:p w:rsidR="00683B5D" w:rsidRPr="00DA3689" w:rsidRDefault="00683B5D" w:rsidP="00683B5D">
            <w:pPr>
              <w:spacing w:line="360" w:lineRule="auto"/>
              <w:jc w:val="both"/>
              <w:rPr>
                <w:rFonts w:ascii="Arial" w:hAnsi="Arial" w:cs="Arial"/>
                <w:b/>
              </w:rPr>
            </w:pPr>
            <w:r w:rsidRPr="00DA3689">
              <w:rPr>
                <w:rFonts w:ascii="Arial" w:hAnsi="Arial" w:cs="Arial"/>
                <w:b/>
              </w:rPr>
              <w:t>Bahan Makanan</w:t>
            </w:r>
          </w:p>
        </w:tc>
        <w:tc>
          <w:tcPr>
            <w:tcW w:w="2268" w:type="dxa"/>
            <w:gridSpan w:val="2"/>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b/>
              </w:rPr>
            </w:pPr>
            <w:r w:rsidRPr="00DA3689">
              <w:rPr>
                <w:rFonts w:ascii="Arial" w:hAnsi="Arial" w:cs="Arial"/>
                <w:b/>
              </w:rPr>
              <w:t>Memenuhi</w:t>
            </w:r>
          </w:p>
          <w:p w:rsidR="00683B5D" w:rsidRPr="00DA3689" w:rsidRDefault="00683B5D" w:rsidP="00683B5D">
            <w:pPr>
              <w:spacing w:line="360" w:lineRule="auto"/>
              <w:rPr>
                <w:rFonts w:ascii="Arial" w:hAnsi="Arial" w:cs="Arial"/>
                <w:b/>
              </w:rPr>
            </w:pPr>
            <w:r w:rsidRPr="00DA3689">
              <w:rPr>
                <w:rFonts w:ascii="Arial" w:hAnsi="Arial" w:cs="Arial"/>
                <w:b/>
              </w:rPr>
              <w:t>Syarat Kesehatan</w:t>
            </w:r>
          </w:p>
        </w:tc>
      </w:tr>
      <w:tr w:rsidR="00683B5D" w:rsidRPr="00DA3689" w:rsidTr="00DA3689">
        <w:trPr>
          <w:trHeight w:val="207"/>
        </w:trPr>
        <w:tc>
          <w:tcPr>
            <w:tcW w:w="562" w:type="dxa"/>
            <w:tcBorders>
              <w:top w:val="single" w:sz="4" w:space="0" w:color="FFFFFF" w:themeColor="background1"/>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p>
        </w:tc>
        <w:tc>
          <w:tcPr>
            <w:tcW w:w="3232" w:type="dxa"/>
            <w:tcBorders>
              <w:top w:val="single" w:sz="4" w:space="0" w:color="FFFFFF" w:themeColor="background1"/>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p>
        </w:tc>
        <w:tc>
          <w:tcPr>
            <w:tcW w:w="1015" w:type="dxa"/>
            <w:tcBorders>
              <w:top w:val="single" w:sz="4" w:space="0" w:color="FFFFFF" w:themeColor="background1"/>
              <w:left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b/>
              </w:rPr>
            </w:pPr>
            <w:r w:rsidRPr="00DA3689">
              <w:rPr>
                <w:rFonts w:ascii="Arial" w:hAnsi="Arial" w:cs="Arial"/>
                <w:b/>
              </w:rPr>
              <w:t>Ya</w:t>
            </w:r>
          </w:p>
        </w:tc>
        <w:tc>
          <w:tcPr>
            <w:tcW w:w="1253" w:type="dxa"/>
            <w:tcBorders>
              <w:top w:val="single" w:sz="4" w:space="0" w:color="FFFFFF" w:themeColor="background1"/>
              <w:left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b/>
              </w:rPr>
            </w:pPr>
            <w:r w:rsidRPr="00DA3689">
              <w:rPr>
                <w:rFonts w:ascii="Arial" w:hAnsi="Arial" w:cs="Arial"/>
                <w:b/>
              </w:rPr>
              <w:t>Tidak</w:t>
            </w:r>
          </w:p>
        </w:tc>
      </w:tr>
      <w:tr w:rsidR="00683B5D" w:rsidRPr="00DA3689" w:rsidTr="00DA3689">
        <w:trPr>
          <w:trHeight w:val="327"/>
        </w:trPr>
        <w:tc>
          <w:tcPr>
            <w:tcW w:w="562" w:type="dxa"/>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1</w:t>
            </w:r>
          </w:p>
          <w:p w:rsidR="00683B5D" w:rsidRPr="00DA3689" w:rsidRDefault="00683B5D" w:rsidP="00683B5D">
            <w:pPr>
              <w:spacing w:line="360" w:lineRule="auto"/>
              <w:jc w:val="both"/>
              <w:rPr>
                <w:rFonts w:ascii="Arial" w:hAnsi="Arial" w:cs="Arial"/>
              </w:rPr>
            </w:pPr>
          </w:p>
          <w:p w:rsidR="00683B5D" w:rsidRPr="00DA3689" w:rsidRDefault="00683B5D" w:rsidP="00683B5D">
            <w:pPr>
              <w:spacing w:line="360" w:lineRule="auto"/>
              <w:jc w:val="both"/>
              <w:rPr>
                <w:rFonts w:ascii="Arial" w:hAnsi="Arial" w:cs="Arial"/>
              </w:rPr>
            </w:pPr>
          </w:p>
          <w:p w:rsidR="00683B5D" w:rsidRPr="00DA3689" w:rsidRDefault="00683B5D" w:rsidP="00683B5D">
            <w:pPr>
              <w:spacing w:line="360" w:lineRule="auto"/>
              <w:jc w:val="both"/>
              <w:rPr>
                <w:rFonts w:ascii="Arial" w:hAnsi="Arial" w:cs="Arial"/>
              </w:rPr>
            </w:pPr>
            <w:r w:rsidRPr="00DA3689">
              <w:rPr>
                <w:rFonts w:ascii="Arial" w:hAnsi="Arial" w:cs="Arial"/>
              </w:rPr>
              <w:t>2.</w:t>
            </w:r>
          </w:p>
        </w:tc>
        <w:tc>
          <w:tcPr>
            <w:tcW w:w="3232" w:type="dxa"/>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Bahan makanan terhindar dari serangga dan bintang pengganggu.</w:t>
            </w:r>
          </w:p>
          <w:p w:rsidR="00683B5D" w:rsidRPr="00DA3689" w:rsidRDefault="00683B5D" w:rsidP="00683B5D">
            <w:pPr>
              <w:spacing w:line="360" w:lineRule="auto"/>
              <w:jc w:val="both"/>
              <w:rPr>
                <w:rFonts w:ascii="Arial" w:hAnsi="Arial" w:cs="Arial"/>
              </w:rPr>
            </w:pPr>
            <w:r w:rsidRPr="00DA3689">
              <w:rPr>
                <w:rFonts w:ascii="Arial" w:hAnsi="Arial" w:cs="Arial"/>
              </w:rPr>
              <w:t>Bahan makanan terhidar dari kerusakan fisik, kimia dan biologi</w:t>
            </w:r>
          </w:p>
        </w:tc>
        <w:tc>
          <w:tcPr>
            <w:tcW w:w="1015" w:type="dxa"/>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p w:rsidR="00683B5D" w:rsidRPr="00DA3689" w:rsidRDefault="00683B5D" w:rsidP="00683B5D">
            <w:pPr>
              <w:spacing w:line="360" w:lineRule="auto"/>
              <w:rPr>
                <w:rFonts w:ascii="Arial" w:hAnsi="Arial" w:cs="Arial"/>
              </w:rPr>
            </w:pPr>
          </w:p>
          <w:p w:rsidR="00683B5D" w:rsidRPr="00DA3689" w:rsidRDefault="00683B5D" w:rsidP="00683B5D">
            <w:pPr>
              <w:spacing w:line="360" w:lineRule="auto"/>
              <w:rPr>
                <w:rFonts w:ascii="Arial" w:hAnsi="Arial" w:cs="Arial"/>
              </w:rPr>
            </w:pPr>
          </w:p>
          <w:p w:rsidR="00683B5D" w:rsidRPr="00DA3689" w:rsidRDefault="00683B5D" w:rsidP="00683B5D">
            <w:pPr>
              <w:spacing w:line="360" w:lineRule="auto"/>
              <w:rPr>
                <w:rFonts w:ascii="Arial" w:hAnsi="Arial" w:cs="Arial"/>
              </w:rPr>
            </w:pPr>
            <w:r w:rsidRPr="00DA3689">
              <w:rPr>
                <w:rFonts w:ascii="Arial" w:hAnsi="Arial" w:cs="Arial"/>
              </w:rPr>
              <w:t>√</w:t>
            </w:r>
          </w:p>
        </w:tc>
        <w:tc>
          <w:tcPr>
            <w:tcW w:w="1253" w:type="dxa"/>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p>
        </w:tc>
      </w:tr>
      <w:tr w:rsidR="00683B5D" w:rsidRPr="00DA3689" w:rsidTr="00DA3689">
        <w:trPr>
          <w:trHeight w:val="327"/>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3</w:t>
            </w:r>
          </w:p>
        </w:tc>
        <w:tc>
          <w:tcPr>
            <w:tcW w:w="3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Saat diterima pasar dalam keadaan baik.</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p>
        </w:tc>
      </w:tr>
      <w:tr w:rsidR="00683B5D" w:rsidRPr="00DA3689" w:rsidTr="00DA3689">
        <w:trPr>
          <w:trHeight w:val="327"/>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4</w:t>
            </w:r>
          </w:p>
        </w:tc>
        <w:tc>
          <w:tcPr>
            <w:tcW w:w="3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Bahan makanan bersal dari sumber yang resmi.</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p>
        </w:tc>
      </w:tr>
      <w:tr w:rsidR="00683B5D" w:rsidRPr="00DA3689" w:rsidTr="00DA3689">
        <w:trPr>
          <w:trHeight w:val="327"/>
        </w:trPr>
        <w:tc>
          <w:tcPr>
            <w:tcW w:w="56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5</w:t>
            </w:r>
          </w:p>
        </w:tc>
        <w:tc>
          <w:tcPr>
            <w:tcW w:w="323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Bahan makanan kemasan terdaftar pada Depkes RI</w:t>
            </w:r>
          </w:p>
        </w:tc>
        <w:tc>
          <w:tcPr>
            <w:tcW w:w="101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25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83B5D" w:rsidRPr="00DA3689" w:rsidRDefault="00683B5D" w:rsidP="00683B5D">
            <w:pPr>
              <w:spacing w:line="360" w:lineRule="auto"/>
              <w:rPr>
                <w:rFonts w:ascii="Arial" w:hAnsi="Arial" w:cs="Arial"/>
              </w:rPr>
            </w:pPr>
          </w:p>
        </w:tc>
      </w:tr>
      <w:tr w:rsidR="00683B5D" w:rsidRPr="00DA3689" w:rsidTr="00DA3689">
        <w:trPr>
          <w:trHeight w:val="327"/>
        </w:trPr>
        <w:tc>
          <w:tcPr>
            <w:tcW w:w="4809" w:type="dxa"/>
            <w:gridSpan w:val="3"/>
            <w:tcBorders>
              <w:top w:val="single" w:sz="4" w:space="0" w:color="auto"/>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Total</w:t>
            </w:r>
            <w:r w:rsidR="0032046A">
              <w:rPr>
                <w:rFonts w:ascii="Arial" w:hAnsi="Arial" w:cs="Arial"/>
              </w:rPr>
              <w:t xml:space="preserve"> score yang memenuhi syarat = 5 </w:t>
            </w:r>
            <w:r w:rsidRPr="00DA3689">
              <w:rPr>
                <w:rFonts w:ascii="Arial" w:hAnsi="Arial" w:cs="Arial"/>
              </w:rPr>
              <w:t>objek</w:t>
            </w:r>
          </w:p>
        </w:tc>
        <w:tc>
          <w:tcPr>
            <w:tcW w:w="1253" w:type="dxa"/>
            <w:tcBorders>
              <w:top w:val="single" w:sz="4" w:space="0" w:color="auto"/>
              <w:left w:val="single" w:sz="4" w:space="0" w:color="FFFFFF" w:themeColor="background1"/>
              <w:right w:val="nil"/>
            </w:tcBorders>
          </w:tcPr>
          <w:p w:rsidR="00683B5D" w:rsidRPr="00DA3689" w:rsidRDefault="00683B5D" w:rsidP="00683B5D">
            <w:pPr>
              <w:spacing w:line="360" w:lineRule="auto"/>
              <w:jc w:val="both"/>
              <w:rPr>
                <w:rFonts w:ascii="Arial" w:hAnsi="Arial" w:cs="Arial"/>
              </w:rPr>
            </w:pPr>
          </w:p>
        </w:tc>
      </w:tr>
    </w:tbl>
    <w:p w:rsidR="00683B5D" w:rsidRDefault="00683B5D" w:rsidP="00683B5D">
      <w:pPr>
        <w:spacing w:line="360" w:lineRule="auto"/>
        <w:ind w:firstLine="720"/>
        <w:jc w:val="both"/>
        <w:rPr>
          <w:rFonts w:ascii="Arial" w:hAnsi="Arial" w:cs="Arial"/>
          <w:lang w:val="id-ID"/>
        </w:rPr>
      </w:pPr>
      <w:r>
        <w:rPr>
          <w:rFonts w:ascii="Arial" w:hAnsi="Arial" w:cs="Arial"/>
          <w:b/>
        </w:rPr>
        <w:tab/>
      </w:r>
      <w:r>
        <w:rPr>
          <w:rFonts w:ascii="Arial" w:hAnsi="Arial" w:cs="Arial"/>
          <w:b/>
        </w:rPr>
        <w:br/>
      </w:r>
      <w:r>
        <w:rPr>
          <w:rFonts w:ascii="Arial" w:hAnsi="Arial" w:cs="Arial"/>
          <w:b/>
        </w:rPr>
        <w:tab/>
      </w:r>
      <w:r>
        <w:rPr>
          <w:rFonts w:ascii="Arial" w:hAnsi="Arial" w:cs="Arial"/>
        </w:rPr>
        <w:t xml:space="preserve">Berdasarkan tabel diatas dapat diketahui bahwa pemilihan dan pengamanan bahan makanan di </w:t>
      </w:r>
      <w:r w:rsidRPr="007C5585">
        <w:rPr>
          <w:rFonts w:ascii="Arial" w:hAnsi="Arial" w:cs="Arial"/>
        </w:rPr>
        <w:t>UPT Pelayanan Sosial Anak Dinas Sosial Kabanjahe</w:t>
      </w:r>
      <w:r>
        <w:rPr>
          <w:rFonts w:ascii="Arial" w:hAnsi="Arial" w:cs="Arial"/>
        </w:rPr>
        <w:t xml:space="preserve"> yang diperiksa sebanyak 5 objek,yang menyatakan “Memenuhi syarat” sebanyak 5 objek (100%) jadi pemilihan dan pengamanan bahan makanan di </w:t>
      </w:r>
      <w:r w:rsidRPr="007C5585">
        <w:rPr>
          <w:rFonts w:ascii="Arial" w:hAnsi="Arial" w:cs="Arial"/>
        </w:rPr>
        <w:t>UPT Pelayanan Sosial Anak Dinas Sosial Kabanjahe</w:t>
      </w:r>
      <w:r>
        <w:rPr>
          <w:rFonts w:ascii="Arial" w:hAnsi="Arial" w:cs="Arial"/>
        </w:rPr>
        <w:t xml:space="preserve"> sudah memenuhi syarat kesehatan karena hasil penelitian dari objek telah diatas 70%</w:t>
      </w:r>
    </w:p>
    <w:p w:rsidR="0059104E" w:rsidRDefault="0059104E" w:rsidP="00683B5D">
      <w:pPr>
        <w:spacing w:line="360" w:lineRule="auto"/>
        <w:ind w:firstLine="720"/>
        <w:jc w:val="both"/>
        <w:rPr>
          <w:rFonts w:ascii="Arial" w:hAnsi="Arial" w:cs="Arial"/>
          <w:lang w:val="id-ID"/>
        </w:rPr>
      </w:pPr>
    </w:p>
    <w:p w:rsidR="0059104E" w:rsidRDefault="0059104E" w:rsidP="00683B5D">
      <w:pPr>
        <w:spacing w:line="360" w:lineRule="auto"/>
        <w:ind w:firstLine="720"/>
        <w:jc w:val="both"/>
        <w:rPr>
          <w:rFonts w:ascii="Arial" w:hAnsi="Arial" w:cs="Arial"/>
          <w:lang w:val="id-ID"/>
        </w:rPr>
      </w:pPr>
    </w:p>
    <w:p w:rsidR="0059104E" w:rsidRPr="0059104E" w:rsidRDefault="0059104E" w:rsidP="00683B5D">
      <w:pPr>
        <w:spacing w:line="360" w:lineRule="auto"/>
        <w:ind w:firstLine="720"/>
        <w:jc w:val="both"/>
        <w:rPr>
          <w:rFonts w:ascii="Arial" w:hAnsi="Arial" w:cs="Arial"/>
          <w:lang w:val="id-ID"/>
        </w:rPr>
      </w:pPr>
    </w:p>
    <w:p w:rsidR="00683B5D" w:rsidRPr="00CB61B2" w:rsidRDefault="00683B5D" w:rsidP="00D2277D">
      <w:pPr>
        <w:pStyle w:val="ListParagraph"/>
        <w:numPr>
          <w:ilvl w:val="0"/>
          <w:numId w:val="58"/>
        </w:numPr>
        <w:spacing w:line="360" w:lineRule="auto"/>
        <w:ind w:left="284" w:hanging="284"/>
        <w:jc w:val="both"/>
        <w:rPr>
          <w:rFonts w:ascii="Arial" w:hAnsi="Arial" w:cs="Arial"/>
          <w:b/>
        </w:rPr>
      </w:pPr>
      <w:r w:rsidRPr="00CB61B2">
        <w:rPr>
          <w:rFonts w:ascii="Arial" w:hAnsi="Arial" w:cs="Arial"/>
          <w:b/>
        </w:rPr>
        <w:lastRenderedPageBreak/>
        <w:t>Pengumpulan dan Penyimpanan Bahan Makanan</w:t>
      </w:r>
    </w:p>
    <w:p w:rsidR="00683B5D" w:rsidRPr="00071AA4" w:rsidRDefault="004B65C9" w:rsidP="008B46AD">
      <w:pPr>
        <w:spacing w:line="240" w:lineRule="auto"/>
        <w:ind w:left="360"/>
        <w:jc w:val="center"/>
        <w:rPr>
          <w:rFonts w:ascii="Arial" w:hAnsi="Arial" w:cs="Arial"/>
          <w:b/>
        </w:rPr>
      </w:pPr>
      <w:proofErr w:type="gramStart"/>
      <w:r w:rsidRPr="004B65C9">
        <w:rPr>
          <w:rFonts w:ascii="Arial" w:hAnsi="Arial" w:cs="Arial"/>
          <w:b/>
        </w:rPr>
        <w:t xml:space="preserve">Tabel </w:t>
      </w:r>
      <w:r w:rsidR="008B46AD">
        <w:rPr>
          <w:rFonts w:ascii="Arial" w:hAnsi="Arial" w:cs="Arial"/>
          <w:b/>
          <w:lang w:val="id-ID"/>
        </w:rPr>
        <w:t>4.4.</w:t>
      </w:r>
      <w:proofErr w:type="gramEnd"/>
      <w:r w:rsidR="006121DC">
        <w:rPr>
          <w:rFonts w:ascii="Arial" w:hAnsi="Arial" w:cs="Arial"/>
          <w:b/>
        </w:rPr>
        <w:br/>
      </w:r>
      <w:proofErr w:type="gramStart"/>
      <w:r w:rsidR="006121DC">
        <w:rPr>
          <w:rFonts w:ascii="Arial" w:hAnsi="Arial" w:cs="Arial"/>
          <w:b/>
        </w:rPr>
        <w:t>Jumlah Score B</w:t>
      </w:r>
      <w:r w:rsidRPr="004B65C9">
        <w:rPr>
          <w:rFonts w:ascii="Arial" w:hAnsi="Arial" w:cs="Arial"/>
          <w:b/>
        </w:rPr>
        <w:t xml:space="preserve">erdasarkan </w:t>
      </w:r>
      <w:r w:rsidR="006121DC">
        <w:rPr>
          <w:rFonts w:ascii="Arial" w:hAnsi="Arial" w:cs="Arial"/>
          <w:b/>
        </w:rPr>
        <w:t xml:space="preserve">Pengumpulan dan Penyimpanan </w:t>
      </w:r>
      <w:r w:rsidRPr="004B65C9">
        <w:rPr>
          <w:rFonts w:ascii="Arial" w:hAnsi="Arial" w:cs="Arial"/>
          <w:b/>
        </w:rPr>
        <w:t>Bahan Makanan Di UPT.</w:t>
      </w:r>
      <w:proofErr w:type="gramEnd"/>
      <w:r w:rsidRPr="004B65C9">
        <w:rPr>
          <w:rFonts w:ascii="Arial" w:hAnsi="Arial" w:cs="Arial"/>
          <w:b/>
        </w:rPr>
        <w:t xml:space="preserve"> </w:t>
      </w:r>
      <w:proofErr w:type="gramStart"/>
      <w:r w:rsidRPr="004B65C9">
        <w:rPr>
          <w:rFonts w:ascii="Arial" w:hAnsi="Arial" w:cs="Arial"/>
          <w:b/>
        </w:rPr>
        <w:t>Pelayanan Sosial Anak Dinas Sosial Sidikalang Kabanjahe.</w:t>
      </w:r>
      <w:proofErr w:type="gramEnd"/>
    </w:p>
    <w:tbl>
      <w:tblPr>
        <w:tblStyle w:val="TableGrid"/>
        <w:tblW w:w="0" w:type="auto"/>
        <w:tblLayout w:type="fixed"/>
        <w:tblLook w:val="04A0" w:firstRow="1" w:lastRow="0" w:firstColumn="1" w:lastColumn="0" w:noHBand="0" w:noVBand="1"/>
      </w:tblPr>
      <w:tblGrid>
        <w:gridCol w:w="559"/>
        <w:gridCol w:w="4085"/>
        <w:gridCol w:w="709"/>
        <w:gridCol w:w="1559"/>
      </w:tblGrid>
      <w:tr w:rsidR="00683B5D" w:rsidRPr="00DA3689" w:rsidTr="00DA3689">
        <w:tc>
          <w:tcPr>
            <w:tcW w:w="559" w:type="dxa"/>
            <w:tcBorders>
              <w:left w:val="single" w:sz="4" w:space="0" w:color="FFFFFF" w:themeColor="background1"/>
              <w:right w:val="single" w:sz="4" w:space="0" w:color="FFFFFF" w:themeColor="background1"/>
            </w:tcBorders>
          </w:tcPr>
          <w:p w:rsidR="00683B5D" w:rsidRPr="00DA3689" w:rsidRDefault="00DA3689" w:rsidP="00683B5D">
            <w:pPr>
              <w:spacing w:line="360" w:lineRule="auto"/>
              <w:jc w:val="both"/>
              <w:rPr>
                <w:rFonts w:ascii="Arial" w:hAnsi="Arial" w:cs="Arial"/>
                <w:b/>
              </w:rPr>
            </w:pPr>
            <w:r>
              <w:rPr>
                <w:rFonts w:ascii="Arial" w:hAnsi="Arial" w:cs="Arial"/>
                <w:b/>
              </w:rPr>
              <w:t>No</w:t>
            </w:r>
          </w:p>
        </w:tc>
        <w:tc>
          <w:tcPr>
            <w:tcW w:w="4085" w:type="dxa"/>
            <w:tcBorders>
              <w:left w:val="single" w:sz="4" w:space="0" w:color="FFFFFF" w:themeColor="background1"/>
              <w:right w:val="single" w:sz="4" w:space="0" w:color="FFFFFF" w:themeColor="background1"/>
            </w:tcBorders>
          </w:tcPr>
          <w:p w:rsidR="00683B5D" w:rsidRPr="00DA3689" w:rsidRDefault="00DA3689" w:rsidP="00683B5D">
            <w:pPr>
              <w:spacing w:line="360" w:lineRule="auto"/>
              <w:jc w:val="both"/>
              <w:rPr>
                <w:rFonts w:ascii="Arial" w:hAnsi="Arial" w:cs="Arial"/>
                <w:b/>
              </w:rPr>
            </w:pPr>
            <w:r>
              <w:rPr>
                <w:rFonts w:ascii="Arial" w:hAnsi="Arial" w:cs="Arial"/>
                <w:b/>
              </w:rPr>
              <w:t xml:space="preserve">Pengumpulan/penyimpanan </w:t>
            </w:r>
            <w:r w:rsidR="00683B5D" w:rsidRPr="00DA3689">
              <w:rPr>
                <w:rFonts w:ascii="Arial" w:hAnsi="Arial" w:cs="Arial"/>
                <w:b/>
              </w:rPr>
              <w:t>bahan makanan</w:t>
            </w:r>
          </w:p>
        </w:tc>
        <w:tc>
          <w:tcPr>
            <w:tcW w:w="2268" w:type="dxa"/>
            <w:gridSpan w:val="2"/>
            <w:tcBorders>
              <w:left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b/>
              </w:rPr>
            </w:pPr>
            <w:r w:rsidRPr="00DA3689">
              <w:rPr>
                <w:rFonts w:ascii="Arial" w:hAnsi="Arial" w:cs="Arial"/>
                <w:b/>
              </w:rPr>
              <w:t>Memenuhi</w:t>
            </w:r>
          </w:p>
          <w:p w:rsidR="00683B5D" w:rsidRPr="00DA3689" w:rsidRDefault="00683B5D" w:rsidP="00DA3689">
            <w:pPr>
              <w:spacing w:line="360" w:lineRule="auto"/>
              <w:jc w:val="center"/>
              <w:rPr>
                <w:rFonts w:ascii="Arial" w:hAnsi="Arial" w:cs="Arial"/>
                <w:b/>
              </w:rPr>
            </w:pPr>
            <w:r w:rsidRPr="00DA3689">
              <w:rPr>
                <w:rFonts w:ascii="Arial" w:hAnsi="Arial" w:cs="Arial"/>
                <w:b/>
              </w:rPr>
              <w:t>Syarat Kesehatan</w:t>
            </w:r>
          </w:p>
        </w:tc>
      </w:tr>
      <w:tr w:rsidR="00683B5D" w:rsidRPr="00DA3689" w:rsidTr="00DA3689">
        <w:tc>
          <w:tcPr>
            <w:tcW w:w="559" w:type="dxa"/>
            <w:tcBorders>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p>
        </w:tc>
        <w:tc>
          <w:tcPr>
            <w:tcW w:w="4085" w:type="dxa"/>
            <w:tcBorders>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b/>
              </w:rPr>
            </w:pPr>
          </w:p>
        </w:tc>
        <w:tc>
          <w:tcPr>
            <w:tcW w:w="709" w:type="dxa"/>
            <w:tcBorders>
              <w:left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b/>
              </w:rPr>
            </w:pPr>
            <w:r w:rsidRPr="00DA3689">
              <w:rPr>
                <w:rFonts w:ascii="Arial" w:hAnsi="Arial" w:cs="Arial"/>
                <w:b/>
              </w:rPr>
              <w:t>Ya</w:t>
            </w:r>
          </w:p>
        </w:tc>
        <w:tc>
          <w:tcPr>
            <w:tcW w:w="1559" w:type="dxa"/>
            <w:tcBorders>
              <w:left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b/>
              </w:rPr>
            </w:pPr>
            <w:r w:rsidRPr="00DA3689">
              <w:rPr>
                <w:rFonts w:ascii="Arial" w:hAnsi="Arial" w:cs="Arial"/>
                <w:b/>
              </w:rPr>
              <w:t>Tidak</w:t>
            </w:r>
          </w:p>
        </w:tc>
      </w:tr>
      <w:tr w:rsidR="00683B5D" w:rsidRPr="00DA3689" w:rsidTr="00DA3689">
        <w:tc>
          <w:tcPr>
            <w:tcW w:w="559" w:type="dxa"/>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1</w:t>
            </w:r>
          </w:p>
        </w:tc>
        <w:tc>
          <w:tcPr>
            <w:tcW w:w="4085" w:type="dxa"/>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 xml:space="preserve">Penyimpanan bahan makanan yang kering dan basah terpisah </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559" w:type="dxa"/>
            <w:tcBorders>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p>
        </w:tc>
      </w:tr>
      <w:tr w:rsidR="00683B5D" w:rsidRPr="00DA3689" w:rsidTr="00DA3689">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2</w:t>
            </w:r>
          </w:p>
        </w:tc>
        <w:tc>
          <w:tcPr>
            <w:tcW w:w="4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Tempat dan wadah penyimpanan dalam keadaan bersih</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p>
        </w:tc>
      </w:tr>
      <w:tr w:rsidR="00683B5D" w:rsidRPr="00DA3689" w:rsidTr="00DA3689">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3</w:t>
            </w:r>
          </w:p>
        </w:tc>
        <w:tc>
          <w:tcPr>
            <w:tcW w:w="4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 xml:space="preserve">Bahan makanan terhindar dari kotoran debu dan bahan kimia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r w:rsidRPr="00DA3689">
              <w:rPr>
                <w:rFonts w:ascii="Arial" w:hAnsi="Arial" w:cs="Arial"/>
              </w:rPr>
              <w:t>√</w:t>
            </w:r>
          </w:p>
        </w:tc>
      </w:tr>
      <w:tr w:rsidR="00683B5D" w:rsidRPr="00DA3689" w:rsidTr="00DA3689">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4</w:t>
            </w:r>
          </w:p>
        </w:tc>
        <w:tc>
          <w:tcPr>
            <w:tcW w:w="4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Pengumpulan bahan makanan didalam rak rapi dan baik</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p>
        </w:tc>
      </w:tr>
      <w:tr w:rsidR="00683B5D" w:rsidRPr="00DA3689" w:rsidTr="00DA3689">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5</w:t>
            </w:r>
          </w:p>
        </w:tc>
        <w:tc>
          <w:tcPr>
            <w:tcW w:w="4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 xml:space="preserve">Bebas serangga dan tikus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r w:rsidRPr="00DA3689">
              <w:rPr>
                <w:rFonts w:ascii="Arial" w:hAnsi="Arial" w:cs="Arial"/>
              </w:rPr>
              <w:t>√</w:t>
            </w:r>
          </w:p>
        </w:tc>
      </w:tr>
      <w:tr w:rsidR="00683B5D" w:rsidRPr="00DA3689" w:rsidTr="00DA3689">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6</w:t>
            </w:r>
          </w:p>
        </w:tc>
        <w:tc>
          <w:tcPr>
            <w:tcW w:w="4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Adanya rotasi giliran yang baik dan terartur antara barang lama dan barang baru</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p>
        </w:tc>
      </w:tr>
      <w:tr w:rsidR="00683B5D" w:rsidRPr="00DA3689" w:rsidTr="00DA3689">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7</w:t>
            </w:r>
          </w:p>
        </w:tc>
        <w:tc>
          <w:tcPr>
            <w:tcW w:w="4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Barang-barang disimpan digudang mudah di ambil dalam cara penyimpanannya</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p>
        </w:tc>
      </w:tr>
      <w:tr w:rsidR="00683B5D" w:rsidRPr="00DA3689" w:rsidTr="00DA3689">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8</w:t>
            </w:r>
          </w:p>
        </w:tc>
        <w:tc>
          <w:tcPr>
            <w:tcW w:w="4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Pencahayaan gudang baik</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p>
        </w:tc>
      </w:tr>
      <w:tr w:rsidR="00683B5D" w:rsidRPr="00DA3689" w:rsidTr="00DA3689">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9</w:t>
            </w:r>
          </w:p>
        </w:tc>
        <w:tc>
          <w:tcPr>
            <w:tcW w:w="4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Dinding dan langit-langit keadaannya baik dan bersih</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p>
        </w:tc>
      </w:tr>
      <w:tr w:rsidR="00683B5D" w:rsidRPr="00DA3689" w:rsidTr="00DA3689">
        <w:tc>
          <w:tcPr>
            <w:tcW w:w="559" w:type="dxa"/>
            <w:tcBorders>
              <w:top w:val="single" w:sz="4" w:space="0" w:color="FFFFFF" w:themeColor="background1"/>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10</w:t>
            </w:r>
          </w:p>
        </w:tc>
        <w:tc>
          <w:tcPr>
            <w:tcW w:w="4085" w:type="dxa"/>
            <w:tcBorders>
              <w:top w:val="single" w:sz="4" w:space="0" w:color="FFFFFF" w:themeColor="background1"/>
              <w:left w:val="single" w:sz="4" w:space="0" w:color="FFFFFF" w:themeColor="background1"/>
              <w:right w:val="single" w:sz="4" w:space="0" w:color="FFFFFF" w:themeColor="background1"/>
            </w:tcBorders>
          </w:tcPr>
          <w:p w:rsidR="00683B5D" w:rsidRPr="00DA3689" w:rsidRDefault="00683B5D" w:rsidP="00683B5D">
            <w:pPr>
              <w:spacing w:line="360" w:lineRule="auto"/>
              <w:jc w:val="both"/>
              <w:rPr>
                <w:rFonts w:ascii="Arial" w:hAnsi="Arial" w:cs="Arial"/>
              </w:rPr>
            </w:pPr>
            <w:r w:rsidRPr="00DA3689">
              <w:rPr>
                <w:rFonts w:ascii="Arial" w:hAnsi="Arial" w:cs="Arial"/>
              </w:rPr>
              <w:t>Rak penyimpanan bahan makanan tidak lembab</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683B5D" w:rsidRPr="00DA3689" w:rsidRDefault="00683B5D" w:rsidP="00683B5D">
            <w:pPr>
              <w:spacing w:line="360" w:lineRule="auto"/>
              <w:rPr>
                <w:rFonts w:ascii="Arial" w:hAnsi="Arial" w:cs="Arial"/>
              </w:rPr>
            </w:pPr>
            <w:r w:rsidRPr="00DA3689">
              <w:rPr>
                <w:rFonts w:ascii="Arial" w:hAnsi="Arial" w:cs="Arial"/>
              </w:rPr>
              <w:t>√</w:t>
            </w:r>
          </w:p>
        </w:tc>
        <w:tc>
          <w:tcPr>
            <w:tcW w:w="1559" w:type="dxa"/>
            <w:tcBorders>
              <w:top w:val="single" w:sz="4" w:space="0" w:color="FFFFFF" w:themeColor="background1"/>
              <w:left w:val="single" w:sz="4" w:space="0" w:color="FFFFFF" w:themeColor="background1"/>
              <w:right w:val="single" w:sz="4" w:space="0" w:color="FFFFFF" w:themeColor="background1"/>
            </w:tcBorders>
          </w:tcPr>
          <w:p w:rsidR="00683B5D" w:rsidRPr="00DA3689" w:rsidRDefault="00683B5D" w:rsidP="00DA3689">
            <w:pPr>
              <w:spacing w:line="360" w:lineRule="auto"/>
              <w:jc w:val="center"/>
              <w:rPr>
                <w:rFonts w:ascii="Arial" w:hAnsi="Arial" w:cs="Arial"/>
              </w:rPr>
            </w:pPr>
          </w:p>
        </w:tc>
      </w:tr>
      <w:tr w:rsidR="00683B5D" w:rsidRPr="00DA3689" w:rsidTr="00DA3689">
        <w:tc>
          <w:tcPr>
            <w:tcW w:w="6912" w:type="dxa"/>
            <w:gridSpan w:val="4"/>
            <w:tcBorders>
              <w:left w:val="nil"/>
              <w:right w:val="nil"/>
            </w:tcBorders>
          </w:tcPr>
          <w:p w:rsidR="00683B5D" w:rsidRPr="00DA3689" w:rsidRDefault="00683B5D" w:rsidP="00683B5D">
            <w:pPr>
              <w:spacing w:line="360" w:lineRule="auto"/>
              <w:jc w:val="both"/>
              <w:rPr>
                <w:rFonts w:ascii="Arial" w:hAnsi="Arial" w:cs="Arial"/>
                <w:b/>
              </w:rPr>
            </w:pPr>
            <w:r w:rsidRPr="00DA3689">
              <w:rPr>
                <w:rFonts w:ascii="Arial" w:hAnsi="Arial" w:cs="Arial"/>
                <w:b/>
              </w:rPr>
              <w:t>Total score yang memenuhi syarat = 8 objek</w:t>
            </w:r>
          </w:p>
          <w:p w:rsidR="00683B5D" w:rsidRPr="00DA3689" w:rsidRDefault="00683B5D" w:rsidP="00683B5D">
            <w:pPr>
              <w:spacing w:line="360" w:lineRule="auto"/>
              <w:jc w:val="both"/>
              <w:rPr>
                <w:rFonts w:ascii="Arial" w:hAnsi="Arial" w:cs="Arial"/>
              </w:rPr>
            </w:pPr>
            <w:r w:rsidRPr="00DA3689">
              <w:rPr>
                <w:rFonts w:ascii="Arial" w:hAnsi="Arial" w:cs="Arial"/>
                <w:b/>
              </w:rPr>
              <w:t>Total score yang tidak memenuhi syarat = 2 objek</w:t>
            </w:r>
          </w:p>
        </w:tc>
      </w:tr>
    </w:tbl>
    <w:p w:rsidR="00DA3689" w:rsidRPr="000B251E" w:rsidRDefault="00683B5D" w:rsidP="00683B5D">
      <w:pPr>
        <w:spacing w:line="360" w:lineRule="auto"/>
        <w:jc w:val="both"/>
        <w:rPr>
          <w:rFonts w:ascii="Arial" w:hAnsi="Arial" w:cs="Arial"/>
          <w:lang w:val="id-ID"/>
        </w:rPr>
      </w:pPr>
      <w:r>
        <w:rPr>
          <w:rFonts w:ascii="Arial" w:hAnsi="Arial" w:cs="Arial"/>
        </w:rPr>
        <w:br/>
      </w:r>
      <w:r>
        <w:rPr>
          <w:rFonts w:ascii="Arial" w:hAnsi="Arial" w:cs="Arial"/>
        </w:rPr>
        <w:tab/>
      </w:r>
      <w:proofErr w:type="gramStart"/>
      <w:r>
        <w:rPr>
          <w:rFonts w:ascii="Arial" w:hAnsi="Arial" w:cs="Arial"/>
        </w:rPr>
        <w:t xml:space="preserve">Berdasarkan tabel diatas dapat diketahui bahwa </w:t>
      </w:r>
      <w:r w:rsidRPr="00D405CC">
        <w:rPr>
          <w:rFonts w:ascii="Arial" w:hAnsi="Arial" w:cs="Arial"/>
        </w:rPr>
        <w:t xml:space="preserve">Pengumpulan dan Penyimpanan Bahan Makanan </w:t>
      </w:r>
      <w:r>
        <w:rPr>
          <w:rFonts w:ascii="Arial" w:hAnsi="Arial" w:cs="Arial"/>
        </w:rPr>
        <w:t xml:space="preserve">di </w:t>
      </w:r>
      <w:r w:rsidRPr="007C5585">
        <w:rPr>
          <w:rFonts w:ascii="Arial" w:hAnsi="Arial" w:cs="Arial"/>
        </w:rPr>
        <w:t>UPT Pelayanan Sosial Anak Dinas Sosial Kabanjahe</w:t>
      </w:r>
      <w:r>
        <w:rPr>
          <w:rFonts w:ascii="Arial" w:hAnsi="Arial" w:cs="Arial"/>
        </w:rPr>
        <w:t xml:space="preserve"> y</w:t>
      </w:r>
      <w:r w:rsidR="00E15A3A">
        <w:rPr>
          <w:rFonts w:ascii="Arial" w:hAnsi="Arial" w:cs="Arial"/>
        </w:rPr>
        <w:t>ang diperiksa sebanyak 10 objek</w:t>
      </w:r>
      <w:r w:rsidR="00E15A3A">
        <w:rPr>
          <w:rFonts w:ascii="Arial" w:hAnsi="Arial" w:cs="Arial"/>
          <w:lang w:val="id-ID"/>
        </w:rPr>
        <w:t>.</w:t>
      </w:r>
      <w:proofErr w:type="gramEnd"/>
      <w:r w:rsidR="00E15A3A">
        <w:rPr>
          <w:rFonts w:ascii="Arial" w:hAnsi="Arial" w:cs="Arial"/>
          <w:lang w:val="id-ID"/>
        </w:rPr>
        <w:t xml:space="preserve"> Y</w:t>
      </w:r>
      <w:r>
        <w:rPr>
          <w:rFonts w:ascii="Arial" w:hAnsi="Arial" w:cs="Arial"/>
        </w:rPr>
        <w:t>ang menyatak</w:t>
      </w:r>
      <w:r w:rsidR="0018383D">
        <w:rPr>
          <w:rFonts w:ascii="Arial" w:hAnsi="Arial" w:cs="Arial"/>
        </w:rPr>
        <w:t xml:space="preserve">an “Memenuhi </w:t>
      </w:r>
      <w:r w:rsidR="0018383D">
        <w:rPr>
          <w:rFonts w:ascii="Arial" w:hAnsi="Arial" w:cs="Arial"/>
        </w:rPr>
        <w:lastRenderedPageBreak/>
        <w:t xml:space="preserve">syarat” sebanyak </w:t>
      </w:r>
      <w:r w:rsidR="0018383D">
        <w:rPr>
          <w:rFonts w:ascii="Arial" w:hAnsi="Arial" w:cs="Arial"/>
          <w:lang w:val="id-ID"/>
        </w:rPr>
        <w:t>8</w:t>
      </w:r>
      <w:r>
        <w:rPr>
          <w:rFonts w:ascii="Arial" w:hAnsi="Arial" w:cs="Arial"/>
        </w:rPr>
        <w:t xml:space="preserve"> objek (</w:t>
      </w:r>
      <w:r w:rsidR="00E15A3A">
        <w:rPr>
          <w:rFonts w:ascii="Arial" w:hAnsi="Arial" w:cs="Arial"/>
          <w:lang w:val="id-ID"/>
        </w:rPr>
        <w:t>80%</w:t>
      </w:r>
      <w:r w:rsidR="0018383D">
        <w:rPr>
          <w:rFonts w:ascii="Arial" w:hAnsi="Arial" w:cs="Arial"/>
          <w:lang w:val="id-ID"/>
        </w:rPr>
        <w:t>)dan yang tidak memenuhi syarat sebanyak 2 objek (</w:t>
      </w:r>
      <w:r w:rsidR="00E15A3A">
        <w:rPr>
          <w:rFonts w:ascii="Arial" w:hAnsi="Arial" w:cs="Arial"/>
          <w:lang w:val="id-ID"/>
        </w:rPr>
        <w:t>20%),</w:t>
      </w:r>
      <w:r>
        <w:rPr>
          <w:rFonts w:ascii="Arial" w:hAnsi="Arial" w:cs="Arial"/>
        </w:rPr>
        <w:t xml:space="preserve">jadi Pengumpulan dan penyimpanan  bahan makanan di </w:t>
      </w:r>
      <w:r w:rsidRPr="007C5585">
        <w:rPr>
          <w:rFonts w:ascii="Arial" w:hAnsi="Arial" w:cs="Arial"/>
        </w:rPr>
        <w:t>UPT Pelayanan Sosial Anak Dinas Sosial Kabanjahe</w:t>
      </w:r>
      <w:r>
        <w:rPr>
          <w:rFonts w:ascii="Arial" w:hAnsi="Arial" w:cs="Arial"/>
        </w:rPr>
        <w:t xml:space="preserve"> sudah memenuhi syarat kesehatan karena hasil penelitian dari objek telah diatas 70%</w:t>
      </w:r>
    </w:p>
    <w:p w:rsidR="00683B5D" w:rsidRDefault="00683B5D" w:rsidP="00D2277D">
      <w:pPr>
        <w:pStyle w:val="ListParagraph"/>
        <w:numPr>
          <w:ilvl w:val="0"/>
          <w:numId w:val="58"/>
        </w:numPr>
        <w:spacing w:line="360" w:lineRule="auto"/>
        <w:ind w:left="284" w:hanging="284"/>
        <w:jc w:val="both"/>
        <w:rPr>
          <w:rFonts w:ascii="Arial" w:hAnsi="Arial" w:cs="Arial"/>
          <w:b/>
        </w:rPr>
      </w:pPr>
      <w:r w:rsidRPr="00CB61B2">
        <w:rPr>
          <w:rFonts w:ascii="Arial" w:hAnsi="Arial" w:cs="Arial"/>
          <w:b/>
        </w:rPr>
        <w:t>Pengolahan  Makanan</w:t>
      </w:r>
    </w:p>
    <w:p w:rsidR="004B65C9" w:rsidRPr="004B65C9" w:rsidRDefault="004B65C9" w:rsidP="008B46AD">
      <w:pPr>
        <w:spacing w:line="240" w:lineRule="auto"/>
        <w:ind w:left="360"/>
        <w:jc w:val="center"/>
        <w:rPr>
          <w:rFonts w:ascii="Arial" w:hAnsi="Arial" w:cs="Arial"/>
          <w:b/>
        </w:rPr>
      </w:pPr>
      <w:proofErr w:type="gramStart"/>
      <w:r w:rsidRPr="004B65C9">
        <w:rPr>
          <w:rFonts w:ascii="Arial" w:hAnsi="Arial" w:cs="Arial"/>
          <w:b/>
        </w:rPr>
        <w:t xml:space="preserve">Tabel </w:t>
      </w:r>
      <w:r w:rsidR="008B46AD">
        <w:rPr>
          <w:rFonts w:ascii="Arial" w:hAnsi="Arial" w:cs="Arial"/>
          <w:b/>
          <w:lang w:val="id-ID"/>
        </w:rPr>
        <w:t>4.5.</w:t>
      </w:r>
      <w:proofErr w:type="gramEnd"/>
      <w:r w:rsidR="00A34922">
        <w:rPr>
          <w:rFonts w:ascii="Arial" w:hAnsi="Arial" w:cs="Arial"/>
          <w:b/>
        </w:rPr>
        <w:br/>
      </w:r>
      <w:proofErr w:type="gramStart"/>
      <w:r w:rsidR="00A34922">
        <w:rPr>
          <w:rFonts w:ascii="Arial" w:hAnsi="Arial" w:cs="Arial"/>
          <w:b/>
        </w:rPr>
        <w:t>Jumlah Score B</w:t>
      </w:r>
      <w:r w:rsidRPr="004B65C9">
        <w:rPr>
          <w:rFonts w:ascii="Arial" w:hAnsi="Arial" w:cs="Arial"/>
          <w:b/>
        </w:rPr>
        <w:t xml:space="preserve">erdasarkan </w:t>
      </w:r>
      <w:r w:rsidR="00A34922">
        <w:rPr>
          <w:rFonts w:ascii="Arial" w:hAnsi="Arial" w:cs="Arial"/>
          <w:b/>
        </w:rPr>
        <w:t>Pengolahan Makanand</w:t>
      </w:r>
      <w:r w:rsidRPr="004B65C9">
        <w:rPr>
          <w:rFonts w:ascii="Arial" w:hAnsi="Arial" w:cs="Arial"/>
          <w:b/>
        </w:rPr>
        <w:t>i UPT.</w:t>
      </w:r>
      <w:proofErr w:type="gramEnd"/>
      <w:r w:rsidRPr="004B65C9">
        <w:rPr>
          <w:rFonts w:ascii="Arial" w:hAnsi="Arial" w:cs="Arial"/>
          <w:b/>
        </w:rPr>
        <w:t xml:space="preserve"> </w:t>
      </w:r>
      <w:proofErr w:type="gramStart"/>
      <w:r w:rsidRPr="004B65C9">
        <w:rPr>
          <w:rFonts w:ascii="Arial" w:hAnsi="Arial" w:cs="Arial"/>
          <w:b/>
        </w:rPr>
        <w:t>Pelayanan Sosial Anak Dinas Sosial Sidikalang Kabanjahe.</w:t>
      </w:r>
      <w:proofErr w:type="gramEnd"/>
    </w:p>
    <w:tbl>
      <w:tblPr>
        <w:tblStyle w:val="TableGrid"/>
        <w:tblW w:w="0" w:type="auto"/>
        <w:tblLook w:val="04A0" w:firstRow="1" w:lastRow="0" w:firstColumn="1" w:lastColumn="0" w:noHBand="0" w:noVBand="1"/>
      </w:tblPr>
      <w:tblGrid>
        <w:gridCol w:w="559"/>
        <w:gridCol w:w="3802"/>
        <w:gridCol w:w="709"/>
        <w:gridCol w:w="1417"/>
      </w:tblGrid>
      <w:tr w:rsidR="000B251E" w:rsidRPr="002A4E9E" w:rsidTr="000B251E">
        <w:tc>
          <w:tcPr>
            <w:tcW w:w="559" w:type="dxa"/>
            <w:tcBorders>
              <w:left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b/>
              </w:rPr>
            </w:pPr>
            <w:r w:rsidRPr="002A4E9E">
              <w:rPr>
                <w:rFonts w:ascii="Arial" w:hAnsi="Arial" w:cs="Arial"/>
                <w:b/>
              </w:rPr>
              <w:t>No</w:t>
            </w:r>
          </w:p>
        </w:tc>
        <w:tc>
          <w:tcPr>
            <w:tcW w:w="3802" w:type="dxa"/>
            <w:tcBorders>
              <w:left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b/>
              </w:rPr>
            </w:pPr>
            <w:r w:rsidRPr="002A4E9E">
              <w:rPr>
                <w:rFonts w:ascii="Arial" w:hAnsi="Arial" w:cs="Arial"/>
                <w:b/>
              </w:rPr>
              <w:t>Pengolahan makanan</w:t>
            </w:r>
          </w:p>
        </w:tc>
        <w:tc>
          <w:tcPr>
            <w:tcW w:w="2126" w:type="dxa"/>
            <w:gridSpan w:val="2"/>
            <w:tcBorders>
              <w:left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b/>
              </w:rPr>
            </w:pPr>
            <w:r w:rsidRPr="002A4E9E">
              <w:rPr>
                <w:rFonts w:ascii="Arial" w:hAnsi="Arial" w:cs="Arial"/>
                <w:b/>
              </w:rPr>
              <w:t>Memenuhi</w:t>
            </w:r>
          </w:p>
          <w:p w:rsidR="000B251E" w:rsidRPr="002A4E9E" w:rsidRDefault="000B251E" w:rsidP="000B251E">
            <w:pPr>
              <w:spacing w:line="360" w:lineRule="auto"/>
              <w:jc w:val="center"/>
              <w:rPr>
                <w:rFonts w:ascii="Arial" w:hAnsi="Arial" w:cs="Arial"/>
                <w:b/>
              </w:rPr>
            </w:pPr>
            <w:r w:rsidRPr="002A4E9E">
              <w:rPr>
                <w:rFonts w:ascii="Arial" w:hAnsi="Arial" w:cs="Arial"/>
                <w:b/>
              </w:rPr>
              <w:t>Syarat Kesehatan</w:t>
            </w:r>
          </w:p>
        </w:tc>
      </w:tr>
      <w:tr w:rsidR="000B251E" w:rsidRPr="002A4E9E" w:rsidTr="000B251E">
        <w:tc>
          <w:tcPr>
            <w:tcW w:w="559" w:type="dxa"/>
            <w:tcBorders>
              <w:left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b/>
              </w:rPr>
            </w:pPr>
          </w:p>
        </w:tc>
        <w:tc>
          <w:tcPr>
            <w:tcW w:w="3802" w:type="dxa"/>
            <w:tcBorders>
              <w:left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b/>
              </w:rPr>
            </w:pPr>
          </w:p>
        </w:tc>
        <w:tc>
          <w:tcPr>
            <w:tcW w:w="709" w:type="dxa"/>
            <w:tcBorders>
              <w:left w:val="single" w:sz="4" w:space="0" w:color="FFFFFF" w:themeColor="background1"/>
              <w:right w:val="single" w:sz="4" w:space="0" w:color="FFFFFF" w:themeColor="background1"/>
            </w:tcBorders>
          </w:tcPr>
          <w:p w:rsidR="000B251E" w:rsidRPr="002A4E9E" w:rsidRDefault="000B251E" w:rsidP="000B251E">
            <w:pPr>
              <w:spacing w:line="360" w:lineRule="auto"/>
              <w:rPr>
                <w:rFonts w:ascii="Arial" w:hAnsi="Arial" w:cs="Arial"/>
                <w:b/>
              </w:rPr>
            </w:pPr>
            <w:r w:rsidRPr="002A4E9E">
              <w:rPr>
                <w:rFonts w:ascii="Arial" w:hAnsi="Arial" w:cs="Arial"/>
                <w:b/>
              </w:rPr>
              <w:t>Ya</w:t>
            </w:r>
          </w:p>
        </w:tc>
        <w:tc>
          <w:tcPr>
            <w:tcW w:w="1417" w:type="dxa"/>
            <w:tcBorders>
              <w:left w:val="single" w:sz="4" w:space="0" w:color="FFFFFF" w:themeColor="background1"/>
              <w:right w:val="single" w:sz="4" w:space="0" w:color="FFFFFF" w:themeColor="background1"/>
            </w:tcBorders>
          </w:tcPr>
          <w:p w:rsidR="000B251E" w:rsidRPr="002A4E9E" w:rsidRDefault="000B251E" w:rsidP="000B251E">
            <w:pPr>
              <w:spacing w:line="360" w:lineRule="auto"/>
              <w:rPr>
                <w:rFonts w:ascii="Arial" w:hAnsi="Arial" w:cs="Arial"/>
                <w:b/>
              </w:rPr>
            </w:pPr>
            <w:r w:rsidRPr="002A4E9E">
              <w:rPr>
                <w:rFonts w:ascii="Arial" w:hAnsi="Arial" w:cs="Arial"/>
                <w:b/>
              </w:rPr>
              <w:t>Tidak</w:t>
            </w:r>
          </w:p>
        </w:tc>
      </w:tr>
      <w:tr w:rsidR="000B251E" w:rsidRPr="002A4E9E" w:rsidTr="000B251E">
        <w:tc>
          <w:tcPr>
            <w:tcW w:w="559" w:type="dxa"/>
            <w:tcBorders>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p>
        </w:tc>
        <w:tc>
          <w:tcPr>
            <w:tcW w:w="3802" w:type="dxa"/>
            <w:tcBorders>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b/>
              </w:rPr>
            </w:pPr>
            <w:r w:rsidRPr="002A4E9E">
              <w:rPr>
                <w:rFonts w:ascii="Arial" w:hAnsi="Arial" w:cs="Arial"/>
                <w:b/>
              </w:rPr>
              <w:t xml:space="preserve">A. Penjamah Makanan </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rPr>
                <w:rFonts w:ascii="Arial" w:hAnsi="Arial" w:cs="Arial"/>
              </w:rPr>
            </w:pPr>
          </w:p>
        </w:tc>
        <w:tc>
          <w:tcPr>
            <w:tcW w:w="1417" w:type="dxa"/>
            <w:tcBorders>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p>
        </w:tc>
      </w:tr>
      <w:tr w:rsidR="000B251E" w:rsidRPr="002A4E9E" w:rsidTr="000B251E">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1</w:t>
            </w:r>
          </w:p>
        </w:tc>
        <w:tc>
          <w:tcPr>
            <w:tcW w:w="3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Memiliki sertifikat Kesehatan</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rPr>
                <w:rFonts w:ascii="Arial" w:hAnsi="Arial" w:cs="Arial"/>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r w:rsidRPr="002A4E9E">
              <w:rPr>
                <w:rFonts w:ascii="Arial" w:hAnsi="Arial" w:cs="Arial"/>
              </w:rPr>
              <w:t>√</w:t>
            </w:r>
          </w:p>
        </w:tc>
      </w:tr>
      <w:tr w:rsidR="000B251E" w:rsidRPr="002A4E9E" w:rsidTr="000B251E">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2</w:t>
            </w:r>
          </w:p>
        </w:tc>
        <w:tc>
          <w:tcPr>
            <w:tcW w:w="3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 xml:space="preserve">Penjamah Makanan Melakukan pemeriksaan kesehatan secara berkala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r w:rsidRPr="002A4E9E">
              <w:rPr>
                <w:rFonts w:ascii="Arial" w:hAnsi="Arial" w:cs="Arial"/>
              </w:rPr>
              <w: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p>
        </w:tc>
      </w:tr>
      <w:tr w:rsidR="000B251E" w:rsidRPr="002A4E9E" w:rsidTr="000B251E">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3</w:t>
            </w:r>
          </w:p>
        </w:tc>
        <w:tc>
          <w:tcPr>
            <w:tcW w:w="3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Penjamah makanan yang sakit tidak menangani makanan</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r w:rsidRPr="002A4E9E">
              <w:rPr>
                <w:rFonts w:ascii="Arial" w:hAnsi="Arial" w:cs="Arial"/>
              </w:rPr>
              <w: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p>
        </w:tc>
      </w:tr>
      <w:tr w:rsidR="000B251E" w:rsidRPr="002A4E9E" w:rsidTr="000B251E">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4</w:t>
            </w:r>
          </w:p>
        </w:tc>
        <w:tc>
          <w:tcPr>
            <w:tcW w:w="3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Memakai pakaian kerja Alat Pelindung Diri (APD) seperti celemek</w:t>
            </w:r>
            <w:proofErr w:type="gramStart"/>
            <w:r w:rsidRPr="002A4E9E">
              <w:rPr>
                <w:rFonts w:ascii="Arial" w:hAnsi="Arial" w:cs="Arial"/>
              </w:rPr>
              <w:t>,topi,sarung</w:t>
            </w:r>
            <w:proofErr w:type="gramEnd"/>
            <w:r w:rsidRPr="002A4E9E">
              <w:rPr>
                <w:rFonts w:ascii="Arial" w:hAnsi="Arial" w:cs="Arial"/>
              </w:rPr>
              <w:t xml:space="preserve"> tangan dll.</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r w:rsidRPr="002A4E9E">
              <w:rPr>
                <w:rFonts w:ascii="Arial" w:hAnsi="Arial" w:cs="Arial"/>
              </w:rPr>
              <w:t>√</w:t>
            </w:r>
          </w:p>
        </w:tc>
      </w:tr>
      <w:tr w:rsidR="000B251E" w:rsidRPr="002A4E9E" w:rsidTr="000B251E">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5</w:t>
            </w:r>
          </w:p>
        </w:tc>
        <w:tc>
          <w:tcPr>
            <w:tcW w:w="3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Tidak berpenyakit kulit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r w:rsidRPr="002A4E9E">
              <w:rPr>
                <w:rFonts w:ascii="Arial" w:hAnsi="Arial" w:cs="Arial"/>
              </w:rPr>
              <w: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p>
        </w:tc>
      </w:tr>
      <w:tr w:rsidR="000B251E" w:rsidRPr="002A4E9E" w:rsidTr="000B251E">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6</w:t>
            </w:r>
          </w:p>
        </w:tc>
        <w:tc>
          <w:tcPr>
            <w:tcW w:w="3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Penjamah makanan tidak boleh memiliki kuku yang panjang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r w:rsidRPr="002A4E9E">
              <w:rPr>
                <w:rFonts w:ascii="Arial" w:hAnsi="Arial" w:cs="Arial"/>
              </w:rPr>
              <w: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p>
        </w:tc>
      </w:tr>
      <w:tr w:rsidR="000B251E" w:rsidRPr="002A4E9E" w:rsidTr="000B251E">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p>
        </w:tc>
        <w:tc>
          <w:tcPr>
            <w:tcW w:w="3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b/>
              </w:rPr>
            </w:pPr>
            <w:r w:rsidRPr="002A4E9E">
              <w:rPr>
                <w:rFonts w:ascii="Arial" w:hAnsi="Arial" w:cs="Arial"/>
                <w:b/>
              </w:rPr>
              <w:t>B.Cara Pengolahan Makanan</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p>
        </w:tc>
      </w:tr>
      <w:tr w:rsidR="000B251E" w:rsidRPr="002A4E9E" w:rsidTr="000B251E">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7</w:t>
            </w:r>
          </w:p>
        </w:tc>
        <w:tc>
          <w:tcPr>
            <w:tcW w:w="3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Bahan makanan yang diolah dalam keadaan baik,tidak rusak/busuk</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r w:rsidRPr="002A4E9E">
              <w:rPr>
                <w:rFonts w:ascii="Arial" w:hAnsi="Arial" w:cs="Arial"/>
              </w:rPr>
              <w: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p>
        </w:tc>
      </w:tr>
      <w:tr w:rsidR="000B251E" w:rsidRPr="002A4E9E" w:rsidTr="000B251E">
        <w:tc>
          <w:tcPr>
            <w:tcW w:w="559" w:type="dxa"/>
            <w:tcBorders>
              <w:top w:val="single" w:sz="4" w:space="0" w:color="FFFFFF" w:themeColor="background1"/>
              <w:left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t>8</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9</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lastRenderedPageBreak/>
              <w:t>10</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11</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12</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13</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14</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15</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16</w:t>
            </w:r>
          </w:p>
          <w:p w:rsidR="000B251E" w:rsidRPr="002A4E9E" w:rsidRDefault="000B251E" w:rsidP="000B251E">
            <w:pPr>
              <w:spacing w:line="360" w:lineRule="auto"/>
              <w:jc w:val="both"/>
              <w:rPr>
                <w:rFonts w:ascii="Arial" w:hAnsi="Arial" w:cs="Arial"/>
              </w:rPr>
            </w:pPr>
            <w:r w:rsidRPr="002A4E9E">
              <w:rPr>
                <w:rFonts w:ascii="Arial" w:hAnsi="Arial" w:cs="Arial"/>
              </w:rPr>
              <w:t>17</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18</w:t>
            </w:r>
          </w:p>
          <w:p w:rsidR="000B251E" w:rsidRPr="002A4E9E" w:rsidRDefault="000B251E" w:rsidP="000B251E">
            <w:pPr>
              <w:spacing w:line="360" w:lineRule="auto"/>
              <w:jc w:val="both"/>
              <w:rPr>
                <w:rFonts w:ascii="Arial" w:hAnsi="Arial" w:cs="Arial"/>
              </w:rPr>
            </w:pPr>
            <w:r w:rsidRPr="002A4E9E">
              <w:rPr>
                <w:rFonts w:ascii="Arial" w:hAnsi="Arial" w:cs="Arial"/>
              </w:rPr>
              <w:t>19</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20</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21</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22</w:t>
            </w:r>
          </w:p>
          <w:p w:rsidR="000B251E" w:rsidRPr="002A4E9E" w:rsidRDefault="000B251E" w:rsidP="000B251E">
            <w:pPr>
              <w:spacing w:line="360" w:lineRule="auto"/>
              <w:jc w:val="both"/>
              <w:rPr>
                <w:rFonts w:ascii="Arial" w:hAnsi="Arial" w:cs="Arial"/>
              </w:rPr>
            </w:pPr>
            <w:r w:rsidRPr="002A4E9E">
              <w:rPr>
                <w:rFonts w:ascii="Arial" w:hAnsi="Arial" w:cs="Arial"/>
              </w:rPr>
              <w:t>23</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24</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r w:rsidRPr="002A4E9E">
              <w:rPr>
                <w:rFonts w:ascii="Arial" w:hAnsi="Arial" w:cs="Arial"/>
              </w:rPr>
              <w:t>25</w:t>
            </w:r>
          </w:p>
          <w:p w:rsidR="000B251E" w:rsidRPr="002A4E9E" w:rsidRDefault="000B251E" w:rsidP="000B251E">
            <w:pPr>
              <w:spacing w:line="360" w:lineRule="auto"/>
              <w:jc w:val="both"/>
              <w:rPr>
                <w:rFonts w:ascii="Arial" w:hAnsi="Arial" w:cs="Arial"/>
              </w:rPr>
            </w:pPr>
          </w:p>
          <w:p w:rsidR="000B251E" w:rsidRPr="002A4E9E" w:rsidRDefault="000B251E" w:rsidP="000B251E">
            <w:pPr>
              <w:spacing w:line="360" w:lineRule="auto"/>
              <w:jc w:val="both"/>
              <w:rPr>
                <w:rFonts w:ascii="Arial" w:hAnsi="Arial" w:cs="Arial"/>
              </w:rPr>
            </w:pPr>
          </w:p>
        </w:tc>
        <w:tc>
          <w:tcPr>
            <w:tcW w:w="3802" w:type="dxa"/>
            <w:tcBorders>
              <w:top w:val="single" w:sz="4" w:space="0" w:color="FFFFFF" w:themeColor="background1"/>
              <w:left w:val="single" w:sz="4" w:space="0" w:color="FFFFFF" w:themeColor="background1"/>
              <w:right w:val="single" w:sz="4" w:space="0" w:color="FFFFFF" w:themeColor="background1"/>
            </w:tcBorders>
          </w:tcPr>
          <w:p w:rsidR="000B251E" w:rsidRPr="002A4E9E" w:rsidRDefault="000B251E" w:rsidP="000B251E">
            <w:pPr>
              <w:spacing w:line="360" w:lineRule="auto"/>
              <w:jc w:val="both"/>
              <w:rPr>
                <w:rFonts w:ascii="Arial" w:hAnsi="Arial" w:cs="Arial"/>
              </w:rPr>
            </w:pPr>
            <w:r w:rsidRPr="002A4E9E">
              <w:rPr>
                <w:rFonts w:ascii="Arial" w:hAnsi="Arial" w:cs="Arial"/>
              </w:rPr>
              <w:lastRenderedPageBreak/>
              <w:t>Bahan makanan diolah terlebih dahulu dicuci dengan baik</w:t>
            </w:r>
          </w:p>
          <w:p w:rsidR="000B251E" w:rsidRPr="00BA758F" w:rsidRDefault="000B251E" w:rsidP="000B251E">
            <w:pPr>
              <w:spacing w:line="360" w:lineRule="auto"/>
              <w:jc w:val="both"/>
              <w:rPr>
                <w:rFonts w:ascii="Arial" w:hAnsi="Arial" w:cs="Arial"/>
                <w:lang w:val="id-ID"/>
              </w:rPr>
            </w:pPr>
            <w:r w:rsidRPr="002A4E9E">
              <w:rPr>
                <w:rFonts w:ascii="Arial" w:hAnsi="Arial" w:cs="Arial"/>
              </w:rPr>
              <w:t xml:space="preserve">Cara pengolahan makanan yang baik dan bersih </w:t>
            </w:r>
          </w:p>
          <w:p w:rsidR="000B251E" w:rsidRPr="002A4E9E" w:rsidRDefault="000B251E" w:rsidP="000B251E">
            <w:pPr>
              <w:spacing w:line="360" w:lineRule="auto"/>
              <w:jc w:val="both"/>
              <w:rPr>
                <w:rFonts w:ascii="Arial" w:hAnsi="Arial" w:cs="Arial"/>
                <w:b/>
              </w:rPr>
            </w:pPr>
            <w:r w:rsidRPr="002A4E9E">
              <w:rPr>
                <w:rFonts w:ascii="Arial" w:hAnsi="Arial" w:cs="Arial"/>
                <w:b/>
              </w:rPr>
              <w:t>C.Tempat Pengolahan Makanan</w:t>
            </w:r>
          </w:p>
          <w:p w:rsidR="000B251E" w:rsidRPr="002A4E9E" w:rsidRDefault="000B251E" w:rsidP="000B251E">
            <w:pPr>
              <w:spacing w:line="360" w:lineRule="auto"/>
              <w:jc w:val="both"/>
              <w:rPr>
                <w:rFonts w:ascii="Arial" w:hAnsi="Arial" w:cs="Arial"/>
              </w:rPr>
            </w:pPr>
            <w:r w:rsidRPr="002A4E9E">
              <w:rPr>
                <w:rFonts w:ascii="Arial" w:hAnsi="Arial" w:cs="Arial"/>
              </w:rPr>
              <w:lastRenderedPageBreak/>
              <w:t>Lantai kedap air,kuat dan dalam keadaan bersih</w:t>
            </w:r>
          </w:p>
          <w:p w:rsidR="000B251E" w:rsidRPr="002A4E9E" w:rsidRDefault="000B251E" w:rsidP="000B251E">
            <w:pPr>
              <w:spacing w:line="360" w:lineRule="auto"/>
              <w:jc w:val="both"/>
              <w:rPr>
                <w:rFonts w:ascii="Arial" w:hAnsi="Arial" w:cs="Arial"/>
              </w:rPr>
            </w:pPr>
            <w:r w:rsidRPr="002A4E9E">
              <w:rPr>
                <w:rFonts w:ascii="Arial" w:hAnsi="Arial" w:cs="Arial"/>
              </w:rPr>
              <w:t>Dinding dan langit-langit dalam keadaan baik dan bersih</w:t>
            </w:r>
          </w:p>
          <w:p w:rsidR="000B251E" w:rsidRPr="002A4E9E" w:rsidRDefault="000B251E" w:rsidP="000B251E">
            <w:pPr>
              <w:spacing w:line="360" w:lineRule="auto"/>
              <w:jc w:val="both"/>
              <w:rPr>
                <w:rFonts w:ascii="Arial" w:hAnsi="Arial" w:cs="Arial"/>
              </w:rPr>
            </w:pPr>
            <w:r w:rsidRPr="002A4E9E">
              <w:rPr>
                <w:rFonts w:ascii="Arial" w:hAnsi="Arial" w:cs="Arial"/>
              </w:rPr>
              <w:t>Dinding yang selalu terkena percikan air dilapisi dengan porselen</w:t>
            </w:r>
          </w:p>
          <w:p w:rsidR="000B251E" w:rsidRPr="002A4E9E" w:rsidRDefault="000B251E" w:rsidP="000B251E">
            <w:pPr>
              <w:spacing w:line="360" w:lineRule="auto"/>
              <w:jc w:val="both"/>
              <w:rPr>
                <w:rFonts w:ascii="Arial" w:hAnsi="Arial" w:cs="Arial"/>
              </w:rPr>
            </w:pPr>
            <w:r w:rsidRPr="002A4E9E">
              <w:rPr>
                <w:rFonts w:ascii="Arial" w:hAnsi="Arial" w:cs="Arial"/>
              </w:rPr>
              <w:t>Dapur dilengkapi dengan cerobong asap</w:t>
            </w:r>
          </w:p>
          <w:p w:rsidR="000B251E" w:rsidRPr="002A4E9E" w:rsidRDefault="000B251E" w:rsidP="000B251E">
            <w:pPr>
              <w:spacing w:line="360" w:lineRule="auto"/>
              <w:jc w:val="both"/>
              <w:rPr>
                <w:rFonts w:ascii="Arial" w:hAnsi="Arial" w:cs="Arial"/>
              </w:rPr>
            </w:pPr>
            <w:r w:rsidRPr="002A4E9E">
              <w:rPr>
                <w:rFonts w:ascii="Arial" w:hAnsi="Arial" w:cs="Arial"/>
              </w:rPr>
              <w:t>Tersedia bak pencuci tangan atau westafel</w:t>
            </w:r>
          </w:p>
          <w:p w:rsidR="000B251E" w:rsidRPr="002A4E9E" w:rsidRDefault="000B251E" w:rsidP="000B251E">
            <w:pPr>
              <w:spacing w:line="360" w:lineRule="auto"/>
              <w:jc w:val="both"/>
              <w:rPr>
                <w:rFonts w:ascii="Arial" w:hAnsi="Arial" w:cs="Arial"/>
              </w:rPr>
            </w:pPr>
            <w:r w:rsidRPr="002A4E9E">
              <w:rPr>
                <w:rFonts w:ascii="Arial" w:hAnsi="Arial" w:cs="Arial"/>
              </w:rPr>
              <w:t>Westafel dilengkapi dengan sabun dan lap tangan</w:t>
            </w:r>
          </w:p>
          <w:p w:rsidR="000B251E" w:rsidRPr="002A4E9E" w:rsidRDefault="000B251E" w:rsidP="000B251E">
            <w:pPr>
              <w:spacing w:line="360" w:lineRule="auto"/>
              <w:jc w:val="both"/>
              <w:rPr>
                <w:rFonts w:ascii="Arial" w:hAnsi="Arial" w:cs="Arial"/>
              </w:rPr>
            </w:pPr>
            <w:r w:rsidRPr="002A4E9E">
              <w:rPr>
                <w:rFonts w:ascii="Arial" w:hAnsi="Arial" w:cs="Arial"/>
              </w:rPr>
              <w:t>Penerangan Bebas dari kesilauan</w:t>
            </w:r>
          </w:p>
          <w:p w:rsidR="000B251E" w:rsidRPr="002A4E9E" w:rsidRDefault="000B251E" w:rsidP="000B251E">
            <w:pPr>
              <w:spacing w:line="360" w:lineRule="auto"/>
              <w:jc w:val="both"/>
              <w:rPr>
                <w:rFonts w:ascii="Arial" w:hAnsi="Arial" w:cs="Arial"/>
              </w:rPr>
            </w:pPr>
            <w:r w:rsidRPr="002A4E9E">
              <w:rPr>
                <w:rFonts w:ascii="Arial" w:hAnsi="Arial" w:cs="Arial"/>
              </w:rPr>
              <w:t>Ventilasi cukup (luas ventilasi minimal 10% dari luas lantai)</w:t>
            </w:r>
          </w:p>
          <w:p w:rsidR="000B251E" w:rsidRPr="002A4E9E" w:rsidRDefault="000B251E" w:rsidP="000B251E">
            <w:pPr>
              <w:spacing w:line="360" w:lineRule="auto"/>
              <w:jc w:val="both"/>
              <w:rPr>
                <w:rFonts w:ascii="Arial" w:hAnsi="Arial" w:cs="Arial"/>
              </w:rPr>
            </w:pPr>
            <w:r w:rsidRPr="002A4E9E">
              <w:rPr>
                <w:rFonts w:ascii="Arial" w:hAnsi="Arial" w:cs="Arial"/>
              </w:rPr>
              <w:t>Tersedia tempat sampah tertutup</w:t>
            </w:r>
          </w:p>
          <w:p w:rsidR="000B251E" w:rsidRPr="002A4E9E" w:rsidRDefault="000B251E" w:rsidP="000B251E">
            <w:pPr>
              <w:spacing w:line="360" w:lineRule="auto"/>
              <w:jc w:val="both"/>
              <w:rPr>
                <w:rFonts w:ascii="Arial" w:hAnsi="Arial" w:cs="Arial"/>
              </w:rPr>
            </w:pPr>
            <w:r w:rsidRPr="002A4E9E">
              <w:rPr>
                <w:rFonts w:ascii="Arial" w:hAnsi="Arial" w:cs="Arial"/>
              </w:rPr>
              <w:t>Saluran pembuangan air kotor harus tertutup kuat dan lancar</w:t>
            </w:r>
          </w:p>
          <w:p w:rsidR="000B251E" w:rsidRPr="002A4E9E" w:rsidRDefault="000B251E" w:rsidP="000B251E">
            <w:pPr>
              <w:spacing w:line="360" w:lineRule="auto"/>
              <w:jc w:val="both"/>
              <w:rPr>
                <w:rFonts w:ascii="Arial" w:hAnsi="Arial" w:cs="Arial"/>
              </w:rPr>
            </w:pPr>
            <w:r w:rsidRPr="002A4E9E">
              <w:rPr>
                <w:rFonts w:ascii="Arial" w:hAnsi="Arial" w:cs="Arial"/>
              </w:rPr>
              <w:t>Tersedia alat pemadam kebakaran dan P3K</w:t>
            </w:r>
          </w:p>
          <w:p w:rsidR="000B251E" w:rsidRPr="002A4E9E" w:rsidRDefault="000B251E" w:rsidP="000B251E">
            <w:pPr>
              <w:spacing w:line="360" w:lineRule="auto"/>
              <w:jc w:val="both"/>
              <w:rPr>
                <w:rFonts w:ascii="Arial" w:hAnsi="Arial" w:cs="Arial"/>
              </w:rPr>
            </w:pPr>
            <w:r w:rsidRPr="002A4E9E">
              <w:rPr>
                <w:rFonts w:ascii="Arial" w:hAnsi="Arial" w:cs="Arial"/>
              </w:rPr>
              <w:t>Tidak terdapat serangga dan tikus</w:t>
            </w:r>
          </w:p>
          <w:p w:rsidR="000B251E" w:rsidRPr="002A4E9E" w:rsidRDefault="000B251E" w:rsidP="000B251E">
            <w:pPr>
              <w:spacing w:line="360" w:lineRule="auto"/>
              <w:jc w:val="both"/>
              <w:rPr>
                <w:rFonts w:ascii="Arial" w:hAnsi="Arial" w:cs="Arial"/>
                <w:b/>
              </w:rPr>
            </w:pPr>
            <w:r w:rsidRPr="002A4E9E">
              <w:rPr>
                <w:rFonts w:ascii="Arial" w:hAnsi="Arial" w:cs="Arial"/>
                <w:b/>
              </w:rPr>
              <w:t>D.Peralatan Pengolahan Makanan</w:t>
            </w:r>
          </w:p>
          <w:p w:rsidR="000B251E" w:rsidRPr="002A4E9E" w:rsidRDefault="000B251E" w:rsidP="000B251E">
            <w:pPr>
              <w:spacing w:line="360" w:lineRule="auto"/>
              <w:jc w:val="both"/>
              <w:rPr>
                <w:rFonts w:ascii="Arial" w:hAnsi="Arial" w:cs="Arial"/>
              </w:rPr>
            </w:pPr>
            <w:r w:rsidRPr="002A4E9E">
              <w:rPr>
                <w:rFonts w:ascii="Arial" w:hAnsi="Arial" w:cs="Arial"/>
              </w:rPr>
              <w:t>Alat yang digunakan anti karat</w:t>
            </w:r>
          </w:p>
          <w:p w:rsidR="000B251E" w:rsidRPr="002A4E9E" w:rsidRDefault="000B251E" w:rsidP="000B251E">
            <w:pPr>
              <w:spacing w:line="360" w:lineRule="auto"/>
              <w:jc w:val="both"/>
              <w:rPr>
                <w:rFonts w:ascii="Arial" w:hAnsi="Arial" w:cs="Arial"/>
              </w:rPr>
            </w:pPr>
            <w:r w:rsidRPr="002A4E9E">
              <w:rPr>
                <w:rFonts w:ascii="Arial" w:hAnsi="Arial" w:cs="Arial"/>
              </w:rPr>
              <w:t>Perlatan yang digunakan dalam keadaan bersih.</w:t>
            </w:r>
          </w:p>
          <w:p w:rsidR="000B251E" w:rsidRPr="002A4E9E" w:rsidRDefault="000B251E" w:rsidP="000B251E">
            <w:pPr>
              <w:spacing w:line="360" w:lineRule="auto"/>
              <w:jc w:val="both"/>
              <w:rPr>
                <w:rFonts w:ascii="Arial" w:hAnsi="Arial" w:cs="Arial"/>
              </w:rPr>
            </w:pPr>
            <w:r w:rsidRPr="002A4E9E">
              <w:rPr>
                <w:rFonts w:ascii="Arial" w:hAnsi="Arial" w:cs="Arial"/>
              </w:rPr>
              <w:t>Peralatan keadaan utuh tidak rusak atau cacat</w:t>
            </w:r>
          </w:p>
          <w:p w:rsidR="000B251E" w:rsidRPr="002A4E9E" w:rsidRDefault="000B251E" w:rsidP="000B251E">
            <w:pPr>
              <w:spacing w:line="360" w:lineRule="auto"/>
              <w:jc w:val="both"/>
              <w:rPr>
                <w:rFonts w:ascii="Arial" w:hAnsi="Arial" w:cs="Arial"/>
              </w:rPr>
            </w:pPr>
            <w:r w:rsidRPr="002A4E9E">
              <w:rPr>
                <w:rFonts w:ascii="Arial" w:hAnsi="Arial" w:cs="Arial"/>
              </w:rPr>
              <w:t>Dicuci dengan desinfektan dan dikeringkan dengan sinar matahari/pemanas buatan dan tidak deibersihkan dengan kain</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r w:rsidRPr="002A4E9E">
              <w:rPr>
                <w:rFonts w:ascii="Arial" w:hAnsi="Arial" w:cs="Arial"/>
              </w:rPr>
              <w:lastRenderedPageBreak/>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lastRenderedPageBreak/>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59104E" w:rsidRDefault="000B251E" w:rsidP="000B251E">
            <w:pPr>
              <w:spacing w:line="360" w:lineRule="auto"/>
              <w:jc w:val="center"/>
              <w:rPr>
                <w:rFonts w:ascii="Arial" w:hAnsi="Arial" w:cs="Arial"/>
                <w:lang w:val="id-ID"/>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59104E" w:rsidRDefault="0059104E" w:rsidP="0059104E">
            <w:pPr>
              <w:spacing w:line="360" w:lineRule="auto"/>
              <w:jc w:val="center"/>
              <w:rPr>
                <w:rFonts w:ascii="Arial" w:hAnsi="Arial" w:cs="Arial"/>
                <w:lang w:val="id-ID"/>
              </w:rPr>
            </w:pPr>
            <w:r>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rPr>
                <w:rFonts w:ascii="Arial" w:hAnsi="Arial" w:cs="Arial"/>
              </w:rPr>
            </w:pPr>
          </w:p>
          <w:p w:rsidR="000B251E" w:rsidRPr="002A4E9E" w:rsidRDefault="000B251E" w:rsidP="000B251E">
            <w:pPr>
              <w:spacing w:line="360" w:lineRule="auto"/>
              <w:rPr>
                <w:rFonts w:ascii="Arial" w:hAnsi="Arial" w:cs="Arial"/>
              </w:rPr>
            </w:pPr>
          </w:p>
          <w:p w:rsidR="000B251E" w:rsidRPr="002A4E9E" w:rsidRDefault="000B251E" w:rsidP="000B251E">
            <w:pPr>
              <w:spacing w:line="360" w:lineRule="auto"/>
              <w:rPr>
                <w:rFonts w:ascii="Arial" w:hAnsi="Arial" w:cs="Arial"/>
              </w:rPr>
            </w:pPr>
          </w:p>
          <w:p w:rsidR="000B251E" w:rsidRPr="002A4E9E" w:rsidRDefault="000B251E" w:rsidP="000B251E">
            <w:pPr>
              <w:spacing w:line="360" w:lineRule="auto"/>
              <w:rPr>
                <w:rFonts w:ascii="Arial" w:hAnsi="Arial" w:cs="Arial"/>
              </w:rPr>
            </w:pPr>
          </w:p>
          <w:p w:rsidR="000B251E" w:rsidRPr="0059104E" w:rsidRDefault="000B251E" w:rsidP="000B251E">
            <w:pPr>
              <w:spacing w:line="360" w:lineRule="auto"/>
              <w:jc w:val="center"/>
              <w:rPr>
                <w:rFonts w:ascii="Arial" w:hAnsi="Arial" w:cs="Arial"/>
                <w:lang w:val="id-ID"/>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tc>
        <w:tc>
          <w:tcPr>
            <w:tcW w:w="1417" w:type="dxa"/>
            <w:tcBorders>
              <w:top w:val="single" w:sz="4" w:space="0" w:color="FFFFFF" w:themeColor="background1"/>
              <w:left w:val="single" w:sz="4" w:space="0" w:color="FFFFFF" w:themeColor="background1"/>
              <w:right w:val="single" w:sz="4" w:space="0" w:color="FFFFFF" w:themeColor="background1"/>
            </w:tcBorders>
          </w:tcPr>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r w:rsidRPr="002A4E9E">
              <w:rPr>
                <w:rFonts w:ascii="Arial" w:hAnsi="Arial" w:cs="Arial"/>
              </w:rPr>
              <w:t>√</w:t>
            </w:r>
          </w:p>
          <w:p w:rsidR="000B251E" w:rsidRPr="002A4E9E" w:rsidRDefault="000B251E" w:rsidP="000B251E">
            <w:pPr>
              <w:spacing w:line="360" w:lineRule="auto"/>
              <w:jc w:val="center"/>
              <w:rPr>
                <w:rFonts w:ascii="Arial" w:hAnsi="Arial" w:cs="Arial"/>
              </w:rPr>
            </w:pPr>
          </w:p>
          <w:p w:rsidR="000B251E" w:rsidRDefault="000B251E" w:rsidP="000B251E">
            <w:pPr>
              <w:spacing w:line="360" w:lineRule="auto"/>
              <w:jc w:val="center"/>
              <w:rPr>
                <w:rFonts w:ascii="Arial" w:hAnsi="Arial" w:cs="Arial"/>
                <w:lang w:val="id-ID"/>
              </w:rPr>
            </w:pPr>
            <w:r w:rsidRPr="002A4E9E">
              <w:rPr>
                <w:rFonts w:ascii="Arial" w:hAnsi="Arial" w:cs="Arial"/>
              </w:rPr>
              <w:t>√</w:t>
            </w:r>
          </w:p>
          <w:p w:rsidR="0059104E" w:rsidRDefault="0059104E" w:rsidP="000B251E">
            <w:pPr>
              <w:spacing w:line="360" w:lineRule="auto"/>
              <w:jc w:val="center"/>
              <w:rPr>
                <w:rFonts w:ascii="Arial" w:hAnsi="Arial" w:cs="Arial"/>
                <w:lang w:val="id-ID"/>
              </w:rPr>
            </w:pPr>
          </w:p>
          <w:p w:rsidR="0059104E" w:rsidRPr="002A4E9E" w:rsidRDefault="0059104E" w:rsidP="0059104E">
            <w:pPr>
              <w:spacing w:line="360" w:lineRule="auto"/>
              <w:jc w:val="center"/>
              <w:rPr>
                <w:rFonts w:ascii="Arial" w:hAnsi="Arial" w:cs="Arial"/>
              </w:rPr>
            </w:pPr>
            <w:r w:rsidRPr="002A4E9E">
              <w:rPr>
                <w:rFonts w:ascii="Arial" w:hAnsi="Arial" w:cs="Arial"/>
              </w:rPr>
              <w:t>√</w:t>
            </w:r>
          </w:p>
          <w:p w:rsidR="0059104E" w:rsidRPr="0059104E" w:rsidRDefault="0059104E" w:rsidP="000B251E">
            <w:pPr>
              <w:spacing w:line="360" w:lineRule="auto"/>
              <w:jc w:val="center"/>
              <w:rPr>
                <w:rFonts w:ascii="Arial" w:hAnsi="Arial" w:cs="Arial"/>
                <w:lang w:val="id-ID"/>
              </w:rPr>
            </w:pPr>
          </w:p>
        </w:tc>
      </w:tr>
      <w:tr w:rsidR="000B251E" w:rsidRPr="002A4E9E" w:rsidTr="000B251E">
        <w:tc>
          <w:tcPr>
            <w:tcW w:w="6487" w:type="dxa"/>
            <w:gridSpan w:val="4"/>
            <w:tcBorders>
              <w:left w:val="nil"/>
              <w:right w:val="nil"/>
            </w:tcBorders>
          </w:tcPr>
          <w:p w:rsidR="000B251E" w:rsidRPr="002A4E9E" w:rsidRDefault="000B251E" w:rsidP="000B251E">
            <w:pPr>
              <w:spacing w:line="360" w:lineRule="auto"/>
              <w:jc w:val="both"/>
              <w:rPr>
                <w:rFonts w:ascii="Arial" w:hAnsi="Arial" w:cs="Arial"/>
                <w:b/>
              </w:rPr>
            </w:pPr>
            <w:r w:rsidRPr="002A4E9E">
              <w:rPr>
                <w:rFonts w:ascii="Arial" w:hAnsi="Arial" w:cs="Arial"/>
                <w:b/>
              </w:rPr>
              <w:lastRenderedPageBreak/>
              <w:t>Total</w:t>
            </w:r>
            <w:r w:rsidR="00BA758F">
              <w:rPr>
                <w:rFonts w:ascii="Arial" w:hAnsi="Arial" w:cs="Arial"/>
                <w:b/>
              </w:rPr>
              <w:t xml:space="preserve"> score yang memenuhi syarat = 1</w:t>
            </w:r>
            <w:r w:rsidR="00BA758F">
              <w:rPr>
                <w:rFonts w:ascii="Arial" w:hAnsi="Arial" w:cs="Arial"/>
                <w:b/>
                <w:lang w:val="id-ID"/>
              </w:rPr>
              <w:t>6</w:t>
            </w:r>
            <w:r w:rsidRPr="002A4E9E">
              <w:rPr>
                <w:rFonts w:ascii="Arial" w:hAnsi="Arial" w:cs="Arial"/>
                <w:b/>
              </w:rPr>
              <w:t xml:space="preserve"> objek</w:t>
            </w:r>
          </w:p>
          <w:p w:rsidR="000B251E" w:rsidRPr="002A4E9E" w:rsidRDefault="000B251E" w:rsidP="000B251E">
            <w:pPr>
              <w:spacing w:line="360" w:lineRule="auto"/>
              <w:jc w:val="both"/>
              <w:rPr>
                <w:rFonts w:ascii="Arial" w:hAnsi="Arial" w:cs="Arial"/>
              </w:rPr>
            </w:pPr>
            <w:r w:rsidRPr="002A4E9E">
              <w:rPr>
                <w:rFonts w:ascii="Arial" w:hAnsi="Arial" w:cs="Arial"/>
                <w:b/>
              </w:rPr>
              <w:t>Total scor</w:t>
            </w:r>
            <w:r w:rsidR="00BA758F">
              <w:rPr>
                <w:rFonts w:ascii="Arial" w:hAnsi="Arial" w:cs="Arial"/>
                <w:b/>
              </w:rPr>
              <w:t xml:space="preserve">e yang tidak memenuhi syarat = </w:t>
            </w:r>
            <w:r w:rsidR="00BA758F">
              <w:rPr>
                <w:rFonts w:ascii="Arial" w:hAnsi="Arial" w:cs="Arial"/>
                <w:b/>
                <w:lang w:val="id-ID"/>
              </w:rPr>
              <w:t>9</w:t>
            </w:r>
            <w:r w:rsidRPr="002A4E9E">
              <w:rPr>
                <w:rFonts w:ascii="Arial" w:hAnsi="Arial" w:cs="Arial"/>
                <w:b/>
              </w:rPr>
              <w:t xml:space="preserve"> objek</w:t>
            </w:r>
          </w:p>
        </w:tc>
      </w:tr>
    </w:tbl>
    <w:p w:rsidR="00683B5D" w:rsidRDefault="00683B5D" w:rsidP="008B46AD">
      <w:pPr>
        <w:spacing w:line="360" w:lineRule="auto"/>
        <w:ind w:firstLine="720"/>
        <w:jc w:val="both"/>
        <w:rPr>
          <w:rFonts w:ascii="Arial" w:hAnsi="Arial" w:cs="Arial"/>
          <w:lang w:val="id-ID"/>
        </w:rPr>
      </w:pPr>
      <w:r>
        <w:rPr>
          <w:rFonts w:ascii="Arial" w:hAnsi="Arial" w:cs="Arial"/>
        </w:rPr>
        <w:lastRenderedPageBreak/>
        <w:t xml:space="preserve">Berdasarkan tabel diatas dapat diketahui bahwa Pengolahan makanan di </w:t>
      </w:r>
      <w:r w:rsidR="008B46AD">
        <w:rPr>
          <w:rFonts w:ascii="Arial" w:hAnsi="Arial" w:cs="Arial"/>
        </w:rPr>
        <w:t>UPT</w:t>
      </w:r>
      <w:r w:rsidR="008B46AD">
        <w:rPr>
          <w:rFonts w:ascii="Arial" w:hAnsi="Arial" w:cs="Arial"/>
          <w:lang w:val="id-ID"/>
        </w:rPr>
        <w:t>.</w:t>
      </w:r>
      <w:r w:rsidRPr="007C5585">
        <w:rPr>
          <w:rFonts w:ascii="Arial" w:hAnsi="Arial" w:cs="Arial"/>
        </w:rPr>
        <w:t>Pelayanan Sosial Anak Dinas Sosial Kabanjahe</w:t>
      </w:r>
      <w:r>
        <w:rPr>
          <w:rFonts w:ascii="Arial" w:hAnsi="Arial" w:cs="Arial"/>
        </w:rPr>
        <w:t xml:space="preserve"> yang diperiksa sebanyak 25 objek,yang menyatakan “Memenu</w:t>
      </w:r>
      <w:r w:rsidR="00BA758F">
        <w:rPr>
          <w:rFonts w:ascii="Arial" w:hAnsi="Arial" w:cs="Arial"/>
        </w:rPr>
        <w:t>hi syarat” sebanyak 1</w:t>
      </w:r>
      <w:r w:rsidR="00BA758F">
        <w:rPr>
          <w:rFonts w:ascii="Arial" w:hAnsi="Arial" w:cs="Arial"/>
          <w:lang w:val="id-ID"/>
        </w:rPr>
        <w:t>6</w:t>
      </w:r>
      <w:r w:rsidR="00E15A3A">
        <w:rPr>
          <w:rFonts w:ascii="Arial" w:hAnsi="Arial" w:cs="Arial"/>
        </w:rPr>
        <w:t xml:space="preserve"> objek (</w:t>
      </w:r>
      <w:r w:rsidR="00BA758F">
        <w:rPr>
          <w:rFonts w:ascii="Arial" w:hAnsi="Arial" w:cs="Arial"/>
          <w:lang w:val="id-ID"/>
        </w:rPr>
        <w:t>64</w:t>
      </w:r>
      <w:r w:rsidR="00E15A3A">
        <w:rPr>
          <w:rFonts w:ascii="Arial" w:hAnsi="Arial" w:cs="Arial"/>
          <w:lang w:val="id-ID"/>
        </w:rPr>
        <w:t>%</w:t>
      </w:r>
      <w:r>
        <w:rPr>
          <w:rFonts w:ascii="Arial" w:hAnsi="Arial" w:cs="Arial"/>
        </w:rPr>
        <w:t>) dan yang tidak mem</w:t>
      </w:r>
      <w:r w:rsidR="00BA758F">
        <w:rPr>
          <w:rFonts w:ascii="Arial" w:hAnsi="Arial" w:cs="Arial"/>
        </w:rPr>
        <w:t xml:space="preserve">enuhi syarat sebanyak </w:t>
      </w:r>
      <w:r w:rsidR="00BA758F">
        <w:rPr>
          <w:rFonts w:ascii="Arial" w:hAnsi="Arial" w:cs="Arial"/>
          <w:lang w:val="id-ID"/>
        </w:rPr>
        <w:t>9</w:t>
      </w:r>
      <w:r w:rsidR="00E15A3A">
        <w:rPr>
          <w:rFonts w:ascii="Arial" w:hAnsi="Arial" w:cs="Arial"/>
        </w:rPr>
        <w:t xml:space="preserve"> objek (</w:t>
      </w:r>
      <w:r w:rsidR="00BA758F">
        <w:rPr>
          <w:rFonts w:ascii="Arial" w:hAnsi="Arial" w:cs="Arial"/>
          <w:lang w:val="id-ID"/>
        </w:rPr>
        <w:t>36</w:t>
      </w:r>
      <w:r w:rsidR="00E15A3A">
        <w:rPr>
          <w:rFonts w:ascii="Arial" w:hAnsi="Arial" w:cs="Arial"/>
          <w:lang w:val="id-ID"/>
        </w:rPr>
        <w:t>%</w:t>
      </w:r>
      <w:r>
        <w:rPr>
          <w:rFonts w:ascii="Arial" w:hAnsi="Arial" w:cs="Arial"/>
        </w:rPr>
        <w:t xml:space="preserve">) jadi pada pengolahan makanan di </w:t>
      </w:r>
      <w:r w:rsidR="008B46AD">
        <w:rPr>
          <w:rFonts w:ascii="Arial" w:hAnsi="Arial" w:cs="Arial"/>
        </w:rPr>
        <w:t>UPT</w:t>
      </w:r>
      <w:r w:rsidR="008B46AD">
        <w:rPr>
          <w:rFonts w:ascii="Arial" w:hAnsi="Arial" w:cs="Arial"/>
          <w:lang w:val="id-ID"/>
        </w:rPr>
        <w:t>.</w:t>
      </w:r>
      <w:r w:rsidRPr="007C5585">
        <w:rPr>
          <w:rFonts w:ascii="Arial" w:hAnsi="Arial" w:cs="Arial"/>
        </w:rPr>
        <w:t>Pelayanan Sosial Anak Dinas Sosial Kabanjahe</w:t>
      </w:r>
      <w:r>
        <w:rPr>
          <w:rFonts w:ascii="Arial" w:hAnsi="Arial" w:cs="Arial"/>
        </w:rPr>
        <w:t xml:space="preserve"> sudah memenuhi syarat kesehatan karena hasil penelitian dari objek telah diatas 70%.</w:t>
      </w:r>
    </w:p>
    <w:p w:rsidR="000B251E" w:rsidRDefault="000B251E" w:rsidP="00D2277D">
      <w:pPr>
        <w:pStyle w:val="ListParagraph"/>
        <w:numPr>
          <w:ilvl w:val="0"/>
          <w:numId w:val="58"/>
        </w:numPr>
        <w:spacing w:line="360" w:lineRule="auto"/>
        <w:ind w:left="284" w:hanging="284"/>
        <w:jc w:val="both"/>
        <w:rPr>
          <w:rFonts w:ascii="Arial" w:hAnsi="Arial" w:cs="Arial"/>
          <w:b/>
        </w:rPr>
      </w:pPr>
      <w:r w:rsidRPr="00CB61B2">
        <w:rPr>
          <w:rFonts w:ascii="Arial" w:hAnsi="Arial" w:cs="Arial"/>
          <w:b/>
        </w:rPr>
        <w:t>Penyimpanan  Makanan jadi</w:t>
      </w:r>
    </w:p>
    <w:p w:rsidR="000B251E" w:rsidRPr="004B65C9" w:rsidRDefault="000B251E" w:rsidP="008B46AD">
      <w:pPr>
        <w:spacing w:line="240" w:lineRule="auto"/>
        <w:ind w:left="360"/>
        <w:jc w:val="center"/>
        <w:rPr>
          <w:rFonts w:ascii="Arial" w:hAnsi="Arial" w:cs="Arial"/>
          <w:b/>
        </w:rPr>
      </w:pPr>
      <w:proofErr w:type="gramStart"/>
      <w:r w:rsidRPr="004B65C9">
        <w:rPr>
          <w:rFonts w:ascii="Arial" w:hAnsi="Arial" w:cs="Arial"/>
          <w:b/>
        </w:rPr>
        <w:t xml:space="preserve">Tabel </w:t>
      </w:r>
      <w:r w:rsidR="008B46AD">
        <w:rPr>
          <w:rFonts w:ascii="Arial" w:hAnsi="Arial" w:cs="Arial"/>
          <w:b/>
          <w:lang w:val="id-ID"/>
        </w:rPr>
        <w:t>4.6.</w:t>
      </w:r>
      <w:proofErr w:type="gramEnd"/>
      <w:r>
        <w:rPr>
          <w:rFonts w:ascii="Arial" w:hAnsi="Arial" w:cs="Arial"/>
          <w:b/>
        </w:rPr>
        <w:br/>
        <w:t>Jumlah Score B</w:t>
      </w:r>
      <w:r w:rsidRPr="004B65C9">
        <w:rPr>
          <w:rFonts w:ascii="Arial" w:hAnsi="Arial" w:cs="Arial"/>
          <w:b/>
        </w:rPr>
        <w:t xml:space="preserve">erdasarkan </w:t>
      </w:r>
      <w:r>
        <w:rPr>
          <w:rFonts w:ascii="Arial" w:hAnsi="Arial" w:cs="Arial"/>
          <w:b/>
        </w:rPr>
        <w:t>Penyimpanan Makanan Jadi d</w:t>
      </w:r>
      <w:r w:rsidRPr="004B65C9">
        <w:rPr>
          <w:rFonts w:ascii="Arial" w:hAnsi="Arial" w:cs="Arial"/>
          <w:b/>
        </w:rPr>
        <w:t xml:space="preserve">i UPT. </w:t>
      </w:r>
      <w:proofErr w:type="gramStart"/>
      <w:r w:rsidRPr="004B65C9">
        <w:rPr>
          <w:rFonts w:ascii="Arial" w:hAnsi="Arial" w:cs="Arial"/>
          <w:b/>
        </w:rPr>
        <w:t>Pelayanan Sosial Anak Dinas Sosial Sidikalang Kabanjahe.</w:t>
      </w:r>
      <w:proofErr w:type="gramEnd"/>
    </w:p>
    <w:tbl>
      <w:tblPr>
        <w:tblStyle w:val="TableGrid"/>
        <w:tblW w:w="0" w:type="auto"/>
        <w:tblLayout w:type="fixed"/>
        <w:tblLook w:val="04A0" w:firstRow="1" w:lastRow="0" w:firstColumn="1" w:lastColumn="0" w:noHBand="0" w:noVBand="1"/>
      </w:tblPr>
      <w:tblGrid>
        <w:gridCol w:w="582"/>
        <w:gridCol w:w="3072"/>
        <w:gridCol w:w="1699"/>
        <w:gridCol w:w="992"/>
      </w:tblGrid>
      <w:tr w:rsidR="000B251E" w:rsidRPr="00DA3689" w:rsidTr="000B251E">
        <w:trPr>
          <w:trHeight w:val="332"/>
        </w:trPr>
        <w:tc>
          <w:tcPr>
            <w:tcW w:w="582" w:type="dxa"/>
            <w:tcBorders>
              <w:left w:val="single" w:sz="4" w:space="0" w:color="FFFFFF" w:themeColor="background1"/>
              <w:bottom w:val="single" w:sz="4" w:space="0" w:color="FFFFFF" w:themeColor="background1"/>
              <w:right w:val="single" w:sz="4" w:space="0" w:color="FFFFFF" w:themeColor="background1"/>
            </w:tcBorders>
          </w:tcPr>
          <w:p w:rsidR="000B251E" w:rsidRPr="00DA3689" w:rsidRDefault="000B251E" w:rsidP="000B251E">
            <w:pPr>
              <w:spacing w:line="360" w:lineRule="auto"/>
              <w:jc w:val="both"/>
              <w:rPr>
                <w:rFonts w:ascii="Arial" w:hAnsi="Arial" w:cs="Arial"/>
                <w:b/>
              </w:rPr>
            </w:pPr>
            <w:r w:rsidRPr="00DA3689">
              <w:rPr>
                <w:rFonts w:ascii="Arial" w:hAnsi="Arial" w:cs="Arial"/>
                <w:b/>
              </w:rPr>
              <w:t>No.</w:t>
            </w:r>
          </w:p>
        </w:tc>
        <w:tc>
          <w:tcPr>
            <w:tcW w:w="3072" w:type="dxa"/>
            <w:tcBorders>
              <w:left w:val="single" w:sz="4" w:space="0" w:color="FFFFFF" w:themeColor="background1"/>
              <w:bottom w:val="single" w:sz="4" w:space="0" w:color="FFFFFF" w:themeColor="background1"/>
              <w:right w:val="single" w:sz="4" w:space="0" w:color="FFFFFF" w:themeColor="background1"/>
            </w:tcBorders>
          </w:tcPr>
          <w:p w:rsidR="000B251E" w:rsidRPr="00DA3689" w:rsidRDefault="000B251E" w:rsidP="000B251E">
            <w:pPr>
              <w:spacing w:line="360" w:lineRule="auto"/>
              <w:jc w:val="both"/>
              <w:rPr>
                <w:rFonts w:ascii="Arial" w:hAnsi="Arial" w:cs="Arial"/>
                <w:b/>
              </w:rPr>
            </w:pPr>
            <w:r w:rsidRPr="00DA3689">
              <w:rPr>
                <w:rFonts w:ascii="Arial" w:hAnsi="Arial" w:cs="Arial"/>
                <w:b/>
              </w:rPr>
              <w:t xml:space="preserve">Penyimpanan  </w:t>
            </w:r>
          </w:p>
          <w:p w:rsidR="000B251E" w:rsidRPr="00DA3689" w:rsidRDefault="000B251E" w:rsidP="000B251E">
            <w:pPr>
              <w:spacing w:line="360" w:lineRule="auto"/>
              <w:jc w:val="both"/>
              <w:rPr>
                <w:rFonts w:ascii="Arial" w:hAnsi="Arial" w:cs="Arial"/>
                <w:b/>
              </w:rPr>
            </w:pPr>
            <w:r w:rsidRPr="00DA3689">
              <w:rPr>
                <w:rFonts w:ascii="Arial" w:hAnsi="Arial" w:cs="Arial"/>
                <w:b/>
              </w:rPr>
              <w:t>Makanan jadi</w:t>
            </w:r>
          </w:p>
          <w:p w:rsidR="000B251E" w:rsidRPr="00DA3689" w:rsidRDefault="000B251E" w:rsidP="000B251E">
            <w:pPr>
              <w:spacing w:line="360" w:lineRule="auto"/>
              <w:jc w:val="both"/>
              <w:rPr>
                <w:rFonts w:ascii="Arial" w:hAnsi="Arial" w:cs="Arial"/>
                <w:b/>
              </w:rPr>
            </w:pPr>
          </w:p>
        </w:tc>
        <w:tc>
          <w:tcPr>
            <w:tcW w:w="2691" w:type="dxa"/>
            <w:gridSpan w:val="2"/>
            <w:tcBorders>
              <w:left w:val="single" w:sz="4" w:space="0" w:color="FFFFFF" w:themeColor="background1"/>
              <w:bottom w:val="single" w:sz="4" w:space="0" w:color="FFFFFF" w:themeColor="background1"/>
              <w:right w:val="single" w:sz="4" w:space="0" w:color="FFFFFF" w:themeColor="background1"/>
            </w:tcBorders>
          </w:tcPr>
          <w:p w:rsidR="000B251E" w:rsidRPr="00DA3689" w:rsidRDefault="000B251E" w:rsidP="000B251E">
            <w:pPr>
              <w:spacing w:line="360" w:lineRule="auto"/>
              <w:rPr>
                <w:rFonts w:ascii="Arial" w:hAnsi="Arial" w:cs="Arial"/>
                <w:b/>
              </w:rPr>
            </w:pPr>
            <w:r w:rsidRPr="00DA3689">
              <w:rPr>
                <w:rFonts w:ascii="Arial" w:hAnsi="Arial" w:cs="Arial"/>
                <w:b/>
              </w:rPr>
              <w:t>Memenuhi</w:t>
            </w:r>
          </w:p>
          <w:p w:rsidR="000B251E" w:rsidRPr="00DA3689" w:rsidRDefault="000B251E" w:rsidP="000B251E">
            <w:pPr>
              <w:spacing w:line="360" w:lineRule="auto"/>
              <w:rPr>
                <w:rFonts w:ascii="Arial" w:hAnsi="Arial" w:cs="Arial"/>
                <w:b/>
              </w:rPr>
            </w:pPr>
            <w:r w:rsidRPr="00DA3689">
              <w:rPr>
                <w:rFonts w:ascii="Arial" w:hAnsi="Arial" w:cs="Arial"/>
                <w:b/>
              </w:rPr>
              <w:t>Syarat Kesehatan</w:t>
            </w:r>
          </w:p>
        </w:tc>
      </w:tr>
      <w:tr w:rsidR="000B251E" w:rsidRPr="00DA3689" w:rsidTr="000B251E">
        <w:trPr>
          <w:trHeight w:val="210"/>
        </w:trPr>
        <w:tc>
          <w:tcPr>
            <w:tcW w:w="582" w:type="dxa"/>
            <w:tcBorders>
              <w:top w:val="single" w:sz="4" w:space="0" w:color="FFFFFF" w:themeColor="background1"/>
              <w:left w:val="single" w:sz="4" w:space="0" w:color="FFFFFF" w:themeColor="background1"/>
              <w:right w:val="single" w:sz="4" w:space="0" w:color="FFFFFF" w:themeColor="background1"/>
            </w:tcBorders>
          </w:tcPr>
          <w:p w:rsidR="000B251E" w:rsidRPr="00DA3689" w:rsidRDefault="000B251E" w:rsidP="000B251E">
            <w:pPr>
              <w:spacing w:line="360" w:lineRule="auto"/>
              <w:jc w:val="both"/>
              <w:rPr>
                <w:rFonts w:ascii="Arial" w:hAnsi="Arial" w:cs="Arial"/>
                <w:b/>
              </w:rPr>
            </w:pPr>
          </w:p>
        </w:tc>
        <w:tc>
          <w:tcPr>
            <w:tcW w:w="3072" w:type="dxa"/>
            <w:tcBorders>
              <w:top w:val="single" w:sz="4" w:space="0" w:color="FFFFFF" w:themeColor="background1"/>
              <w:left w:val="single" w:sz="4" w:space="0" w:color="FFFFFF" w:themeColor="background1"/>
              <w:right w:val="single" w:sz="4" w:space="0" w:color="FFFFFF" w:themeColor="background1"/>
            </w:tcBorders>
          </w:tcPr>
          <w:p w:rsidR="000B251E" w:rsidRPr="00DA3689" w:rsidRDefault="000B251E" w:rsidP="000B251E">
            <w:pPr>
              <w:spacing w:line="360" w:lineRule="auto"/>
              <w:jc w:val="both"/>
              <w:rPr>
                <w:rFonts w:ascii="Arial" w:hAnsi="Arial" w:cs="Arial"/>
                <w:b/>
              </w:rPr>
            </w:pPr>
          </w:p>
        </w:tc>
        <w:tc>
          <w:tcPr>
            <w:tcW w:w="1699" w:type="dxa"/>
            <w:tcBorders>
              <w:top w:val="single" w:sz="4" w:space="0" w:color="FFFFFF" w:themeColor="background1"/>
              <w:left w:val="single" w:sz="4" w:space="0" w:color="FFFFFF" w:themeColor="background1"/>
              <w:right w:val="single" w:sz="4" w:space="0" w:color="FFFFFF" w:themeColor="background1"/>
            </w:tcBorders>
          </w:tcPr>
          <w:p w:rsidR="000B251E" w:rsidRPr="00DA3689" w:rsidRDefault="000B251E" w:rsidP="000B251E">
            <w:pPr>
              <w:spacing w:line="360" w:lineRule="auto"/>
              <w:jc w:val="center"/>
              <w:rPr>
                <w:rFonts w:ascii="Arial" w:hAnsi="Arial" w:cs="Arial"/>
                <w:b/>
              </w:rPr>
            </w:pPr>
            <w:r w:rsidRPr="00DA3689">
              <w:rPr>
                <w:rFonts w:ascii="Arial" w:hAnsi="Arial" w:cs="Arial"/>
                <w:b/>
              </w:rPr>
              <w:t>Ya</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0B251E" w:rsidRPr="00DA3689" w:rsidRDefault="000B251E" w:rsidP="000B251E">
            <w:pPr>
              <w:spacing w:line="360" w:lineRule="auto"/>
              <w:jc w:val="center"/>
              <w:rPr>
                <w:rFonts w:ascii="Arial" w:hAnsi="Arial" w:cs="Arial"/>
                <w:b/>
              </w:rPr>
            </w:pPr>
            <w:r w:rsidRPr="00DA3689">
              <w:rPr>
                <w:rFonts w:ascii="Arial" w:hAnsi="Arial" w:cs="Arial"/>
                <w:b/>
              </w:rPr>
              <w:t>Tidak</w:t>
            </w:r>
          </w:p>
        </w:tc>
      </w:tr>
      <w:tr w:rsidR="000B251E" w:rsidRPr="00442402" w:rsidTr="000B251E">
        <w:trPr>
          <w:trHeight w:val="332"/>
        </w:trPr>
        <w:tc>
          <w:tcPr>
            <w:tcW w:w="582"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both"/>
              <w:rPr>
                <w:rFonts w:ascii="Arial" w:hAnsi="Arial" w:cs="Arial"/>
              </w:rPr>
            </w:pPr>
            <w:r>
              <w:rPr>
                <w:rFonts w:ascii="Arial" w:hAnsi="Arial" w:cs="Arial"/>
              </w:rPr>
              <w:t>1</w:t>
            </w:r>
          </w:p>
          <w:p w:rsidR="000B251E" w:rsidRDefault="000B251E" w:rsidP="000B251E">
            <w:pPr>
              <w:spacing w:line="360" w:lineRule="auto"/>
              <w:jc w:val="both"/>
              <w:rPr>
                <w:rFonts w:ascii="Arial" w:hAnsi="Arial" w:cs="Arial"/>
              </w:rPr>
            </w:pPr>
          </w:p>
          <w:p w:rsidR="000B251E" w:rsidRPr="00442402" w:rsidRDefault="000B251E" w:rsidP="000B251E">
            <w:pPr>
              <w:spacing w:line="360" w:lineRule="auto"/>
              <w:jc w:val="both"/>
              <w:rPr>
                <w:rFonts w:ascii="Arial" w:hAnsi="Arial" w:cs="Arial"/>
              </w:rPr>
            </w:pPr>
            <w:r>
              <w:rPr>
                <w:rFonts w:ascii="Arial" w:hAnsi="Arial" w:cs="Arial"/>
              </w:rPr>
              <w:t>2</w:t>
            </w:r>
          </w:p>
        </w:tc>
        <w:tc>
          <w:tcPr>
            <w:tcW w:w="3072"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both"/>
              <w:rPr>
                <w:rFonts w:ascii="Arial" w:hAnsi="Arial" w:cs="Arial"/>
              </w:rPr>
            </w:pPr>
            <w:r>
              <w:rPr>
                <w:rFonts w:ascii="Arial" w:hAnsi="Arial" w:cs="Arial"/>
              </w:rPr>
              <w:t>Makanan terlindung dari serangga dan tikus</w:t>
            </w:r>
          </w:p>
          <w:p w:rsidR="000B251E" w:rsidRPr="00442402" w:rsidRDefault="000B251E" w:rsidP="000B251E">
            <w:pPr>
              <w:spacing w:line="360" w:lineRule="auto"/>
              <w:jc w:val="both"/>
              <w:rPr>
                <w:rFonts w:ascii="Arial" w:hAnsi="Arial" w:cs="Arial"/>
              </w:rPr>
            </w:pPr>
            <w:r>
              <w:rPr>
                <w:rFonts w:ascii="Arial" w:hAnsi="Arial" w:cs="Arial"/>
              </w:rPr>
              <w:t>Makanan jadi tidak dicampur dengan bahan makanan mentah</w:t>
            </w:r>
          </w:p>
        </w:tc>
        <w:tc>
          <w:tcPr>
            <w:tcW w:w="1699"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center"/>
              <w:rPr>
                <w:rFonts w:ascii="Arial" w:hAnsi="Arial" w:cs="Arial"/>
                <w:b/>
              </w:rPr>
            </w:pPr>
            <w:r w:rsidRPr="004B6C94">
              <w:rPr>
                <w:rFonts w:ascii="Arial" w:hAnsi="Arial" w:cs="Arial"/>
                <w:b/>
              </w:rPr>
              <w:t>√</w:t>
            </w:r>
          </w:p>
          <w:p w:rsidR="000B251E" w:rsidRPr="00A72726" w:rsidRDefault="000B251E" w:rsidP="000B251E">
            <w:pPr>
              <w:spacing w:line="360" w:lineRule="auto"/>
              <w:jc w:val="center"/>
              <w:rPr>
                <w:rFonts w:ascii="Arial" w:hAnsi="Arial" w:cs="Arial"/>
                <w:b/>
                <w:lang w:val="id-ID"/>
              </w:rPr>
            </w:pPr>
          </w:p>
          <w:p w:rsidR="000B251E" w:rsidRPr="004B6C94" w:rsidRDefault="000B251E" w:rsidP="000B251E">
            <w:pPr>
              <w:spacing w:line="360" w:lineRule="auto"/>
              <w:jc w:val="center"/>
              <w:rPr>
                <w:rFonts w:ascii="Arial" w:hAnsi="Arial" w:cs="Arial"/>
                <w:b/>
              </w:rPr>
            </w:pPr>
            <w:r w:rsidRPr="004B6C94">
              <w:rPr>
                <w:rFonts w:ascii="Arial" w:hAnsi="Arial" w:cs="Arial"/>
                <w:b/>
              </w:rPr>
              <w:t>√</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0B251E" w:rsidRPr="004B6C94" w:rsidRDefault="000B251E" w:rsidP="000B251E">
            <w:pPr>
              <w:spacing w:line="360" w:lineRule="auto"/>
              <w:rPr>
                <w:rFonts w:ascii="Arial" w:hAnsi="Arial" w:cs="Arial"/>
                <w:b/>
              </w:rPr>
            </w:pPr>
          </w:p>
        </w:tc>
      </w:tr>
      <w:tr w:rsidR="000B251E" w:rsidRPr="00442402" w:rsidTr="000B251E">
        <w:trPr>
          <w:trHeight w:val="332"/>
        </w:trPr>
        <w:tc>
          <w:tcPr>
            <w:tcW w:w="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3</w:t>
            </w:r>
          </w:p>
        </w:tc>
        <w:tc>
          <w:tcPr>
            <w:tcW w:w="3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Tempat atau wadah penyimpanan harus memliki tutup yang dapat menutup sempurna tetapi berventilasi yang dapat mengeluarkan uap air</w:t>
            </w: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center"/>
              <w:rPr>
                <w:rFonts w:ascii="Arial" w:hAnsi="Arial" w:cs="Arial"/>
              </w:rPr>
            </w:pPr>
            <w:r w:rsidRPr="004B6C94">
              <w:rPr>
                <w:rFonts w:ascii="Arial" w:hAnsi="Arial" w:cs="Arial"/>
                <w:b/>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p>
        </w:tc>
      </w:tr>
      <w:tr w:rsidR="000B251E" w:rsidRPr="00442402" w:rsidTr="000B251E">
        <w:trPr>
          <w:trHeight w:val="332"/>
        </w:trPr>
        <w:tc>
          <w:tcPr>
            <w:tcW w:w="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4</w:t>
            </w:r>
          </w:p>
        </w:tc>
        <w:tc>
          <w:tcPr>
            <w:tcW w:w="3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both"/>
              <w:rPr>
                <w:rFonts w:ascii="Arial" w:hAnsi="Arial" w:cs="Arial"/>
                <w:lang w:val="id-ID"/>
              </w:rPr>
            </w:pPr>
            <w:r>
              <w:rPr>
                <w:rFonts w:ascii="Arial" w:hAnsi="Arial" w:cs="Arial"/>
              </w:rPr>
              <w:t xml:space="preserve">Makanan yang disimpan tidak rusak, tidak membusuk atau basi yang ditandai dengan rasa bau, berlendir, berjamur dan tanda tanda lainnya </w:t>
            </w:r>
          </w:p>
          <w:p w:rsidR="008B46AD" w:rsidRDefault="008B46AD" w:rsidP="000B251E">
            <w:pPr>
              <w:spacing w:line="360" w:lineRule="auto"/>
              <w:jc w:val="both"/>
              <w:rPr>
                <w:rFonts w:ascii="Arial" w:hAnsi="Arial" w:cs="Arial"/>
                <w:lang w:val="id-ID"/>
              </w:rPr>
            </w:pPr>
          </w:p>
          <w:p w:rsidR="008B46AD" w:rsidRPr="008B46AD" w:rsidRDefault="008B46AD" w:rsidP="000B251E">
            <w:pPr>
              <w:spacing w:line="360" w:lineRule="auto"/>
              <w:jc w:val="both"/>
              <w:rPr>
                <w:rFonts w:ascii="Arial" w:hAnsi="Arial" w:cs="Arial"/>
                <w:lang w:val="id-ID"/>
              </w:rPr>
            </w:pP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center"/>
              <w:rPr>
                <w:rFonts w:ascii="Arial" w:hAnsi="Arial" w:cs="Arial"/>
              </w:rPr>
            </w:pPr>
            <w:r w:rsidRPr="004B6C94">
              <w:rPr>
                <w:rFonts w:ascii="Arial" w:hAnsi="Arial" w:cs="Arial"/>
                <w:b/>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p>
        </w:tc>
      </w:tr>
      <w:tr w:rsidR="000B251E" w:rsidRPr="00442402" w:rsidTr="000B251E">
        <w:trPr>
          <w:trHeight w:val="332"/>
        </w:trPr>
        <w:tc>
          <w:tcPr>
            <w:tcW w:w="58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lastRenderedPageBreak/>
              <w:t>5</w:t>
            </w:r>
          </w:p>
        </w:tc>
        <w:tc>
          <w:tcPr>
            <w:tcW w:w="307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 xml:space="preserve">Makanan yang dihidangkan tidak bermalam </w:t>
            </w:r>
          </w:p>
        </w:tc>
        <w:tc>
          <w:tcPr>
            <w:tcW w:w="169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rPr>
                <w:rFonts w:ascii="Arial" w:hAnsi="Arial" w:cs="Arial"/>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jc w:val="center"/>
              <w:rPr>
                <w:rFonts w:ascii="Arial" w:hAnsi="Arial" w:cs="Arial"/>
              </w:rPr>
            </w:pPr>
            <w:r w:rsidRPr="004B6C94">
              <w:rPr>
                <w:rFonts w:ascii="Arial" w:hAnsi="Arial" w:cs="Arial"/>
                <w:b/>
              </w:rPr>
              <w:t>√</w:t>
            </w:r>
          </w:p>
        </w:tc>
      </w:tr>
      <w:tr w:rsidR="000B251E" w:rsidRPr="00442402" w:rsidTr="000B251E">
        <w:trPr>
          <w:trHeight w:val="332"/>
        </w:trPr>
        <w:tc>
          <w:tcPr>
            <w:tcW w:w="5353" w:type="dxa"/>
            <w:gridSpan w:val="3"/>
            <w:tcBorders>
              <w:top w:val="single" w:sz="4" w:space="0" w:color="auto"/>
              <w:left w:val="single" w:sz="4" w:space="0" w:color="FFFFFF" w:themeColor="background1"/>
              <w:right w:val="single" w:sz="4" w:space="0" w:color="FFFFFF" w:themeColor="background1"/>
            </w:tcBorders>
          </w:tcPr>
          <w:p w:rsidR="000B251E" w:rsidRPr="00C85B26" w:rsidRDefault="000B251E" w:rsidP="000B251E">
            <w:pPr>
              <w:spacing w:line="360" w:lineRule="auto"/>
              <w:jc w:val="both"/>
              <w:rPr>
                <w:rFonts w:ascii="Arial" w:hAnsi="Arial" w:cs="Arial"/>
                <w:b/>
              </w:rPr>
            </w:pPr>
            <w:r w:rsidRPr="00C85B26">
              <w:rPr>
                <w:rFonts w:ascii="Arial" w:hAnsi="Arial" w:cs="Arial"/>
                <w:b/>
              </w:rPr>
              <w:t>Total score yang memenuhi syarat = 4 objek</w:t>
            </w:r>
          </w:p>
          <w:p w:rsidR="000B251E" w:rsidRPr="00442402" w:rsidRDefault="000B251E" w:rsidP="000B251E">
            <w:pPr>
              <w:spacing w:line="360" w:lineRule="auto"/>
              <w:jc w:val="both"/>
              <w:rPr>
                <w:rFonts w:ascii="Arial" w:hAnsi="Arial" w:cs="Arial"/>
              </w:rPr>
            </w:pPr>
            <w:r w:rsidRPr="00C85B26">
              <w:rPr>
                <w:rFonts w:ascii="Arial" w:hAnsi="Arial" w:cs="Arial"/>
                <w:b/>
              </w:rPr>
              <w:t>Total sco</w:t>
            </w:r>
            <w:r>
              <w:rPr>
                <w:rFonts w:ascii="Arial" w:hAnsi="Arial" w:cs="Arial"/>
                <w:b/>
              </w:rPr>
              <w:t>re yang tidak memenuhi syarat=</w:t>
            </w:r>
            <w:r w:rsidRPr="00C85B26">
              <w:rPr>
                <w:rFonts w:ascii="Arial" w:hAnsi="Arial" w:cs="Arial"/>
                <w:b/>
              </w:rPr>
              <w:t>1 objek</w:t>
            </w:r>
          </w:p>
        </w:tc>
        <w:tc>
          <w:tcPr>
            <w:tcW w:w="992" w:type="dxa"/>
            <w:tcBorders>
              <w:top w:val="single" w:sz="4" w:space="0" w:color="auto"/>
              <w:left w:val="single" w:sz="4" w:space="0" w:color="FFFFFF" w:themeColor="background1"/>
              <w:right w:val="nil"/>
            </w:tcBorders>
          </w:tcPr>
          <w:p w:rsidR="000B251E" w:rsidRPr="00442402" w:rsidRDefault="000B251E" w:rsidP="000B251E">
            <w:pPr>
              <w:spacing w:line="360" w:lineRule="auto"/>
              <w:jc w:val="both"/>
              <w:rPr>
                <w:rFonts w:ascii="Arial" w:hAnsi="Arial" w:cs="Arial"/>
              </w:rPr>
            </w:pPr>
          </w:p>
        </w:tc>
      </w:tr>
    </w:tbl>
    <w:p w:rsidR="000B251E" w:rsidRDefault="000B251E" w:rsidP="000B251E">
      <w:pPr>
        <w:spacing w:line="360" w:lineRule="auto"/>
        <w:jc w:val="both"/>
        <w:rPr>
          <w:rFonts w:ascii="Arial" w:hAnsi="Arial" w:cs="Arial"/>
        </w:rPr>
      </w:pPr>
      <w:r>
        <w:rPr>
          <w:rFonts w:ascii="Arial" w:hAnsi="Arial" w:cs="Arial"/>
        </w:rPr>
        <w:br/>
      </w:r>
      <w:r>
        <w:rPr>
          <w:rFonts w:ascii="Arial" w:hAnsi="Arial" w:cs="Arial"/>
        </w:rPr>
        <w:tab/>
        <w:t xml:space="preserve">Berdasarkan tabel diatas dapat diketahui bahwa </w:t>
      </w:r>
      <w:proofErr w:type="gramStart"/>
      <w:r w:rsidRPr="00A07A32">
        <w:rPr>
          <w:rFonts w:ascii="Arial" w:hAnsi="Arial" w:cs="Arial"/>
        </w:rPr>
        <w:t>Penyimpanan  Makanan</w:t>
      </w:r>
      <w:proofErr w:type="gramEnd"/>
      <w:r w:rsidRPr="00A07A32">
        <w:rPr>
          <w:rFonts w:ascii="Arial" w:hAnsi="Arial" w:cs="Arial"/>
        </w:rPr>
        <w:t xml:space="preserve"> jadi di UPT Pela</w:t>
      </w:r>
      <w:r w:rsidRPr="007C5585">
        <w:rPr>
          <w:rFonts w:ascii="Arial" w:hAnsi="Arial" w:cs="Arial"/>
        </w:rPr>
        <w:t>yanan Sosial Anak Dinas Sosial Kabanjahe</w:t>
      </w:r>
      <w:r>
        <w:rPr>
          <w:rFonts w:ascii="Arial" w:hAnsi="Arial" w:cs="Arial"/>
        </w:rPr>
        <w:t xml:space="preserve"> yang diperiksa sebanyak 4 objek,yang menyatakan “Memenu</w:t>
      </w:r>
      <w:r w:rsidR="0059104E">
        <w:rPr>
          <w:rFonts w:ascii="Arial" w:hAnsi="Arial" w:cs="Arial"/>
        </w:rPr>
        <w:t>hi syarat” sebanyak 4 objek (</w:t>
      </w:r>
      <w:r w:rsidR="0059104E">
        <w:rPr>
          <w:rFonts w:ascii="Arial" w:hAnsi="Arial" w:cs="Arial"/>
          <w:lang w:val="id-ID"/>
        </w:rPr>
        <w:t>8%</w:t>
      </w:r>
      <w:r>
        <w:rPr>
          <w:rFonts w:ascii="Arial" w:hAnsi="Arial" w:cs="Arial"/>
        </w:rPr>
        <w:t>) dan yang tidak mem</w:t>
      </w:r>
      <w:r w:rsidR="0059104E">
        <w:rPr>
          <w:rFonts w:ascii="Arial" w:hAnsi="Arial" w:cs="Arial"/>
        </w:rPr>
        <w:t>enuhi syarat sebanyak 1 objek (</w:t>
      </w:r>
      <w:r w:rsidR="0059104E">
        <w:rPr>
          <w:rFonts w:ascii="Arial" w:hAnsi="Arial" w:cs="Arial"/>
          <w:lang w:val="id-ID"/>
        </w:rPr>
        <w:t>2%</w:t>
      </w:r>
      <w:r>
        <w:rPr>
          <w:rFonts w:ascii="Arial" w:hAnsi="Arial" w:cs="Arial"/>
        </w:rPr>
        <w:t xml:space="preserve">) jadi pada </w:t>
      </w:r>
      <w:r w:rsidRPr="00A07A32">
        <w:rPr>
          <w:rFonts w:ascii="Arial" w:hAnsi="Arial" w:cs="Arial"/>
        </w:rPr>
        <w:t>Penyimpanan  Makanan jadi</w:t>
      </w:r>
      <w:r>
        <w:rPr>
          <w:rFonts w:ascii="Arial" w:hAnsi="Arial" w:cs="Arial"/>
        </w:rPr>
        <w:t xml:space="preserve"> di </w:t>
      </w:r>
      <w:r w:rsidRPr="007C5585">
        <w:rPr>
          <w:rFonts w:ascii="Arial" w:hAnsi="Arial" w:cs="Arial"/>
        </w:rPr>
        <w:t>UPT Pelayanan Sosial Anak Dinas Sosial Kabanjahe</w:t>
      </w:r>
      <w:r>
        <w:rPr>
          <w:rFonts w:ascii="Arial" w:hAnsi="Arial" w:cs="Arial"/>
        </w:rPr>
        <w:t xml:space="preserve"> sudah memenuhi syarat kesehatan karena hasil penelitian dari objek telah diatas 70%</w:t>
      </w:r>
    </w:p>
    <w:p w:rsidR="000B251E" w:rsidRPr="004B65C9" w:rsidRDefault="000B251E" w:rsidP="00D2277D">
      <w:pPr>
        <w:pStyle w:val="ListParagraph"/>
        <w:numPr>
          <w:ilvl w:val="0"/>
          <w:numId w:val="58"/>
        </w:numPr>
        <w:spacing w:line="360" w:lineRule="auto"/>
        <w:ind w:left="284" w:hanging="284"/>
        <w:jc w:val="both"/>
        <w:rPr>
          <w:rFonts w:ascii="Arial" w:hAnsi="Arial" w:cs="Arial"/>
        </w:rPr>
      </w:pPr>
      <w:r w:rsidRPr="00CB61B2">
        <w:rPr>
          <w:rFonts w:ascii="Arial" w:hAnsi="Arial" w:cs="Arial"/>
          <w:b/>
        </w:rPr>
        <w:t>Pengangkutan Makanan jadi</w:t>
      </w:r>
    </w:p>
    <w:p w:rsidR="000B251E" w:rsidRPr="00435C88" w:rsidRDefault="000B251E" w:rsidP="008B46AD">
      <w:pPr>
        <w:spacing w:line="240" w:lineRule="auto"/>
        <w:ind w:left="360"/>
        <w:jc w:val="center"/>
        <w:rPr>
          <w:rFonts w:ascii="Arial" w:hAnsi="Arial" w:cs="Arial"/>
          <w:b/>
        </w:rPr>
      </w:pPr>
      <w:proofErr w:type="gramStart"/>
      <w:r w:rsidRPr="004B65C9">
        <w:rPr>
          <w:rFonts w:ascii="Arial" w:hAnsi="Arial" w:cs="Arial"/>
          <w:b/>
        </w:rPr>
        <w:t xml:space="preserve">Tabel </w:t>
      </w:r>
      <w:r w:rsidR="008B46AD">
        <w:rPr>
          <w:rFonts w:ascii="Arial" w:hAnsi="Arial" w:cs="Arial"/>
          <w:b/>
          <w:lang w:val="id-ID"/>
        </w:rPr>
        <w:t>4.7.</w:t>
      </w:r>
      <w:proofErr w:type="gramEnd"/>
      <w:r>
        <w:rPr>
          <w:rFonts w:ascii="Arial" w:hAnsi="Arial" w:cs="Arial"/>
          <w:b/>
        </w:rPr>
        <w:br/>
        <w:t>Jumlah Score B</w:t>
      </w:r>
      <w:r w:rsidRPr="004B65C9">
        <w:rPr>
          <w:rFonts w:ascii="Arial" w:hAnsi="Arial" w:cs="Arial"/>
          <w:b/>
        </w:rPr>
        <w:t xml:space="preserve">erdasarkan </w:t>
      </w:r>
      <w:r>
        <w:rPr>
          <w:rFonts w:ascii="Arial" w:hAnsi="Arial" w:cs="Arial"/>
          <w:b/>
        </w:rPr>
        <w:t>Pengaangkutan Makanan Jadi di</w:t>
      </w:r>
      <w:r w:rsidRPr="004B65C9">
        <w:rPr>
          <w:rFonts w:ascii="Arial" w:hAnsi="Arial" w:cs="Arial"/>
          <w:b/>
        </w:rPr>
        <w:t xml:space="preserve"> UPT. </w:t>
      </w:r>
      <w:proofErr w:type="gramStart"/>
      <w:r w:rsidRPr="004B65C9">
        <w:rPr>
          <w:rFonts w:ascii="Arial" w:hAnsi="Arial" w:cs="Arial"/>
          <w:b/>
        </w:rPr>
        <w:t>Pelayanan Sosial Anak Dinas Sosial Sidikalang Kabanjahe.</w:t>
      </w:r>
      <w:proofErr w:type="gramEnd"/>
    </w:p>
    <w:tbl>
      <w:tblPr>
        <w:tblStyle w:val="TableGrid"/>
        <w:tblW w:w="0" w:type="auto"/>
        <w:tblLayout w:type="fixed"/>
        <w:tblLook w:val="04A0" w:firstRow="1" w:lastRow="0" w:firstColumn="1" w:lastColumn="0" w:noHBand="0" w:noVBand="1"/>
      </w:tblPr>
      <w:tblGrid>
        <w:gridCol w:w="582"/>
        <w:gridCol w:w="3072"/>
        <w:gridCol w:w="1557"/>
        <w:gridCol w:w="851"/>
      </w:tblGrid>
      <w:tr w:rsidR="000B251E" w:rsidRPr="00442402" w:rsidTr="000B251E">
        <w:trPr>
          <w:trHeight w:val="332"/>
        </w:trPr>
        <w:tc>
          <w:tcPr>
            <w:tcW w:w="582" w:type="dxa"/>
            <w:tcBorders>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No.</w:t>
            </w:r>
          </w:p>
        </w:tc>
        <w:tc>
          <w:tcPr>
            <w:tcW w:w="3072"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both"/>
              <w:rPr>
                <w:rFonts w:ascii="Arial" w:hAnsi="Arial" w:cs="Arial"/>
              </w:rPr>
            </w:pPr>
            <w:r>
              <w:rPr>
                <w:rFonts w:ascii="Arial" w:hAnsi="Arial" w:cs="Arial"/>
              </w:rPr>
              <w:t>Pengangkutan</w:t>
            </w:r>
          </w:p>
          <w:p w:rsidR="000B251E" w:rsidRPr="00AC01F3" w:rsidRDefault="000B251E" w:rsidP="000B251E">
            <w:pPr>
              <w:spacing w:line="360" w:lineRule="auto"/>
              <w:jc w:val="both"/>
              <w:rPr>
                <w:rFonts w:ascii="Arial" w:hAnsi="Arial" w:cs="Arial"/>
              </w:rPr>
            </w:pPr>
            <w:r w:rsidRPr="00AC01F3">
              <w:rPr>
                <w:rFonts w:ascii="Arial" w:hAnsi="Arial" w:cs="Arial"/>
              </w:rPr>
              <w:t>Makanan jadi</w:t>
            </w:r>
          </w:p>
          <w:p w:rsidR="000B251E" w:rsidRPr="00442402" w:rsidRDefault="000B251E" w:rsidP="000B251E">
            <w:pPr>
              <w:spacing w:line="360" w:lineRule="auto"/>
              <w:jc w:val="both"/>
              <w:rPr>
                <w:rFonts w:ascii="Arial" w:hAnsi="Arial" w:cs="Arial"/>
              </w:rPr>
            </w:pPr>
          </w:p>
        </w:tc>
        <w:tc>
          <w:tcPr>
            <w:tcW w:w="2408" w:type="dxa"/>
            <w:gridSpan w:val="2"/>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center"/>
              <w:rPr>
                <w:rFonts w:ascii="Arial" w:hAnsi="Arial" w:cs="Arial"/>
              </w:rPr>
            </w:pPr>
            <w:r>
              <w:rPr>
                <w:rFonts w:ascii="Arial" w:hAnsi="Arial" w:cs="Arial"/>
              </w:rPr>
              <w:t>Memenuhi</w:t>
            </w:r>
          </w:p>
          <w:p w:rsidR="000B251E" w:rsidRPr="00442402" w:rsidRDefault="000B251E" w:rsidP="000B251E">
            <w:pPr>
              <w:spacing w:line="360" w:lineRule="auto"/>
              <w:jc w:val="center"/>
              <w:rPr>
                <w:rFonts w:ascii="Arial" w:hAnsi="Arial" w:cs="Arial"/>
              </w:rPr>
            </w:pPr>
            <w:r>
              <w:rPr>
                <w:rFonts w:ascii="Arial" w:hAnsi="Arial" w:cs="Arial"/>
              </w:rPr>
              <w:t>Syarat Kesehatan</w:t>
            </w:r>
          </w:p>
        </w:tc>
      </w:tr>
      <w:tr w:rsidR="000B251E" w:rsidRPr="00442402" w:rsidTr="000B251E">
        <w:trPr>
          <w:trHeight w:val="210"/>
        </w:trPr>
        <w:tc>
          <w:tcPr>
            <w:tcW w:w="582" w:type="dxa"/>
            <w:tcBorders>
              <w:top w:val="single" w:sz="4" w:space="0" w:color="FFFFFF" w:themeColor="background1"/>
              <w:left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p>
        </w:tc>
        <w:tc>
          <w:tcPr>
            <w:tcW w:w="3072" w:type="dxa"/>
            <w:tcBorders>
              <w:top w:val="single" w:sz="4" w:space="0" w:color="FFFFFF" w:themeColor="background1"/>
              <w:left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p>
        </w:tc>
        <w:tc>
          <w:tcPr>
            <w:tcW w:w="1557" w:type="dxa"/>
            <w:tcBorders>
              <w:top w:val="single" w:sz="4" w:space="0" w:color="FFFFFF" w:themeColor="background1"/>
              <w:left w:val="single" w:sz="4" w:space="0" w:color="FFFFFF" w:themeColor="background1"/>
              <w:right w:val="single" w:sz="4" w:space="0" w:color="FFFFFF" w:themeColor="background1"/>
            </w:tcBorders>
          </w:tcPr>
          <w:p w:rsidR="000B251E" w:rsidRPr="00A409F9" w:rsidRDefault="000B251E" w:rsidP="000B251E">
            <w:pPr>
              <w:spacing w:line="360" w:lineRule="auto"/>
              <w:rPr>
                <w:rFonts w:ascii="Arial" w:hAnsi="Arial" w:cs="Arial"/>
                <w:b/>
              </w:rPr>
            </w:pPr>
            <w:r w:rsidRPr="00A409F9">
              <w:rPr>
                <w:rFonts w:ascii="Arial" w:hAnsi="Arial" w:cs="Arial"/>
                <w:b/>
              </w:rPr>
              <w:t>Ya</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0B251E" w:rsidRPr="00A409F9" w:rsidRDefault="000B251E" w:rsidP="000B251E">
            <w:pPr>
              <w:spacing w:line="360" w:lineRule="auto"/>
              <w:rPr>
                <w:rFonts w:ascii="Arial" w:hAnsi="Arial" w:cs="Arial"/>
                <w:b/>
              </w:rPr>
            </w:pPr>
            <w:r w:rsidRPr="00A409F9">
              <w:rPr>
                <w:rFonts w:ascii="Arial" w:hAnsi="Arial" w:cs="Arial"/>
                <w:b/>
              </w:rPr>
              <w:t>Tidak</w:t>
            </w:r>
          </w:p>
        </w:tc>
      </w:tr>
      <w:tr w:rsidR="000B251E" w:rsidRPr="00442402" w:rsidTr="000B251E">
        <w:trPr>
          <w:trHeight w:val="332"/>
        </w:trPr>
        <w:tc>
          <w:tcPr>
            <w:tcW w:w="582"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both"/>
              <w:rPr>
                <w:rFonts w:ascii="Arial" w:hAnsi="Arial" w:cs="Arial"/>
              </w:rPr>
            </w:pPr>
            <w:r>
              <w:rPr>
                <w:rFonts w:ascii="Arial" w:hAnsi="Arial" w:cs="Arial"/>
              </w:rPr>
              <w:t>1</w:t>
            </w:r>
          </w:p>
          <w:p w:rsidR="000B251E" w:rsidRDefault="000B251E" w:rsidP="000B251E">
            <w:pPr>
              <w:spacing w:line="360" w:lineRule="auto"/>
              <w:jc w:val="both"/>
              <w:rPr>
                <w:rFonts w:ascii="Arial" w:hAnsi="Arial" w:cs="Arial"/>
              </w:rPr>
            </w:pPr>
          </w:p>
          <w:p w:rsidR="000B251E" w:rsidRPr="00442402" w:rsidRDefault="000B251E" w:rsidP="000B251E">
            <w:pPr>
              <w:spacing w:line="360" w:lineRule="auto"/>
              <w:jc w:val="both"/>
              <w:rPr>
                <w:rFonts w:ascii="Arial" w:hAnsi="Arial" w:cs="Arial"/>
              </w:rPr>
            </w:pPr>
            <w:r>
              <w:rPr>
                <w:rFonts w:ascii="Arial" w:hAnsi="Arial" w:cs="Arial"/>
              </w:rPr>
              <w:t>2</w:t>
            </w:r>
          </w:p>
        </w:tc>
        <w:tc>
          <w:tcPr>
            <w:tcW w:w="3072"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both"/>
              <w:rPr>
                <w:rFonts w:ascii="Arial" w:hAnsi="Arial" w:cs="Arial"/>
              </w:rPr>
            </w:pPr>
            <w:r>
              <w:rPr>
                <w:rFonts w:ascii="Arial" w:hAnsi="Arial" w:cs="Arial"/>
              </w:rPr>
              <w:t>Tenaga pengangkut tidak memiliki penyakit menular</w:t>
            </w:r>
          </w:p>
          <w:p w:rsidR="000B251E" w:rsidRPr="00442402" w:rsidRDefault="000B251E" w:rsidP="000B251E">
            <w:pPr>
              <w:spacing w:line="360" w:lineRule="auto"/>
              <w:jc w:val="both"/>
              <w:rPr>
                <w:rFonts w:ascii="Arial" w:hAnsi="Arial" w:cs="Arial"/>
              </w:rPr>
            </w:pPr>
            <w:r>
              <w:rPr>
                <w:rFonts w:ascii="Arial" w:hAnsi="Arial" w:cs="Arial"/>
              </w:rPr>
              <w:t>Tenaga pengangkut memiliki personal hygiene yang baik</w:t>
            </w:r>
          </w:p>
        </w:tc>
        <w:tc>
          <w:tcPr>
            <w:tcW w:w="1557"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rPr>
                <w:rFonts w:ascii="Arial" w:hAnsi="Arial" w:cs="Arial"/>
                <w:b/>
              </w:rPr>
            </w:pPr>
            <w:r w:rsidRPr="004B6C94">
              <w:rPr>
                <w:rFonts w:ascii="Arial" w:hAnsi="Arial" w:cs="Arial"/>
                <w:b/>
              </w:rPr>
              <w:t>√</w:t>
            </w:r>
          </w:p>
          <w:p w:rsidR="000B251E" w:rsidRDefault="000B251E" w:rsidP="000B251E">
            <w:pPr>
              <w:spacing w:line="360" w:lineRule="auto"/>
              <w:rPr>
                <w:rFonts w:ascii="Arial" w:hAnsi="Arial" w:cs="Arial"/>
                <w:b/>
              </w:rPr>
            </w:pPr>
          </w:p>
          <w:p w:rsidR="000B251E" w:rsidRPr="004B6C94" w:rsidRDefault="000B251E" w:rsidP="000B251E">
            <w:pPr>
              <w:spacing w:line="360" w:lineRule="auto"/>
              <w:rPr>
                <w:rFonts w:ascii="Arial" w:hAnsi="Arial" w:cs="Arial"/>
                <w:b/>
              </w:rPr>
            </w:pPr>
            <w:r w:rsidRPr="004B6C94">
              <w:rPr>
                <w:rFonts w:ascii="Arial" w:hAnsi="Arial" w:cs="Arial"/>
                <w:b/>
              </w:rPr>
              <w:t>√</w:t>
            </w:r>
          </w:p>
        </w:tc>
        <w:tc>
          <w:tcPr>
            <w:tcW w:w="851"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rPr>
                <w:rFonts w:ascii="Arial" w:hAnsi="Arial" w:cs="Arial"/>
                <w:b/>
              </w:rPr>
            </w:pPr>
          </w:p>
          <w:p w:rsidR="000B251E" w:rsidRDefault="000B251E" w:rsidP="000B251E">
            <w:pPr>
              <w:spacing w:line="360" w:lineRule="auto"/>
              <w:rPr>
                <w:rFonts w:ascii="Arial" w:hAnsi="Arial" w:cs="Arial"/>
              </w:rPr>
            </w:pPr>
          </w:p>
          <w:p w:rsidR="000B251E" w:rsidRPr="00D952CD" w:rsidRDefault="000B251E" w:rsidP="000B251E">
            <w:pPr>
              <w:spacing w:line="360" w:lineRule="auto"/>
              <w:rPr>
                <w:rFonts w:ascii="Arial" w:hAnsi="Arial" w:cs="Arial"/>
              </w:rPr>
            </w:pPr>
          </w:p>
        </w:tc>
      </w:tr>
      <w:tr w:rsidR="000B251E" w:rsidRPr="00442402" w:rsidTr="000B251E">
        <w:trPr>
          <w:trHeight w:val="332"/>
        </w:trPr>
        <w:tc>
          <w:tcPr>
            <w:tcW w:w="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3</w:t>
            </w:r>
          </w:p>
        </w:tc>
        <w:tc>
          <w:tcPr>
            <w:tcW w:w="3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Alat pengangkut makanan dalam keadaan baik dan bersih</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r w:rsidRPr="004B6C94">
              <w:rPr>
                <w:rFonts w:ascii="Arial" w:hAnsi="Arial" w:cs="Arial"/>
                <w:b/>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p>
        </w:tc>
      </w:tr>
      <w:tr w:rsidR="000B251E" w:rsidRPr="00442402" w:rsidTr="000B251E">
        <w:trPr>
          <w:trHeight w:val="332"/>
        </w:trPr>
        <w:tc>
          <w:tcPr>
            <w:tcW w:w="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4</w:t>
            </w:r>
          </w:p>
        </w:tc>
        <w:tc>
          <w:tcPr>
            <w:tcW w:w="3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Wadah makanan baik dan tertutup</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r w:rsidRPr="004B6C94">
              <w:rPr>
                <w:rFonts w:ascii="Arial" w:hAnsi="Arial" w:cs="Arial"/>
                <w:b/>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p>
        </w:tc>
      </w:tr>
      <w:tr w:rsidR="000B251E" w:rsidRPr="00442402" w:rsidTr="000B251E">
        <w:trPr>
          <w:trHeight w:val="332"/>
        </w:trPr>
        <w:tc>
          <w:tcPr>
            <w:tcW w:w="58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jc w:val="both"/>
              <w:rPr>
                <w:rFonts w:ascii="Arial" w:hAnsi="Arial" w:cs="Arial"/>
              </w:rPr>
            </w:pPr>
          </w:p>
        </w:tc>
        <w:tc>
          <w:tcPr>
            <w:tcW w:w="307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jc w:val="both"/>
              <w:rPr>
                <w:rFonts w:ascii="Arial" w:hAnsi="Arial" w:cs="Arial"/>
              </w:rPr>
            </w:pPr>
          </w:p>
        </w:tc>
        <w:tc>
          <w:tcPr>
            <w:tcW w:w="155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rPr>
                <w:rFonts w:ascii="Arial" w:hAnsi="Arial" w:cs="Arial"/>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rPr>
                <w:rFonts w:ascii="Arial" w:hAnsi="Arial" w:cs="Arial"/>
              </w:rPr>
            </w:pPr>
          </w:p>
        </w:tc>
      </w:tr>
      <w:tr w:rsidR="000B251E" w:rsidRPr="00442402" w:rsidTr="000B251E">
        <w:trPr>
          <w:trHeight w:val="332"/>
        </w:trPr>
        <w:tc>
          <w:tcPr>
            <w:tcW w:w="5211" w:type="dxa"/>
            <w:gridSpan w:val="3"/>
            <w:tcBorders>
              <w:top w:val="single" w:sz="4" w:space="0" w:color="auto"/>
              <w:left w:val="single" w:sz="4" w:space="0" w:color="FFFFFF" w:themeColor="background1"/>
              <w:right w:val="single" w:sz="4" w:space="0" w:color="FFFFFF" w:themeColor="background1"/>
            </w:tcBorders>
          </w:tcPr>
          <w:p w:rsidR="000B251E" w:rsidRPr="00C85B26" w:rsidRDefault="000B251E" w:rsidP="000B251E">
            <w:pPr>
              <w:spacing w:line="360" w:lineRule="auto"/>
              <w:jc w:val="both"/>
              <w:rPr>
                <w:rFonts w:ascii="Arial" w:hAnsi="Arial" w:cs="Arial"/>
                <w:b/>
              </w:rPr>
            </w:pPr>
            <w:r w:rsidRPr="00C85B26">
              <w:rPr>
                <w:rFonts w:ascii="Arial" w:hAnsi="Arial" w:cs="Arial"/>
                <w:b/>
              </w:rPr>
              <w:t>Total score yang memenuhi syarat = 4 objek</w:t>
            </w:r>
          </w:p>
        </w:tc>
        <w:tc>
          <w:tcPr>
            <w:tcW w:w="851" w:type="dxa"/>
            <w:tcBorders>
              <w:top w:val="single" w:sz="4" w:space="0" w:color="auto"/>
              <w:left w:val="single" w:sz="4" w:space="0" w:color="FFFFFF" w:themeColor="background1"/>
              <w:right w:val="nil"/>
            </w:tcBorders>
          </w:tcPr>
          <w:p w:rsidR="000B251E" w:rsidRPr="00442402" w:rsidRDefault="000B251E" w:rsidP="000B251E">
            <w:pPr>
              <w:spacing w:line="360" w:lineRule="auto"/>
              <w:jc w:val="both"/>
              <w:rPr>
                <w:rFonts w:ascii="Arial" w:hAnsi="Arial" w:cs="Arial"/>
              </w:rPr>
            </w:pPr>
          </w:p>
        </w:tc>
      </w:tr>
    </w:tbl>
    <w:p w:rsidR="008B46AD" w:rsidRDefault="008B46AD" w:rsidP="000B251E">
      <w:pPr>
        <w:spacing w:line="360" w:lineRule="auto"/>
        <w:jc w:val="both"/>
        <w:rPr>
          <w:rFonts w:ascii="Arial" w:hAnsi="Arial" w:cs="Arial"/>
          <w:lang w:val="id-ID"/>
        </w:rPr>
      </w:pPr>
    </w:p>
    <w:p w:rsidR="000B251E" w:rsidRPr="0042209F" w:rsidRDefault="000B251E" w:rsidP="008B46AD">
      <w:pPr>
        <w:spacing w:line="360" w:lineRule="auto"/>
        <w:ind w:firstLine="720"/>
        <w:jc w:val="both"/>
        <w:rPr>
          <w:rFonts w:ascii="Arial" w:hAnsi="Arial" w:cs="Arial"/>
        </w:rPr>
      </w:pPr>
      <w:r>
        <w:rPr>
          <w:rFonts w:ascii="Arial" w:hAnsi="Arial" w:cs="Arial"/>
        </w:rPr>
        <w:lastRenderedPageBreak/>
        <w:t xml:space="preserve">Berdasarkan tabel diatas dapat diketahui bahwa </w:t>
      </w:r>
      <w:r w:rsidRPr="00B558AA">
        <w:rPr>
          <w:rFonts w:ascii="Arial" w:hAnsi="Arial" w:cs="Arial"/>
        </w:rPr>
        <w:t xml:space="preserve">Pengangkutan Makanan jadi </w:t>
      </w:r>
      <w:r>
        <w:rPr>
          <w:rFonts w:ascii="Arial" w:hAnsi="Arial" w:cs="Arial"/>
        </w:rPr>
        <w:t xml:space="preserve">di </w:t>
      </w:r>
      <w:r w:rsidRPr="007C5585">
        <w:rPr>
          <w:rFonts w:ascii="Arial" w:hAnsi="Arial" w:cs="Arial"/>
        </w:rPr>
        <w:t>UPT Pelayanan Sosial Anak Dinas Sosial Kabanjahe</w:t>
      </w:r>
      <w:r>
        <w:rPr>
          <w:rFonts w:ascii="Arial" w:hAnsi="Arial" w:cs="Arial"/>
        </w:rPr>
        <w:t xml:space="preserve"> yang diperiksa sebanyak 3 objek,yang menyatakan “Memen</w:t>
      </w:r>
      <w:r w:rsidR="00E15A3A">
        <w:rPr>
          <w:rFonts w:ascii="Arial" w:hAnsi="Arial" w:cs="Arial"/>
        </w:rPr>
        <w:t>uhi syarat” sebanyak 3 objek (</w:t>
      </w:r>
      <w:r w:rsidR="0059104E">
        <w:rPr>
          <w:rFonts w:ascii="Arial" w:hAnsi="Arial" w:cs="Arial"/>
          <w:lang w:val="id-ID"/>
        </w:rPr>
        <w:t>100%</w:t>
      </w:r>
      <w:r>
        <w:rPr>
          <w:rFonts w:ascii="Arial" w:hAnsi="Arial" w:cs="Arial"/>
        </w:rPr>
        <w:t xml:space="preserve">) dan jadi pada </w:t>
      </w:r>
      <w:r w:rsidRPr="00B558AA">
        <w:rPr>
          <w:rFonts w:ascii="Arial" w:hAnsi="Arial" w:cs="Arial"/>
        </w:rPr>
        <w:t>Pengangkutan Makanan jadi</w:t>
      </w:r>
      <w:r>
        <w:rPr>
          <w:rFonts w:ascii="Arial" w:hAnsi="Arial" w:cs="Arial"/>
        </w:rPr>
        <w:t xml:space="preserve"> di </w:t>
      </w:r>
      <w:r w:rsidRPr="007C5585">
        <w:rPr>
          <w:rFonts w:ascii="Arial" w:hAnsi="Arial" w:cs="Arial"/>
        </w:rPr>
        <w:t>UPT Pelayanan Sosial Anak Dinas Sosial Kabanjahe</w:t>
      </w:r>
      <w:r>
        <w:rPr>
          <w:rFonts w:ascii="Arial" w:hAnsi="Arial" w:cs="Arial"/>
        </w:rPr>
        <w:t xml:space="preserve"> sudah memenuhi syarat kesehatan karena hasil penelitian dari objek telah diatas 70%.</w:t>
      </w:r>
    </w:p>
    <w:p w:rsidR="000B251E" w:rsidRDefault="000B251E" w:rsidP="00D2277D">
      <w:pPr>
        <w:pStyle w:val="ListParagraph"/>
        <w:numPr>
          <w:ilvl w:val="0"/>
          <w:numId w:val="58"/>
        </w:numPr>
        <w:spacing w:line="360" w:lineRule="auto"/>
        <w:ind w:left="284" w:hanging="284"/>
        <w:jc w:val="both"/>
        <w:rPr>
          <w:rFonts w:ascii="Arial" w:hAnsi="Arial" w:cs="Arial"/>
          <w:b/>
        </w:rPr>
      </w:pPr>
      <w:r w:rsidRPr="00CB61B2">
        <w:rPr>
          <w:rFonts w:ascii="Arial" w:hAnsi="Arial" w:cs="Arial"/>
          <w:b/>
        </w:rPr>
        <w:t xml:space="preserve">Penyajian Makanan </w:t>
      </w:r>
    </w:p>
    <w:p w:rsidR="000B251E" w:rsidRPr="004B65C9" w:rsidRDefault="000B251E" w:rsidP="008B46AD">
      <w:pPr>
        <w:spacing w:line="240" w:lineRule="auto"/>
        <w:ind w:left="360"/>
        <w:jc w:val="center"/>
        <w:rPr>
          <w:rFonts w:ascii="Arial" w:hAnsi="Arial" w:cs="Arial"/>
          <w:b/>
        </w:rPr>
      </w:pPr>
      <w:proofErr w:type="gramStart"/>
      <w:r w:rsidRPr="004B65C9">
        <w:rPr>
          <w:rFonts w:ascii="Arial" w:hAnsi="Arial" w:cs="Arial"/>
          <w:b/>
        </w:rPr>
        <w:t xml:space="preserve">Tabel </w:t>
      </w:r>
      <w:r w:rsidR="008B46AD">
        <w:rPr>
          <w:rFonts w:ascii="Arial" w:hAnsi="Arial" w:cs="Arial"/>
          <w:b/>
          <w:lang w:val="id-ID"/>
        </w:rPr>
        <w:t>4.8.</w:t>
      </w:r>
      <w:proofErr w:type="gramEnd"/>
      <w:r>
        <w:rPr>
          <w:rFonts w:ascii="Arial" w:hAnsi="Arial" w:cs="Arial"/>
          <w:b/>
        </w:rPr>
        <w:br/>
        <w:t>Jumlah Score B</w:t>
      </w:r>
      <w:r w:rsidRPr="004B65C9">
        <w:rPr>
          <w:rFonts w:ascii="Arial" w:hAnsi="Arial" w:cs="Arial"/>
          <w:b/>
        </w:rPr>
        <w:t xml:space="preserve">erdasarkan </w:t>
      </w:r>
      <w:r>
        <w:rPr>
          <w:rFonts w:ascii="Arial" w:hAnsi="Arial" w:cs="Arial"/>
          <w:b/>
        </w:rPr>
        <w:t>Penyajian Makanan di</w:t>
      </w:r>
      <w:r w:rsidRPr="004B65C9">
        <w:rPr>
          <w:rFonts w:ascii="Arial" w:hAnsi="Arial" w:cs="Arial"/>
          <w:b/>
        </w:rPr>
        <w:t xml:space="preserve"> UPT. </w:t>
      </w:r>
      <w:proofErr w:type="gramStart"/>
      <w:r w:rsidRPr="004B65C9">
        <w:rPr>
          <w:rFonts w:ascii="Arial" w:hAnsi="Arial" w:cs="Arial"/>
          <w:b/>
        </w:rPr>
        <w:t>Pelayanan Sosial Anak Dinas Sosial Sidikalang Kabanjahe.</w:t>
      </w:r>
      <w:proofErr w:type="gramEnd"/>
    </w:p>
    <w:tbl>
      <w:tblPr>
        <w:tblStyle w:val="TableGrid"/>
        <w:tblW w:w="0" w:type="auto"/>
        <w:tblLayout w:type="fixed"/>
        <w:tblLook w:val="04A0" w:firstRow="1" w:lastRow="0" w:firstColumn="1" w:lastColumn="0" w:noHBand="0" w:noVBand="1"/>
      </w:tblPr>
      <w:tblGrid>
        <w:gridCol w:w="582"/>
        <w:gridCol w:w="3072"/>
        <w:gridCol w:w="1557"/>
        <w:gridCol w:w="851"/>
      </w:tblGrid>
      <w:tr w:rsidR="000B251E" w:rsidRPr="00442402" w:rsidTr="000B251E">
        <w:trPr>
          <w:trHeight w:val="332"/>
        </w:trPr>
        <w:tc>
          <w:tcPr>
            <w:tcW w:w="582" w:type="dxa"/>
            <w:tcBorders>
              <w:left w:val="single" w:sz="4" w:space="0" w:color="FFFFFF" w:themeColor="background1"/>
              <w:bottom w:val="single" w:sz="4" w:space="0" w:color="FFFFFF" w:themeColor="background1"/>
              <w:right w:val="single" w:sz="4" w:space="0" w:color="FFFFFF" w:themeColor="background1"/>
            </w:tcBorders>
          </w:tcPr>
          <w:p w:rsidR="000B251E" w:rsidRPr="00C85B26" w:rsidRDefault="000B251E" w:rsidP="000B251E">
            <w:pPr>
              <w:spacing w:line="360" w:lineRule="auto"/>
              <w:jc w:val="both"/>
              <w:rPr>
                <w:rFonts w:ascii="Arial" w:hAnsi="Arial" w:cs="Arial"/>
                <w:b/>
              </w:rPr>
            </w:pPr>
            <w:r w:rsidRPr="00C85B26">
              <w:rPr>
                <w:rFonts w:ascii="Arial" w:hAnsi="Arial" w:cs="Arial"/>
                <w:b/>
              </w:rPr>
              <w:t>No.</w:t>
            </w:r>
          </w:p>
        </w:tc>
        <w:tc>
          <w:tcPr>
            <w:tcW w:w="3072" w:type="dxa"/>
            <w:tcBorders>
              <w:left w:val="single" w:sz="4" w:space="0" w:color="FFFFFF" w:themeColor="background1"/>
              <w:bottom w:val="single" w:sz="4" w:space="0" w:color="FFFFFF" w:themeColor="background1"/>
              <w:right w:val="single" w:sz="4" w:space="0" w:color="FFFFFF" w:themeColor="background1"/>
            </w:tcBorders>
          </w:tcPr>
          <w:p w:rsidR="000B251E" w:rsidRPr="00C85B26" w:rsidRDefault="000B251E" w:rsidP="000B251E">
            <w:pPr>
              <w:spacing w:line="360" w:lineRule="auto"/>
              <w:jc w:val="both"/>
              <w:rPr>
                <w:rFonts w:ascii="Arial" w:hAnsi="Arial" w:cs="Arial"/>
                <w:b/>
              </w:rPr>
            </w:pPr>
            <w:r w:rsidRPr="00C85B26">
              <w:rPr>
                <w:rFonts w:ascii="Arial" w:hAnsi="Arial" w:cs="Arial"/>
                <w:b/>
              </w:rPr>
              <w:t xml:space="preserve">Penyajian Makanan </w:t>
            </w:r>
          </w:p>
        </w:tc>
        <w:tc>
          <w:tcPr>
            <w:tcW w:w="2408" w:type="dxa"/>
            <w:gridSpan w:val="2"/>
            <w:tcBorders>
              <w:left w:val="single" w:sz="4" w:space="0" w:color="FFFFFF" w:themeColor="background1"/>
              <w:bottom w:val="single" w:sz="4" w:space="0" w:color="FFFFFF" w:themeColor="background1"/>
              <w:right w:val="single" w:sz="4" w:space="0" w:color="FFFFFF" w:themeColor="background1"/>
            </w:tcBorders>
          </w:tcPr>
          <w:p w:rsidR="000B251E" w:rsidRPr="00C85B26" w:rsidRDefault="000B251E" w:rsidP="000B251E">
            <w:pPr>
              <w:spacing w:line="360" w:lineRule="auto"/>
              <w:rPr>
                <w:rFonts w:ascii="Arial" w:hAnsi="Arial" w:cs="Arial"/>
                <w:b/>
              </w:rPr>
            </w:pPr>
            <w:r w:rsidRPr="00C85B26">
              <w:rPr>
                <w:rFonts w:ascii="Arial" w:hAnsi="Arial" w:cs="Arial"/>
                <w:b/>
              </w:rPr>
              <w:t>Memenuhi</w:t>
            </w:r>
          </w:p>
          <w:p w:rsidR="000B251E" w:rsidRPr="00C85B26" w:rsidRDefault="000B251E" w:rsidP="000B251E">
            <w:pPr>
              <w:spacing w:line="360" w:lineRule="auto"/>
              <w:rPr>
                <w:rFonts w:ascii="Arial" w:hAnsi="Arial" w:cs="Arial"/>
                <w:b/>
              </w:rPr>
            </w:pPr>
            <w:r w:rsidRPr="00C85B26">
              <w:rPr>
                <w:rFonts w:ascii="Arial" w:hAnsi="Arial" w:cs="Arial"/>
                <w:b/>
              </w:rPr>
              <w:t>Syarat Kesehatan</w:t>
            </w:r>
          </w:p>
        </w:tc>
      </w:tr>
      <w:tr w:rsidR="000B251E" w:rsidRPr="00442402" w:rsidTr="000B251E">
        <w:trPr>
          <w:trHeight w:val="210"/>
        </w:trPr>
        <w:tc>
          <w:tcPr>
            <w:tcW w:w="582" w:type="dxa"/>
            <w:tcBorders>
              <w:top w:val="single" w:sz="4" w:space="0" w:color="FFFFFF" w:themeColor="background1"/>
              <w:left w:val="single" w:sz="4" w:space="0" w:color="FFFFFF" w:themeColor="background1"/>
              <w:right w:val="single" w:sz="4" w:space="0" w:color="FFFFFF" w:themeColor="background1"/>
            </w:tcBorders>
          </w:tcPr>
          <w:p w:rsidR="000B251E" w:rsidRPr="00C85B26" w:rsidRDefault="000B251E" w:rsidP="000B251E">
            <w:pPr>
              <w:spacing w:line="360" w:lineRule="auto"/>
              <w:jc w:val="both"/>
              <w:rPr>
                <w:rFonts w:ascii="Arial" w:hAnsi="Arial" w:cs="Arial"/>
                <w:b/>
              </w:rPr>
            </w:pPr>
          </w:p>
        </w:tc>
        <w:tc>
          <w:tcPr>
            <w:tcW w:w="3072" w:type="dxa"/>
            <w:tcBorders>
              <w:top w:val="single" w:sz="4" w:space="0" w:color="FFFFFF" w:themeColor="background1"/>
              <w:left w:val="single" w:sz="4" w:space="0" w:color="FFFFFF" w:themeColor="background1"/>
              <w:right w:val="single" w:sz="4" w:space="0" w:color="FFFFFF" w:themeColor="background1"/>
            </w:tcBorders>
          </w:tcPr>
          <w:p w:rsidR="000B251E" w:rsidRPr="00C85B26" w:rsidRDefault="000B251E" w:rsidP="000B251E">
            <w:pPr>
              <w:spacing w:line="360" w:lineRule="auto"/>
              <w:jc w:val="both"/>
              <w:rPr>
                <w:rFonts w:ascii="Arial" w:hAnsi="Arial" w:cs="Arial"/>
                <w:b/>
              </w:rPr>
            </w:pPr>
          </w:p>
        </w:tc>
        <w:tc>
          <w:tcPr>
            <w:tcW w:w="1557" w:type="dxa"/>
            <w:tcBorders>
              <w:top w:val="single" w:sz="4" w:space="0" w:color="FFFFFF" w:themeColor="background1"/>
              <w:left w:val="single" w:sz="4" w:space="0" w:color="FFFFFF" w:themeColor="background1"/>
              <w:right w:val="single" w:sz="4" w:space="0" w:color="FFFFFF" w:themeColor="background1"/>
            </w:tcBorders>
          </w:tcPr>
          <w:p w:rsidR="000B251E" w:rsidRPr="00C85B26" w:rsidRDefault="000B251E" w:rsidP="000B251E">
            <w:pPr>
              <w:spacing w:line="360" w:lineRule="auto"/>
              <w:rPr>
                <w:rFonts w:ascii="Arial" w:hAnsi="Arial" w:cs="Arial"/>
                <w:b/>
              </w:rPr>
            </w:pPr>
            <w:r w:rsidRPr="00C85B26">
              <w:rPr>
                <w:rFonts w:ascii="Arial" w:hAnsi="Arial" w:cs="Arial"/>
                <w:b/>
              </w:rPr>
              <w:t>Ya</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0B251E" w:rsidRPr="00C85B26" w:rsidRDefault="000B251E" w:rsidP="000B251E">
            <w:pPr>
              <w:spacing w:line="360" w:lineRule="auto"/>
              <w:rPr>
                <w:rFonts w:ascii="Arial" w:hAnsi="Arial" w:cs="Arial"/>
                <w:b/>
              </w:rPr>
            </w:pPr>
            <w:r w:rsidRPr="00C85B26">
              <w:rPr>
                <w:rFonts w:ascii="Arial" w:hAnsi="Arial" w:cs="Arial"/>
                <w:b/>
              </w:rPr>
              <w:t>Tidak</w:t>
            </w:r>
          </w:p>
        </w:tc>
      </w:tr>
      <w:tr w:rsidR="000B251E" w:rsidRPr="00442402" w:rsidTr="000B251E">
        <w:trPr>
          <w:trHeight w:val="332"/>
        </w:trPr>
        <w:tc>
          <w:tcPr>
            <w:tcW w:w="582"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both"/>
              <w:rPr>
                <w:rFonts w:ascii="Arial" w:hAnsi="Arial" w:cs="Arial"/>
              </w:rPr>
            </w:pPr>
            <w:r>
              <w:rPr>
                <w:rFonts w:ascii="Arial" w:hAnsi="Arial" w:cs="Arial"/>
              </w:rPr>
              <w:t>1</w:t>
            </w:r>
          </w:p>
          <w:p w:rsidR="000B251E" w:rsidRDefault="000B251E" w:rsidP="000B251E">
            <w:pPr>
              <w:spacing w:line="360" w:lineRule="auto"/>
              <w:jc w:val="both"/>
              <w:rPr>
                <w:rFonts w:ascii="Arial" w:hAnsi="Arial" w:cs="Arial"/>
              </w:rPr>
            </w:pPr>
          </w:p>
          <w:p w:rsidR="000B251E" w:rsidRPr="00442402" w:rsidRDefault="000B251E" w:rsidP="000B251E">
            <w:pPr>
              <w:spacing w:line="360" w:lineRule="auto"/>
              <w:jc w:val="both"/>
              <w:rPr>
                <w:rFonts w:ascii="Arial" w:hAnsi="Arial" w:cs="Arial"/>
              </w:rPr>
            </w:pPr>
            <w:r>
              <w:rPr>
                <w:rFonts w:ascii="Arial" w:hAnsi="Arial" w:cs="Arial"/>
              </w:rPr>
              <w:t>2</w:t>
            </w:r>
          </w:p>
        </w:tc>
        <w:tc>
          <w:tcPr>
            <w:tcW w:w="3072"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jc w:val="both"/>
              <w:rPr>
                <w:rFonts w:ascii="Arial" w:hAnsi="Arial" w:cs="Arial"/>
              </w:rPr>
            </w:pPr>
            <w:r>
              <w:rPr>
                <w:rFonts w:ascii="Arial" w:hAnsi="Arial" w:cs="Arial"/>
              </w:rPr>
              <w:t>Alat-alat makanan dalam keadaan baik dan bersih</w:t>
            </w:r>
          </w:p>
          <w:p w:rsidR="000B251E" w:rsidRPr="00442402" w:rsidRDefault="000B251E" w:rsidP="000B251E">
            <w:pPr>
              <w:spacing w:line="360" w:lineRule="auto"/>
              <w:jc w:val="both"/>
              <w:rPr>
                <w:rFonts w:ascii="Arial" w:hAnsi="Arial" w:cs="Arial"/>
              </w:rPr>
            </w:pPr>
            <w:r>
              <w:rPr>
                <w:rFonts w:ascii="Arial" w:hAnsi="Arial" w:cs="Arial"/>
              </w:rPr>
              <w:t>Permukaan alat yang langsung berhubungan dengan makanan terhindar dari pencemaran</w:t>
            </w:r>
          </w:p>
        </w:tc>
        <w:tc>
          <w:tcPr>
            <w:tcW w:w="1557"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rPr>
                <w:rFonts w:ascii="Arial" w:hAnsi="Arial" w:cs="Arial"/>
                <w:b/>
              </w:rPr>
            </w:pPr>
            <w:r w:rsidRPr="004B6C94">
              <w:rPr>
                <w:rFonts w:ascii="Arial" w:hAnsi="Arial" w:cs="Arial"/>
                <w:b/>
              </w:rPr>
              <w:t>√</w:t>
            </w:r>
          </w:p>
          <w:p w:rsidR="000B251E" w:rsidRDefault="000B251E" w:rsidP="000B251E">
            <w:pPr>
              <w:spacing w:line="360" w:lineRule="auto"/>
              <w:rPr>
                <w:rFonts w:ascii="Arial" w:hAnsi="Arial" w:cs="Arial"/>
                <w:b/>
              </w:rPr>
            </w:pPr>
          </w:p>
          <w:p w:rsidR="000B251E" w:rsidRDefault="000B251E" w:rsidP="000B251E">
            <w:pPr>
              <w:spacing w:line="360" w:lineRule="auto"/>
              <w:rPr>
                <w:rFonts w:ascii="Arial" w:hAnsi="Arial" w:cs="Arial"/>
                <w:b/>
              </w:rPr>
            </w:pPr>
            <w:r w:rsidRPr="004B6C94">
              <w:rPr>
                <w:rFonts w:ascii="Arial" w:hAnsi="Arial" w:cs="Arial"/>
                <w:b/>
              </w:rPr>
              <w:t>√</w:t>
            </w:r>
          </w:p>
          <w:p w:rsidR="000B251E" w:rsidRPr="004B6C94" w:rsidRDefault="000B251E" w:rsidP="000B251E">
            <w:pPr>
              <w:spacing w:line="360" w:lineRule="auto"/>
              <w:rPr>
                <w:rFonts w:ascii="Arial" w:hAnsi="Arial" w:cs="Arial"/>
                <w:b/>
              </w:rPr>
            </w:pPr>
          </w:p>
        </w:tc>
        <w:tc>
          <w:tcPr>
            <w:tcW w:w="851" w:type="dxa"/>
            <w:tcBorders>
              <w:left w:val="single" w:sz="4" w:space="0" w:color="FFFFFF" w:themeColor="background1"/>
              <w:bottom w:val="single" w:sz="4" w:space="0" w:color="FFFFFF" w:themeColor="background1"/>
              <w:right w:val="single" w:sz="4" w:space="0" w:color="FFFFFF" w:themeColor="background1"/>
            </w:tcBorders>
          </w:tcPr>
          <w:p w:rsidR="000B251E" w:rsidRDefault="000B251E" w:rsidP="000B251E">
            <w:pPr>
              <w:spacing w:line="360" w:lineRule="auto"/>
              <w:rPr>
                <w:rFonts w:ascii="Arial" w:hAnsi="Arial" w:cs="Arial"/>
                <w:b/>
              </w:rPr>
            </w:pPr>
          </w:p>
          <w:p w:rsidR="000B251E" w:rsidRDefault="000B251E" w:rsidP="000B251E">
            <w:pPr>
              <w:spacing w:line="360" w:lineRule="auto"/>
              <w:rPr>
                <w:rFonts w:ascii="Arial" w:hAnsi="Arial" w:cs="Arial"/>
              </w:rPr>
            </w:pPr>
          </w:p>
          <w:p w:rsidR="000B251E" w:rsidRPr="00D952CD" w:rsidRDefault="000B251E" w:rsidP="000B251E">
            <w:pPr>
              <w:spacing w:line="360" w:lineRule="auto"/>
              <w:rPr>
                <w:rFonts w:ascii="Arial" w:hAnsi="Arial" w:cs="Arial"/>
              </w:rPr>
            </w:pPr>
          </w:p>
        </w:tc>
      </w:tr>
      <w:tr w:rsidR="000B251E" w:rsidRPr="00442402" w:rsidTr="000B251E">
        <w:trPr>
          <w:trHeight w:val="332"/>
        </w:trPr>
        <w:tc>
          <w:tcPr>
            <w:tcW w:w="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3</w:t>
            </w:r>
          </w:p>
        </w:tc>
        <w:tc>
          <w:tcPr>
            <w:tcW w:w="3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 xml:space="preserve">Tenaga penyaji memiliki personal hygiene yang baik </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r w:rsidRPr="004B6C94">
              <w:rPr>
                <w:rFonts w:ascii="Arial" w:hAnsi="Arial" w:cs="Arial"/>
                <w:b/>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p>
        </w:tc>
      </w:tr>
      <w:tr w:rsidR="000B251E" w:rsidRPr="00442402" w:rsidTr="000B251E">
        <w:trPr>
          <w:trHeight w:val="332"/>
        </w:trPr>
        <w:tc>
          <w:tcPr>
            <w:tcW w:w="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4</w:t>
            </w:r>
          </w:p>
        </w:tc>
        <w:tc>
          <w:tcPr>
            <w:tcW w:w="3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jc w:val="both"/>
              <w:rPr>
                <w:rFonts w:ascii="Arial" w:hAnsi="Arial" w:cs="Arial"/>
              </w:rPr>
            </w:pPr>
            <w:r>
              <w:rPr>
                <w:rFonts w:ascii="Arial" w:hAnsi="Arial" w:cs="Arial"/>
              </w:rPr>
              <w:t>Makanan yang disajikan dalam kondisi baik</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r w:rsidRPr="004B6C94">
              <w:rPr>
                <w:rFonts w:ascii="Arial" w:hAnsi="Arial" w:cs="Arial"/>
                <w:b/>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251E" w:rsidRPr="00442402" w:rsidRDefault="000B251E" w:rsidP="000B251E">
            <w:pPr>
              <w:spacing w:line="360" w:lineRule="auto"/>
              <w:rPr>
                <w:rFonts w:ascii="Arial" w:hAnsi="Arial" w:cs="Arial"/>
              </w:rPr>
            </w:pPr>
          </w:p>
        </w:tc>
      </w:tr>
      <w:tr w:rsidR="000B251E" w:rsidRPr="00442402" w:rsidTr="000B251E">
        <w:trPr>
          <w:trHeight w:val="332"/>
        </w:trPr>
        <w:tc>
          <w:tcPr>
            <w:tcW w:w="58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jc w:val="both"/>
              <w:rPr>
                <w:rFonts w:ascii="Arial" w:hAnsi="Arial" w:cs="Arial"/>
              </w:rPr>
            </w:pPr>
          </w:p>
        </w:tc>
        <w:tc>
          <w:tcPr>
            <w:tcW w:w="307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jc w:val="both"/>
              <w:rPr>
                <w:rFonts w:ascii="Arial" w:hAnsi="Arial" w:cs="Arial"/>
              </w:rPr>
            </w:pPr>
          </w:p>
        </w:tc>
        <w:tc>
          <w:tcPr>
            <w:tcW w:w="155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rPr>
                <w:rFonts w:ascii="Arial" w:hAnsi="Arial" w:cs="Arial"/>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0B251E" w:rsidRPr="00442402" w:rsidRDefault="000B251E" w:rsidP="000B251E">
            <w:pPr>
              <w:spacing w:line="360" w:lineRule="auto"/>
              <w:rPr>
                <w:rFonts w:ascii="Arial" w:hAnsi="Arial" w:cs="Arial"/>
              </w:rPr>
            </w:pPr>
          </w:p>
        </w:tc>
      </w:tr>
      <w:tr w:rsidR="000B251E" w:rsidRPr="00442402" w:rsidTr="000B251E">
        <w:trPr>
          <w:trHeight w:val="332"/>
        </w:trPr>
        <w:tc>
          <w:tcPr>
            <w:tcW w:w="5211" w:type="dxa"/>
            <w:gridSpan w:val="3"/>
            <w:tcBorders>
              <w:top w:val="single" w:sz="4" w:space="0" w:color="auto"/>
              <w:left w:val="single" w:sz="4" w:space="0" w:color="FFFFFF" w:themeColor="background1"/>
              <w:right w:val="single" w:sz="4" w:space="0" w:color="FFFFFF" w:themeColor="background1"/>
            </w:tcBorders>
          </w:tcPr>
          <w:p w:rsidR="000B251E" w:rsidRPr="00C85B26" w:rsidRDefault="000B251E" w:rsidP="000B251E">
            <w:pPr>
              <w:spacing w:line="360" w:lineRule="auto"/>
              <w:jc w:val="both"/>
              <w:rPr>
                <w:rFonts w:ascii="Arial" w:hAnsi="Arial" w:cs="Arial"/>
                <w:b/>
              </w:rPr>
            </w:pPr>
            <w:r w:rsidRPr="00C85B26">
              <w:rPr>
                <w:rFonts w:ascii="Arial" w:hAnsi="Arial" w:cs="Arial"/>
                <w:b/>
              </w:rPr>
              <w:t>Total score yang memenuhi syarat = 4 objek</w:t>
            </w:r>
          </w:p>
        </w:tc>
        <w:tc>
          <w:tcPr>
            <w:tcW w:w="851" w:type="dxa"/>
            <w:tcBorders>
              <w:top w:val="single" w:sz="4" w:space="0" w:color="auto"/>
              <w:left w:val="single" w:sz="4" w:space="0" w:color="FFFFFF" w:themeColor="background1"/>
              <w:right w:val="nil"/>
            </w:tcBorders>
          </w:tcPr>
          <w:p w:rsidR="000B251E" w:rsidRPr="00442402" w:rsidRDefault="000B251E" w:rsidP="000B251E">
            <w:pPr>
              <w:spacing w:line="360" w:lineRule="auto"/>
              <w:jc w:val="both"/>
              <w:rPr>
                <w:rFonts w:ascii="Arial" w:hAnsi="Arial" w:cs="Arial"/>
              </w:rPr>
            </w:pPr>
          </w:p>
        </w:tc>
      </w:tr>
    </w:tbl>
    <w:p w:rsidR="00C96412" w:rsidRPr="000B251E" w:rsidRDefault="008B46AD" w:rsidP="000B251E">
      <w:pPr>
        <w:spacing w:line="360" w:lineRule="auto"/>
        <w:jc w:val="both"/>
        <w:rPr>
          <w:rFonts w:ascii="Arial" w:hAnsi="Arial" w:cs="Arial"/>
          <w:lang w:val="id-ID"/>
        </w:rPr>
      </w:pPr>
      <w:r>
        <w:rPr>
          <w:rFonts w:ascii="Arial" w:hAnsi="Arial" w:cs="Arial"/>
          <w:lang w:val="id-ID"/>
        </w:rPr>
        <w:br/>
      </w:r>
      <w:r>
        <w:rPr>
          <w:rFonts w:ascii="Arial" w:hAnsi="Arial" w:cs="Arial"/>
          <w:lang w:val="id-ID"/>
        </w:rPr>
        <w:tab/>
      </w:r>
      <w:r w:rsidR="000B251E">
        <w:rPr>
          <w:rFonts w:ascii="Arial" w:hAnsi="Arial" w:cs="Arial"/>
        </w:rPr>
        <w:t xml:space="preserve">Berdasarkan tabel diatas dapat diketahui bahwa </w:t>
      </w:r>
      <w:r w:rsidR="000B251E" w:rsidRPr="002A3584">
        <w:rPr>
          <w:rFonts w:ascii="Arial" w:hAnsi="Arial" w:cs="Arial"/>
        </w:rPr>
        <w:t>Penyajian Makanan</w:t>
      </w:r>
      <w:r w:rsidR="000B251E">
        <w:rPr>
          <w:rFonts w:ascii="Arial" w:hAnsi="Arial" w:cs="Arial"/>
        </w:rPr>
        <w:t xml:space="preserve">di </w:t>
      </w:r>
      <w:r w:rsidR="000B251E" w:rsidRPr="007C5585">
        <w:rPr>
          <w:rFonts w:ascii="Arial" w:hAnsi="Arial" w:cs="Arial"/>
        </w:rPr>
        <w:t>UPT Pelayanan Sosial Anak Dinas Sosial Kabanjahe</w:t>
      </w:r>
      <w:r w:rsidR="000B251E">
        <w:rPr>
          <w:rFonts w:ascii="Arial" w:hAnsi="Arial" w:cs="Arial"/>
        </w:rPr>
        <w:t xml:space="preserve"> yang diperiksa sebanyak 4 objek,yang menyatakan “Memenuhi syarat” sebanyak 4 objek (100%) dan yang jadi pada </w:t>
      </w:r>
      <w:r w:rsidR="000B251E" w:rsidRPr="002A3584">
        <w:rPr>
          <w:rFonts w:ascii="Arial" w:hAnsi="Arial" w:cs="Arial"/>
        </w:rPr>
        <w:t xml:space="preserve">Penyajian Makanan </w:t>
      </w:r>
      <w:r w:rsidR="000B251E">
        <w:rPr>
          <w:rFonts w:ascii="Arial" w:hAnsi="Arial" w:cs="Arial"/>
        </w:rPr>
        <w:t xml:space="preserve">di </w:t>
      </w:r>
      <w:r w:rsidR="000B251E" w:rsidRPr="007C5585">
        <w:rPr>
          <w:rFonts w:ascii="Arial" w:hAnsi="Arial" w:cs="Arial"/>
        </w:rPr>
        <w:t>UPT Pelayanan Sosial Anak Dinas Sosial Kabanjahe</w:t>
      </w:r>
      <w:r w:rsidR="000B251E">
        <w:rPr>
          <w:rFonts w:ascii="Arial" w:hAnsi="Arial" w:cs="Arial"/>
        </w:rPr>
        <w:t xml:space="preserve"> sudah memenuhi syarat kesehatan karena hasil penelitian dari objek telah diatas 70%.</w:t>
      </w:r>
    </w:p>
    <w:p w:rsidR="000B251E" w:rsidRDefault="000B251E" w:rsidP="000B251E">
      <w:pPr>
        <w:pStyle w:val="ListParagraph"/>
        <w:numPr>
          <w:ilvl w:val="0"/>
          <w:numId w:val="43"/>
        </w:numPr>
        <w:spacing w:line="360" w:lineRule="auto"/>
        <w:ind w:left="284" w:hanging="284"/>
        <w:jc w:val="both"/>
        <w:rPr>
          <w:rFonts w:ascii="Arial" w:hAnsi="Arial" w:cs="Arial"/>
          <w:b/>
        </w:rPr>
      </w:pPr>
      <w:r>
        <w:rPr>
          <w:rFonts w:ascii="Arial" w:hAnsi="Arial" w:cs="Arial"/>
          <w:b/>
        </w:rPr>
        <w:lastRenderedPageBreak/>
        <w:t xml:space="preserve">Pembahasan </w:t>
      </w:r>
    </w:p>
    <w:p w:rsidR="000B251E" w:rsidRPr="00CB61B2" w:rsidRDefault="000B251E" w:rsidP="00D2277D">
      <w:pPr>
        <w:pStyle w:val="ListParagraph"/>
        <w:numPr>
          <w:ilvl w:val="0"/>
          <w:numId w:val="59"/>
        </w:numPr>
        <w:spacing w:line="360" w:lineRule="auto"/>
        <w:ind w:left="426" w:hanging="284"/>
        <w:jc w:val="both"/>
        <w:rPr>
          <w:rFonts w:ascii="Arial" w:hAnsi="Arial" w:cs="Arial"/>
          <w:b/>
        </w:rPr>
      </w:pPr>
      <w:r w:rsidRPr="00CB61B2">
        <w:rPr>
          <w:rFonts w:ascii="Arial" w:hAnsi="Arial" w:cs="Arial"/>
          <w:b/>
        </w:rPr>
        <w:t>Pemilihan dan Pengamanan Bahan Makanan.</w:t>
      </w:r>
    </w:p>
    <w:p w:rsidR="000B251E" w:rsidRDefault="000B251E" w:rsidP="000B251E">
      <w:pPr>
        <w:spacing w:line="360" w:lineRule="auto"/>
        <w:jc w:val="both"/>
        <w:rPr>
          <w:rFonts w:ascii="Arial" w:hAnsi="Arial" w:cs="Arial"/>
        </w:rPr>
      </w:pPr>
      <w:r>
        <w:rPr>
          <w:rFonts w:ascii="Arial" w:hAnsi="Arial" w:cs="Arial"/>
          <w:b/>
        </w:rPr>
        <w:tab/>
      </w:r>
      <w:proofErr w:type="gramStart"/>
      <w:r>
        <w:rPr>
          <w:rFonts w:ascii="Arial" w:hAnsi="Arial" w:cs="Arial"/>
        </w:rPr>
        <w:t xml:space="preserve">Pemilihan dan pengamanan bahan makanan di </w:t>
      </w:r>
      <w:r w:rsidRPr="007C5585">
        <w:rPr>
          <w:rFonts w:ascii="Arial" w:hAnsi="Arial" w:cs="Arial"/>
        </w:rPr>
        <w:t>UPT Pelayanan Sosial Anak Dinas Sosial Kabanjahe</w:t>
      </w:r>
      <w:r>
        <w:rPr>
          <w:rFonts w:ascii="Arial" w:hAnsi="Arial" w:cs="Arial"/>
        </w:rPr>
        <w:t xml:space="preserve"> dilakukan dengan baik memenuhi syarat dalam pengamanan bahan makanan “tidak terhindar dari serangga dan binatang pengganggu” yang berasal dari tempat pengamanan yang tbersih.</w:t>
      </w:r>
      <w:proofErr w:type="gramEnd"/>
      <w:r>
        <w:rPr>
          <w:rFonts w:ascii="Arial" w:hAnsi="Arial" w:cs="Arial"/>
        </w:rPr>
        <w:t xml:space="preserve"> Sebaiknya tempat pengamanan bahan makanan selalu</w:t>
      </w:r>
      <w:r w:rsidR="00D507BC">
        <w:rPr>
          <w:rFonts w:ascii="Arial" w:hAnsi="Arial" w:cs="Arial"/>
        </w:rPr>
        <w:t xml:space="preserve"> dipertahankan </w:t>
      </w:r>
      <w:proofErr w:type="gramStart"/>
      <w:r w:rsidR="00D507BC">
        <w:rPr>
          <w:rFonts w:ascii="Arial" w:hAnsi="Arial" w:cs="Arial"/>
        </w:rPr>
        <w:t xml:space="preserve">dan </w:t>
      </w:r>
      <w:r>
        <w:rPr>
          <w:rFonts w:ascii="Arial" w:hAnsi="Arial" w:cs="Arial"/>
        </w:rPr>
        <w:t xml:space="preserve"> terpelihara</w:t>
      </w:r>
      <w:proofErr w:type="gramEnd"/>
      <w:r>
        <w:rPr>
          <w:rFonts w:ascii="Arial" w:hAnsi="Arial" w:cs="Arial"/>
        </w:rPr>
        <w:t xml:space="preserve"> dalam keadaan yang bersih sehingga tidak tercemar dari serangga tersebut.</w:t>
      </w:r>
    </w:p>
    <w:p w:rsidR="000B251E" w:rsidRDefault="000B251E" w:rsidP="000B251E">
      <w:pPr>
        <w:spacing w:line="360" w:lineRule="auto"/>
        <w:ind w:firstLine="720"/>
        <w:jc w:val="both"/>
        <w:rPr>
          <w:rFonts w:ascii="Arial" w:hAnsi="Arial" w:cs="Arial"/>
        </w:rPr>
      </w:pPr>
      <w:r>
        <w:rPr>
          <w:rFonts w:ascii="Arial" w:hAnsi="Arial" w:cs="Arial"/>
        </w:rPr>
        <w:t xml:space="preserve">Bahan makanan yang dikelola oleh penjamah makanan di </w:t>
      </w:r>
      <w:r w:rsidRPr="007C5585">
        <w:rPr>
          <w:rFonts w:ascii="Arial" w:hAnsi="Arial" w:cs="Arial"/>
        </w:rPr>
        <w:t>UPT Pelayanan Sosial Anak Dinas Sosial Kabanjahe</w:t>
      </w:r>
      <w:r>
        <w:rPr>
          <w:rFonts w:ascii="Arial" w:hAnsi="Arial" w:cs="Arial"/>
        </w:rPr>
        <w:t xml:space="preserve"> bahwa makanan tersebut telah terhindar dari pencemaran, </w:t>
      </w:r>
      <w:proofErr w:type="gramStart"/>
      <w:r>
        <w:rPr>
          <w:rFonts w:ascii="Arial" w:hAnsi="Arial" w:cs="Arial"/>
        </w:rPr>
        <w:t>serangga  dan</w:t>
      </w:r>
      <w:proofErr w:type="gramEnd"/>
      <w:r>
        <w:rPr>
          <w:rFonts w:ascii="Arial" w:hAnsi="Arial" w:cs="Arial"/>
        </w:rPr>
        <w:t xml:space="preserve"> jika ada bahan makanan tercemar maka penjamah makanan akan membuangnya. </w:t>
      </w:r>
      <w:proofErr w:type="gramStart"/>
      <w:r>
        <w:rPr>
          <w:rFonts w:ascii="Arial" w:hAnsi="Arial" w:cs="Arial"/>
        </w:rPr>
        <w:t>Saat pembelian di pasar bahan makanan dipilih dengan berkualitas dan kesegarannya, ada juga sumber dari bahan makanan dari masyarakat sekitar tetapi tetap sebelum diolah slalu diperhatikan bahwa makanan terhindar dari sumber pencemaran lainnya.</w:t>
      </w:r>
      <w:proofErr w:type="gramEnd"/>
      <w:r>
        <w:rPr>
          <w:rFonts w:ascii="Arial" w:hAnsi="Arial" w:cs="Arial"/>
        </w:rPr>
        <w:t xml:space="preserve"> </w:t>
      </w:r>
    </w:p>
    <w:p w:rsidR="000B251E" w:rsidRDefault="000B251E" w:rsidP="000B251E">
      <w:pPr>
        <w:spacing w:line="360" w:lineRule="auto"/>
        <w:ind w:firstLine="720"/>
        <w:jc w:val="both"/>
        <w:rPr>
          <w:rFonts w:ascii="Arial" w:hAnsi="Arial" w:cs="Arial"/>
        </w:rPr>
      </w:pPr>
      <w:proofErr w:type="gramStart"/>
      <w:r>
        <w:rPr>
          <w:rFonts w:ascii="Arial" w:hAnsi="Arial" w:cs="Arial"/>
        </w:rPr>
        <w:t>Bahan makanan yang berasal dari sumber yang resmi dan terdaftar pada Depkes RI yaitu seperti bumbu-bumbu dapur yang mudah disimpan dalam beberapa hari kedepan dan disimpan kedalam kulkas.</w:t>
      </w:r>
      <w:proofErr w:type="gramEnd"/>
    </w:p>
    <w:p w:rsidR="000B251E" w:rsidRDefault="000B251E" w:rsidP="000B251E">
      <w:pPr>
        <w:spacing w:line="360" w:lineRule="auto"/>
        <w:ind w:firstLine="720"/>
        <w:jc w:val="both"/>
        <w:rPr>
          <w:rFonts w:ascii="Arial" w:hAnsi="Arial" w:cs="Arial"/>
        </w:rPr>
      </w:pPr>
      <w:r>
        <w:rPr>
          <w:rFonts w:ascii="Arial" w:hAnsi="Arial" w:cs="Arial"/>
        </w:rPr>
        <w:t>Bahan makanan yang belom diolah pada hari itu disimpan pada kulkas penyimp</w:t>
      </w:r>
      <w:r w:rsidR="00D507BC">
        <w:rPr>
          <w:rFonts w:ascii="Arial" w:hAnsi="Arial" w:cs="Arial"/>
        </w:rPr>
        <w:t>an bahan makanan seperti sayur</w:t>
      </w:r>
      <w:proofErr w:type="gramStart"/>
      <w:r w:rsidR="00D507BC">
        <w:rPr>
          <w:rFonts w:ascii="Arial" w:hAnsi="Arial" w:cs="Arial"/>
        </w:rPr>
        <w:t>,t</w:t>
      </w:r>
      <w:r>
        <w:rPr>
          <w:rFonts w:ascii="Arial" w:hAnsi="Arial" w:cs="Arial"/>
        </w:rPr>
        <w:t>ahu</w:t>
      </w:r>
      <w:proofErr w:type="gramEnd"/>
      <w:r>
        <w:rPr>
          <w:rFonts w:ascii="Arial" w:hAnsi="Arial" w:cs="Arial"/>
        </w:rPr>
        <w:t xml:space="preserve"> dan lain-lain dan bahan makanan yang mudah membusuk tidak dibiarkan sampai bermalaman dan langsung diolah oleh penjamah makanan.</w:t>
      </w:r>
    </w:p>
    <w:p w:rsidR="000B251E" w:rsidRDefault="000B251E" w:rsidP="000B251E">
      <w:pPr>
        <w:spacing w:line="360" w:lineRule="auto"/>
        <w:jc w:val="both"/>
        <w:rPr>
          <w:rFonts w:ascii="Arial" w:hAnsi="Arial" w:cs="Arial"/>
          <w:lang w:val="id-ID"/>
        </w:rPr>
      </w:pPr>
      <w:r>
        <w:rPr>
          <w:rFonts w:ascii="Arial" w:hAnsi="Arial" w:cs="Arial"/>
        </w:rPr>
        <w:tab/>
        <w:t>Pada makanan dapat memberi pengaruh bagi kesehatan agar makanan dikonsumsi dengan baik terhindar dari oleh bibit penyakit seperti penyakit kolera</w:t>
      </w:r>
      <w:proofErr w:type="gramStart"/>
      <w:r>
        <w:rPr>
          <w:rFonts w:ascii="Arial" w:hAnsi="Arial" w:cs="Arial"/>
        </w:rPr>
        <w:t>,thypus</w:t>
      </w:r>
      <w:proofErr w:type="gramEnd"/>
      <w:r>
        <w:rPr>
          <w:rFonts w:ascii="Arial" w:hAnsi="Arial" w:cs="Arial"/>
        </w:rPr>
        <w:t xml:space="preserve">, disentri dan penyakit saluran pencernaan. Pemilihan bahan makanan merupakan salah satu dengan </w:t>
      </w:r>
      <w:proofErr w:type="gramStart"/>
      <w:r>
        <w:rPr>
          <w:rFonts w:ascii="Arial" w:hAnsi="Arial" w:cs="Arial"/>
        </w:rPr>
        <w:t>cara</w:t>
      </w:r>
      <w:proofErr w:type="gramEnd"/>
      <w:r>
        <w:rPr>
          <w:rFonts w:ascii="Arial" w:hAnsi="Arial" w:cs="Arial"/>
        </w:rPr>
        <w:t xml:space="preserve"> untuk menjga mutu (kualitas) pada bahan makanan yang akan di olah, sehingga pada makanan yang segar (tidak rusak/busuk) akan tidak dapat menimbulkan penyakit.</w:t>
      </w:r>
    </w:p>
    <w:p w:rsidR="006213F6" w:rsidRDefault="006213F6" w:rsidP="000B251E">
      <w:pPr>
        <w:spacing w:line="360" w:lineRule="auto"/>
        <w:jc w:val="both"/>
        <w:rPr>
          <w:rFonts w:ascii="Arial" w:hAnsi="Arial" w:cs="Arial"/>
        </w:rPr>
      </w:pPr>
    </w:p>
    <w:p w:rsidR="00D507BC" w:rsidRPr="00D507BC" w:rsidRDefault="00D507BC" w:rsidP="000B251E">
      <w:pPr>
        <w:spacing w:line="360" w:lineRule="auto"/>
        <w:jc w:val="both"/>
        <w:rPr>
          <w:rFonts w:ascii="Arial" w:hAnsi="Arial" w:cs="Arial"/>
        </w:rPr>
      </w:pPr>
    </w:p>
    <w:p w:rsidR="000B251E" w:rsidRPr="00CB61B2" w:rsidRDefault="000B251E" w:rsidP="00D2277D">
      <w:pPr>
        <w:pStyle w:val="ListParagraph"/>
        <w:numPr>
          <w:ilvl w:val="0"/>
          <w:numId w:val="59"/>
        </w:numPr>
        <w:spacing w:line="360" w:lineRule="auto"/>
        <w:ind w:left="284" w:hanging="284"/>
        <w:jc w:val="both"/>
        <w:rPr>
          <w:rFonts w:ascii="Arial" w:hAnsi="Arial" w:cs="Arial"/>
          <w:b/>
        </w:rPr>
      </w:pPr>
      <w:r w:rsidRPr="00CB61B2">
        <w:rPr>
          <w:rFonts w:ascii="Arial" w:hAnsi="Arial" w:cs="Arial"/>
          <w:b/>
        </w:rPr>
        <w:lastRenderedPageBreak/>
        <w:t>Pengumpulan dan Penyimpanan Bahan Makanan</w:t>
      </w:r>
    </w:p>
    <w:p w:rsidR="000B251E" w:rsidRPr="00D76C1E" w:rsidRDefault="000B251E" w:rsidP="000B251E">
      <w:pPr>
        <w:spacing w:line="360" w:lineRule="auto"/>
        <w:jc w:val="both"/>
        <w:rPr>
          <w:rFonts w:ascii="Arial" w:hAnsi="Arial" w:cs="Arial"/>
          <w:lang w:val="id-ID"/>
        </w:rPr>
      </w:pPr>
      <w:r>
        <w:rPr>
          <w:rFonts w:ascii="Arial" w:hAnsi="Arial" w:cs="Arial"/>
          <w:b/>
        </w:rPr>
        <w:tab/>
      </w:r>
      <w:r w:rsidR="00D76C1E">
        <w:rPr>
          <w:rFonts w:ascii="Arial" w:hAnsi="Arial" w:cs="Arial"/>
          <w:lang w:val="id-ID"/>
        </w:rPr>
        <w:t>P</w:t>
      </w:r>
      <w:r>
        <w:rPr>
          <w:rFonts w:ascii="Arial" w:hAnsi="Arial" w:cs="Arial"/>
        </w:rPr>
        <w:t xml:space="preserve">enyimpanan bahan makanan di </w:t>
      </w:r>
      <w:r w:rsidRPr="007C5585">
        <w:rPr>
          <w:rFonts w:ascii="Arial" w:hAnsi="Arial" w:cs="Arial"/>
        </w:rPr>
        <w:t>UPT Pelayanan Sosial Anak Dinas Sosial Kabanjahe</w:t>
      </w:r>
      <w:r w:rsidR="00D507BC">
        <w:rPr>
          <w:rFonts w:ascii="Arial" w:hAnsi="Arial" w:cs="Arial"/>
        </w:rPr>
        <w:t xml:space="preserve"> </w:t>
      </w:r>
      <w:r w:rsidR="00D76C1E">
        <w:rPr>
          <w:rFonts w:ascii="Arial" w:hAnsi="Arial" w:cs="Arial"/>
          <w:lang w:val="id-ID"/>
        </w:rPr>
        <w:t>ada beberapa yang tidak memenuhi syarat kesehatan yaitu “Bahan makanan terhindar dari kotoran debu dan bahan kimia, dan Bebas serangga dan tikus”</w:t>
      </w:r>
    </w:p>
    <w:p w:rsidR="000B251E" w:rsidRPr="00D76C1E" w:rsidRDefault="000B251E" w:rsidP="000B251E">
      <w:pPr>
        <w:spacing w:line="360" w:lineRule="auto"/>
        <w:jc w:val="both"/>
        <w:rPr>
          <w:rFonts w:ascii="Arial" w:hAnsi="Arial" w:cs="Arial"/>
          <w:lang w:val="id-ID"/>
        </w:rPr>
      </w:pPr>
      <w:r>
        <w:rPr>
          <w:rFonts w:ascii="Arial" w:hAnsi="Arial" w:cs="Arial"/>
        </w:rPr>
        <w:tab/>
      </w:r>
      <w:r w:rsidR="000960EE">
        <w:rPr>
          <w:rFonts w:ascii="Arial" w:hAnsi="Arial" w:cs="Arial"/>
        </w:rPr>
        <w:t>D</w:t>
      </w:r>
      <w:r w:rsidR="00D76C1E">
        <w:rPr>
          <w:rFonts w:ascii="Arial" w:hAnsi="Arial" w:cs="Arial"/>
          <w:lang w:val="id-ID"/>
        </w:rPr>
        <w:t>ampak dari beberapa pengumpulan dan penyimpanan bahan makanan yang tidak memenuhi syara</w:t>
      </w:r>
      <w:r w:rsidR="000960EE">
        <w:rPr>
          <w:rFonts w:ascii="Arial" w:hAnsi="Arial" w:cs="Arial"/>
          <w:lang w:val="id-ID"/>
        </w:rPr>
        <w:t>t kesehatan</w:t>
      </w:r>
      <w:r w:rsidR="000960EE">
        <w:rPr>
          <w:rFonts w:ascii="Arial" w:hAnsi="Arial" w:cs="Arial"/>
        </w:rPr>
        <w:t xml:space="preserve"> ada 2 objek yaitu </w:t>
      </w:r>
      <w:r w:rsidR="000960EE">
        <w:rPr>
          <w:rFonts w:ascii="Arial" w:hAnsi="Arial" w:cs="Arial"/>
          <w:lang w:val="id-ID"/>
        </w:rPr>
        <w:t>“Bahan makanan terhindar dari kotoran debu</w:t>
      </w:r>
      <w:r w:rsidR="000960EE">
        <w:rPr>
          <w:rFonts w:ascii="Arial" w:hAnsi="Arial" w:cs="Arial"/>
        </w:rPr>
        <w:t xml:space="preserve">” dampaknya; </w:t>
      </w:r>
      <w:r w:rsidR="00D76C1E">
        <w:rPr>
          <w:rFonts w:ascii="Arial" w:hAnsi="Arial" w:cs="Arial"/>
          <w:lang w:val="id-ID"/>
        </w:rPr>
        <w:t>timbulnya</w:t>
      </w:r>
      <w:r w:rsidR="00FB729B">
        <w:rPr>
          <w:rFonts w:ascii="Arial" w:hAnsi="Arial" w:cs="Arial"/>
          <w:lang w:val="id-ID"/>
        </w:rPr>
        <w:t xml:space="preserve"> bibit penyakit dari kotoran,zat kimia, serangga </w:t>
      </w:r>
      <w:r w:rsidR="000960EE">
        <w:rPr>
          <w:rFonts w:ascii="Arial" w:hAnsi="Arial" w:cs="Arial"/>
        </w:rPr>
        <w:t xml:space="preserve">beracun sehingga bahan makanan tersebut terkontaminasi jika tidak dicuci akan menimbulkan penyakit. </w:t>
      </w:r>
      <w:proofErr w:type="gramStart"/>
      <w:r w:rsidR="000960EE">
        <w:rPr>
          <w:rFonts w:ascii="Arial" w:hAnsi="Arial" w:cs="Arial"/>
        </w:rPr>
        <w:t>Dan yang tidak memenuhi syarat adalah “</w:t>
      </w:r>
      <w:r w:rsidR="000960EE">
        <w:rPr>
          <w:rFonts w:ascii="Arial" w:hAnsi="Arial" w:cs="Arial"/>
          <w:lang w:val="id-ID"/>
        </w:rPr>
        <w:t>Bebas serangga dan tikus”</w:t>
      </w:r>
      <w:r w:rsidR="000960EE">
        <w:rPr>
          <w:rFonts w:ascii="Arial" w:hAnsi="Arial" w:cs="Arial"/>
        </w:rPr>
        <w:t xml:space="preserve"> Dampakny; </w:t>
      </w:r>
      <w:r w:rsidR="00FB729B">
        <w:rPr>
          <w:rFonts w:ascii="Arial" w:hAnsi="Arial" w:cs="Arial"/>
          <w:lang w:val="id-ID"/>
        </w:rPr>
        <w:t>Penyakit yang ditimbulkan oleh tercemarnya suatu bahan makanan seperti penyakit m</w:t>
      </w:r>
      <w:r w:rsidR="000960EE">
        <w:rPr>
          <w:rFonts w:ascii="Arial" w:hAnsi="Arial" w:cs="Arial"/>
          <w:lang w:val="id-ID"/>
        </w:rPr>
        <w:t>enular,</w:t>
      </w:r>
      <w:r w:rsidR="00FB729B">
        <w:rPr>
          <w:rFonts w:ascii="Arial" w:hAnsi="Arial" w:cs="Arial"/>
          <w:lang w:val="id-ID"/>
        </w:rPr>
        <w:t xml:space="preserve"> disentri, diare dan salmonella.</w:t>
      </w:r>
      <w:proofErr w:type="gramEnd"/>
    </w:p>
    <w:p w:rsidR="000B251E" w:rsidRDefault="000B251E" w:rsidP="000B251E">
      <w:pPr>
        <w:spacing w:line="360" w:lineRule="auto"/>
        <w:ind w:firstLine="720"/>
        <w:jc w:val="both"/>
        <w:rPr>
          <w:rFonts w:ascii="Arial" w:hAnsi="Arial" w:cs="Arial"/>
        </w:rPr>
      </w:pPr>
      <w:r>
        <w:rPr>
          <w:rFonts w:ascii="Arial" w:hAnsi="Arial" w:cs="Arial"/>
        </w:rPr>
        <w:t xml:space="preserve">Pengumpulan bahan makanan di </w:t>
      </w:r>
      <w:r w:rsidR="00FB729B">
        <w:rPr>
          <w:rFonts w:ascii="Arial" w:hAnsi="Arial" w:cs="Arial"/>
        </w:rPr>
        <w:t>UPT</w:t>
      </w:r>
      <w:r w:rsidR="00FB729B">
        <w:rPr>
          <w:rFonts w:ascii="Arial" w:hAnsi="Arial" w:cs="Arial"/>
          <w:lang w:val="id-ID"/>
        </w:rPr>
        <w:t>.</w:t>
      </w:r>
      <w:r w:rsidRPr="007C5585">
        <w:rPr>
          <w:rFonts w:ascii="Arial" w:hAnsi="Arial" w:cs="Arial"/>
        </w:rPr>
        <w:t>Pelayanan Sosial Anak Dinas Sosial Kabanjahe</w:t>
      </w:r>
      <w:r>
        <w:rPr>
          <w:rFonts w:ascii="Arial" w:hAnsi="Arial" w:cs="Arial"/>
        </w:rPr>
        <w:t xml:space="preserve"> belum memenuhi persyaratan kesehatan yaitu “Bahan makanan tidak terhindar dari pengotoran dari debu dan bebas dari serangga dan tikus” Sebaiknya tempat penyimpanan bahan makanan diperhatikan agar terpelihara dengan berih dan baik,  dan rak penyimpanan bahan makanan disimpa</w:t>
      </w:r>
      <w:r w:rsidR="00FB729B">
        <w:rPr>
          <w:rFonts w:ascii="Arial" w:hAnsi="Arial" w:cs="Arial"/>
          <w:lang w:val="id-ID"/>
        </w:rPr>
        <w:t>n</w:t>
      </w:r>
      <w:r>
        <w:rPr>
          <w:rFonts w:ascii="Arial" w:hAnsi="Arial" w:cs="Arial"/>
        </w:rPr>
        <w:t xml:space="preserve"> di rak dengan rapi tetapi kurang bersih. Sebaiknya kebersihan gudang atau rak bahan makanan dapa</w:t>
      </w:r>
      <w:r w:rsidR="00FB729B">
        <w:rPr>
          <w:rFonts w:ascii="Arial" w:hAnsi="Arial" w:cs="Arial"/>
          <w:lang w:val="id-ID"/>
        </w:rPr>
        <w:t>t</w:t>
      </w:r>
      <w:r>
        <w:rPr>
          <w:rFonts w:ascii="Arial" w:hAnsi="Arial" w:cs="Arial"/>
        </w:rPr>
        <w:t xml:space="preserve"> diperhatikan agar dapat terhindar adanya terkontaminasi bibit penyakit yang menular yaitu adapun syarat-syarat gudang yang baik adalah;</w:t>
      </w:r>
    </w:p>
    <w:p w:rsidR="000B251E" w:rsidRDefault="000B251E" w:rsidP="000B251E">
      <w:pPr>
        <w:pStyle w:val="ListParagraph"/>
        <w:numPr>
          <w:ilvl w:val="0"/>
          <w:numId w:val="49"/>
        </w:numPr>
        <w:spacing w:line="360" w:lineRule="auto"/>
        <w:ind w:left="284" w:hanging="284"/>
        <w:jc w:val="both"/>
        <w:rPr>
          <w:rFonts w:ascii="Arial" w:hAnsi="Arial" w:cs="Arial"/>
        </w:rPr>
      </w:pPr>
      <w:r>
        <w:rPr>
          <w:rFonts w:ascii="Arial" w:hAnsi="Arial" w:cs="Arial"/>
        </w:rPr>
        <w:t>Gudang harus rapat dan tertutup dari serangga dan tikus</w:t>
      </w:r>
    </w:p>
    <w:p w:rsidR="000B251E" w:rsidRDefault="000B251E" w:rsidP="000B251E">
      <w:pPr>
        <w:pStyle w:val="ListParagraph"/>
        <w:numPr>
          <w:ilvl w:val="0"/>
          <w:numId w:val="49"/>
        </w:numPr>
        <w:spacing w:line="360" w:lineRule="auto"/>
        <w:ind w:left="284" w:hanging="284"/>
        <w:jc w:val="both"/>
        <w:rPr>
          <w:rFonts w:ascii="Arial" w:hAnsi="Arial" w:cs="Arial"/>
        </w:rPr>
      </w:pPr>
      <w:r>
        <w:rPr>
          <w:rFonts w:ascii="Arial" w:hAnsi="Arial" w:cs="Arial"/>
        </w:rPr>
        <w:t>Tinggi rak dan tempat barang dari permukaan lantai minimal setinggi 30 cm dengan tujuan tidak untuk tempat bersarangnya serangga dan tikus, agar tidak lembab sehingga tidak menimbulkan timbulnya jamur yang dapat merusak bahan makanan dan, agar rak tersebut dapat mempunyai kolong sehingga dapat mudah dibersihkan.</w:t>
      </w:r>
    </w:p>
    <w:p w:rsidR="000B251E" w:rsidRDefault="000B251E" w:rsidP="000B251E">
      <w:pPr>
        <w:pStyle w:val="ListParagraph"/>
        <w:spacing w:line="360" w:lineRule="auto"/>
        <w:ind w:left="284"/>
        <w:jc w:val="both"/>
        <w:rPr>
          <w:rFonts w:ascii="Arial" w:hAnsi="Arial" w:cs="Arial"/>
          <w:lang w:val="id-ID"/>
        </w:rPr>
      </w:pPr>
    </w:p>
    <w:p w:rsidR="006134AD" w:rsidRDefault="006134AD" w:rsidP="000960EE">
      <w:pPr>
        <w:spacing w:line="360" w:lineRule="auto"/>
        <w:jc w:val="both"/>
        <w:rPr>
          <w:rFonts w:ascii="Arial" w:hAnsi="Arial" w:cs="Arial"/>
        </w:rPr>
      </w:pPr>
    </w:p>
    <w:p w:rsidR="000960EE" w:rsidRPr="000960EE" w:rsidRDefault="000960EE" w:rsidP="000960EE">
      <w:pPr>
        <w:spacing w:line="360" w:lineRule="auto"/>
        <w:jc w:val="both"/>
        <w:rPr>
          <w:rFonts w:ascii="Arial" w:hAnsi="Arial" w:cs="Arial"/>
        </w:rPr>
      </w:pPr>
    </w:p>
    <w:p w:rsidR="000B251E" w:rsidRDefault="000B251E" w:rsidP="00D2277D">
      <w:pPr>
        <w:pStyle w:val="ListParagraph"/>
        <w:numPr>
          <w:ilvl w:val="0"/>
          <w:numId w:val="59"/>
        </w:numPr>
        <w:spacing w:line="360" w:lineRule="auto"/>
        <w:ind w:left="284" w:hanging="284"/>
        <w:jc w:val="both"/>
        <w:rPr>
          <w:rFonts w:ascii="Arial" w:hAnsi="Arial" w:cs="Arial"/>
          <w:b/>
        </w:rPr>
      </w:pPr>
      <w:r w:rsidRPr="00CB61B2">
        <w:rPr>
          <w:rFonts w:ascii="Arial" w:hAnsi="Arial" w:cs="Arial"/>
          <w:b/>
        </w:rPr>
        <w:lastRenderedPageBreak/>
        <w:t>Pengolahan Makanan</w:t>
      </w:r>
    </w:p>
    <w:p w:rsidR="000B251E" w:rsidRDefault="000B251E" w:rsidP="000B251E">
      <w:pPr>
        <w:pStyle w:val="ListParagraph"/>
        <w:numPr>
          <w:ilvl w:val="0"/>
          <w:numId w:val="47"/>
        </w:numPr>
        <w:spacing w:line="360" w:lineRule="auto"/>
        <w:ind w:left="284" w:hanging="284"/>
        <w:jc w:val="both"/>
        <w:rPr>
          <w:rFonts w:ascii="Arial" w:hAnsi="Arial" w:cs="Arial"/>
        </w:rPr>
      </w:pPr>
      <w:r>
        <w:rPr>
          <w:rFonts w:ascii="Arial" w:hAnsi="Arial" w:cs="Arial"/>
        </w:rPr>
        <w:t>Penjamah Makanan</w:t>
      </w:r>
    </w:p>
    <w:p w:rsidR="006134AD" w:rsidRPr="006134AD" w:rsidRDefault="000B251E" w:rsidP="006134AD">
      <w:pPr>
        <w:pStyle w:val="ListParagraph"/>
        <w:spacing w:line="360" w:lineRule="auto"/>
        <w:ind w:left="284"/>
        <w:jc w:val="both"/>
        <w:rPr>
          <w:rFonts w:ascii="Arial" w:hAnsi="Arial" w:cs="Arial"/>
          <w:lang w:val="id-ID"/>
        </w:rPr>
      </w:pPr>
      <w:proofErr w:type="gramStart"/>
      <w:r>
        <w:rPr>
          <w:rFonts w:ascii="Arial" w:hAnsi="Arial" w:cs="Arial"/>
        </w:rPr>
        <w:t xml:space="preserve">Jumlah penjamah makanan di </w:t>
      </w:r>
      <w:r w:rsidR="006134AD">
        <w:rPr>
          <w:rFonts w:ascii="Arial" w:hAnsi="Arial" w:cs="Arial"/>
        </w:rPr>
        <w:t>UPT</w:t>
      </w:r>
      <w:r w:rsidR="006134AD">
        <w:rPr>
          <w:rFonts w:ascii="Arial" w:hAnsi="Arial" w:cs="Arial"/>
          <w:lang w:val="id-ID"/>
        </w:rPr>
        <w:t>.</w:t>
      </w:r>
      <w:r w:rsidRPr="007C5585">
        <w:rPr>
          <w:rFonts w:ascii="Arial" w:hAnsi="Arial" w:cs="Arial"/>
        </w:rPr>
        <w:t>Pelayanan Sosial Anak Dinas Sosial Kabanjahe</w:t>
      </w:r>
      <w:r>
        <w:rPr>
          <w:rFonts w:ascii="Arial" w:hAnsi="Arial" w:cs="Arial"/>
        </w:rPr>
        <w:t xml:space="preserve"> adalah 2 (dua) orang petugas Penjamah makanan </w:t>
      </w:r>
      <w:r w:rsidR="006134AD">
        <w:rPr>
          <w:rFonts w:ascii="Arial" w:hAnsi="Arial" w:cs="Arial"/>
          <w:lang w:val="id-ID"/>
        </w:rPr>
        <w:t xml:space="preserve">yang </w:t>
      </w:r>
      <w:r>
        <w:rPr>
          <w:rFonts w:ascii="Arial" w:hAnsi="Arial" w:cs="Arial"/>
        </w:rPr>
        <w:t>dipekerjakan dan telah dipercaya untuk menangani semua aktivitas pengelohan makanan.</w:t>
      </w:r>
      <w:proofErr w:type="gramEnd"/>
      <w:r>
        <w:rPr>
          <w:rFonts w:ascii="Arial" w:hAnsi="Arial" w:cs="Arial"/>
        </w:rPr>
        <w:t xml:space="preserve"> </w:t>
      </w:r>
      <w:proofErr w:type="gramStart"/>
      <w:r>
        <w:rPr>
          <w:rFonts w:ascii="Arial" w:hAnsi="Arial" w:cs="Arial"/>
        </w:rPr>
        <w:t>Penjamah makanan tidak memiliki sertifikat kesehatan dan melakukan pemeriksaan kesehatan secara berkala.</w:t>
      </w:r>
      <w:proofErr w:type="gramEnd"/>
      <w:r>
        <w:rPr>
          <w:rFonts w:ascii="Arial" w:hAnsi="Arial" w:cs="Arial"/>
        </w:rPr>
        <w:t xml:space="preserve"> Penjamah makanan pada saat men</w:t>
      </w:r>
      <w:r w:rsidR="006134AD">
        <w:rPr>
          <w:rFonts w:ascii="Arial" w:hAnsi="Arial" w:cs="Arial"/>
        </w:rPr>
        <w:t xml:space="preserve">golah makanan tidak memakai </w:t>
      </w:r>
      <w:r w:rsidR="006134AD">
        <w:rPr>
          <w:rFonts w:ascii="Arial" w:hAnsi="Arial" w:cs="Arial"/>
          <w:lang w:val="id-ID"/>
        </w:rPr>
        <w:t>pakaian</w:t>
      </w:r>
      <w:r>
        <w:rPr>
          <w:rFonts w:ascii="Arial" w:hAnsi="Arial" w:cs="Arial"/>
        </w:rPr>
        <w:t xml:space="preserve"> kerja atau APD (Alat Pelindung Diri)</w:t>
      </w:r>
      <w:r w:rsidR="000960EE">
        <w:rPr>
          <w:rFonts w:ascii="Arial" w:hAnsi="Arial" w:cs="Arial"/>
        </w:rPr>
        <w:t xml:space="preserve"> </w:t>
      </w:r>
      <w:r>
        <w:rPr>
          <w:rFonts w:ascii="Arial" w:hAnsi="Arial" w:cs="Arial"/>
        </w:rPr>
        <w:t xml:space="preserve">disamping itu juga penjamah makanan yang sakit </w:t>
      </w:r>
      <w:proofErr w:type="gramStart"/>
      <w:r>
        <w:rPr>
          <w:rFonts w:ascii="Arial" w:hAnsi="Arial" w:cs="Arial"/>
        </w:rPr>
        <w:t>akan</w:t>
      </w:r>
      <w:proofErr w:type="gramEnd"/>
      <w:r>
        <w:rPr>
          <w:rFonts w:ascii="Arial" w:hAnsi="Arial" w:cs="Arial"/>
        </w:rPr>
        <w:t xml:space="preserve"> diistirahatkan dan tidak diperbolehkan menjamah makanan sampai dinyatakan sudah sembuh.</w:t>
      </w:r>
      <w:r w:rsidR="000960EE">
        <w:rPr>
          <w:rFonts w:ascii="Arial" w:hAnsi="Arial" w:cs="Arial"/>
          <w:lang w:val="id-ID"/>
        </w:rPr>
        <w:t xml:space="preserve"> Dampak yang </w:t>
      </w:r>
      <w:r w:rsidR="000960EE">
        <w:rPr>
          <w:rFonts w:ascii="Arial" w:hAnsi="Arial" w:cs="Arial"/>
        </w:rPr>
        <w:t xml:space="preserve">tidak memenuhi syarat </w:t>
      </w:r>
      <w:r w:rsidR="006134AD">
        <w:rPr>
          <w:rFonts w:ascii="Arial" w:hAnsi="Arial" w:cs="Arial"/>
          <w:lang w:val="id-ID"/>
        </w:rPr>
        <w:t>dalam pengaruh tidak memakai pakian kerja pada saat mengolah makanan seperti tidak memakai celemek dapat menimbulkan keringat dari badan atau kuman dari baju, tidak memakai topi (tutup kepala) dapat menimbulkan jatuhan rambut/kutu/lainnya bisa jadinya makan yang diolah akan terkontaminasi.</w:t>
      </w:r>
    </w:p>
    <w:p w:rsidR="000B251E" w:rsidRDefault="000B251E" w:rsidP="000B251E">
      <w:pPr>
        <w:spacing w:line="360" w:lineRule="auto"/>
        <w:ind w:firstLine="709"/>
        <w:jc w:val="both"/>
        <w:rPr>
          <w:rFonts w:ascii="Arial" w:hAnsi="Arial" w:cs="Arial"/>
        </w:rPr>
      </w:pPr>
      <w:r>
        <w:rPr>
          <w:rFonts w:ascii="Arial" w:hAnsi="Arial" w:cs="Arial"/>
        </w:rPr>
        <w:tab/>
        <w:t>Adapun untuk menghindari hal tersebut dapat diperhatikan dari hygiene perorangan bagi penjamah sebagai berikut:</w:t>
      </w:r>
    </w:p>
    <w:p w:rsidR="000B251E" w:rsidRDefault="000B251E" w:rsidP="00D2277D">
      <w:pPr>
        <w:pStyle w:val="ListParagraph"/>
        <w:numPr>
          <w:ilvl w:val="0"/>
          <w:numId w:val="50"/>
        </w:numPr>
        <w:spacing w:line="360" w:lineRule="auto"/>
        <w:ind w:left="709" w:hanging="283"/>
        <w:jc w:val="both"/>
        <w:rPr>
          <w:rFonts w:ascii="Arial" w:hAnsi="Arial" w:cs="Arial"/>
        </w:rPr>
      </w:pPr>
      <w:r>
        <w:rPr>
          <w:rFonts w:ascii="Arial" w:hAnsi="Arial" w:cs="Arial"/>
        </w:rPr>
        <w:t>Kebersihan pada panca indera (seperti mulut</w:t>
      </w:r>
      <w:proofErr w:type="gramStart"/>
      <w:r>
        <w:rPr>
          <w:rFonts w:ascii="Arial" w:hAnsi="Arial" w:cs="Arial"/>
        </w:rPr>
        <w:t>,hidung</w:t>
      </w:r>
      <w:proofErr w:type="gramEnd"/>
      <w:r>
        <w:rPr>
          <w:rFonts w:ascii="Arial" w:hAnsi="Arial" w:cs="Arial"/>
        </w:rPr>
        <w:t>, tenggorokan dan telinga) yang merupakan media timbulnya barmacam kuman.</w:t>
      </w:r>
    </w:p>
    <w:p w:rsidR="000B251E" w:rsidRDefault="000B251E" w:rsidP="00D2277D">
      <w:pPr>
        <w:pStyle w:val="ListParagraph"/>
        <w:numPr>
          <w:ilvl w:val="0"/>
          <w:numId w:val="50"/>
        </w:numPr>
        <w:spacing w:line="360" w:lineRule="auto"/>
        <w:ind w:left="709" w:hanging="283"/>
        <w:jc w:val="both"/>
        <w:rPr>
          <w:rFonts w:ascii="Arial" w:hAnsi="Arial" w:cs="Arial"/>
        </w:rPr>
      </w:pPr>
      <w:r>
        <w:rPr>
          <w:rFonts w:ascii="Arial" w:hAnsi="Arial" w:cs="Arial"/>
        </w:rPr>
        <w:t>Kebersihan kulit</w:t>
      </w:r>
    </w:p>
    <w:p w:rsidR="000B251E" w:rsidRDefault="000B251E" w:rsidP="00D2277D">
      <w:pPr>
        <w:pStyle w:val="ListParagraph"/>
        <w:numPr>
          <w:ilvl w:val="0"/>
          <w:numId w:val="50"/>
        </w:numPr>
        <w:spacing w:line="360" w:lineRule="auto"/>
        <w:ind w:left="709" w:hanging="283"/>
        <w:jc w:val="both"/>
        <w:rPr>
          <w:rFonts w:ascii="Arial" w:hAnsi="Arial" w:cs="Arial"/>
        </w:rPr>
      </w:pPr>
      <w:r>
        <w:rPr>
          <w:rFonts w:ascii="Arial" w:hAnsi="Arial" w:cs="Arial"/>
        </w:rPr>
        <w:t>Kebersihan rambut harus selalu dicuci, dan sewaktu pada saat mengolah makanan dianjurkan memakai tutup kepala (topi)</w:t>
      </w:r>
    </w:p>
    <w:p w:rsidR="000B251E" w:rsidRDefault="000B251E" w:rsidP="00D2277D">
      <w:pPr>
        <w:pStyle w:val="ListParagraph"/>
        <w:numPr>
          <w:ilvl w:val="0"/>
          <w:numId w:val="50"/>
        </w:numPr>
        <w:spacing w:line="360" w:lineRule="auto"/>
        <w:ind w:left="709" w:hanging="283"/>
        <w:jc w:val="both"/>
        <w:rPr>
          <w:rFonts w:ascii="Arial" w:hAnsi="Arial" w:cs="Arial"/>
        </w:rPr>
      </w:pPr>
      <w:r>
        <w:rPr>
          <w:rFonts w:ascii="Arial" w:hAnsi="Arial" w:cs="Arial"/>
        </w:rPr>
        <w:t>Kebersihan pakaian kerja selama mengolah makanan</w:t>
      </w:r>
    </w:p>
    <w:p w:rsidR="000B251E" w:rsidRDefault="000B251E" w:rsidP="00D2277D">
      <w:pPr>
        <w:pStyle w:val="ListParagraph"/>
        <w:numPr>
          <w:ilvl w:val="0"/>
          <w:numId w:val="50"/>
        </w:numPr>
        <w:spacing w:line="360" w:lineRule="auto"/>
        <w:ind w:left="709" w:hanging="283"/>
        <w:jc w:val="both"/>
        <w:rPr>
          <w:rFonts w:ascii="Arial" w:hAnsi="Arial" w:cs="Arial"/>
        </w:rPr>
      </w:pPr>
      <w:r>
        <w:rPr>
          <w:rFonts w:ascii="Arial" w:hAnsi="Arial" w:cs="Arial"/>
        </w:rPr>
        <w:t>Harus berbadan sehat dan memiliki kartu sehat</w:t>
      </w:r>
    </w:p>
    <w:p w:rsidR="000B251E" w:rsidRDefault="000B251E" w:rsidP="00D2277D">
      <w:pPr>
        <w:pStyle w:val="ListParagraph"/>
        <w:numPr>
          <w:ilvl w:val="0"/>
          <w:numId w:val="50"/>
        </w:numPr>
        <w:spacing w:line="360" w:lineRule="auto"/>
        <w:ind w:left="709" w:hanging="283"/>
        <w:jc w:val="both"/>
        <w:rPr>
          <w:rFonts w:ascii="Arial" w:hAnsi="Arial" w:cs="Arial"/>
        </w:rPr>
      </w:pPr>
      <w:r>
        <w:rPr>
          <w:rFonts w:ascii="Arial" w:hAnsi="Arial" w:cs="Arial"/>
        </w:rPr>
        <w:t>Memiliki pengetahuan tentang hygiene dan sanitasi makanan.</w:t>
      </w:r>
    </w:p>
    <w:p w:rsidR="000B251E" w:rsidRDefault="000B251E" w:rsidP="000B251E">
      <w:pPr>
        <w:spacing w:line="360" w:lineRule="auto"/>
        <w:jc w:val="both"/>
        <w:rPr>
          <w:rFonts w:ascii="Arial" w:hAnsi="Arial" w:cs="Arial"/>
        </w:rPr>
      </w:pPr>
      <w:r>
        <w:rPr>
          <w:rFonts w:ascii="Arial" w:hAnsi="Arial" w:cs="Arial"/>
        </w:rPr>
        <w:t>Menurut Keputusan Menteri Kesehatan yang telah di tetapkan dalam persyaratan tenaga/karyawan pada pengolahan makanan adalah;</w:t>
      </w:r>
    </w:p>
    <w:p w:rsidR="000B251E" w:rsidRDefault="000B251E" w:rsidP="00D2277D">
      <w:pPr>
        <w:pStyle w:val="ListParagraph"/>
        <w:numPr>
          <w:ilvl w:val="0"/>
          <w:numId w:val="51"/>
        </w:numPr>
        <w:spacing w:line="360" w:lineRule="auto"/>
        <w:jc w:val="both"/>
        <w:rPr>
          <w:rFonts w:ascii="Arial" w:hAnsi="Arial" w:cs="Arial"/>
        </w:rPr>
      </w:pPr>
      <w:r>
        <w:rPr>
          <w:rFonts w:ascii="Arial" w:hAnsi="Arial" w:cs="Arial"/>
        </w:rPr>
        <w:t>Memiliki sertifikat hygiene sanitasi makanan</w:t>
      </w:r>
    </w:p>
    <w:p w:rsidR="000B251E" w:rsidRDefault="000B251E" w:rsidP="00D2277D">
      <w:pPr>
        <w:pStyle w:val="ListParagraph"/>
        <w:numPr>
          <w:ilvl w:val="0"/>
          <w:numId w:val="51"/>
        </w:numPr>
        <w:spacing w:line="360" w:lineRule="auto"/>
        <w:jc w:val="both"/>
        <w:rPr>
          <w:rFonts w:ascii="Arial" w:hAnsi="Arial" w:cs="Arial"/>
        </w:rPr>
      </w:pPr>
      <w:r>
        <w:rPr>
          <w:rFonts w:ascii="Arial" w:hAnsi="Arial" w:cs="Arial"/>
        </w:rPr>
        <w:t>Berbadan sehat dan dibuktikan keterangan surat kesehatan dar dokter</w:t>
      </w:r>
    </w:p>
    <w:p w:rsidR="000B251E" w:rsidRDefault="000B251E" w:rsidP="00D2277D">
      <w:pPr>
        <w:pStyle w:val="ListParagraph"/>
        <w:numPr>
          <w:ilvl w:val="0"/>
          <w:numId w:val="51"/>
        </w:numPr>
        <w:spacing w:line="360" w:lineRule="auto"/>
        <w:jc w:val="both"/>
        <w:rPr>
          <w:rFonts w:ascii="Arial" w:hAnsi="Arial" w:cs="Arial"/>
        </w:rPr>
      </w:pPr>
      <w:r>
        <w:rPr>
          <w:rFonts w:ascii="Arial" w:hAnsi="Arial" w:cs="Arial"/>
        </w:rPr>
        <w:t>Tidak mengidap penyakit menular seperti kolera, disentry dan TBC atau penyakit lainnya.</w:t>
      </w:r>
    </w:p>
    <w:p w:rsidR="000B251E" w:rsidRPr="006213F6" w:rsidRDefault="000B251E" w:rsidP="00D2277D">
      <w:pPr>
        <w:pStyle w:val="ListParagraph"/>
        <w:numPr>
          <w:ilvl w:val="0"/>
          <w:numId w:val="51"/>
        </w:numPr>
        <w:spacing w:line="360" w:lineRule="auto"/>
        <w:jc w:val="both"/>
        <w:rPr>
          <w:rFonts w:ascii="Arial" w:hAnsi="Arial" w:cs="Arial"/>
        </w:rPr>
      </w:pPr>
      <w:r>
        <w:rPr>
          <w:rFonts w:ascii="Arial" w:hAnsi="Arial" w:cs="Arial"/>
        </w:rPr>
        <w:t>Setiap karyawan harus memiliki buku pemeriksaan kesehatan.</w:t>
      </w:r>
    </w:p>
    <w:p w:rsidR="000B251E" w:rsidRDefault="000B251E" w:rsidP="000B251E">
      <w:pPr>
        <w:pStyle w:val="ListParagraph"/>
        <w:numPr>
          <w:ilvl w:val="0"/>
          <w:numId w:val="47"/>
        </w:numPr>
        <w:spacing w:line="360" w:lineRule="auto"/>
        <w:ind w:left="284" w:hanging="284"/>
        <w:jc w:val="both"/>
        <w:rPr>
          <w:rFonts w:ascii="Arial" w:hAnsi="Arial" w:cs="Arial"/>
        </w:rPr>
      </w:pPr>
      <w:r>
        <w:rPr>
          <w:rFonts w:ascii="Arial" w:hAnsi="Arial" w:cs="Arial"/>
        </w:rPr>
        <w:lastRenderedPageBreak/>
        <w:t xml:space="preserve">Cara Pengolahan Makanan </w:t>
      </w:r>
    </w:p>
    <w:p w:rsidR="000B251E" w:rsidRDefault="000B251E" w:rsidP="000B251E">
      <w:pPr>
        <w:pStyle w:val="ListParagraph"/>
        <w:spacing w:line="360" w:lineRule="auto"/>
        <w:ind w:left="284" w:firstLine="436"/>
        <w:jc w:val="both"/>
        <w:rPr>
          <w:rFonts w:ascii="Arial" w:hAnsi="Arial" w:cs="Arial"/>
        </w:rPr>
      </w:pPr>
      <w:r>
        <w:rPr>
          <w:rFonts w:ascii="Arial" w:hAnsi="Arial" w:cs="Arial"/>
        </w:rPr>
        <w:t xml:space="preserve">Cara Pengolahan Makanan di </w:t>
      </w:r>
      <w:r w:rsidRPr="007C5585">
        <w:rPr>
          <w:rFonts w:ascii="Arial" w:hAnsi="Arial" w:cs="Arial"/>
        </w:rPr>
        <w:t>UPT Pelayanan Sosial Anak Dinas Sosial Kabanjahe</w:t>
      </w:r>
      <w:r>
        <w:rPr>
          <w:rFonts w:ascii="Arial" w:hAnsi="Arial" w:cs="Arial"/>
        </w:rPr>
        <w:t xml:space="preserve"> sudah dikatakan dengan baik, terlihat dari </w:t>
      </w:r>
      <w:proofErr w:type="gramStart"/>
      <w:r>
        <w:rPr>
          <w:rFonts w:ascii="Arial" w:hAnsi="Arial" w:cs="Arial"/>
        </w:rPr>
        <w:t>cara</w:t>
      </w:r>
      <w:proofErr w:type="gramEnd"/>
      <w:r>
        <w:rPr>
          <w:rFonts w:ascii="Arial" w:hAnsi="Arial" w:cs="Arial"/>
        </w:rPr>
        <w:t xml:space="preserve"> mereka mencuci bahan makanan seperti daging dan sayur-sayuran dicuci sampai bersih dan pada saat proses memasak bahan makanan penjamah tetap menjaga kebersihan pada makanan.</w:t>
      </w:r>
    </w:p>
    <w:p w:rsidR="000B251E" w:rsidRDefault="000B251E" w:rsidP="000B251E">
      <w:pPr>
        <w:spacing w:line="360" w:lineRule="auto"/>
        <w:ind w:firstLine="720"/>
        <w:jc w:val="both"/>
        <w:rPr>
          <w:rFonts w:ascii="Arial" w:hAnsi="Arial" w:cs="Arial"/>
        </w:rPr>
      </w:pPr>
      <w:r>
        <w:rPr>
          <w:rFonts w:ascii="Arial" w:hAnsi="Arial" w:cs="Arial"/>
        </w:rPr>
        <w:t>Dalam pengolahan bahan makanan juga harus diperhatikan dengan kesegarannya jika bahan sudah mulai busuk maka bahan makanan harus dibuang karena dalam makanan yang busuk terdapat jamur, jamur bias dapat menghasilkan bahan kimia beracun yang disebut mikotoksin dan racun mikotoksin dapat menyebabkan penyakit dan bahkan kematian.</w:t>
      </w:r>
    </w:p>
    <w:p w:rsidR="000B251E" w:rsidRPr="002C7647" w:rsidRDefault="000B251E" w:rsidP="000B251E">
      <w:pPr>
        <w:spacing w:line="360" w:lineRule="auto"/>
        <w:ind w:firstLine="720"/>
        <w:jc w:val="both"/>
        <w:rPr>
          <w:rFonts w:ascii="Arial" w:hAnsi="Arial" w:cs="Arial"/>
          <w:i/>
        </w:rPr>
      </w:pPr>
      <w:r>
        <w:rPr>
          <w:rFonts w:ascii="Arial" w:hAnsi="Arial" w:cs="Arial"/>
        </w:rPr>
        <w:t xml:space="preserve">Pengolahan makanan dapat dilkukan dalam keadaan yang baik Karen saat melakukan pengolahan makanan penjamah makana mencuci semua bahan makanan yang diolah sebelum melakukan haruslah mencuci bahan makanan dengan menggunakan air bersih yang mengalir dan dapat membantu menyingkirkan dari tanah seperti </w:t>
      </w:r>
      <w:r w:rsidRPr="00AF257C">
        <w:rPr>
          <w:rFonts w:ascii="Arial" w:hAnsi="Arial" w:cs="Arial"/>
          <w:i/>
        </w:rPr>
        <w:t xml:space="preserve">E.coli </w:t>
      </w:r>
      <w:r w:rsidRPr="00AF257C">
        <w:rPr>
          <w:rFonts w:ascii="Arial" w:hAnsi="Arial" w:cs="Arial"/>
        </w:rPr>
        <w:t xml:space="preserve">dan </w:t>
      </w:r>
      <w:r w:rsidRPr="00AF257C">
        <w:rPr>
          <w:rFonts w:ascii="Arial" w:hAnsi="Arial" w:cs="Arial"/>
          <w:i/>
        </w:rPr>
        <w:t>Salmonella</w:t>
      </w:r>
      <w:r>
        <w:rPr>
          <w:rFonts w:ascii="Arial" w:hAnsi="Arial" w:cs="Arial"/>
          <w:i/>
        </w:rPr>
        <w:t>.</w:t>
      </w:r>
    </w:p>
    <w:p w:rsidR="000B251E" w:rsidRDefault="000B251E" w:rsidP="000B251E">
      <w:pPr>
        <w:pStyle w:val="ListParagraph"/>
        <w:numPr>
          <w:ilvl w:val="0"/>
          <w:numId w:val="47"/>
        </w:numPr>
        <w:spacing w:line="360" w:lineRule="auto"/>
        <w:ind w:left="284" w:hanging="284"/>
        <w:jc w:val="both"/>
        <w:rPr>
          <w:rFonts w:ascii="Arial" w:hAnsi="Arial" w:cs="Arial"/>
        </w:rPr>
      </w:pPr>
      <w:r>
        <w:rPr>
          <w:rFonts w:ascii="Arial" w:hAnsi="Arial" w:cs="Arial"/>
        </w:rPr>
        <w:t xml:space="preserve">Tempat Pengolahan Makanan </w:t>
      </w:r>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 xml:space="preserve">Lantai </w:t>
      </w:r>
    </w:p>
    <w:p w:rsidR="000B251E" w:rsidRPr="00C96412" w:rsidRDefault="000B251E" w:rsidP="00C96412">
      <w:pPr>
        <w:pStyle w:val="ListParagraph"/>
        <w:spacing w:line="360" w:lineRule="auto"/>
        <w:ind w:left="567"/>
        <w:jc w:val="both"/>
        <w:rPr>
          <w:rFonts w:ascii="Arial" w:hAnsi="Arial" w:cs="Arial"/>
          <w:lang w:val="id-ID"/>
        </w:rPr>
      </w:pPr>
      <w:r>
        <w:rPr>
          <w:rFonts w:ascii="Arial" w:hAnsi="Arial" w:cs="Arial"/>
        </w:rPr>
        <w:t>Lantai dapur kedap air dan dalam keadaan bersih tetapi saat dilakukan proses pengelolaan</w:t>
      </w:r>
      <w:proofErr w:type="gramStart"/>
      <w:r>
        <w:rPr>
          <w:rFonts w:ascii="Arial" w:hAnsi="Arial" w:cs="Arial"/>
        </w:rPr>
        <w:t>,lantai</w:t>
      </w:r>
      <w:proofErr w:type="gramEnd"/>
      <w:r>
        <w:rPr>
          <w:rFonts w:ascii="Arial" w:hAnsi="Arial" w:cs="Arial"/>
        </w:rPr>
        <w:t xml:space="preserve"> menjadi licin. </w:t>
      </w:r>
      <w:proofErr w:type="gramStart"/>
      <w:r>
        <w:rPr>
          <w:rFonts w:ascii="Arial" w:hAnsi="Arial" w:cs="Arial"/>
        </w:rPr>
        <w:t>Lantai setiap hari dibersihkan dengan desinfektan lantai setelah dilakukan pengelolaan makanan setiap harinya.</w:t>
      </w:r>
      <w:proofErr w:type="gramEnd"/>
      <w:r>
        <w:rPr>
          <w:rFonts w:ascii="Arial" w:hAnsi="Arial" w:cs="Arial"/>
        </w:rPr>
        <w:t xml:space="preserve"> </w:t>
      </w:r>
      <w:proofErr w:type="gramStart"/>
      <w:r w:rsidRPr="002C7647">
        <w:rPr>
          <w:rFonts w:ascii="Arial" w:hAnsi="Arial" w:cs="Arial"/>
        </w:rPr>
        <w:t>Lantai sebaiknya dibuat dengan sedemikian rupa sehingga selalu bersih, kering dan tidak ada retakan atau licin agar terhindar adanya kecelakaan kerja.</w:t>
      </w:r>
      <w:proofErr w:type="gramEnd"/>
      <w:r w:rsidRPr="002C7647">
        <w:rPr>
          <w:rFonts w:ascii="Arial" w:hAnsi="Arial" w:cs="Arial"/>
        </w:rPr>
        <w:t xml:space="preserve"> </w:t>
      </w:r>
      <w:proofErr w:type="gramStart"/>
      <w:r w:rsidRPr="002C7647">
        <w:rPr>
          <w:rFonts w:ascii="Arial" w:hAnsi="Arial" w:cs="Arial"/>
        </w:rPr>
        <w:t>Lantai sebaiknya dibuat miring kearah tertentu dengan kelandaian yang cukup (1-2%) sehingga tidak terjadi genangan air, serta mudah dibersihkan.</w:t>
      </w:r>
      <w:proofErr w:type="gramEnd"/>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 xml:space="preserve">Dinding </w:t>
      </w:r>
    </w:p>
    <w:p w:rsidR="008B5DD6" w:rsidRPr="008B5DD6" w:rsidRDefault="000B251E" w:rsidP="008B5DD6">
      <w:pPr>
        <w:pStyle w:val="ListParagraph"/>
        <w:spacing w:line="360" w:lineRule="auto"/>
        <w:ind w:left="567"/>
        <w:jc w:val="both"/>
        <w:rPr>
          <w:rFonts w:ascii="Arial" w:hAnsi="Arial" w:cs="Arial"/>
        </w:rPr>
      </w:pPr>
      <w:r>
        <w:rPr>
          <w:rFonts w:ascii="Arial" w:hAnsi="Arial" w:cs="Arial"/>
        </w:rPr>
        <w:t xml:space="preserve">Dinding pada tempat pengelolaan makanan kurang </w:t>
      </w:r>
      <w:proofErr w:type="gramStart"/>
      <w:r>
        <w:rPr>
          <w:rFonts w:ascii="Arial" w:hAnsi="Arial" w:cs="Arial"/>
        </w:rPr>
        <w:t>bersih  dan</w:t>
      </w:r>
      <w:proofErr w:type="gramEnd"/>
      <w:r>
        <w:rPr>
          <w:rFonts w:ascii="Arial" w:hAnsi="Arial" w:cs="Arial"/>
        </w:rPr>
        <w:t xml:space="preserve"> kuat yang sering terkena percikan-percikan air/minyak dan bumbu-bumbu dari setiap memasak. </w:t>
      </w:r>
      <w:r w:rsidR="008B5DD6">
        <w:rPr>
          <w:rFonts w:ascii="Arial" w:hAnsi="Arial" w:cs="Arial"/>
        </w:rPr>
        <w:t xml:space="preserve">Dampak yang tidak memenuhi syarat pada “dinding dan langit-langit dalam keadaan baik dan bersih” adalah </w:t>
      </w:r>
      <w:r w:rsidR="006A34C5">
        <w:rPr>
          <w:rFonts w:ascii="Arial" w:hAnsi="Arial" w:cs="Arial"/>
          <w:lang w:val="id-ID"/>
        </w:rPr>
        <w:t xml:space="preserve">kotoran dari langit-langit </w:t>
      </w:r>
      <w:proofErr w:type="gramStart"/>
      <w:r w:rsidR="006A34C5">
        <w:rPr>
          <w:rFonts w:ascii="Arial" w:hAnsi="Arial" w:cs="Arial"/>
          <w:lang w:val="id-ID"/>
        </w:rPr>
        <w:t>akan</w:t>
      </w:r>
      <w:proofErr w:type="gramEnd"/>
      <w:r w:rsidR="006A34C5">
        <w:rPr>
          <w:rFonts w:ascii="Arial" w:hAnsi="Arial" w:cs="Arial"/>
          <w:lang w:val="id-ID"/>
        </w:rPr>
        <w:t xml:space="preserve"> berjatuhan dan akan mencemari pada makanan pada saat memasak</w:t>
      </w:r>
      <w:r w:rsidR="008B5DD6">
        <w:rPr>
          <w:rFonts w:ascii="Arial" w:hAnsi="Arial" w:cs="Arial"/>
        </w:rPr>
        <w:t xml:space="preserve"> </w:t>
      </w:r>
      <w:r w:rsidR="008B5DD6">
        <w:rPr>
          <w:rFonts w:ascii="Arial" w:hAnsi="Arial" w:cs="Arial"/>
        </w:rPr>
        <w:lastRenderedPageBreak/>
        <w:t>dan dapat terkontaminasi pada makanan yang menimbulkan penyakit</w:t>
      </w:r>
      <w:r w:rsidR="006A34C5">
        <w:rPr>
          <w:rFonts w:ascii="Arial" w:hAnsi="Arial" w:cs="Arial"/>
          <w:lang w:val="id-ID"/>
        </w:rPr>
        <w:t xml:space="preserve">. </w:t>
      </w:r>
      <w:proofErr w:type="gramStart"/>
      <w:r w:rsidR="008B5DD6">
        <w:rPr>
          <w:rFonts w:ascii="Arial" w:hAnsi="Arial" w:cs="Arial"/>
        </w:rPr>
        <w:t>Sebaiknya Dinding dapat dilapisi plesteran atau porselen agar tidak mudah ditumbuhi oleh jamur.</w:t>
      </w:r>
      <w:proofErr w:type="gramEnd"/>
      <w:r w:rsidR="008B5DD6">
        <w:rPr>
          <w:rFonts w:ascii="Arial" w:hAnsi="Arial" w:cs="Arial"/>
        </w:rPr>
        <w:t xml:space="preserve"> </w:t>
      </w:r>
      <w:proofErr w:type="gramStart"/>
      <w:r w:rsidR="008B5DD6">
        <w:rPr>
          <w:rFonts w:ascii="Arial" w:hAnsi="Arial" w:cs="Arial"/>
        </w:rPr>
        <w:t xml:space="preserve">Atap dan langit-langit </w:t>
      </w:r>
      <w:r w:rsidR="008B5DD6">
        <w:rPr>
          <w:rFonts w:ascii="Arial" w:hAnsi="Arial" w:cs="Arial"/>
          <w:lang w:val="id-ID"/>
        </w:rPr>
        <w:t xml:space="preserve">masih banyaknya kotoran yang belum dibersihkan dan </w:t>
      </w:r>
      <w:r>
        <w:rPr>
          <w:rFonts w:ascii="Arial" w:hAnsi="Arial" w:cs="Arial"/>
        </w:rPr>
        <w:t>Langit langit haruslah terpelihara dan dibersihkan aga</w:t>
      </w:r>
      <w:r w:rsidR="000960EE">
        <w:rPr>
          <w:rFonts w:ascii="Arial" w:hAnsi="Arial" w:cs="Arial"/>
        </w:rPr>
        <w:t>r tidak menjadi sarang serangga.</w:t>
      </w:r>
      <w:proofErr w:type="gramEnd"/>
      <w:r w:rsidR="000960EE">
        <w:rPr>
          <w:rFonts w:ascii="Arial" w:hAnsi="Arial" w:cs="Arial"/>
        </w:rPr>
        <w:t xml:space="preserve"> </w:t>
      </w:r>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 xml:space="preserve">Cerobong asap </w:t>
      </w:r>
    </w:p>
    <w:p w:rsidR="000B251E" w:rsidRPr="002C7647" w:rsidRDefault="000B251E" w:rsidP="000B251E">
      <w:pPr>
        <w:pStyle w:val="ListParagraph"/>
        <w:spacing w:line="360" w:lineRule="auto"/>
        <w:ind w:left="567"/>
        <w:jc w:val="both"/>
        <w:rPr>
          <w:rFonts w:ascii="Arial" w:hAnsi="Arial" w:cs="Arial"/>
        </w:rPr>
      </w:pPr>
      <w:r>
        <w:rPr>
          <w:rFonts w:ascii="Arial" w:hAnsi="Arial" w:cs="Arial"/>
        </w:rPr>
        <w:t xml:space="preserve">Dapur dilengkapi dengan cerobong </w:t>
      </w:r>
      <w:proofErr w:type="gramStart"/>
      <w:r>
        <w:rPr>
          <w:rFonts w:ascii="Arial" w:hAnsi="Arial" w:cs="Arial"/>
        </w:rPr>
        <w:t>asap</w:t>
      </w:r>
      <w:proofErr w:type="gramEnd"/>
      <w:r>
        <w:rPr>
          <w:rFonts w:ascii="Arial" w:hAnsi="Arial" w:cs="Arial"/>
        </w:rPr>
        <w:t xml:space="preserve"> sehingga tidak mengganggu proses pengelolaan makanan. Karena asap akan timbul saat sedang melakukan pengolahan makanan, jika asap terus dihirup maka asap dapa dapat menyebabkan infeksi pernapasan pada penjamah makanan</w:t>
      </w:r>
      <w:proofErr w:type="gramStart"/>
      <w:r>
        <w:rPr>
          <w:rFonts w:ascii="Arial" w:hAnsi="Arial" w:cs="Arial"/>
        </w:rPr>
        <w:t>,dan</w:t>
      </w:r>
      <w:proofErr w:type="gramEnd"/>
      <w:r>
        <w:rPr>
          <w:rFonts w:ascii="Arial" w:hAnsi="Arial" w:cs="Arial"/>
        </w:rPr>
        <w:t xml:space="preserve"> dapat menimbulkan penyakit pada paru-paru.</w:t>
      </w:r>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Tempat cuci tangan/wastafel</w:t>
      </w:r>
    </w:p>
    <w:p w:rsidR="000B251E" w:rsidRPr="0042209F" w:rsidRDefault="000B251E" w:rsidP="000B251E">
      <w:pPr>
        <w:pStyle w:val="ListParagraph"/>
        <w:spacing w:line="360" w:lineRule="auto"/>
        <w:ind w:left="567"/>
        <w:jc w:val="both"/>
        <w:rPr>
          <w:rFonts w:ascii="Arial" w:hAnsi="Arial" w:cs="Arial"/>
        </w:rPr>
      </w:pPr>
      <w:r>
        <w:rPr>
          <w:rFonts w:ascii="Arial" w:hAnsi="Arial" w:cs="Arial"/>
        </w:rPr>
        <w:t>Dapur pada pengelohan makanan tidak dilengkapi dengan wastafel atau tempat pencuci tangan</w:t>
      </w:r>
      <w:r w:rsidR="008B5DD6">
        <w:rPr>
          <w:rFonts w:ascii="Arial" w:hAnsi="Arial" w:cs="Arial"/>
        </w:rPr>
        <w:t xml:space="preserve"> tidak memenuhi syarat </w:t>
      </w:r>
      <w:proofErr w:type="gramStart"/>
      <w:r w:rsidR="008B5DD6">
        <w:rPr>
          <w:rFonts w:ascii="Arial" w:hAnsi="Arial" w:cs="Arial"/>
        </w:rPr>
        <w:t>dampaknya  jika</w:t>
      </w:r>
      <w:proofErr w:type="gramEnd"/>
      <w:r>
        <w:rPr>
          <w:rFonts w:ascii="Arial" w:hAnsi="Arial" w:cs="Arial"/>
        </w:rPr>
        <w:t xml:space="preserve"> pencucian</w:t>
      </w:r>
      <w:r w:rsidR="008B5DD6">
        <w:rPr>
          <w:rFonts w:ascii="Arial" w:hAnsi="Arial" w:cs="Arial"/>
        </w:rPr>
        <w:t xml:space="preserve"> tidak </w:t>
      </w:r>
      <w:r>
        <w:rPr>
          <w:rFonts w:ascii="Arial" w:hAnsi="Arial" w:cs="Arial"/>
        </w:rPr>
        <w:t>menggunakan sabun dapat terjadinya kontaminasi</w:t>
      </w:r>
      <w:r w:rsidR="008B5DD6">
        <w:rPr>
          <w:rFonts w:ascii="Arial" w:hAnsi="Arial" w:cs="Arial"/>
        </w:rPr>
        <w:t xml:space="preserve"> oleh kuman atau bakteri ditangan pada saat mengolah</w:t>
      </w:r>
      <w:r>
        <w:rPr>
          <w:rFonts w:ascii="Arial" w:hAnsi="Arial" w:cs="Arial"/>
        </w:rPr>
        <w:t xml:space="preserve"> makanan. </w:t>
      </w:r>
      <w:proofErr w:type="gramStart"/>
      <w:r>
        <w:rPr>
          <w:rFonts w:ascii="Arial" w:hAnsi="Arial" w:cs="Arial"/>
        </w:rPr>
        <w:t>Sebaiknya tersedia tempat cuci tangan</w:t>
      </w:r>
      <w:r w:rsidR="008B5DD6">
        <w:rPr>
          <w:rFonts w:ascii="Arial" w:hAnsi="Arial" w:cs="Arial"/>
        </w:rPr>
        <w:t xml:space="preserve"> dan dilengkapi sabun serta lap tangan yang</w:t>
      </w:r>
      <w:r>
        <w:rPr>
          <w:rFonts w:ascii="Arial" w:hAnsi="Arial" w:cs="Arial"/>
        </w:rPr>
        <w:t xml:space="preserve"> dapat membantu memperingankan penjamah makanan agar tidak terkontaminasi pada bahan makanan yaitu denagn menggunkan sabun untuk menghindari segala kuman.</w:t>
      </w:r>
      <w:proofErr w:type="gramEnd"/>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Pencahayaan</w:t>
      </w:r>
    </w:p>
    <w:p w:rsidR="000B251E" w:rsidRPr="001E710C" w:rsidRDefault="000B251E" w:rsidP="001E710C">
      <w:pPr>
        <w:pStyle w:val="ListParagraph"/>
        <w:spacing w:line="360" w:lineRule="auto"/>
        <w:ind w:left="567"/>
        <w:jc w:val="both"/>
        <w:rPr>
          <w:rFonts w:ascii="Arial" w:hAnsi="Arial" w:cs="Arial"/>
          <w:lang w:val="id-ID"/>
        </w:rPr>
      </w:pPr>
      <w:proofErr w:type="gramStart"/>
      <w:r>
        <w:rPr>
          <w:rFonts w:ascii="Arial" w:hAnsi="Arial" w:cs="Arial"/>
        </w:rPr>
        <w:t>Pencahayaan di dapur sangat di katakan dengan baik yang berasal dari pepenerangan alamiah dan buatan dan telah memenuhi syarat karena tidak bebas dari kesilauan.Pencahayaan harus tidak menyilaukan dan tersebar merata, sehingga dapat memungkinkan tidak menimbulkan bayangan dan dapat merasakan kenyamanan bagi penjamah makanan pada saat melakukan pengolahan makanan.</w:t>
      </w:r>
      <w:proofErr w:type="gramEnd"/>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 xml:space="preserve">Ventilasi </w:t>
      </w:r>
    </w:p>
    <w:p w:rsidR="000B251E" w:rsidRDefault="000B251E" w:rsidP="000B251E">
      <w:pPr>
        <w:pStyle w:val="ListParagraph"/>
        <w:spacing w:line="360" w:lineRule="auto"/>
        <w:ind w:left="567"/>
        <w:jc w:val="both"/>
        <w:rPr>
          <w:rFonts w:ascii="Arial" w:hAnsi="Arial" w:cs="Arial"/>
        </w:rPr>
      </w:pPr>
      <w:proofErr w:type="gramStart"/>
      <w:r>
        <w:rPr>
          <w:rFonts w:ascii="Arial" w:hAnsi="Arial" w:cs="Arial"/>
        </w:rPr>
        <w:t>Dapur memiliki ventilasi yang sangat kurang baik dimana luas ventilasi &gt;10% dari luas lantai dapur.</w:t>
      </w:r>
      <w:proofErr w:type="gramEnd"/>
      <w:r>
        <w:rPr>
          <w:rFonts w:ascii="Arial" w:hAnsi="Arial" w:cs="Arial"/>
        </w:rPr>
        <w:t xml:space="preserve"> </w:t>
      </w:r>
      <w:proofErr w:type="gramStart"/>
      <w:r>
        <w:rPr>
          <w:rFonts w:ascii="Arial" w:hAnsi="Arial" w:cs="Arial"/>
        </w:rPr>
        <w:t>Bangunan atau ruangan tempat pengolahan makanan harus dilengkapi dengan ventilasi yang dapat menjaga suhu yang nyaman bersekitar antara 28</w:t>
      </w:r>
      <w:r>
        <w:rPr>
          <w:rFonts w:ascii="Arial" w:hAnsi="Arial" w:cs="Arial"/>
          <w:vertAlign w:val="superscript"/>
        </w:rPr>
        <w:t>0</w:t>
      </w:r>
      <w:r>
        <w:rPr>
          <w:rFonts w:ascii="Arial" w:hAnsi="Arial" w:cs="Arial"/>
        </w:rPr>
        <w:t>C-32</w:t>
      </w:r>
      <w:r>
        <w:rPr>
          <w:rFonts w:ascii="Arial" w:hAnsi="Arial" w:cs="Arial"/>
          <w:vertAlign w:val="superscript"/>
        </w:rPr>
        <w:t>0</w:t>
      </w:r>
      <w:r>
        <w:rPr>
          <w:rFonts w:ascii="Arial" w:hAnsi="Arial" w:cs="Arial"/>
        </w:rPr>
        <w:t>C.</w:t>
      </w:r>
      <w:proofErr w:type="gramEnd"/>
      <w:r>
        <w:rPr>
          <w:rFonts w:ascii="Arial" w:hAnsi="Arial" w:cs="Arial"/>
        </w:rPr>
        <w:t xml:space="preserve"> </w:t>
      </w:r>
      <w:proofErr w:type="gramStart"/>
      <w:r>
        <w:rPr>
          <w:rFonts w:ascii="Arial" w:hAnsi="Arial" w:cs="Arial"/>
        </w:rPr>
        <w:t>ventilasi</w:t>
      </w:r>
      <w:proofErr w:type="gramEnd"/>
      <w:r>
        <w:rPr>
          <w:rFonts w:ascii="Arial" w:hAnsi="Arial" w:cs="Arial"/>
        </w:rPr>
        <w:t xml:space="preserve"> harus cukup mencegah udara ruangan yang terlalu panas.</w:t>
      </w:r>
    </w:p>
    <w:p w:rsidR="008B5DD6" w:rsidRPr="00F23B28" w:rsidRDefault="008B5DD6" w:rsidP="000B251E">
      <w:pPr>
        <w:pStyle w:val="ListParagraph"/>
        <w:spacing w:line="360" w:lineRule="auto"/>
        <w:ind w:left="567"/>
        <w:jc w:val="both"/>
        <w:rPr>
          <w:rFonts w:ascii="Arial" w:hAnsi="Arial" w:cs="Arial"/>
        </w:rPr>
      </w:pPr>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lastRenderedPageBreak/>
        <w:t>Penyediaan Air Bersih</w:t>
      </w:r>
    </w:p>
    <w:p w:rsidR="000B251E" w:rsidRDefault="000B251E" w:rsidP="000B251E">
      <w:pPr>
        <w:pStyle w:val="ListParagraph"/>
        <w:spacing w:line="360" w:lineRule="auto"/>
        <w:ind w:left="567"/>
        <w:jc w:val="both"/>
        <w:rPr>
          <w:rFonts w:ascii="Arial" w:hAnsi="Arial" w:cs="Arial"/>
          <w:lang w:val="id-ID"/>
        </w:rPr>
      </w:pPr>
      <w:r>
        <w:rPr>
          <w:rFonts w:ascii="Arial" w:hAnsi="Arial" w:cs="Arial"/>
        </w:rPr>
        <w:t xml:space="preserve">Air bersih yang digunakan </w:t>
      </w:r>
      <w:proofErr w:type="gramStart"/>
      <w:r>
        <w:rPr>
          <w:rFonts w:ascii="Arial" w:hAnsi="Arial" w:cs="Arial"/>
        </w:rPr>
        <w:t>berkualitas  memenuhi</w:t>
      </w:r>
      <w:proofErr w:type="gramEnd"/>
      <w:r>
        <w:rPr>
          <w:rFonts w:ascii="Arial" w:hAnsi="Arial" w:cs="Arial"/>
        </w:rPr>
        <w:t xml:space="preserve"> syarat kesehatan kerena menggunakan Sumur Bor dengan persyaratan menteri kesehatan No. 416/Menkes/Per/1990. </w:t>
      </w:r>
      <w:proofErr w:type="gramStart"/>
      <w:r>
        <w:rPr>
          <w:rFonts w:ascii="Arial" w:hAnsi="Arial" w:cs="Arial"/>
        </w:rPr>
        <w:t>Air bersih secara fisik harus bersih, jernih, tidak bau dan tidak berasa dan bebas kuman penyakit.</w:t>
      </w:r>
      <w:proofErr w:type="gramEnd"/>
    </w:p>
    <w:p w:rsidR="00C96412" w:rsidRPr="00C96412" w:rsidRDefault="00C96412" w:rsidP="000B251E">
      <w:pPr>
        <w:pStyle w:val="ListParagraph"/>
        <w:spacing w:line="360" w:lineRule="auto"/>
        <w:ind w:left="567"/>
        <w:jc w:val="both"/>
        <w:rPr>
          <w:rFonts w:ascii="Arial" w:hAnsi="Arial" w:cs="Arial"/>
          <w:lang w:val="id-ID"/>
        </w:rPr>
      </w:pPr>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 xml:space="preserve">Tempat sampah </w:t>
      </w:r>
    </w:p>
    <w:p w:rsidR="000B251E" w:rsidRPr="000B251E" w:rsidRDefault="000B251E" w:rsidP="000B251E">
      <w:pPr>
        <w:pStyle w:val="ListParagraph"/>
        <w:spacing w:line="360" w:lineRule="auto"/>
        <w:ind w:left="567"/>
        <w:jc w:val="both"/>
        <w:rPr>
          <w:rFonts w:ascii="Arial" w:hAnsi="Arial" w:cs="Arial"/>
          <w:lang w:val="id-ID"/>
        </w:rPr>
      </w:pPr>
      <w:proofErr w:type="gramStart"/>
      <w:r>
        <w:rPr>
          <w:rFonts w:ascii="Arial" w:hAnsi="Arial" w:cs="Arial"/>
        </w:rPr>
        <w:t>Tersedianya tempat sampah yang terbuat dari ember plastik atau karung yang tidak memenuhi persyaratan kesehatan karena tidak memeiliki tutup tetapi pengangkutannya dilakukan setiap hari.</w:t>
      </w:r>
      <w:proofErr w:type="gramEnd"/>
      <w:r>
        <w:rPr>
          <w:rFonts w:ascii="Arial" w:hAnsi="Arial" w:cs="Arial"/>
        </w:rPr>
        <w:t xml:space="preserve"> </w:t>
      </w:r>
      <w:r w:rsidR="008B5DD6">
        <w:rPr>
          <w:rFonts w:ascii="Arial" w:hAnsi="Arial" w:cs="Arial"/>
        </w:rPr>
        <w:t xml:space="preserve">Dampak yang tidak memenuhi syarat “tersedia tempat sampah tertutup” yaitu terdapat pada serangga yang </w:t>
      </w:r>
      <w:proofErr w:type="gramStart"/>
      <w:r w:rsidR="008B5DD6">
        <w:rPr>
          <w:rFonts w:ascii="Arial" w:hAnsi="Arial" w:cs="Arial"/>
        </w:rPr>
        <w:t>akan</w:t>
      </w:r>
      <w:proofErr w:type="gramEnd"/>
      <w:r w:rsidR="008B5DD6">
        <w:rPr>
          <w:rFonts w:ascii="Arial" w:hAnsi="Arial" w:cs="Arial"/>
        </w:rPr>
        <w:t xml:space="preserve"> ditimbulkan oleh penyakit seperti disentri dll</w:t>
      </w:r>
      <w:r w:rsidR="006D7CFA">
        <w:rPr>
          <w:rFonts w:ascii="Arial" w:hAnsi="Arial" w:cs="Arial"/>
        </w:rPr>
        <w:t>, dan dapat menguluaran aroma bau yang tidak sedap</w:t>
      </w:r>
      <w:r w:rsidR="008B5DD6">
        <w:rPr>
          <w:rFonts w:ascii="Arial" w:hAnsi="Arial" w:cs="Arial"/>
        </w:rPr>
        <w:t xml:space="preserve">. </w:t>
      </w:r>
      <w:r>
        <w:rPr>
          <w:rFonts w:ascii="Arial" w:hAnsi="Arial" w:cs="Arial"/>
        </w:rPr>
        <w:t>Sebaiknya Tempat sampah untuk menampung sampah sementara dibuat dari bahan yang kuat, kedap air dan tidak mudah berkarat,mempunyai tutup dan memakai kantong plastik khusus untuk sisa-s</w:t>
      </w:r>
      <w:r w:rsidR="00721ABB">
        <w:rPr>
          <w:rFonts w:ascii="Arial" w:hAnsi="Arial" w:cs="Arial"/>
        </w:rPr>
        <w:t>isa bahan makanan jadi yang mem</w:t>
      </w:r>
      <w:r>
        <w:rPr>
          <w:rFonts w:ascii="Arial" w:hAnsi="Arial" w:cs="Arial"/>
        </w:rPr>
        <w:t>busuk dan hal ini dapat mengurangi kepadatan lalat yang sumber terjadinya kontaminasi pada makanan.</w:t>
      </w:r>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Pembuangan Air Limbah</w:t>
      </w:r>
    </w:p>
    <w:p w:rsidR="000B251E" w:rsidRPr="00F23B28" w:rsidRDefault="000B251E" w:rsidP="000B251E">
      <w:pPr>
        <w:pStyle w:val="ListParagraph"/>
        <w:spacing w:line="360" w:lineRule="auto"/>
        <w:ind w:left="567"/>
        <w:jc w:val="both"/>
        <w:rPr>
          <w:rFonts w:ascii="Arial" w:hAnsi="Arial" w:cs="Arial"/>
        </w:rPr>
      </w:pPr>
      <w:r>
        <w:rPr>
          <w:rFonts w:ascii="Arial" w:hAnsi="Arial" w:cs="Arial"/>
        </w:rPr>
        <w:t xml:space="preserve">Saluran pembuangan air limbah melalui saluran tidak tertutup tidak </w:t>
      </w:r>
      <w:r w:rsidR="00721ABB">
        <w:rPr>
          <w:rFonts w:ascii="Arial" w:hAnsi="Arial" w:cs="Arial"/>
        </w:rPr>
        <w:t>memenuhi persyaratan kesehatan</w:t>
      </w:r>
      <w:r w:rsidR="00721ABB">
        <w:rPr>
          <w:rFonts w:ascii="Arial" w:hAnsi="Arial" w:cs="Arial"/>
          <w:lang w:val="id-ID"/>
        </w:rPr>
        <w:t xml:space="preserve"> dan dapat berdampak terjadinya tempat sarang serangga seperti nyamuk dan lain lain.</w:t>
      </w:r>
      <w:r>
        <w:rPr>
          <w:rFonts w:ascii="Arial" w:hAnsi="Arial" w:cs="Arial"/>
        </w:rPr>
        <w:t xml:space="preserve">Sebaiknya Pembuangan air limbah harus tertutup karena air limbah memiliki kandungan bahan organik yang </w:t>
      </w:r>
      <w:r w:rsidR="0059104E">
        <w:rPr>
          <w:rFonts w:ascii="Arial" w:hAnsi="Arial" w:cs="Arial"/>
          <w:lang w:val="id-ID"/>
        </w:rPr>
        <w:t>berasal dari bahan nabati dan hewani.</w:t>
      </w:r>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Alat Pemadam Kebakaran dan P3K</w:t>
      </w:r>
    </w:p>
    <w:p w:rsidR="000B251E" w:rsidRDefault="000B251E" w:rsidP="000B251E">
      <w:pPr>
        <w:pStyle w:val="ListParagraph"/>
        <w:spacing w:line="360" w:lineRule="auto"/>
        <w:ind w:left="567"/>
        <w:jc w:val="both"/>
        <w:rPr>
          <w:rFonts w:ascii="Arial" w:hAnsi="Arial" w:cs="Arial"/>
        </w:rPr>
      </w:pPr>
      <w:proofErr w:type="gramStart"/>
      <w:r>
        <w:rPr>
          <w:rFonts w:ascii="Arial" w:hAnsi="Arial" w:cs="Arial"/>
        </w:rPr>
        <w:t xml:space="preserve">Di dapur </w:t>
      </w:r>
      <w:r w:rsidR="006D7CFA">
        <w:rPr>
          <w:rFonts w:ascii="Arial" w:hAnsi="Arial" w:cs="Arial"/>
        </w:rPr>
        <w:t>ada yang tidak memenuhi syarat kesehatan yaitu”</w:t>
      </w:r>
      <w:r>
        <w:rPr>
          <w:rFonts w:ascii="Arial" w:hAnsi="Arial" w:cs="Arial"/>
        </w:rPr>
        <w:t>alat pemadam kebakaran</w:t>
      </w:r>
      <w:r w:rsidR="006D7CFA">
        <w:rPr>
          <w:rFonts w:ascii="Arial" w:hAnsi="Arial" w:cs="Arial"/>
        </w:rPr>
        <w:t xml:space="preserve"> dan P3K” sehingga Dampak</w:t>
      </w:r>
      <w:r>
        <w:rPr>
          <w:rFonts w:ascii="Arial" w:hAnsi="Arial" w:cs="Arial"/>
        </w:rPr>
        <w:t xml:space="preserve"> terjadinya kebakaran di dapur dan P3K terdapat di ruang perawat</w:t>
      </w:r>
      <w:r w:rsidR="00721ABB">
        <w:rPr>
          <w:rFonts w:ascii="Arial" w:hAnsi="Arial" w:cs="Arial"/>
          <w:lang w:val="id-ID"/>
        </w:rPr>
        <w:t xml:space="preserve"> saja</w:t>
      </w:r>
      <w:r>
        <w:rPr>
          <w:rFonts w:ascii="Arial" w:hAnsi="Arial" w:cs="Arial"/>
        </w:rPr>
        <w:t>.</w:t>
      </w:r>
      <w:proofErr w:type="gramEnd"/>
      <w:r>
        <w:rPr>
          <w:rFonts w:ascii="Arial" w:hAnsi="Arial" w:cs="Arial"/>
        </w:rPr>
        <w:t xml:space="preserve"> </w:t>
      </w:r>
      <w:proofErr w:type="gramStart"/>
      <w:r>
        <w:rPr>
          <w:rFonts w:ascii="Arial" w:hAnsi="Arial" w:cs="Arial"/>
        </w:rPr>
        <w:t>Sebaiknya tersedia alat pemadam kebakaran agar dapat mencegagah terjadinya kebakaran</w:t>
      </w:r>
      <w:r w:rsidR="006D7CFA">
        <w:rPr>
          <w:rFonts w:ascii="Arial" w:hAnsi="Arial" w:cs="Arial"/>
        </w:rPr>
        <w:t xml:space="preserve"> secara tiba-tiba</w:t>
      </w:r>
      <w:r>
        <w:rPr>
          <w:rFonts w:ascii="Arial" w:hAnsi="Arial" w:cs="Arial"/>
        </w:rPr>
        <w:t>.</w:t>
      </w:r>
      <w:proofErr w:type="gramEnd"/>
    </w:p>
    <w:p w:rsidR="000B251E" w:rsidRDefault="000B251E" w:rsidP="000B251E">
      <w:pPr>
        <w:pStyle w:val="ListParagraph"/>
        <w:numPr>
          <w:ilvl w:val="0"/>
          <w:numId w:val="48"/>
        </w:numPr>
        <w:spacing w:line="360" w:lineRule="auto"/>
        <w:ind w:left="567" w:hanging="283"/>
        <w:jc w:val="both"/>
        <w:rPr>
          <w:rFonts w:ascii="Arial" w:hAnsi="Arial" w:cs="Arial"/>
        </w:rPr>
      </w:pPr>
      <w:r>
        <w:rPr>
          <w:rFonts w:ascii="Arial" w:hAnsi="Arial" w:cs="Arial"/>
        </w:rPr>
        <w:t xml:space="preserve">Serangga dan Tikus </w:t>
      </w:r>
    </w:p>
    <w:p w:rsidR="000B251E" w:rsidRPr="00721ABB" w:rsidRDefault="000B251E" w:rsidP="0059104E">
      <w:pPr>
        <w:pStyle w:val="ListParagraph"/>
        <w:spacing w:line="360" w:lineRule="auto"/>
        <w:ind w:left="567"/>
        <w:jc w:val="both"/>
        <w:rPr>
          <w:rFonts w:ascii="Arial" w:hAnsi="Arial" w:cs="Arial"/>
          <w:lang w:val="id-ID"/>
        </w:rPr>
      </w:pPr>
      <w:proofErr w:type="gramStart"/>
      <w:r>
        <w:rPr>
          <w:rFonts w:ascii="Arial" w:hAnsi="Arial" w:cs="Arial"/>
        </w:rPr>
        <w:t>Masih terlihat adanya serangga seperti lalat didapur.</w:t>
      </w:r>
      <w:proofErr w:type="gramEnd"/>
      <w:r>
        <w:rPr>
          <w:rFonts w:ascii="Arial" w:hAnsi="Arial" w:cs="Arial"/>
        </w:rPr>
        <w:t xml:space="preserve"> </w:t>
      </w:r>
      <w:proofErr w:type="gramStart"/>
      <w:r>
        <w:rPr>
          <w:rFonts w:ascii="Arial" w:hAnsi="Arial" w:cs="Arial"/>
        </w:rPr>
        <w:t>Adanya lalat tersebut dikarenakan masih adanya sisa makanan, sampah dari sisa pemotongan bahan makanan yang belum dibersihkan.</w:t>
      </w:r>
      <w:proofErr w:type="gramEnd"/>
      <w:r>
        <w:rPr>
          <w:rFonts w:ascii="Arial" w:hAnsi="Arial" w:cs="Arial"/>
        </w:rPr>
        <w:t xml:space="preserve"> </w:t>
      </w:r>
      <w:proofErr w:type="gramStart"/>
      <w:r>
        <w:rPr>
          <w:rFonts w:ascii="Arial" w:hAnsi="Arial" w:cs="Arial"/>
        </w:rPr>
        <w:t xml:space="preserve">Akibat munculnya serangga adanya tempat-tempat kotoran yang tidak tertutup seperti sampah dan sisa </w:t>
      </w:r>
      <w:r>
        <w:rPr>
          <w:rFonts w:ascii="Arial" w:hAnsi="Arial" w:cs="Arial"/>
        </w:rPr>
        <w:lastRenderedPageBreak/>
        <w:t>tempat makanan yang belum dibersihkan.</w:t>
      </w:r>
      <w:proofErr w:type="gramEnd"/>
      <w:r w:rsidR="006D7CFA">
        <w:rPr>
          <w:rFonts w:ascii="Arial" w:hAnsi="Arial" w:cs="Arial"/>
          <w:lang w:val="id-ID"/>
        </w:rPr>
        <w:t xml:space="preserve"> Dan </w:t>
      </w:r>
      <w:r w:rsidR="006D7CFA">
        <w:rPr>
          <w:rFonts w:ascii="Arial" w:hAnsi="Arial" w:cs="Arial"/>
        </w:rPr>
        <w:t>D</w:t>
      </w:r>
      <w:r w:rsidR="00721ABB">
        <w:rPr>
          <w:rFonts w:ascii="Arial" w:hAnsi="Arial" w:cs="Arial"/>
          <w:lang w:val="id-ID"/>
        </w:rPr>
        <w:t>ampak</w:t>
      </w:r>
      <w:r w:rsidR="006D7CFA">
        <w:rPr>
          <w:rFonts w:ascii="Arial" w:hAnsi="Arial" w:cs="Arial"/>
        </w:rPr>
        <w:t xml:space="preserve"> yang tidak memenuhi syarat kesehatan yaitu menimbulkan</w:t>
      </w:r>
      <w:r w:rsidR="00721ABB">
        <w:rPr>
          <w:rFonts w:ascii="Arial" w:hAnsi="Arial" w:cs="Arial"/>
          <w:lang w:val="id-ID"/>
        </w:rPr>
        <w:t xml:space="preserve"> penyakit yang terjadinya kontaminasi pada makanan yaitu penyakit disentri, diare, dan salmonella.</w:t>
      </w:r>
    </w:p>
    <w:p w:rsidR="0059104E" w:rsidRPr="0059104E" w:rsidRDefault="0059104E" w:rsidP="0059104E">
      <w:pPr>
        <w:pStyle w:val="ListParagraph"/>
        <w:spacing w:line="360" w:lineRule="auto"/>
        <w:ind w:left="567"/>
        <w:jc w:val="both"/>
        <w:rPr>
          <w:rFonts w:ascii="Arial" w:hAnsi="Arial" w:cs="Arial"/>
          <w:lang w:val="id-ID"/>
        </w:rPr>
      </w:pPr>
    </w:p>
    <w:p w:rsidR="000B251E" w:rsidRDefault="000B251E" w:rsidP="000B251E">
      <w:pPr>
        <w:pStyle w:val="ListParagraph"/>
        <w:numPr>
          <w:ilvl w:val="0"/>
          <w:numId w:val="47"/>
        </w:numPr>
        <w:spacing w:line="360" w:lineRule="auto"/>
        <w:ind w:left="284" w:hanging="284"/>
        <w:jc w:val="both"/>
        <w:rPr>
          <w:rFonts w:ascii="Arial" w:hAnsi="Arial" w:cs="Arial"/>
        </w:rPr>
      </w:pPr>
      <w:r>
        <w:rPr>
          <w:rFonts w:ascii="Arial" w:hAnsi="Arial" w:cs="Arial"/>
        </w:rPr>
        <w:t>Peralatan Pengolahan Makanan</w:t>
      </w:r>
    </w:p>
    <w:p w:rsidR="00721ABB" w:rsidRPr="00902880" w:rsidRDefault="000B251E" w:rsidP="00902880">
      <w:pPr>
        <w:spacing w:line="360" w:lineRule="auto"/>
        <w:ind w:firstLine="720"/>
        <w:jc w:val="both"/>
        <w:rPr>
          <w:rFonts w:ascii="Arial" w:hAnsi="Arial" w:cs="Arial"/>
        </w:rPr>
      </w:pPr>
      <w:r>
        <w:rPr>
          <w:rFonts w:ascii="Arial" w:hAnsi="Arial" w:cs="Arial"/>
        </w:rPr>
        <w:t>Peralatan dan perlengkapan yang selalu digunakan di dapur cukup memadai, terbuat dari bahan alumminium</w:t>
      </w:r>
      <w:proofErr w:type="gramStart"/>
      <w:r>
        <w:rPr>
          <w:rFonts w:ascii="Arial" w:hAnsi="Arial" w:cs="Arial"/>
        </w:rPr>
        <w:t>,stanless</w:t>
      </w:r>
      <w:proofErr w:type="gramEnd"/>
      <w:r>
        <w:rPr>
          <w:rFonts w:ascii="Arial" w:hAnsi="Arial" w:cs="Arial"/>
        </w:rPr>
        <w:t xml:space="preserve"> dan anti karat. </w:t>
      </w:r>
      <w:proofErr w:type="gramStart"/>
      <w:r>
        <w:rPr>
          <w:rFonts w:ascii="Arial" w:hAnsi="Arial" w:cs="Arial"/>
        </w:rPr>
        <w:t xml:space="preserve">Pencucian perlatan menggunakan secara manual dengan </w:t>
      </w:r>
      <w:r w:rsidRPr="00246445">
        <w:rPr>
          <w:rFonts w:ascii="Arial" w:hAnsi="Arial" w:cs="Arial"/>
        </w:rPr>
        <w:t>Pencucian peraltan harus menggunakan bahan pembersih seperti menggunakan desinfektan dengan melakukan 3 kegiatan dalam pencucian perlatan yaitu merendam, menyabun, dan membilas ag</w:t>
      </w:r>
      <w:r>
        <w:rPr>
          <w:rFonts w:ascii="Arial" w:hAnsi="Arial" w:cs="Arial"/>
        </w:rPr>
        <w:t>ar terhindar dari kuman/kotoran.</w:t>
      </w:r>
      <w:proofErr w:type="gramEnd"/>
    </w:p>
    <w:p w:rsidR="000B251E" w:rsidRDefault="000B251E" w:rsidP="00D2277D">
      <w:pPr>
        <w:pStyle w:val="ListParagraph"/>
        <w:numPr>
          <w:ilvl w:val="0"/>
          <w:numId w:val="59"/>
        </w:numPr>
        <w:spacing w:line="360" w:lineRule="auto"/>
        <w:ind w:left="284" w:hanging="284"/>
        <w:jc w:val="both"/>
        <w:rPr>
          <w:rFonts w:ascii="Arial" w:hAnsi="Arial" w:cs="Arial"/>
          <w:b/>
        </w:rPr>
      </w:pPr>
      <w:r w:rsidRPr="00CB61B2">
        <w:rPr>
          <w:rFonts w:ascii="Arial" w:hAnsi="Arial" w:cs="Arial"/>
          <w:b/>
        </w:rPr>
        <w:t>Penyimpanan Makanan Jadi</w:t>
      </w:r>
    </w:p>
    <w:p w:rsidR="000B251E" w:rsidRDefault="000B251E" w:rsidP="0019740A">
      <w:pPr>
        <w:spacing w:line="360" w:lineRule="auto"/>
        <w:ind w:firstLine="720"/>
        <w:jc w:val="both"/>
        <w:rPr>
          <w:rFonts w:ascii="Arial" w:hAnsi="Arial" w:cs="Arial"/>
          <w:lang w:val="id-ID"/>
        </w:rPr>
      </w:pPr>
      <w:proofErr w:type="gramStart"/>
      <w:r w:rsidRPr="00D77618">
        <w:rPr>
          <w:rFonts w:ascii="Arial" w:hAnsi="Arial" w:cs="Arial"/>
        </w:rPr>
        <w:t>Penyimpan makanan jadi disimpan dengan aman dan terlindungi dari serangga dan tikus, makan disimpan tidak digabungkan dengan makan yang mentah.</w:t>
      </w:r>
      <w:proofErr w:type="gramEnd"/>
      <w:r w:rsidRPr="00D77618">
        <w:rPr>
          <w:rFonts w:ascii="Arial" w:hAnsi="Arial" w:cs="Arial"/>
        </w:rPr>
        <w:t xml:space="preserve"> Dan makanan yang tidak habis dalam pengolahan 1(satu) kali masak akan disimpan sampai </w:t>
      </w:r>
      <w:proofErr w:type="gramStart"/>
      <w:r w:rsidRPr="00D77618">
        <w:rPr>
          <w:rFonts w:ascii="Arial" w:hAnsi="Arial" w:cs="Arial"/>
        </w:rPr>
        <w:t>1  (</w:t>
      </w:r>
      <w:proofErr w:type="gramEnd"/>
      <w:r w:rsidRPr="00D77618">
        <w:rPr>
          <w:rFonts w:ascii="Arial" w:hAnsi="Arial" w:cs="Arial"/>
        </w:rPr>
        <w:t>satu) malam pada tempat wadah yang stanless dan tertutup agar terhindar dari serangga dll.</w:t>
      </w:r>
    </w:p>
    <w:p w:rsidR="00AB0D06" w:rsidRPr="00AB0D06" w:rsidRDefault="00D13281" w:rsidP="00AB0D06">
      <w:pPr>
        <w:spacing w:line="360" w:lineRule="auto"/>
        <w:ind w:firstLine="720"/>
        <w:jc w:val="both"/>
        <w:rPr>
          <w:rFonts w:ascii="Arial" w:hAnsi="Arial" w:cs="Arial"/>
          <w:b/>
          <w:lang w:val="id-ID"/>
        </w:rPr>
      </w:pPr>
      <w:r>
        <w:rPr>
          <w:rFonts w:ascii="Arial" w:hAnsi="Arial" w:cs="Arial"/>
          <w:lang w:val="id-ID"/>
        </w:rPr>
        <w:t xml:space="preserve">Dampak makanan yang disimpan bermalaman atau 1 hari jika makanan ya basah seperti sayur,sambal dll akan menimbulkan basi atau tempat berkembangbiaknya jamur jadi jika dimakan dan tidak dipanaskan kembali akan </w:t>
      </w:r>
      <w:r w:rsidR="00AB0D06">
        <w:rPr>
          <w:rFonts w:ascii="Arial" w:hAnsi="Arial" w:cs="Arial"/>
          <w:lang w:val="id-ID"/>
        </w:rPr>
        <w:t>menimbulkan penyakit seperti sakit perut dll.</w:t>
      </w:r>
    </w:p>
    <w:p w:rsidR="000B251E" w:rsidRPr="00CB61B2" w:rsidRDefault="000B251E" w:rsidP="00D2277D">
      <w:pPr>
        <w:pStyle w:val="ListParagraph"/>
        <w:numPr>
          <w:ilvl w:val="0"/>
          <w:numId w:val="59"/>
        </w:numPr>
        <w:spacing w:line="360" w:lineRule="auto"/>
        <w:ind w:left="284" w:hanging="284"/>
        <w:jc w:val="both"/>
        <w:rPr>
          <w:rFonts w:ascii="Arial" w:hAnsi="Arial" w:cs="Arial"/>
          <w:b/>
        </w:rPr>
      </w:pPr>
      <w:r w:rsidRPr="00CB61B2">
        <w:rPr>
          <w:rFonts w:ascii="Arial" w:hAnsi="Arial" w:cs="Arial"/>
          <w:b/>
        </w:rPr>
        <w:t>Pengangkutan Makanan</w:t>
      </w:r>
    </w:p>
    <w:p w:rsidR="000B251E" w:rsidRDefault="000B251E" w:rsidP="000B251E">
      <w:pPr>
        <w:spacing w:line="360" w:lineRule="auto"/>
        <w:ind w:firstLine="720"/>
        <w:jc w:val="both"/>
        <w:rPr>
          <w:rFonts w:ascii="Arial" w:hAnsi="Arial" w:cs="Arial"/>
        </w:rPr>
      </w:pPr>
      <w:proofErr w:type="gramStart"/>
      <w:r>
        <w:rPr>
          <w:rFonts w:ascii="Arial" w:hAnsi="Arial" w:cs="Arial"/>
        </w:rPr>
        <w:t>Makanan  yang</w:t>
      </w:r>
      <w:proofErr w:type="gramEnd"/>
      <w:r>
        <w:rPr>
          <w:rFonts w:ascii="Arial" w:hAnsi="Arial" w:cs="Arial"/>
        </w:rPr>
        <w:t xml:space="preserve"> telah selesai dimasak dimas</w:t>
      </w:r>
      <w:r w:rsidR="00D13281">
        <w:rPr>
          <w:rFonts w:ascii="Arial" w:hAnsi="Arial" w:cs="Arial"/>
        </w:rPr>
        <w:t>ukkan kedalam wadah berupa pan</w:t>
      </w:r>
      <w:r w:rsidR="00D13281">
        <w:rPr>
          <w:rFonts w:ascii="Arial" w:hAnsi="Arial" w:cs="Arial"/>
          <w:lang w:val="id-ID"/>
        </w:rPr>
        <w:t>ci</w:t>
      </w:r>
      <w:r>
        <w:rPr>
          <w:rFonts w:ascii="Arial" w:hAnsi="Arial" w:cs="Arial"/>
        </w:rPr>
        <w:t xml:space="preserve"> dan dalam keadaan bersih dan tertutup kemudian diangkut secara manual tempat penyajian makanan berada disamping dapur yang terdapat khusus ruang makan, penjamah makanan akan membagikan perporsi satu persatu di meja makan.</w:t>
      </w:r>
    </w:p>
    <w:p w:rsidR="000B251E" w:rsidRDefault="000B251E" w:rsidP="000B251E">
      <w:pPr>
        <w:spacing w:line="360" w:lineRule="auto"/>
        <w:ind w:firstLine="720"/>
        <w:jc w:val="both"/>
        <w:rPr>
          <w:rFonts w:ascii="Arial" w:hAnsi="Arial" w:cs="Arial"/>
        </w:rPr>
      </w:pPr>
      <w:proofErr w:type="gramStart"/>
      <w:r>
        <w:rPr>
          <w:rFonts w:ascii="Arial" w:hAnsi="Arial" w:cs="Arial"/>
        </w:rPr>
        <w:t>Makanan yang berasal dari tempat pengolahan memerlukan pangangkutan untuk disimpan dan disajikan.</w:t>
      </w:r>
      <w:proofErr w:type="gramEnd"/>
      <w:r>
        <w:rPr>
          <w:rFonts w:ascii="Arial" w:hAnsi="Arial" w:cs="Arial"/>
        </w:rPr>
        <w:t xml:space="preserve"> </w:t>
      </w:r>
      <w:proofErr w:type="gramStart"/>
      <w:r>
        <w:rPr>
          <w:rFonts w:ascii="Arial" w:hAnsi="Arial" w:cs="Arial"/>
        </w:rPr>
        <w:t xml:space="preserve">Baik atau buruk dapat dipengaruhi </w:t>
      </w:r>
      <w:r>
        <w:rPr>
          <w:rFonts w:ascii="Arial" w:hAnsi="Arial" w:cs="Arial"/>
        </w:rPr>
        <w:lastRenderedPageBreak/>
        <w:t>oleh beberapa factor yaitu, alat pengangkut, tenaga pengangkut, dan teknik/cara pengangkut.</w:t>
      </w:r>
      <w:proofErr w:type="gramEnd"/>
    </w:p>
    <w:p w:rsidR="000B251E" w:rsidRDefault="000B251E" w:rsidP="000B251E">
      <w:pPr>
        <w:spacing w:line="360" w:lineRule="auto"/>
        <w:ind w:firstLine="720"/>
        <w:jc w:val="both"/>
        <w:rPr>
          <w:rFonts w:ascii="Arial" w:hAnsi="Arial" w:cs="Arial"/>
          <w:lang w:val="id-ID"/>
        </w:rPr>
      </w:pPr>
      <w:r>
        <w:rPr>
          <w:rFonts w:ascii="Arial" w:hAnsi="Arial" w:cs="Arial"/>
        </w:rPr>
        <w:t>Tenaga pengangkutan makanan memiliki personal hygiene yang baik tidak memeiliki penyakit menular, tidak memeiliki kuku panjang dan memakai alat pengangkutan makanan</w:t>
      </w:r>
    </w:p>
    <w:p w:rsidR="00AB0D06" w:rsidRPr="00AB0D06" w:rsidRDefault="00AB0D06" w:rsidP="000B251E">
      <w:pPr>
        <w:spacing w:line="360" w:lineRule="auto"/>
        <w:ind w:firstLine="720"/>
        <w:jc w:val="both"/>
        <w:rPr>
          <w:rFonts w:ascii="Arial" w:hAnsi="Arial" w:cs="Arial"/>
          <w:lang w:val="id-ID"/>
        </w:rPr>
      </w:pPr>
    </w:p>
    <w:p w:rsidR="000B251E" w:rsidRPr="00D77618" w:rsidRDefault="000B251E" w:rsidP="00D2277D">
      <w:pPr>
        <w:pStyle w:val="ListParagraph"/>
        <w:numPr>
          <w:ilvl w:val="0"/>
          <w:numId w:val="59"/>
        </w:numPr>
        <w:spacing w:line="360" w:lineRule="auto"/>
        <w:ind w:left="284" w:hanging="284"/>
        <w:jc w:val="both"/>
        <w:rPr>
          <w:rFonts w:ascii="Arial" w:hAnsi="Arial" w:cs="Arial"/>
        </w:rPr>
      </w:pPr>
      <w:r w:rsidRPr="00CB61B2">
        <w:rPr>
          <w:rFonts w:ascii="Arial" w:hAnsi="Arial" w:cs="Arial"/>
          <w:b/>
        </w:rPr>
        <w:t>Penyajian Makanan</w:t>
      </w:r>
    </w:p>
    <w:p w:rsidR="000B251E" w:rsidRPr="00D77618" w:rsidRDefault="000B251E" w:rsidP="000B251E">
      <w:pPr>
        <w:spacing w:line="360" w:lineRule="auto"/>
        <w:ind w:firstLine="720"/>
        <w:jc w:val="both"/>
        <w:rPr>
          <w:rFonts w:ascii="Arial" w:hAnsi="Arial" w:cs="Arial"/>
        </w:rPr>
      </w:pPr>
      <w:r w:rsidRPr="00D77618">
        <w:rPr>
          <w:rFonts w:ascii="Arial" w:hAnsi="Arial" w:cs="Arial"/>
        </w:rPr>
        <w:t>Penyajian makanan di UPT Pelayanan Sosial Anak Dinas Sosial Kabanjahe berlangsung 3 kali sehari yaitu dari pagi</w:t>
      </w:r>
      <w:proofErr w:type="gramStart"/>
      <w:r w:rsidRPr="00D77618">
        <w:rPr>
          <w:rFonts w:ascii="Arial" w:hAnsi="Arial" w:cs="Arial"/>
        </w:rPr>
        <w:t>,siang</w:t>
      </w:r>
      <w:proofErr w:type="gramEnd"/>
      <w:r w:rsidRPr="00D77618">
        <w:rPr>
          <w:rFonts w:ascii="Arial" w:hAnsi="Arial" w:cs="Arial"/>
        </w:rPr>
        <w:t xml:space="preserve"> dan malam. Alat-alat makanan dalam keadaan yang baik dan bersih, permukaan alat langsung terhubung dengan makanan terhindar dari pencemaran makanan disajikan dalam kondisi baik.Ruang lingkup penyajian makanan meliputi</w:t>
      </w:r>
      <w:proofErr w:type="gramStart"/>
      <w:r w:rsidRPr="00D77618">
        <w:rPr>
          <w:rFonts w:ascii="Arial" w:hAnsi="Arial" w:cs="Arial"/>
        </w:rPr>
        <w:t>;Tempat</w:t>
      </w:r>
      <w:proofErr w:type="gramEnd"/>
      <w:r w:rsidRPr="00D77618">
        <w:rPr>
          <w:rFonts w:ascii="Arial" w:hAnsi="Arial" w:cs="Arial"/>
        </w:rPr>
        <w:t xml:space="preserve"> penyaji, Alat penyaji,dan Tenaga penyaji </w:t>
      </w:r>
    </w:p>
    <w:p w:rsidR="000B251E" w:rsidRDefault="000B251E" w:rsidP="000B251E">
      <w:pPr>
        <w:spacing w:line="360" w:lineRule="auto"/>
        <w:jc w:val="both"/>
        <w:rPr>
          <w:rFonts w:ascii="Arial" w:hAnsi="Arial" w:cs="Arial"/>
        </w:rPr>
      </w:pPr>
      <w:r>
        <w:rPr>
          <w:rFonts w:ascii="Arial" w:hAnsi="Arial" w:cs="Arial"/>
        </w:rPr>
        <w:t xml:space="preserve">Prinsip-prinsip pokok dengan </w:t>
      </w:r>
      <w:proofErr w:type="gramStart"/>
      <w:r>
        <w:rPr>
          <w:rFonts w:ascii="Arial" w:hAnsi="Arial" w:cs="Arial"/>
        </w:rPr>
        <w:t>cara</w:t>
      </w:r>
      <w:proofErr w:type="gramEnd"/>
      <w:r>
        <w:rPr>
          <w:rFonts w:ascii="Arial" w:hAnsi="Arial" w:cs="Arial"/>
        </w:rPr>
        <w:t xml:space="preserve"> penyajian harus memenuhi syarat sanitasi yaitu;</w:t>
      </w:r>
    </w:p>
    <w:p w:rsidR="000B251E" w:rsidRDefault="000B251E" w:rsidP="00D2277D">
      <w:pPr>
        <w:pStyle w:val="ListParagraph"/>
        <w:numPr>
          <w:ilvl w:val="0"/>
          <w:numId w:val="52"/>
        </w:numPr>
        <w:spacing w:line="360" w:lineRule="auto"/>
        <w:jc w:val="both"/>
        <w:rPr>
          <w:rFonts w:ascii="Arial" w:hAnsi="Arial" w:cs="Arial"/>
        </w:rPr>
      </w:pPr>
      <w:r>
        <w:rPr>
          <w:rFonts w:ascii="Arial" w:hAnsi="Arial" w:cs="Arial"/>
        </w:rPr>
        <w:t xml:space="preserve">Memeperhatikan kebersihan individu atau perorangan dari tenaga penyaji, yaitu dari penampilan, pakaian yang bersih dan rapi, memiliki badan yang sehat, kebersihan kulit, kebersihan rambut, kuku, tangan, gigi, dan telinga </w:t>
      </w:r>
    </w:p>
    <w:p w:rsidR="000B251E" w:rsidRPr="00DA50D8" w:rsidRDefault="000B251E" w:rsidP="00D2277D">
      <w:pPr>
        <w:pStyle w:val="ListParagraph"/>
        <w:numPr>
          <w:ilvl w:val="0"/>
          <w:numId w:val="52"/>
        </w:numPr>
        <w:spacing w:line="360" w:lineRule="auto"/>
        <w:jc w:val="both"/>
        <w:rPr>
          <w:rFonts w:ascii="Arial" w:hAnsi="Arial" w:cs="Arial"/>
        </w:rPr>
      </w:pPr>
      <w:r>
        <w:rPr>
          <w:rFonts w:ascii="Arial" w:hAnsi="Arial" w:cs="Arial"/>
        </w:rPr>
        <w:t>Mel</w:t>
      </w:r>
      <w:proofErr w:type="gramStart"/>
      <w:r>
        <w:rPr>
          <w:rFonts w:ascii="Arial" w:hAnsi="Arial" w:cs="Arial"/>
        </w:rPr>
        <w:t>;aksanakan</w:t>
      </w:r>
      <w:proofErr w:type="gramEnd"/>
      <w:r>
        <w:rPr>
          <w:rFonts w:ascii="Arial" w:hAnsi="Arial" w:cs="Arial"/>
        </w:rPr>
        <w:t xml:space="preserve"> teknik-teknik pelayanan dan penyajian yang baik dan benar, antar lain, sopan santun, ramah dll.</w:t>
      </w:r>
    </w:p>
    <w:p w:rsidR="00DA50D8" w:rsidRPr="00DA50D8" w:rsidRDefault="00DA50D8" w:rsidP="006213F6">
      <w:pPr>
        <w:pStyle w:val="ListParagraph"/>
        <w:spacing w:line="360" w:lineRule="auto"/>
        <w:jc w:val="both"/>
        <w:rPr>
          <w:rFonts w:ascii="Arial" w:hAnsi="Arial" w:cs="Arial"/>
        </w:rPr>
      </w:pPr>
    </w:p>
    <w:p w:rsidR="000B251E" w:rsidRDefault="000B251E" w:rsidP="00D2277D">
      <w:pPr>
        <w:pStyle w:val="ListParagraph"/>
        <w:numPr>
          <w:ilvl w:val="0"/>
          <w:numId w:val="59"/>
        </w:numPr>
        <w:spacing w:line="360" w:lineRule="auto"/>
        <w:ind w:left="284" w:hanging="284"/>
        <w:jc w:val="both"/>
        <w:rPr>
          <w:rFonts w:ascii="Arial" w:hAnsi="Arial" w:cs="Arial"/>
          <w:b/>
        </w:rPr>
      </w:pPr>
      <w:r w:rsidRPr="00CB61B2">
        <w:rPr>
          <w:rFonts w:ascii="Arial" w:hAnsi="Arial" w:cs="Arial"/>
          <w:b/>
        </w:rPr>
        <w:t>Penilaian</w:t>
      </w:r>
    </w:p>
    <w:p w:rsidR="00AB0D06" w:rsidRPr="00902880" w:rsidRDefault="000B251E" w:rsidP="00902880">
      <w:pPr>
        <w:spacing w:line="360" w:lineRule="auto"/>
        <w:ind w:firstLine="720"/>
        <w:jc w:val="both"/>
        <w:rPr>
          <w:rFonts w:ascii="Arial" w:hAnsi="Arial" w:cs="Arial"/>
        </w:rPr>
      </w:pPr>
      <w:r w:rsidRPr="004B65C9">
        <w:rPr>
          <w:rFonts w:ascii="Arial" w:hAnsi="Arial" w:cs="Arial"/>
        </w:rPr>
        <w:t xml:space="preserve">Dari hasil penilaian yang dilakukan terhadap sanitasi makanan di UPT Pelayanan Sosial Anak Dinas Sosial Kabanjahe yang diperiksa </w:t>
      </w:r>
      <w:r w:rsidR="00BA758F">
        <w:rPr>
          <w:rFonts w:ascii="Arial" w:hAnsi="Arial" w:cs="Arial"/>
          <w:lang w:val="id-ID"/>
        </w:rPr>
        <w:t>sebanyak 53</w:t>
      </w:r>
      <w:r w:rsidR="00DA50D8">
        <w:rPr>
          <w:rFonts w:ascii="Arial" w:hAnsi="Arial" w:cs="Arial"/>
          <w:lang w:val="id-ID"/>
        </w:rPr>
        <w:t xml:space="preserve"> objek yang menyatakan “memenu</w:t>
      </w:r>
      <w:r w:rsidR="00BA758F">
        <w:rPr>
          <w:rFonts w:ascii="Arial" w:hAnsi="Arial" w:cs="Arial"/>
          <w:lang w:val="id-ID"/>
        </w:rPr>
        <w:t>hi syarat” sebanyak 41 objek (77</w:t>
      </w:r>
      <w:r w:rsidR="00DA50D8">
        <w:rPr>
          <w:rFonts w:ascii="Arial" w:hAnsi="Arial" w:cs="Arial"/>
          <w:lang w:val="id-ID"/>
        </w:rPr>
        <w:t>%) dan yang menyatakan “ti</w:t>
      </w:r>
      <w:r w:rsidR="00BA758F">
        <w:rPr>
          <w:rFonts w:ascii="Arial" w:hAnsi="Arial" w:cs="Arial"/>
          <w:lang w:val="id-ID"/>
        </w:rPr>
        <w:t>dak memenuhi syarat” sebanyak 12 objek (23</w:t>
      </w:r>
      <w:r w:rsidR="00DA50D8">
        <w:rPr>
          <w:rFonts w:ascii="Arial" w:hAnsi="Arial" w:cs="Arial"/>
          <w:lang w:val="id-ID"/>
        </w:rPr>
        <w:t>%). Jadi Hygiene sanitasi Pengolahan Makanan d</w:t>
      </w:r>
      <w:r w:rsidR="00DC0E59">
        <w:rPr>
          <w:rFonts w:ascii="Arial" w:hAnsi="Arial" w:cs="Arial"/>
          <w:lang w:val="id-ID"/>
        </w:rPr>
        <w:t>i UPT, Pelayanan So</w:t>
      </w:r>
      <w:r w:rsidR="00A2718F">
        <w:rPr>
          <w:rFonts w:ascii="Arial" w:hAnsi="Arial" w:cs="Arial"/>
          <w:lang w:val="id-ID"/>
        </w:rPr>
        <w:t>sia</w:t>
      </w:r>
      <w:r w:rsidR="00A2718F">
        <w:rPr>
          <w:rFonts w:ascii="Arial" w:hAnsi="Arial" w:cs="Arial"/>
        </w:rPr>
        <w:t>l</w:t>
      </w:r>
      <w:r w:rsidR="00DC0E59">
        <w:rPr>
          <w:rFonts w:ascii="Arial" w:hAnsi="Arial" w:cs="Arial"/>
          <w:lang w:val="id-ID"/>
        </w:rPr>
        <w:t xml:space="preserve"> Anak Dinas Sosial Sidikalang-Kabanjahe sudah memenuhi syarat keshatan karena hasil penelitian dari seluruh objek telah diatas 70%.</w:t>
      </w:r>
    </w:p>
    <w:p w:rsidR="000B251E" w:rsidRPr="00E95491" w:rsidRDefault="000B251E" w:rsidP="000B251E">
      <w:pPr>
        <w:spacing w:line="360" w:lineRule="auto"/>
        <w:jc w:val="center"/>
        <w:rPr>
          <w:rFonts w:ascii="Arial" w:hAnsi="Arial" w:cs="Arial"/>
          <w:b/>
        </w:rPr>
      </w:pPr>
      <w:r>
        <w:rPr>
          <w:rFonts w:ascii="Arial" w:hAnsi="Arial" w:cs="Arial"/>
          <w:b/>
        </w:rPr>
        <w:lastRenderedPageBreak/>
        <w:t xml:space="preserve">BAB </w:t>
      </w:r>
      <w:r w:rsidRPr="00E95491">
        <w:rPr>
          <w:rFonts w:ascii="Arial" w:hAnsi="Arial" w:cs="Arial"/>
          <w:b/>
        </w:rPr>
        <w:t>V</w:t>
      </w:r>
    </w:p>
    <w:p w:rsidR="000B251E" w:rsidRDefault="000B251E" w:rsidP="000B251E">
      <w:pPr>
        <w:spacing w:line="360" w:lineRule="auto"/>
        <w:jc w:val="center"/>
        <w:rPr>
          <w:rFonts w:ascii="Arial" w:hAnsi="Arial" w:cs="Arial"/>
          <w:b/>
        </w:rPr>
      </w:pPr>
      <w:r>
        <w:rPr>
          <w:rFonts w:ascii="Arial" w:hAnsi="Arial" w:cs="Arial"/>
          <w:b/>
        </w:rPr>
        <w:t>KESIMPULAN DAN SARAN</w:t>
      </w:r>
    </w:p>
    <w:p w:rsidR="000B251E" w:rsidRDefault="000B251E" w:rsidP="000B251E">
      <w:pPr>
        <w:spacing w:line="360" w:lineRule="auto"/>
        <w:rPr>
          <w:rFonts w:ascii="Arial" w:hAnsi="Arial" w:cs="Arial"/>
          <w:b/>
        </w:rPr>
      </w:pPr>
    </w:p>
    <w:p w:rsidR="000B251E" w:rsidRDefault="000B251E" w:rsidP="00D2277D">
      <w:pPr>
        <w:pStyle w:val="ListParagraph"/>
        <w:numPr>
          <w:ilvl w:val="0"/>
          <w:numId w:val="54"/>
        </w:numPr>
        <w:spacing w:line="360" w:lineRule="auto"/>
        <w:jc w:val="both"/>
        <w:rPr>
          <w:rFonts w:ascii="Arial" w:hAnsi="Arial" w:cs="Arial"/>
          <w:b/>
        </w:rPr>
      </w:pPr>
      <w:r>
        <w:rPr>
          <w:rFonts w:ascii="Arial" w:hAnsi="Arial" w:cs="Arial"/>
          <w:b/>
        </w:rPr>
        <w:t>Kesimpulan</w:t>
      </w:r>
    </w:p>
    <w:p w:rsidR="000B251E" w:rsidRDefault="000B251E" w:rsidP="000B251E">
      <w:pPr>
        <w:spacing w:line="360" w:lineRule="auto"/>
        <w:ind w:firstLine="720"/>
        <w:jc w:val="both"/>
        <w:rPr>
          <w:rFonts w:ascii="Arial" w:hAnsi="Arial" w:cs="Arial"/>
        </w:rPr>
      </w:pPr>
      <w:r w:rsidRPr="00487286">
        <w:rPr>
          <w:rFonts w:ascii="Arial" w:hAnsi="Arial" w:cs="Arial"/>
        </w:rPr>
        <w:t xml:space="preserve">Dari hasil pengamatan </w:t>
      </w:r>
      <w:r w:rsidR="00EB30B1">
        <w:rPr>
          <w:rFonts w:ascii="Arial" w:hAnsi="Arial" w:cs="Arial"/>
        </w:rPr>
        <w:t>Hygiene sanitasi makanan di UPT</w:t>
      </w:r>
      <w:r w:rsidR="00EB30B1">
        <w:rPr>
          <w:rFonts w:ascii="Arial" w:hAnsi="Arial" w:cs="Arial"/>
          <w:lang w:val="id-ID"/>
        </w:rPr>
        <w:t>.</w:t>
      </w:r>
      <w:r w:rsidRPr="00487286">
        <w:rPr>
          <w:rFonts w:ascii="Arial" w:hAnsi="Arial" w:cs="Arial"/>
        </w:rPr>
        <w:t>Pelayanan Sosial Anak Dinas Sosial Sidikalang-Kabanjahe</w:t>
      </w:r>
      <w:r>
        <w:rPr>
          <w:rFonts w:ascii="Arial" w:hAnsi="Arial" w:cs="Arial"/>
        </w:rPr>
        <w:t xml:space="preserve"> penulis memberikan kesimpulan:</w:t>
      </w:r>
    </w:p>
    <w:p w:rsidR="000B251E" w:rsidRPr="00487286" w:rsidRDefault="000B251E" w:rsidP="00D2277D">
      <w:pPr>
        <w:pStyle w:val="ListParagraph"/>
        <w:numPr>
          <w:ilvl w:val="0"/>
          <w:numId w:val="55"/>
        </w:numPr>
        <w:spacing w:line="360" w:lineRule="auto"/>
        <w:ind w:left="284" w:hanging="284"/>
        <w:jc w:val="both"/>
        <w:rPr>
          <w:rFonts w:ascii="Arial" w:hAnsi="Arial" w:cs="Arial"/>
          <w:b/>
        </w:rPr>
      </w:pPr>
      <w:proofErr w:type="gramStart"/>
      <w:r>
        <w:rPr>
          <w:rFonts w:ascii="Arial" w:hAnsi="Arial" w:cs="Arial"/>
        </w:rPr>
        <w:t>pemilihan</w:t>
      </w:r>
      <w:proofErr w:type="gramEnd"/>
      <w:r>
        <w:rPr>
          <w:rFonts w:ascii="Arial" w:hAnsi="Arial" w:cs="Arial"/>
        </w:rPr>
        <w:t xml:space="preserve"> dan pengamanan bahan makan di</w:t>
      </w:r>
      <w:r w:rsidR="00EB30B1">
        <w:rPr>
          <w:rFonts w:ascii="Arial" w:hAnsi="Arial" w:cs="Arial"/>
        </w:rPr>
        <w:t>UPT</w:t>
      </w:r>
      <w:r w:rsidR="00EB30B1">
        <w:rPr>
          <w:rFonts w:ascii="Arial" w:hAnsi="Arial" w:cs="Arial"/>
          <w:lang w:val="id-ID"/>
        </w:rPr>
        <w:t>.</w:t>
      </w:r>
      <w:r w:rsidRPr="007C5585">
        <w:rPr>
          <w:rFonts w:ascii="Arial" w:hAnsi="Arial" w:cs="Arial"/>
        </w:rPr>
        <w:t xml:space="preserve">Pelayanan Sosial Anak Dinas Sosial </w:t>
      </w:r>
      <w:r>
        <w:rPr>
          <w:rFonts w:ascii="Arial" w:hAnsi="Arial" w:cs="Arial"/>
        </w:rPr>
        <w:t>Sidikalang-</w:t>
      </w:r>
      <w:r w:rsidRPr="007C5585">
        <w:rPr>
          <w:rFonts w:ascii="Arial" w:hAnsi="Arial" w:cs="Arial"/>
        </w:rPr>
        <w:t>Kabanjahe</w:t>
      </w:r>
      <w:r>
        <w:rPr>
          <w:rFonts w:ascii="Arial" w:hAnsi="Arial" w:cs="Arial"/>
        </w:rPr>
        <w:t xml:space="preserve"> sudah memenuhi syarat Hygiene Sanitasi Makanan.</w:t>
      </w:r>
    </w:p>
    <w:p w:rsidR="000B251E" w:rsidRPr="00487286" w:rsidRDefault="000B251E" w:rsidP="00D2277D">
      <w:pPr>
        <w:pStyle w:val="ListParagraph"/>
        <w:numPr>
          <w:ilvl w:val="0"/>
          <w:numId w:val="55"/>
        </w:numPr>
        <w:spacing w:line="360" w:lineRule="auto"/>
        <w:ind w:left="284" w:hanging="284"/>
        <w:jc w:val="both"/>
        <w:rPr>
          <w:rFonts w:ascii="Arial" w:hAnsi="Arial" w:cs="Arial"/>
          <w:b/>
        </w:rPr>
      </w:pPr>
      <w:r>
        <w:rPr>
          <w:rFonts w:ascii="Arial" w:hAnsi="Arial" w:cs="Arial"/>
        </w:rPr>
        <w:t xml:space="preserve">Pengumpulan dan penyimpanan bahan makanan pada </w:t>
      </w:r>
      <w:r w:rsidRPr="007C5585">
        <w:rPr>
          <w:rFonts w:ascii="Arial" w:hAnsi="Arial" w:cs="Arial"/>
        </w:rPr>
        <w:t xml:space="preserve">UPT Pelayanan Sosial Anak Dinas Sosial </w:t>
      </w:r>
      <w:r>
        <w:rPr>
          <w:rFonts w:ascii="Arial" w:hAnsi="Arial" w:cs="Arial"/>
        </w:rPr>
        <w:t>Sidikalang-</w:t>
      </w:r>
      <w:r w:rsidRPr="007C5585">
        <w:rPr>
          <w:rFonts w:ascii="Arial" w:hAnsi="Arial" w:cs="Arial"/>
        </w:rPr>
        <w:t>Kabanjahe</w:t>
      </w:r>
      <w:r w:rsidR="00EB30B1">
        <w:rPr>
          <w:rFonts w:ascii="Arial" w:hAnsi="Arial" w:cs="Arial"/>
        </w:rPr>
        <w:t xml:space="preserve"> dilakukan</w:t>
      </w:r>
      <w:r w:rsidR="00D13281">
        <w:rPr>
          <w:rFonts w:ascii="Arial" w:hAnsi="Arial" w:cs="Arial"/>
          <w:lang w:val="id-ID"/>
        </w:rPr>
        <w:t xml:space="preserve"> tidak memenuhi syarat kedehatan </w:t>
      </w:r>
      <w:r w:rsidR="00D13281">
        <w:rPr>
          <w:rFonts w:ascii="Arial" w:hAnsi="Arial" w:cs="Arial"/>
        </w:rPr>
        <w:t xml:space="preserve">karena tempat penyimpanan </w:t>
      </w:r>
      <w:r w:rsidR="00D13281">
        <w:rPr>
          <w:rFonts w:ascii="Arial" w:hAnsi="Arial" w:cs="Arial"/>
          <w:lang w:val="id-ID"/>
        </w:rPr>
        <w:t xml:space="preserve">bahan makanan masihada terdapat pada kotoran dan debu, dan terdapat serangga (lalat) </w:t>
      </w:r>
    </w:p>
    <w:p w:rsidR="000B251E" w:rsidRPr="00AC2C23" w:rsidRDefault="000B251E" w:rsidP="00D2277D">
      <w:pPr>
        <w:pStyle w:val="ListParagraph"/>
        <w:numPr>
          <w:ilvl w:val="0"/>
          <w:numId w:val="55"/>
        </w:numPr>
        <w:spacing w:line="360" w:lineRule="auto"/>
        <w:ind w:left="284" w:hanging="284"/>
        <w:jc w:val="both"/>
        <w:rPr>
          <w:rFonts w:ascii="Arial" w:hAnsi="Arial" w:cs="Arial"/>
          <w:b/>
        </w:rPr>
      </w:pPr>
      <w:r>
        <w:rPr>
          <w:rFonts w:ascii="Arial" w:hAnsi="Arial" w:cs="Arial"/>
        </w:rPr>
        <w:t>Pengol</w:t>
      </w:r>
      <w:r w:rsidR="00D13281">
        <w:rPr>
          <w:rFonts w:ascii="Arial" w:hAnsi="Arial" w:cs="Arial"/>
          <w:lang w:val="id-ID"/>
        </w:rPr>
        <w:t>a</w:t>
      </w:r>
      <w:r>
        <w:rPr>
          <w:rFonts w:ascii="Arial" w:hAnsi="Arial" w:cs="Arial"/>
        </w:rPr>
        <w:t xml:space="preserve">han makanan pada </w:t>
      </w:r>
      <w:r w:rsidR="00D13281">
        <w:rPr>
          <w:rFonts w:ascii="Arial" w:hAnsi="Arial" w:cs="Arial"/>
        </w:rPr>
        <w:t>UPT</w:t>
      </w:r>
      <w:r w:rsidR="00D13281">
        <w:rPr>
          <w:rFonts w:ascii="Arial" w:hAnsi="Arial" w:cs="Arial"/>
          <w:lang w:val="id-ID"/>
        </w:rPr>
        <w:t>.</w:t>
      </w:r>
      <w:r w:rsidRPr="007C5585">
        <w:rPr>
          <w:rFonts w:ascii="Arial" w:hAnsi="Arial" w:cs="Arial"/>
        </w:rPr>
        <w:t xml:space="preserve">Pelayanan Sosial Anak Dinas </w:t>
      </w:r>
      <w:proofErr w:type="gramStart"/>
      <w:r w:rsidRPr="007C5585">
        <w:rPr>
          <w:rFonts w:ascii="Arial" w:hAnsi="Arial" w:cs="Arial"/>
        </w:rPr>
        <w:t xml:space="preserve">Sosial </w:t>
      </w:r>
      <w:r>
        <w:rPr>
          <w:rFonts w:ascii="Arial" w:hAnsi="Arial" w:cs="Arial"/>
        </w:rPr>
        <w:t xml:space="preserve"> Sidik</w:t>
      </w:r>
      <w:r w:rsidR="00D13281">
        <w:rPr>
          <w:rFonts w:ascii="Arial" w:hAnsi="Arial" w:cs="Arial"/>
          <w:lang w:val="id-ID"/>
        </w:rPr>
        <w:t>a</w:t>
      </w:r>
      <w:r>
        <w:rPr>
          <w:rFonts w:ascii="Arial" w:hAnsi="Arial" w:cs="Arial"/>
        </w:rPr>
        <w:t>lang</w:t>
      </w:r>
      <w:proofErr w:type="gramEnd"/>
      <w:r>
        <w:rPr>
          <w:rFonts w:ascii="Arial" w:hAnsi="Arial" w:cs="Arial"/>
        </w:rPr>
        <w:t>-</w:t>
      </w:r>
      <w:r w:rsidRPr="007C5585">
        <w:rPr>
          <w:rFonts w:ascii="Arial" w:hAnsi="Arial" w:cs="Arial"/>
        </w:rPr>
        <w:t>Kabanjahe</w:t>
      </w:r>
      <w:r>
        <w:rPr>
          <w:rFonts w:ascii="Arial" w:hAnsi="Arial" w:cs="Arial"/>
        </w:rPr>
        <w:t xml:space="preserve"> ada beb</w:t>
      </w:r>
      <w:r w:rsidR="00D13281">
        <w:rPr>
          <w:rFonts w:ascii="Arial" w:hAnsi="Arial" w:cs="Arial"/>
          <w:lang w:val="id-ID"/>
        </w:rPr>
        <w:t>e</w:t>
      </w:r>
      <w:r>
        <w:rPr>
          <w:rFonts w:ascii="Arial" w:hAnsi="Arial" w:cs="Arial"/>
        </w:rPr>
        <w:t>rapa pengolahan belum memenuhi syarat kesehatan yaitu tidak memakai pakaian kerja secara lengkap pada saat kerja. Tempat pengolahan makanan lantainya kurang bersih dan licin, atap langit-langit di tempat pengolahan makanan kondisinya sangat kurang baik dan tempat sampah hanya memakai karung (goni).</w:t>
      </w:r>
    </w:p>
    <w:p w:rsidR="000B251E" w:rsidRPr="00AC2C23" w:rsidRDefault="000B251E" w:rsidP="00D2277D">
      <w:pPr>
        <w:pStyle w:val="ListParagraph"/>
        <w:numPr>
          <w:ilvl w:val="0"/>
          <w:numId w:val="55"/>
        </w:numPr>
        <w:spacing w:line="360" w:lineRule="auto"/>
        <w:ind w:left="284" w:hanging="284"/>
        <w:jc w:val="both"/>
        <w:rPr>
          <w:rFonts w:ascii="Arial" w:hAnsi="Arial" w:cs="Arial"/>
          <w:b/>
        </w:rPr>
      </w:pPr>
      <w:r>
        <w:rPr>
          <w:rFonts w:ascii="Arial" w:hAnsi="Arial" w:cs="Arial"/>
        </w:rPr>
        <w:t xml:space="preserve">Penyimpanan makanan jadi di </w:t>
      </w:r>
      <w:r w:rsidR="00D13281">
        <w:rPr>
          <w:rFonts w:ascii="Arial" w:hAnsi="Arial" w:cs="Arial"/>
        </w:rPr>
        <w:t>UPT</w:t>
      </w:r>
      <w:r w:rsidR="00D13281">
        <w:rPr>
          <w:rFonts w:ascii="Arial" w:hAnsi="Arial" w:cs="Arial"/>
          <w:lang w:val="id-ID"/>
        </w:rPr>
        <w:t>.</w:t>
      </w:r>
      <w:r w:rsidRPr="007C5585">
        <w:rPr>
          <w:rFonts w:ascii="Arial" w:hAnsi="Arial" w:cs="Arial"/>
        </w:rPr>
        <w:t>Pelayanan Sosial Anak Dinas Sosial</w:t>
      </w:r>
      <w:r>
        <w:rPr>
          <w:rFonts w:ascii="Arial" w:hAnsi="Arial" w:cs="Arial"/>
        </w:rPr>
        <w:t xml:space="preserve"> Sidikalang-</w:t>
      </w:r>
      <w:r w:rsidRPr="007C5585">
        <w:rPr>
          <w:rFonts w:ascii="Arial" w:hAnsi="Arial" w:cs="Arial"/>
        </w:rPr>
        <w:t xml:space="preserve"> Kabanjahe</w:t>
      </w:r>
      <w:r>
        <w:rPr>
          <w:rFonts w:ascii="Arial" w:hAnsi="Arial" w:cs="Arial"/>
        </w:rPr>
        <w:t xml:space="preserve"> masih ada dilakukan penyimpanan makanan dalam 1 hari akibat tidak habis jadi disimpan dengan tempat wadah yang bersih dan tertutup.</w:t>
      </w:r>
    </w:p>
    <w:p w:rsidR="000B251E" w:rsidRPr="00AC2C23" w:rsidRDefault="000B251E" w:rsidP="00D2277D">
      <w:pPr>
        <w:pStyle w:val="ListParagraph"/>
        <w:numPr>
          <w:ilvl w:val="0"/>
          <w:numId w:val="55"/>
        </w:numPr>
        <w:spacing w:line="360" w:lineRule="auto"/>
        <w:ind w:left="284" w:hanging="284"/>
        <w:jc w:val="both"/>
        <w:rPr>
          <w:rFonts w:ascii="Arial" w:hAnsi="Arial" w:cs="Arial"/>
          <w:b/>
        </w:rPr>
      </w:pPr>
      <w:r>
        <w:rPr>
          <w:rFonts w:ascii="Arial" w:hAnsi="Arial" w:cs="Arial"/>
        </w:rPr>
        <w:t xml:space="preserve">Pengangkutan makanan di </w:t>
      </w:r>
      <w:r w:rsidR="00D13281">
        <w:rPr>
          <w:rFonts w:ascii="Arial" w:hAnsi="Arial" w:cs="Arial"/>
        </w:rPr>
        <w:t>UPT</w:t>
      </w:r>
      <w:r w:rsidR="00D13281">
        <w:rPr>
          <w:rFonts w:ascii="Arial" w:hAnsi="Arial" w:cs="Arial"/>
          <w:lang w:val="id-ID"/>
        </w:rPr>
        <w:t>.</w:t>
      </w:r>
      <w:r w:rsidRPr="007C5585">
        <w:rPr>
          <w:rFonts w:ascii="Arial" w:hAnsi="Arial" w:cs="Arial"/>
        </w:rPr>
        <w:t>Pelayanan Sosial Anak Dinas Sosial</w:t>
      </w:r>
      <w:r>
        <w:rPr>
          <w:rFonts w:ascii="Arial" w:hAnsi="Arial" w:cs="Arial"/>
        </w:rPr>
        <w:t xml:space="preserve"> Sidikalang-</w:t>
      </w:r>
      <w:r w:rsidRPr="007C5585">
        <w:rPr>
          <w:rFonts w:ascii="Arial" w:hAnsi="Arial" w:cs="Arial"/>
        </w:rPr>
        <w:t xml:space="preserve"> Kabanjahe</w:t>
      </w:r>
      <w:r>
        <w:rPr>
          <w:rFonts w:ascii="Arial" w:hAnsi="Arial" w:cs="Arial"/>
        </w:rPr>
        <w:t xml:space="preserve"> sudah dilakukan dengan baik karena alat pengangkutan dalam keadaan baik dan tenaga pengangkut memiliki personal hygiene yang baik.</w:t>
      </w:r>
    </w:p>
    <w:p w:rsidR="000B251E" w:rsidRPr="00AC2C23" w:rsidRDefault="000B251E" w:rsidP="00D2277D">
      <w:pPr>
        <w:pStyle w:val="ListParagraph"/>
        <w:numPr>
          <w:ilvl w:val="0"/>
          <w:numId w:val="55"/>
        </w:numPr>
        <w:spacing w:line="360" w:lineRule="auto"/>
        <w:ind w:left="284" w:hanging="284"/>
        <w:jc w:val="both"/>
        <w:rPr>
          <w:rFonts w:ascii="Arial" w:hAnsi="Arial" w:cs="Arial"/>
          <w:b/>
        </w:rPr>
      </w:pPr>
      <w:r>
        <w:rPr>
          <w:rFonts w:ascii="Arial" w:hAnsi="Arial" w:cs="Arial"/>
        </w:rPr>
        <w:t xml:space="preserve">Penyajian makanan di </w:t>
      </w:r>
      <w:r w:rsidR="00D13281">
        <w:rPr>
          <w:rFonts w:ascii="Arial" w:hAnsi="Arial" w:cs="Arial"/>
        </w:rPr>
        <w:t>UPT</w:t>
      </w:r>
      <w:r w:rsidR="00D13281">
        <w:rPr>
          <w:rFonts w:ascii="Arial" w:hAnsi="Arial" w:cs="Arial"/>
          <w:lang w:val="id-ID"/>
        </w:rPr>
        <w:t>.</w:t>
      </w:r>
      <w:r w:rsidRPr="007C5585">
        <w:rPr>
          <w:rFonts w:ascii="Arial" w:hAnsi="Arial" w:cs="Arial"/>
        </w:rPr>
        <w:t>Pelayanan Sosial Anak Dinas Sosial</w:t>
      </w:r>
      <w:r>
        <w:rPr>
          <w:rFonts w:ascii="Arial" w:hAnsi="Arial" w:cs="Arial"/>
        </w:rPr>
        <w:t xml:space="preserve"> Sidikalang-</w:t>
      </w:r>
      <w:r w:rsidRPr="007C5585">
        <w:rPr>
          <w:rFonts w:ascii="Arial" w:hAnsi="Arial" w:cs="Arial"/>
        </w:rPr>
        <w:t xml:space="preserve"> Kabanjahe</w:t>
      </w:r>
      <w:r>
        <w:rPr>
          <w:rFonts w:ascii="Arial" w:hAnsi="Arial" w:cs="Arial"/>
        </w:rPr>
        <w:t xml:space="preserve"> sudah memenuhi syarat karena alat-alat makanan dalam kondisi yang baik, tetapi penyaji makanan tidak memakai pakaian kerja yang lengkap.</w:t>
      </w:r>
    </w:p>
    <w:p w:rsidR="000B251E" w:rsidRPr="000B251E" w:rsidRDefault="000B251E" w:rsidP="000B251E">
      <w:pPr>
        <w:spacing w:line="360" w:lineRule="auto"/>
        <w:jc w:val="both"/>
        <w:rPr>
          <w:rFonts w:ascii="Arial" w:hAnsi="Arial" w:cs="Arial"/>
          <w:b/>
          <w:lang w:val="id-ID"/>
        </w:rPr>
      </w:pPr>
    </w:p>
    <w:p w:rsidR="00902880" w:rsidRPr="00902880" w:rsidRDefault="000B251E" w:rsidP="00D2277D">
      <w:pPr>
        <w:pStyle w:val="ListParagraph"/>
        <w:numPr>
          <w:ilvl w:val="0"/>
          <w:numId w:val="54"/>
        </w:numPr>
        <w:spacing w:line="360" w:lineRule="auto"/>
        <w:ind w:left="284" w:hanging="284"/>
        <w:jc w:val="both"/>
        <w:rPr>
          <w:rFonts w:ascii="Arial" w:hAnsi="Arial" w:cs="Arial"/>
          <w:b/>
        </w:rPr>
      </w:pPr>
      <w:r>
        <w:rPr>
          <w:rFonts w:ascii="Arial" w:hAnsi="Arial" w:cs="Arial"/>
          <w:b/>
        </w:rPr>
        <w:lastRenderedPageBreak/>
        <w:t>Saran</w:t>
      </w:r>
    </w:p>
    <w:p w:rsidR="00902880" w:rsidRPr="00902880" w:rsidRDefault="00902880" w:rsidP="00D2277D">
      <w:pPr>
        <w:pStyle w:val="ListParagraph"/>
        <w:numPr>
          <w:ilvl w:val="0"/>
          <w:numId w:val="56"/>
        </w:numPr>
        <w:spacing w:line="360" w:lineRule="auto"/>
        <w:ind w:left="426" w:hanging="284"/>
        <w:jc w:val="both"/>
        <w:rPr>
          <w:rFonts w:ascii="Arial" w:hAnsi="Arial" w:cs="Arial"/>
          <w:b/>
        </w:rPr>
      </w:pPr>
      <w:r>
        <w:rPr>
          <w:rFonts w:ascii="Arial" w:hAnsi="Arial" w:cs="Arial"/>
        </w:rPr>
        <w:t>Kepada pihak UPT</w:t>
      </w:r>
      <w:r>
        <w:rPr>
          <w:rFonts w:ascii="Arial" w:hAnsi="Arial" w:cs="Arial"/>
          <w:lang w:val="id-ID"/>
        </w:rPr>
        <w:t>.</w:t>
      </w:r>
      <w:r w:rsidRPr="00487286">
        <w:rPr>
          <w:rFonts w:ascii="Arial" w:hAnsi="Arial" w:cs="Arial"/>
        </w:rPr>
        <w:t>Pelayanan Sosial Anak Dinas Sosial Sidikalang-Kabanjahe</w:t>
      </w:r>
      <w:r w:rsidR="00982242">
        <w:rPr>
          <w:rFonts w:ascii="Arial" w:hAnsi="Arial" w:cs="Arial"/>
        </w:rPr>
        <w:t xml:space="preserve"> sudah memenuhi syarat dari</w:t>
      </w:r>
      <w:r>
        <w:rPr>
          <w:rFonts w:ascii="Arial" w:hAnsi="Arial" w:cs="Arial"/>
        </w:rPr>
        <w:t xml:space="preserve"> Permenkes </w:t>
      </w:r>
      <w:r w:rsidR="00982242">
        <w:rPr>
          <w:rFonts w:ascii="Arial" w:hAnsi="Arial" w:cs="Arial"/>
        </w:rPr>
        <w:t>yaitu sebanyak 41 objek pertanyaan yang menyatakan “Mem</w:t>
      </w:r>
      <w:r w:rsidR="00500DD2">
        <w:rPr>
          <w:rFonts w:ascii="Arial" w:hAnsi="Arial" w:cs="Arial"/>
          <w:lang w:val="id-ID"/>
        </w:rPr>
        <w:t>e</w:t>
      </w:r>
      <w:r w:rsidR="00982242">
        <w:rPr>
          <w:rFonts w:ascii="Arial" w:hAnsi="Arial" w:cs="Arial"/>
        </w:rPr>
        <w:t>nuhi Syarat Kesehatan” dari 53 objek agar di pertahankan dalam proses dari kegiatan-kegiatan melakukan Hygiene sanitasi Pengolahan makanan.</w:t>
      </w:r>
    </w:p>
    <w:p w:rsidR="000B251E" w:rsidRPr="00ED0013" w:rsidRDefault="000B251E" w:rsidP="00D2277D">
      <w:pPr>
        <w:pStyle w:val="ListParagraph"/>
        <w:numPr>
          <w:ilvl w:val="0"/>
          <w:numId w:val="56"/>
        </w:numPr>
        <w:spacing w:line="360" w:lineRule="auto"/>
        <w:ind w:left="426" w:hanging="284"/>
        <w:jc w:val="both"/>
        <w:rPr>
          <w:rFonts w:ascii="Arial" w:hAnsi="Arial" w:cs="Arial"/>
          <w:b/>
        </w:rPr>
      </w:pPr>
      <w:r>
        <w:rPr>
          <w:rFonts w:ascii="Arial" w:hAnsi="Arial" w:cs="Arial"/>
        </w:rPr>
        <w:t xml:space="preserve">Kepada pihak </w:t>
      </w:r>
      <w:r w:rsidR="006C634C">
        <w:rPr>
          <w:rFonts w:ascii="Arial" w:hAnsi="Arial" w:cs="Arial"/>
        </w:rPr>
        <w:t>UPT</w:t>
      </w:r>
      <w:r w:rsidR="006C634C">
        <w:rPr>
          <w:rFonts w:ascii="Arial" w:hAnsi="Arial" w:cs="Arial"/>
          <w:lang w:val="id-ID"/>
        </w:rPr>
        <w:t>.</w:t>
      </w:r>
      <w:r w:rsidRPr="00487286">
        <w:rPr>
          <w:rFonts w:ascii="Arial" w:hAnsi="Arial" w:cs="Arial"/>
        </w:rPr>
        <w:t>Pelayanan Sosial Anak Dinas Sosial Sidikalang-Kabanjahe</w:t>
      </w:r>
      <w:r>
        <w:rPr>
          <w:rFonts w:ascii="Arial" w:hAnsi="Arial" w:cs="Arial"/>
        </w:rPr>
        <w:t xml:space="preserve"> agar sebaiknya diadakan pemeriksaan kesehatan secara teratur 6 bulan sekali kepada para penjamah makanan sehingga mendapatkan sertifikat kesehatan untuk mengetahui penjamah </w:t>
      </w:r>
      <w:r w:rsidR="004526A7">
        <w:rPr>
          <w:rFonts w:ascii="Arial" w:hAnsi="Arial" w:cs="Arial"/>
        </w:rPr>
        <w:t xml:space="preserve"> </w:t>
      </w:r>
      <w:r>
        <w:rPr>
          <w:rFonts w:ascii="Arial" w:hAnsi="Arial" w:cs="Arial"/>
        </w:rPr>
        <w:t>makanan berada dalam keaadan sehat atau tidak dan lebih ditingkatkan dan lingkapi dalam penggunaan pakaian kerja seperti celemek, tutup kepala (topi) dll.</w:t>
      </w:r>
    </w:p>
    <w:p w:rsidR="000B251E" w:rsidRPr="00ED0013" w:rsidRDefault="000B251E" w:rsidP="00D2277D">
      <w:pPr>
        <w:pStyle w:val="ListParagraph"/>
        <w:numPr>
          <w:ilvl w:val="0"/>
          <w:numId w:val="56"/>
        </w:numPr>
        <w:spacing w:line="360" w:lineRule="auto"/>
        <w:ind w:left="426" w:hanging="284"/>
        <w:jc w:val="both"/>
        <w:rPr>
          <w:rFonts w:ascii="Arial" w:hAnsi="Arial" w:cs="Arial"/>
          <w:b/>
        </w:rPr>
      </w:pPr>
      <w:r>
        <w:rPr>
          <w:rFonts w:ascii="Arial" w:hAnsi="Arial" w:cs="Arial"/>
        </w:rPr>
        <w:t xml:space="preserve">Kepada pihak </w:t>
      </w:r>
      <w:r w:rsidR="006C634C">
        <w:rPr>
          <w:rFonts w:ascii="Arial" w:hAnsi="Arial" w:cs="Arial"/>
        </w:rPr>
        <w:t>UPT</w:t>
      </w:r>
      <w:r w:rsidR="006C634C">
        <w:rPr>
          <w:rFonts w:ascii="Arial" w:hAnsi="Arial" w:cs="Arial"/>
          <w:lang w:val="id-ID"/>
        </w:rPr>
        <w:t>.</w:t>
      </w:r>
      <w:r w:rsidRPr="00487286">
        <w:rPr>
          <w:rFonts w:ascii="Arial" w:hAnsi="Arial" w:cs="Arial"/>
        </w:rPr>
        <w:t>Pelayanan Sosial Anak Dinas Sosial Sidikalang-Kabanjahe</w:t>
      </w:r>
      <w:r>
        <w:rPr>
          <w:rFonts w:ascii="Arial" w:hAnsi="Arial" w:cs="Arial"/>
        </w:rPr>
        <w:t xml:space="preserve"> agar sebaiknya atap langit-langit dibersihkan secara rutin karena pada saat masak kotoran yang lengket di langit-langit </w:t>
      </w:r>
      <w:proofErr w:type="gramStart"/>
      <w:r>
        <w:rPr>
          <w:rFonts w:ascii="Arial" w:hAnsi="Arial" w:cs="Arial"/>
        </w:rPr>
        <w:t>akan</w:t>
      </w:r>
      <w:proofErr w:type="gramEnd"/>
      <w:r>
        <w:rPr>
          <w:rFonts w:ascii="Arial" w:hAnsi="Arial" w:cs="Arial"/>
        </w:rPr>
        <w:t xml:space="preserve"> berjatuhan.</w:t>
      </w:r>
    </w:p>
    <w:p w:rsidR="000B251E" w:rsidRPr="00ED0013" w:rsidRDefault="006C634C" w:rsidP="00D2277D">
      <w:pPr>
        <w:pStyle w:val="ListParagraph"/>
        <w:numPr>
          <w:ilvl w:val="0"/>
          <w:numId w:val="56"/>
        </w:numPr>
        <w:spacing w:line="360" w:lineRule="auto"/>
        <w:ind w:left="426" w:hanging="284"/>
        <w:jc w:val="both"/>
        <w:rPr>
          <w:rFonts w:ascii="Arial" w:hAnsi="Arial" w:cs="Arial"/>
          <w:b/>
        </w:rPr>
      </w:pPr>
      <w:r>
        <w:rPr>
          <w:rFonts w:ascii="Arial" w:hAnsi="Arial" w:cs="Arial"/>
        </w:rPr>
        <w:t>Kepada pihak UPT</w:t>
      </w:r>
      <w:r>
        <w:rPr>
          <w:rFonts w:ascii="Arial" w:hAnsi="Arial" w:cs="Arial"/>
          <w:lang w:val="id-ID"/>
        </w:rPr>
        <w:t>.</w:t>
      </w:r>
      <w:r w:rsidR="000B251E" w:rsidRPr="00ED0013">
        <w:rPr>
          <w:rFonts w:ascii="Arial" w:hAnsi="Arial" w:cs="Arial"/>
        </w:rPr>
        <w:t xml:space="preserve">Pelayanan Sosial Anak Dinas Sosial Sidikalang-Kabanjahe agar sebaiknya </w:t>
      </w:r>
      <w:r w:rsidR="000B251E">
        <w:rPr>
          <w:rFonts w:ascii="Arial" w:hAnsi="Arial" w:cs="Arial"/>
        </w:rPr>
        <w:t xml:space="preserve">di sediakan tempat sampah yang tertutup dan tidak menggunakan seperti karung (goni) agar lalat tidak dapat berkembang </w:t>
      </w:r>
      <w:proofErr w:type="gramStart"/>
      <w:r w:rsidR="000B251E">
        <w:rPr>
          <w:rFonts w:ascii="Arial" w:hAnsi="Arial" w:cs="Arial"/>
        </w:rPr>
        <w:t>biak</w:t>
      </w:r>
      <w:proofErr w:type="gramEnd"/>
      <w:r w:rsidR="000B251E">
        <w:rPr>
          <w:rFonts w:ascii="Arial" w:hAnsi="Arial" w:cs="Arial"/>
        </w:rPr>
        <w:t xml:space="preserve"> secara tertentu.</w:t>
      </w:r>
    </w:p>
    <w:p w:rsidR="000B251E" w:rsidRPr="00C35580" w:rsidRDefault="006C634C" w:rsidP="00D2277D">
      <w:pPr>
        <w:pStyle w:val="ListParagraph"/>
        <w:numPr>
          <w:ilvl w:val="0"/>
          <w:numId w:val="56"/>
        </w:numPr>
        <w:spacing w:line="360" w:lineRule="auto"/>
        <w:ind w:left="426" w:hanging="284"/>
        <w:jc w:val="both"/>
        <w:rPr>
          <w:rFonts w:ascii="Arial" w:hAnsi="Arial" w:cs="Arial"/>
          <w:b/>
        </w:rPr>
      </w:pPr>
      <w:r>
        <w:rPr>
          <w:rFonts w:ascii="Arial" w:hAnsi="Arial" w:cs="Arial"/>
        </w:rPr>
        <w:t>Kepada pihak UPT</w:t>
      </w:r>
      <w:r>
        <w:rPr>
          <w:rFonts w:ascii="Arial" w:hAnsi="Arial" w:cs="Arial"/>
          <w:lang w:val="id-ID"/>
        </w:rPr>
        <w:t>.</w:t>
      </w:r>
      <w:r w:rsidR="000B251E" w:rsidRPr="00C35580">
        <w:rPr>
          <w:rFonts w:ascii="Arial" w:hAnsi="Arial" w:cs="Arial"/>
        </w:rPr>
        <w:t xml:space="preserve">Pelayanan Sosial Anak Dinas Sosial Sidikalang-Kabanjahe agar sebaiknya </w:t>
      </w:r>
      <w:r w:rsidR="000B251E">
        <w:rPr>
          <w:rFonts w:ascii="Arial" w:hAnsi="Arial" w:cs="Arial"/>
        </w:rPr>
        <w:t>diadakan tempat pemadam kebakaran di sekitar dapur tersebut.</w:t>
      </w:r>
    </w:p>
    <w:p w:rsidR="000B251E" w:rsidRPr="00902880" w:rsidRDefault="000B251E" w:rsidP="00D2277D">
      <w:pPr>
        <w:pStyle w:val="ListParagraph"/>
        <w:numPr>
          <w:ilvl w:val="0"/>
          <w:numId w:val="56"/>
        </w:numPr>
        <w:spacing w:line="360" w:lineRule="auto"/>
        <w:ind w:left="426" w:hanging="284"/>
        <w:jc w:val="both"/>
        <w:rPr>
          <w:rFonts w:ascii="Arial" w:hAnsi="Arial" w:cs="Arial"/>
          <w:b/>
        </w:rPr>
      </w:pPr>
      <w:r>
        <w:rPr>
          <w:rFonts w:ascii="Arial" w:hAnsi="Arial" w:cs="Arial"/>
        </w:rPr>
        <w:t xml:space="preserve">Kepada pihak </w:t>
      </w:r>
      <w:r w:rsidR="006C634C">
        <w:rPr>
          <w:rFonts w:ascii="Arial" w:hAnsi="Arial" w:cs="Arial"/>
        </w:rPr>
        <w:t>UPT</w:t>
      </w:r>
      <w:r w:rsidR="006C634C">
        <w:rPr>
          <w:rFonts w:ascii="Arial" w:hAnsi="Arial" w:cs="Arial"/>
          <w:lang w:val="id-ID"/>
        </w:rPr>
        <w:t>.</w:t>
      </w:r>
      <w:r w:rsidRPr="00487286">
        <w:rPr>
          <w:rFonts w:ascii="Arial" w:hAnsi="Arial" w:cs="Arial"/>
        </w:rPr>
        <w:t>Pelayanan Sosial Anak Dinas Sosial Sidikalang-Kabanjahe</w:t>
      </w:r>
      <w:r>
        <w:rPr>
          <w:rFonts w:ascii="Arial" w:hAnsi="Arial" w:cs="Arial"/>
        </w:rPr>
        <w:t xml:space="preserve"> agar sebaiknya disediakan tempat pencuci tangan/wastafel agar penjamah makanan lebih bersih pada saat melakukan pengolahan makanan.</w:t>
      </w:r>
    </w:p>
    <w:p w:rsidR="00902880" w:rsidRPr="00ED0013" w:rsidRDefault="00902880" w:rsidP="00902880">
      <w:pPr>
        <w:pStyle w:val="ListParagraph"/>
        <w:spacing w:line="360" w:lineRule="auto"/>
        <w:ind w:left="426"/>
        <w:jc w:val="both"/>
        <w:rPr>
          <w:rFonts w:ascii="Arial" w:hAnsi="Arial" w:cs="Arial"/>
          <w:b/>
        </w:rPr>
      </w:pPr>
    </w:p>
    <w:p w:rsidR="000B251E" w:rsidRPr="00AC2C23" w:rsidRDefault="000B251E" w:rsidP="000B251E">
      <w:pPr>
        <w:pStyle w:val="ListParagraph"/>
        <w:ind w:left="426"/>
        <w:jc w:val="both"/>
        <w:rPr>
          <w:rFonts w:ascii="Arial" w:hAnsi="Arial" w:cs="Arial"/>
          <w:b/>
        </w:rPr>
      </w:pPr>
    </w:p>
    <w:p w:rsidR="000B251E" w:rsidRPr="00AC2C23" w:rsidRDefault="000B251E" w:rsidP="000B251E">
      <w:pPr>
        <w:jc w:val="both"/>
        <w:rPr>
          <w:rFonts w:ascii="Arial" w:hAnsi="Arial" w:cs="Arial"/>
          <w:b/>
        </w:rPr>
      </w:pPr>
    </w:p>
    <w:p w:rsidR="000B251E" w:rsidRDefault="000B251E" w:rsidP="000B251E">
      <w:pPr>
        <w:pStyle w:val="ListParagraph"/>
        <w:jc w:val="both"/>
        <w:rPr>
          <w:rFonts w:ascii="Arial" w:hAnsi="Arial" w:cs="Arial"/>
          <w:b/>
        </w:rPr>
      </w:pPr>
    </w:p>
    <w:p w:rsidR="00722BD3" w:rsidRDefault="00722BD3" w:rsidP="000B251E">
      <w:pPr>
        <w:pStyle w:val="ListParagraph"/>
        <w:jc w:val="both"/>
        <w:rPr>
          <w:rFonts w:ascii="Arial" w:hAnsi="Arial" w:cs="Arial"/>
          <w:b/>
        </w:rPr>
      </w:pPr>
    </w:p>
    <w:p w:rsidR="00722BD3" w:rsidRPr="00837FD8" w:rsidRDefault="00722BD3" w:rsidP="000B251E">
      <w:pPr>
        <w:pStyle w:val="ListParagraph"/>
        <w:jc w:val="both"/>
        <w:rPr>
          <w:rFonts w:ascii="Arial" w:hAnsi="Arial" w:cs="Arial"/>
          <w:b/>
        </w:rPr>
      </w:pPr>
    </w:p>
    <w:p w:rsidR="000B251E" w:rsidRPr="00837FD8" w:rsidRDefault="000B251E" w:rsidP="000B251E">
      <w:pPr>
        <w:jc w:val="both"/>
        <w:rPr>
          <w:rFonts w:ascii="Arial" w:hAnsi="Arial" w:cs="Arial"/>
        </w:rPr>
      </w:pPr>
    </w:p>
    <w:p w:rsidR="00990C34" w:rsidRDefault="00990C34" w:rsidP="00683B5D">
      <w:pPr>
        <w:spacing w:line="360" w:lineRule="auto"/>
        <w:jc w:val="both"/>
        <w:rPr>
          <w:rFonts w:ascii="Arial" w:hAnsi="Arial" w:cs="Arial"/>
        </w:rPr>
      </w:pPr>
    </w:p>
    <w:p w:rsidR="00D2277D" w:rsidRDefault="00D2277D" w:rsidP="00D2277D">
      <w:pPr>
        <w:rPr>
          <w:rFonts w:ascii="Arial" w:hAnsi="Arial" w:cs="Arial"/>
          <w:b/>
        </w:rPr>
      </w:pPr>
      <w:r>
        <w:rPr>
          <w:rFonts w:ascii="Arial" w:hAnsi="Arial" w:cs="Arial"/>
          <w:b/>
          <w:noProof/>
          <w:lang w:val="id-ID" w:eastAsia="id-ID"/>
        </w:rPr>
        <w:lastRenderedPageBreak/>
        <w:pict>
          <v:shape id="_x0000_s1034" type="#_x0000_t202" style="position:absolute;margin-left:136.7pt;margin-top:-9.3pt;width:107.25pt;height:54.75pt;z-index:251665408" fillcolor="white [3201]" strokecolor="white [3212]" strokeweight="1pt">
            <v:stroke dashstyle="dash"/>
            <v:shadow color="#868686"/>
            <v:textbox>
              <w:txbxContent>
                <w:p w:rsidR="00D2277D" w:rsidRDefault="00D2277D" w:rsidP="00D2277D">
                  <w:pPr>
                    <w:jc w:val="center"/>
                    <w:rPr>
                      <w:rFonts w:ascii="Arial" w:hAnsi="Arial" w:cs="Arial"/>
                      <w:b/>
                    </w:rPr>
                  </w:pPr>
                  <w:r w:rsidRPr="006A00A2">
                    <w:rPr>
                      <w:rFonts w:ascii="Arial" w:hAnsi="Arial" w:cs="Arial"/>
                      <w:b/>
                    </w:rPr>
                    <w:t>DOKUMENTASI</w:t>
                  </w:r>
                </w:p>
                <w:p w:rsidR="00D2277D" w:rsidRDefault="00D2277D" w:rsidP="00D2277D"/>
              </w:txbxContent>
            </v:textbox>
          </v:shape>
        </w:pict>
      </w:r>
    </w:p>
    <w:p w:rsidR="00D2277D" w:rsidRDefault="00D2277D" w:rsidP="00D2277D">
      <w:pPr>
        <w:rPr>
          <w:rFonts w:ascii="Arial" w:hAnsi="Arial" w:cs="Arial"/>
          <w:b/>
        </w:rPr>
      </w:pPr>
    </w:p>
    <w:p w:rsidR="00D2277D" w:rsidRDefault="00D2277D" w:rsidP="00D2277D">
      <w:pPr>
        <w:rPr>
          <w:rFonts w:ascii="Arial" w:hAnsi="Arial" w:cs="Arial"/>
          <w:b/>
        </w:rPr>
      </w:pPr>
      <w:r>
        <w:rPr>
          <w:rFonts w:ascii="Arial" w:hAnsi="Arial" w:cs="Arial"/>
          <w:b/>
          <w:noProof/>
        </w:rPr>
        <w:drawing>
          <wp:anchor distT="0" distB="0" distL="114300" distR="114300" simplePos="0" relativeHeight="251664384" behindDoc="0" locked="0" layoutInCell="1" allowOverlap="1" wp14:anchorId="3D8D89F2" wp14:editId="79F1CC7F">
            <wp:simplePos x="0" y="0"/>
            <wp:positionH relativeFrom="column">
              <wp:align>left</wp:align>
            </wp:positionH>
            <wp:positionV relativeFrom="paragraph">
              <wp:posOffset>153670</wp:posOffset>
            </wp:positionV>
            <wp:extent cx="2409190" cy="2307590"/>
            <wp:effectExtent l="171450" t="171450" r="353060" b="3403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16475" cy="2314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2277D" w:rsidRDefault="00D2277D" w:rsidP="00D2277D">
      <w:pPr>
        <w:rPr>
          <w:rFonts w:ascii="Arial" w:hAnsi="Arial" w:cs="Arial"/>
          <w:b/>
        </w:rPr>
      </w:pPr>
      <w:r>
        <w:rPr>
          <w:rFonts w:ascii="Arial" w:hAnsi="Arial" w:cs="Arial"/>
          <w:b/>
          <w:noProof/>
        </w:rPr>
        <w:drawing>
          <wp:inline distT="0" distB="0" distL="0" distR="0" wp14:anchorId="3455C1DA" wp14:editId="58FAA4A8">
            <wp:extent cx="2046514" cy="2104572"/>
            <wp:effectExtent l="171450" t="171450" r="354330" b="3340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046514" cy="2104572"/>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b/>
          <w:noProof/>
        </w:rPr>
        <w:drawing>
          <wp:inline distT="0" distB="0" distL="0" distR="0" wp14:anchorId="71CE9C6F" wp14:editId="1E544610">
            <wp:extent cx="2107096" cy="1438635"/>
            <wp:effectExtent l="171450" t="171450" r="369570" b="3524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108997" cy="143993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b/>
          <w:noProof/>
        </w:rPr>
        <w:drawing>
          <wp:inline distT="0" distB="0" distL="0" distR="0" wp14:anchorId="3A11F359" wp14:editId="5DB1651D">
            <wp:extent cx="2415209" cy="1736750"/>
            <wp:effectExtent l="171450" t="171450" r="366395" b="3397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412836" cy="173504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b/>
        </w:rPr>
        <w:br w:type="textWrapping" w:clear="all"/>
      </w:r>
    </w:p>
    <w:p w:rsidR="00D2277D" w:rsidRDefault="00D2277D" w:rsidP="00D2277D">
      <w:pPr>
        <w:rPr>
          <w:rFonts w:ascii="Arial" w:hAnsi="Arial" w:cs="Arial"/>
          <w:b/>
        </w:rPr>
      </w:pPr>
    </w:p>
    <w:p w:rsidR="00D2277D" w:rsidRDefault="00D2277D" w:rsidP="00D2277D">
      <w:pPr>
        <w:rPr>
          <w:rFonts w:ascii="Arial" w:hAnsi="Arial" w:cs="Arial"/>
        </w:rPr>
      </w:pPr>
      <w:r>
        <w:rPr>
          <w:rFonts w:ascii="Arial" w:hAnsi="Arial" w:cs="Arial"/>
          <w:noProof/>
        </w:rPr>
        <w:drawing>
          <wp:inline distT="0" distB="0" distL="0" distR="0" wp14:anchorId="723A4694" wp14:editId="40B29812">
            <wp:extent cx="2743200" cy="2057400"/>
            <wp:effectExtent l="171450" t="133350" r="361950" b="3048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47010" cy="2060258"/>
                    </a:xfrm>
                    <a:prstGeom prst="rect">
                      <a:avLst/>
                    </a:prstGeom>
                    <a:ln>
                      <a:noFill/>
                    </a:ln>
                    <a:effectLst>
                      <a:outerShdw blurRad="292100" dist="139700" dir="2700000" algn="tl" rotWithShape="0">
                        <a:srgbClr val="333333">
                          <a:alpha val="65000"/>
                        </a:srgbClr>
                      </a:outerShdw>
                    </a:effectLst>
                  </pic:spPr>
                </pic:pic>
              </a:graphicData>
            </a:graphic>
          </wp:inline>
        </w:drawing>
      </w:r>
    </w:p>
    <w:p w:rsidR="00D2277D" w:rsidRDefault="00D2277D" w:rsidP="00D2277D">
      <w:pPr>
        <w:rPr>
          <w:rFonts w:ascii="Arial" w:hAnsi="Arial" w:cs="Arial"/>
        </w:rPr>
      </w:pPr>
    </w:p>
    <w:p w:rsidR="00D2277D" w:rsidRDefault="00D2277D" w:rsidP="00D2277D">
      <w:pPr>
        <w:rPr>
          <w:rFonts w:ascii="Arial" w:hAnsi="Arial" w:cs="Arial"/>
        </w:rPr>
      </w:pPr>
      <w:r>
        <w:rPr>
          <w:rFonts w:ascii="Arial" w:hAnsi="Arial" w:cs="Arial"/>
        </w:rPr>
        <w:t xml:space="preserve">       </w:t>
      </w:r>
      <w:r>
        <w:rPr>
          <w:rFonts w:ascii="Arial" w:hAnsi="Arial" w:cs="Arial"/>
        </w:rPr>
        <w:tab/>
      </w:r>
      <w:r>
        <w:rPr>
          <w:rFonts w:ascii="Arial" w:hAnsi="Arial" w:cs="Arial"/>
        </w:rPr>
        <w:tab/>
      </w:r>
      <w:r w:rsidRPr="0025707F">
        <w:rPr>
          <w:rFonts w:ascii="Arial" w:hAnsi="Arial" w:cs="Arial"/>
          <w:noProof/>
        </w:rPr>
        <w:drawing>
          <wp:inline distT="0" distB="0" distL="0" distR="0" wp14:anchorId="13B226CB" wp14:editId="3486FD2F">
            <wp:extent cx="3220278" cy="1726496"/>
            <wp:effectExtent l="171450" t="171450" r="361315" b="35052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220278" cy="172649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rPr>
        <w:tab/>
      </w:r>
      <w:r>
        <w:rPr>
          <w:rFonts w:ascii="Arial" w:hAnsi="Arial" w:cs="Arial"/>
          <w:noProof/>
        </w:rPr>
        <w:drawing>
          <wp:inline distT="0" distB="0" distL="0" distR="0" wp14:anchorId="39ABB9D5" wp14:editId="0C04FE58">
            <wp:extent cx="2747010" cy="2060258"/>
            <wp:effectExtent l="171450" t="133350" r="358140" b="30194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747010" cy="2060258"/>
                    </a:xfrm>
                    <a:prstGeom prst="rect">
                      <a:avLst/>
                    </a:prstGeom>
                    <a:ln>
                      <a:noFill/>
                    </a:ln>
                    <a:effectLst>
                      <a:outerShdw blurRad="292100" dist="139700" dir="2700000" algn="tl" rotWithShape="0">
                        <a:srgbClr val="333333">
                          <a:alpha val="65000"/>
                        </a:srgbClr>
                      </a:outerShdw>
                    </a:effectLst>
                  </pic:spPr>
                </pic:pic>
              </a:graphicData>
            </a:graphic>
          </wp:inline>
        </w:drawing>
      </w:r>
    </w:p>
    <w:p w:rsidR="00D2277D" w:rsidRDefault="00D2277D" w:rsidP="00D2277D">
      <w:pPr>
        <w:rPr>
          <w:rFonts w:ascii="Arial" w:hAnsi="Arial" w:cs="Arial"/>
        </w:rPr>
      </w:pPr>
      <w:r>
        <w:rPr>
          <w:rFonts w:ascii="Arial" w:hAnsi="Arial" w:cs="Arial"/>
          <w:noProof/>
        </w:rPr>
        <w:lastRenderedPageBreak/>
        <w:drawing>
          <wp:inline distT="0" distB="0" distL="0" distR="0" wp14:anchorId="369E20E7" wp14:editId="6B611AD4">
            <wp:extent cx="2743200" cy="2228850"/>
            <wp:effectExtent l="171450" t="133350" r="361950" b="3048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747010" cy="2231946"/>
                    </a:xfrm>
                    <a:prstGeom prst="rect">
                      <a:avLst/>
                    </a:prstGeom>
                    <a:ln>
                      <a:noFill/>
                    </a:ln>
                    <a:effectLst>
                      <a:outerShdw blurRad="292100" dist="139700" dir="2700000" algn="tl" rotWithShape="0">
                        <a:srgbClr val="333333">
                          <a:alpha val="65000"/>
                        </a:srgbClr>
                      </a:outerShdw>
                    </a:effectLst>
                  </pic:spPr>
                </pic:pic>
              </a:graphicData>
            </a:graphic>
          </wp:inline>
        </w:drawing>
      </w:r>
    </w:p>
    <w:p w:rsidR="00D2277D" w:rsidRDefault="00D2277D" w:rsidP="00D2277D">
      <w:pPr>
        <w:rPr>
          <w:rFonts w:ascii="Arial" w:hAnsi="Arial" w:cs="Arial"/>
        </w:rPr>
      </w:pPr>
    </w:p>
    <w:p w:rsidR="00D2277D" w:rsidRDefault="00D2277D" w:rsidP="00D2277D">
      <w:pPr>
        <w:rPr>
          <w:rFonts w:ascii="Arial" w:hAnsi="Arial" w:cs="Arial"/>
        </w:rPr>
      </w:pPr>
      <w:r>
        <w:rPr>
          <w:rFonts w:ascii="Arial" w:hAnsi="Arial" w:cs="Arial"/>
          <w:noProof/>
        </w:rPr>
        <w:drawing>
          <wp:inline distT="0" distB="0" distL="0" distR="0" wp14:anchorId="074F19DA" wp14:editId="009F63CA">
            <wp:extent cx="2747010" cy="1885950"/>
            <wp:effectExtent l="171450" t="133350" r="358140" b="3048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747010" cy="1885950"/>
                    </a:xfrm>
                    <a:prstGeom prst="rect">
                      <a:avLst/>
                    </a:prstGeom>
                    <a:ln>
                      <a:noFill/>
                    </a:ln>
                    <a:effectLst>
                      <a:outerShdw blurRad="292100" dist="139700" dir="2700000" algn="tl" rotWithShape="0">
                        <a:srgbClr val="333333">
                          <a:alpha val="65000"/>
                        </a:srgbClr>
                      </a:outerShdw>
                    </a:effectLst>
                  </pic:spPr>
                </pic:pic>
              </a:graphicData>
            </a:graphic>
          </wp:inline>
        </w:drawing>
      </w:r>
    </w:p>
    <w:p w:rsidR="00D2277D" w:rsidRDefault="00D2277D" w:rsidP="00D2277D">
      <w:pPr>
        <w:rPr>
          <w:rFonts w:ascii="Arial" w:hAnsi="Arial" w:cs="Arial"/>
        </w:rPr>
      </w:pPr>
      <w:r>
        <w:rPr>
          <w:rFonts w:ascii="Arial" w:hAnsi="Arial" w:cs="Arial"/>
          <w:noProof/>
        </w:rPr>
        <w:drawing>
          <wp:inline distT="0" distB="0" distL="0" distR="0" wp14:anchorId="4F1A005E" wp14:editId="338CF6BB">
            <wp:extent cx="3021496" cy="1123121"/>
            <wp:effectExtent l="171450" t="171450" r="369570" b="3441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14773" cy="1120622"/>
                    </a:xfrm>
                    <a:prstGeom prst="rect">
                      <a:avLst/>
                    </a:prstGeom>
                    <a:ln>
                      <a:noFill/>
                    </a:ln>
                    <a:effectLst>
                      <a:outerShdw blurRad="292100" dist="139700" dir="2700000" algn="tl" rotWithShape="0">
                        <a:srgbClr val="333333">
                          <a:alpha val="65000"/>
                        </a:srgbClr>
                      </a:outerShdw>
                    </a:effectLst>
                  </pic:spPr>
                </pic:pic>
              </a:graphicData>
            </a:graphic>
          </wp:inline>
        </w:drawing>
      </w:r>
    </w:p>
    <w:p w:rsidR="00D2277D" w:rsidRDefault="00D2277D" w:rsidP="00D2277D">
      <w:pPr>
        <w:rPr>
          <w:rFonts w:ascii="Arial" w:hAnsi="Arial" w:cs="Arial"/>
        </w:rPr>
      </w:pPr>
    </w:p>
    <w:p w:rsidR="00D2277D" w:rsidRPr="00D2277D" w:rsidRDefault="00D2277D" w:rsidP="00D2277D">
      <w:pPr>
        <w:tabs>
          <w:tab w:val="left" w:pos="2786"/>
        </w:tabs>
        <w:rPr>
          <w:rFonts w:ascii="Arial" w:hAnsi="Arial" w:cs="Arial"/>
        </w:rPr>
      </w:pPr>
    </w:p>
    <w:p w:rsidR="00D2277D" w:rsidRPr="00D575B6" w:rsidRDefault="00D2277D" w:rsidP="00D2277D">
      <w:pPr>
        <w:spacing w:line="360" w:lineRule="auto"/>
        <w:ind w:left="720"/>
        <w:jc w:val="center"/>
        <w:rPr>
          <w:rFonts w:ascii="Arial" w:hAnsi="Arial" w:cs="Arial"/>
          <w:b/>
          <w:sz w:val="24"/>
          <w:szCs w:val="24"/>
        </w:rPr>
      </w:pPr>
      <w:r>
        <w:rPr>
          <w:rFonts w:ascii="Arial" w:hAnsi="Arial" w:cs="Arial"/>
          <w:b/>
          <w:sz w:val="24"/>
          <w:szCs w:val="24"/>
        </w:rPr>
        <w:lastRenderedPageBreak/>
        <w:t xml:space="preserve">FORMULIR PEMERIKSAAN PENILAIAN </w:t>
      </w:r>
      <w:proofErr w:type="gramStart"/>
      <w:r>
        <w:rPr>
          <w:rFonts w:ascii="Arial" w:hAnsi="Arial" w:cs="Arial"/>
          <w:b/>
          <w:sz w:val="24"/>
          <w:szCs w:val="24"/>
        </w:rPr>
        <w:t>PERSYARATAN  HYGIENE</w:t>
      </w:r>
      <w:proofErr w:type="gramEnd"/>
      <w:r>
        <w:rPr>
          <w:rFonts w:ascii="Arial" w:hAnsi="Arial" w:cs="Arial"/>
          <w:b/>
          <w:sz w:val="24"/>
          <w:szCs w:val="24"/>
        </w:rPr>
        <w:t xml:space="preserve"> SANITASI MAKANAN PERMENKES NOMOR 1096/MENKES/PER/VI/2011 PADA PANTI ASUHAN </w:t>
      </w:r>
      <w:r>
        <w:rPr>
          <w:rFonts w:ascii="Arial" w:hAnsi="Arial" w:cs="Arial"/>
          <w:b/>
          <w:sz w:val="24"/>
          <w:szCs w:val="24"/>
        </w:rPr>
        <w:br/>
        <w:t>UPT</w:t>
      </w:r>
      <w:r>
        <w:rPr>
          <w:rFonts w:ascii="Arial" w:hAnsi="Arial" w:cs="Arial"/>
          <w:b/>
          <w:sz w:val="24"/>
          <w:szCs w:val="24"/>
          <w:lang w:val="id-ID"/>
        </w:rPr>
        <w:t xml:space="preserve">. </w:t>
      </w:r>
      <w:r w:rsidRPr="00D575B6">
        <w:rPr>
          <w:rFonts w:ascii="Arial" w:hAnsi="Arial" w:cs="Arial"/>
          <w:b/>
          <w:sz w:val="24"/>
          <w:szCs w:val="24"/>
        </w:rPr>
        <w:t>PELAYANAN SOSI</w:t>
      </w:r>
      <w:r>
        <w:rPr>
          <w:rFonts w:ascii="Arial" w:hAnsi="Arial" w:cs="Arial"/>
          <w:b/>
          <w:sz w:val="24"/>
          <w:szCs w:val="24"/>
        </w:rPr>
        <w:t xml:space="preserve">AL ANAK </w:t>
      </w:r>
      <w:r>
        <w:rPr>
          <w:rFonts w:ascii="Arial" w:hAnsi="Arial" w:cs="Arial"/>
          <w:b/>
          <w:sz w:val="24"/>
          <w:szCs w:val="24"/>
        </w:rPr>
        <w:br/>
        <w:t>DINAS SOSIAL S</w:t>
      </w:r>
      <w:r>
        <w:rPr>
          <w:rFonts w:ascii="Arial" w:hAnsi="Arial" w:cs="Arial"/>
          <w:b/>
          <w:sz w:val="24"/>
          <w:szCs w:val="24"/>
          <w:lang w:val="id-ID"/>
        </w:rPr>
        <w:t>I</w:t>
      </w:r>
      <w:r>
        <w:rPr>
          <w:rFonts w:ascii="Arial" w:hAnsi="Arial" w:cs="Arial"/>
          <w:b/>
          <w:sz w:val="24"/>
          <w:szCs w:val="24"/>
        </w:rPr>
        <w:t>DIKALANG-</w:t>
      </w:r>
      <w:r w:rsidRPr="00D575B6">
        <w:rPr>
          <w:rFonts w:ascii="Arial" w:hAnsi="Arial" w:cs="Arial"/>
          <w:b/>
          <w:sz w:val="24"/>
          <w:szCs w:val="24"/>
        </w:rPr>
        <w:t xml:space="preserve">KABANJAHE </w:t>
      </w:r>
      <w:r>
        <w:rPr>
          <w:rFonts w:ascii="Arial" w:hAnsi="Arial" w:cs="Arial"/>
          <w:b/>
          <w:sz w:val="24"/>
          <w:szCs w:val="24"/>
        </w:rPr>
        <w:br/>
        <w:t xml:space="preserve">KABUPATEN </w:t>
      </w:r>
      <w:proofErr w:type="gramStart"/>
      <w:r>
        <w:rPr>
          <w:rFonts w:ascii="Arial" w:hAnsi="Arial" w:cs="Arial"/>
          <w:b/>
          <w:sz w:val="24"/>
          <w:szCs w:val="24"/>
        </w:rPr>
        <w:t xml:space="preserve">KARO  </w:t>
      </w:r>
      <w:r w:rsidRPr="00D575B6">
        <w:rPr>
          <w:rFonts w:ascii="Arial" w:hAnsi="Arial" w:cs="Arial"/>
          <w:b/>
          <w:sz w:val="24"/>
          <w:szCs w:val="24"/>
        </w:rPr>
        <w:t>2019</w:t>
      </w:r>
      <w:proofErr w:type="gramEnd"/>
      <w:r>
        <w:rPr>
          <w:rFonts w:ascii="Arial" w:hAnsi="Arial" w:cs="Arial"/>
          <w:b/>
          <w:sz w:val="24"/>
          <w:szCs w:val="24"/>
        </w:rPr>
        <w:t>.</w:t>
      </w:r>
    </w:p>
    <w:p w:rsidR="00D2277D" w:rsidRDefault="00D2277D" w:rsidP="00D2277D">
      <w:pPr>
        <w:jc w:val="center"/>
        <w:rPr>
          <w:rFonts w:ascii="Arial" w:hAnsi="Arial" w:cs="Arial"/>
          <w:b/>
          <w:sz w:val="24"/>
          <w:szCs w:val="24"/>
        </w:rPr>
      </w:pPr>
    </w:p>
    <w:tbl>
      <w:tblPr>
        <w:tblStyle w:val="TableGrid"/>
        <w:tblW w:w="8154" w:type="dxa"/>
        <w:tblLayout w:type="fixed"/>
        <w:tblLook w:val="04A0" w:firstRow="1" w:lastRow="0" w:firstColumn="1" w:lastColumn="0" w:noHBand="0" w:noVBand="1"/>
      </w:tblPr>
      <w:tblGrid>
        <w:gridCol w:w="675"/>
        <w:gridCol w:w="5812"/>
        <w:gridCol w:w="759"/>
        <w:gridCol w:w="139"/>
        <w:gridCol w:w="761"/>
        <w:gridCol w:w="8"/>
      </w:tblGrid>
      <w:tr w:rsidR="00D2277D" w:rsidTr="001054DD">
        <w:trPr>
          <w:trHeight w:val="900"/>
        </w:trPr>
        <w:tc>
          <w:tcPr>
            <w:tcW w:w="675" w:type="dxa"/>
            <w:vMerge w:val="restart"/>
          </w:tcPr>
          <w:p w:rsidR="00D2277D" w:rsidRDefault="00D2277D" w:rsidP="001054DD">
            <w:pPr>
              <w:jc w:val="center"/>
              <w:rPr>
                <w:rFonts w:ascii="Arial" w:hAnsi="Arial" w:cs="Arial"/>
                <w:b/>
              </w:rPr>
            </w:pPr>
          </w:p>
          <w:p w:rsidR="00D2277D" w:rsidRPr="00953A2C" w:rsidRDefault="00D2277D" w:rsidP="001054DD">
            <w:pPr>
              <w:jc w:val="center"/>
              <w:rPr>
                <w:rFonts w:ascii="Arial" w:hAnsi="Arial" w:cs="Arial"/>
                <w:b/>
              </w:rPr>
            </w:pPr>
            <w:r>
              <w:rPr>
                <w:rFonts w:ascii="Arial" w:hAnsi="Arial" w:cs="Arial"/>
                <w:b/>
              </w:rPr>
              <w:t>No.</w:t>
            </w:r>
          </w:p>
        </w:tc>
        <w:tc>
          <w:tcPr>
            <w:tcW w:w="5812" w:type="dxa"/>
            <w:vMerge w:val="restart"/>
          </w:tcPr>
          <w:p w:rsidR="00D2277D" w:rsidRDefault="00D2277D" w:rsidP="001054DD">
            <w:pPr>
              <w:jc w:val="center"/>
              <w:rPr>
                <w:rFonts w:ascii="Arial" w:hAnsi="Arial" w:cs="Arial"/>
                <w:b/>
                <w:sz w:val="24"/>
                <w:szCs w:val="24"/>
              </w:rPr>
            </w:pPr>
          </w:p>
          <w:p w:rsidR="00D2277D" w:rsidRDefault="00D2277D" w:rsidP="001054DD">
            <w:pPr>
              <w:jc w:val="center"/>
              <w:rPr>
                <w:rFonts w:ascii="Arial" w:hAnsi="Arial" w:cs="Arial"/>
                <w:b/>
                <w:sz w:val="24"/>
                <w:szCs w:val="24"/>
              </w:rPr>
            </w:pPr>
            <w:r>
              <w:rPr>
                <w:rFonts w:ascii="Arial" w:hAnsi="Arial" w:cs="Arial"/>
                <w:b/>
                <w:sz w:val="24"/>
                <w:szCs w:val="24"/>
              </w:rPr>
              <w:t>Objek Yang Diamati Dan Nilai</w:t>
            </w:r>
          </w:p>
        </w:tc>
        <w:tc>
          <w:tcPr>
            <w:tcW w:w="1667" w:type="dxa"/>
            <w:gridSpan w:val="4"/>
          </w:tcPr>
          <w:p w:rsidR="00D2277D" w:rsidRDefault="00D2277D" w:rsidP="001054DD">
            <w:pPr>
              <w:jc w:val="center"/>
              <w:rPr>
                <w:rFonts w:ascii="Arial" w:hAnsi="Arial" w:cs="Arial"/>
                <w:b/>
                <w:sz w:val="24"/>
                <w:szCs w:val="24"/>
                <w:lang w:val="id-ID"/>
              </w:rPr>
            </w:pPr>
            <w:r>
              <w:rPr>
                <w:rFonts w:ascii="Arial" w:hAnsi="Arial" w:cs="Arial"/>
                <w:b/>
                <w:sz w:val="24"/>
                <w:szCs w:val="24"/>
              </w:rPr>
              <w:t>Memenuhi</w:t>
            </w:r>
          </w:p>
          <w:p w:rsidR="00D2277D" w:rsidRDefault="00D2277D" w:rsidP="001054DD">
            <w:pPr>
              <w:jc w:val="center"/>
              <w:rPr>
                <w:rFonts w:ascii="Arial" w:hAnsi="Arial" w:cs="Arial"/>
                <w:b/>
                <w:sz w:val="24"/>
                <w:szCs w:val="24"/>
                <w:lang w:val="id-ID"/>
              </w:rPr>
            </w:pPr>
            <w:r>
              <w:rPr>
                <w:rFonts w:ascii="Arial" w:hAnsi="Arial" w:cs="Arial"/>
                <w:b/>
                <w:sz w:val="24"/>
                <w:szCs w:val="24"/>
              </w:rPr>
              <w:t>Syarat</w:t>
            </w:r>
          </w:p>
          <w:p w:rsidR="00D2277D" w:rsidRDefault="00D2277D" w:rsidP="001054DD">
            <w:pPr>
              <w:jc w:val="center"/>
              <w:rPr>
                <w:rFonts w:ascii="Arial" w:hAnsi="Arial" w:cs="Arial"/>
                <w:b/>
                <w:sz w:val="24"/>
                <w:szCs w:val="24"/>
              </w:rPr>
            </w:pPr>
            <w:r>
              <w:rPr>
                <w:rFonts w:ascii="Arial" w:hAnsi="Arial" w:cs="Arial"/>
                <w:b/>
                <w:sz w:val="24"/>
                <w:szCs w:val="24"/>
              </w:rPr>
              <w:t>Kesehatan</w:t>
            </w:r>
          </w:p>
        </w:tc>
      </w:tr>
      <w:tr w:rsidR="00D2277D" w:rsidTr="001054DD">
        <w:trPr>
          <w:trHeight w:val="195"/>
        </w:trPr>
        <w:tc>
          <w:tcPr>
            <w:tcW w:w="675" w:type="dxa"/>
            <w:vMerge/>
          </w:tcPr>
          <w:p w:rsidR="00D2277D" w:rsidRDefault="00D2277D" w:rsidP="001054DD">
            <w:pPr>
              <w:jc w:val="center"/>
              <w:rPr>
                <w:rFonts w:ascii="Arial" w:hAnsi="Arial" w:cs="Arial"/>
                <w:b/>
              </w:rPr>
            </w:pPr>
          </w:p>
        </w:tc>
        <w:tc>
          <w:tcPr>
            <w:tcW w:w="5812" w:type="dxa"/>
            <w:vMerge/>
          </w:tcPr>
          <w:p w:rsidR="00D2277D" w:rsidRDefault="00D2277D" w:rsidP="001054DD">
            <w:pPr>
              <w:jc w:val="center"/>
              <w:rPr>
                <w:rFonts w:ascii="Arial" w:hAnsi="Arial" w:cs="Arial"/>
                <w:b/>
                <w:sz w:val="24"/>
                <w:szCs w:val="24"/>
              </w:rPr>
            </w:pPr>
          </w:p>
        </w:tc>
        <w:tc>
          <w:tcPr>
            <w:tcW w:w="759" w:type="dxa"/>
          </w:tcPr>
          <w:p w:rsidR="00D2277D" w:rsidRDefault="00D2277D" w:rsidP="001054DD">
            <w:pPr>
              <w:jc w:val="center"/>
              <w:rPr>
                <w:rFonts w:ascii="Arial" w:hAnsi="Arial" w:cs="Arial"/>
                <w:b/>
                <w:sz w:val="24"/>
                <w:szCs w:val="24"/>
              </w:rPr>
            </w:pPr>
            <w:r>
              <w:rPr>
                <w:rFonts w:ascii="Arial" w:hAnsi="Arial" w:cs="Arial"/>
                <w:b/>
                <w:sz w:val="24"/>
                <w:szCs w:val="24"/>
              </w:rPr>
              <w:t>Ya</w:t>
            </w:r>
          </w:p>
        </w:tc>
        <w:tc>
          <w:tcPr>
            <w:tcW w:w="908" w:type="dxa"/>
            <w:gridSpan w:val="3"/>
          </w:tcPr>
          <w:p w:rsidR="00D2277D" w:rsidRDefault="00D2277D" w:rsidP="001054DD">
            <w:pPr>
              <w:jc w:val="center"/>
              <w:rPr>
                <w:rFonts w:ascii="Arial" w:hAnsi="Arial" w:cs="Arial"/>
                <w:b/>
                <w:sz w:val="24"/>
                <w:szCs w:val="24"/>
              </w:rPr>
            </w:pPr>
            <w:r>
              <w:rPr>
                <w:rFonts w:ascii="Arial" w:hAnsi="Arial" w:cs="Arial"/>
                <w:b/>
                <w:sz w:val="24"/>
                <w:szCs w:val="24"/>
              </w:rPr>
              <w:t>Tidak</w:t>
            </w:r>
          </w:p>
        </w:tc>
      </w:tr>
      <w:tr w:rsidR="00D2277D" w:rsidTr="001054DD">
        <w:tc>
          <w:tcPr>
            <w:tcW w:w="675" w:type="dxa"/>
          </w:tcPr>
          <w:p w:rsidR="00D2277D" w:rsidRDefault="00D2277D" w:rsidP="001054DD">
            <w:pPr>
              <w:jc w:val="center"/>
              <w:rPr>
                <w:rFonts w:ascii="Arial" w:hAnsi="Arial" w:cs="Arial"/>
                <w:b/>
                <w:sz w:val="24"/>
                <w:szCs w:val="24"/>
              </w:rPr>
            </w:pPr>
          </w:p>
        </w:tc>
        <w:tc>
          <w:tcPr>
            <w:tcW w:w="5812" w:type="dxa"/>
            <w:tcBorders>
              <w:right w:val="single" w:sz="4" w:space="0" w:color="FFFFFF" w:themeColor="background1"/>
            </w:tcBorders>
          </w:tcPr>
          <w:p w:rsidR="00D2277D" w:rsidRDefault="00D2277D" w:rsidP="001054DD">
            <w:pPr>
              <w:rPr>
                <w:rFonts w:ascii="Arial" w:hAnsi="Arial" w:cs="Arial"/>
                <w:b/>
                <w:sz w:val="24"/>
                <w:szCs w:val="24"/>
              </w:rPr>
            </w:pPr>
            <w:r>
              <w:rPr>
                <w:rFonts w:ascii="Arial" w:hAnsi="Arial" w:cs="Arial"/>
                <w:b/>
                <w:sz w:val="24"/>
                <w:szCs w:val="24"/>
              </w:rPr>
              <w:t>Hygiene Sanitasi</w:t>
            </w:r>
            <w:r>
              <w:rPr>
                <w:rFonts w:ascii="Arial" w:hAnsi="Arial" w:cs="Arial"/>
                <w:b/>
                <w:sz w:val="24"/>
                <w:szCs w:val="24"/>
                <w:lang w:val="id-ID"/>
              </w:rPr>
              <w:t xml:space="preserve"> </w:t>
            </w:r>
            <w:r>
              <w:rPr>
                <w:rFonts w:ascii="Arial" w:hAnsi="Arial" w:cs="Arial"/>
                <w:b/>
                <w:sz w:val="24"/>
                <w:szCs w:val="24"/>
              </w:rPr>
              <w:t>Makanan</w:t>
            </w:r>
          </w:p>
        </w:tc>
        <w:tc>
          <w:tcPr>
            <w:tcW w:w="898" w:type="dxa"/>
            <w:gridSpan w:val="2"/>
            <w:tcBorders>
              <w:left w:val="single" w:sz="4" w:space="0" w:color="FFFFFF" w:themeColor="background1"/>
              <w:right w:val="single" w:sz="4" w:space="0" w:color="FFFFFF" w:themeColor="background1"/>
            </w:tcBorders>
          </w:tcPr>
          <w:p w:rsidR="00D2277D" w:rsidRDefault="00D2277D" w:rsidP="001054DD">
            <w:pPr>
              <w:jc w:val="center"/>
              <w:rPr>
                <w:rFonts w:ascii="Arial" w:hAnsi="Arial" w:cs="Arial"/>
                <w:b/>
                <w:sz w:val="24"/>
                <w:szCs w:val="24"/>
              </w:rPr>
            </w:pPr>
          </w:p>
        </w:tc>
        <w:tc>
          <w:tcPr>
            <w:tcW w:w="769" w:type="dxa"/>
            <w:gridSpan w:val="2"/>
            <w:tcBorders>
              <w:left w:val="single" w:sz="4" w:space="0" w:color="FFFFFF" w:themeColor="background1"/>
            </w:tcBorders>
          </w:tcPr>
          <w:p w:rsidR="00D2277D" w:rsidRDefault="00D2277D" w:rsidP="001054DD">
            <w:pPr>
              <w:jc w:val="center"/>
              <w:rPr>
                <w:rFonts w:ascii="Arial" w:hAnsi="Arial" w:cs="Arial"/>
                <w:b/>
                <w:sz w:val="24"/>
                <w:szCs w:val="24"/>
              </w:rPr>
            </w:pPr>
          </w:p>
        </w:tc>
      </w:tr>
      <w:tr w:rsidR="00D2277D" w:rsidTr="001054DD">
        <w:tc>
          <w:tcPr>
            <w:tcW w:w="675" w:type="dxa"/>
          </w:tcPr>
          <w:p w:rsidR="00D2277D" w:rsidRDefault="00D2277D" w:rsidP="001054DD">
            <w:pPr>
              <w:jc w:val="center"/>
              <w:rPr>
                <w:rFonts w:ascii="Arial" w:hAnsi="Arial" w:cs="Arial"/>
                <w:b/>
                <w:sz w:val="24"/>
                <w:szCs w:val="24"/>
              </w:rPr>
            </w:pPr>
            <w:r>
              <w:rPr>
                <w:rFonts w:ascii="Arial" w:hAnsi="Arial" w:cs="Arial"/>
                <w:b/>
                <w:sz w:val="24"/>
                <w:szCs w:val="24"/>
              </w:rPr>
              <w:t>1.</w:t>
            </w:r>
          </w:p>
        </w:tc>
        <w:tc>
          <w:tcPr>
            <w:tcW w:w="5812" w:type="dxa"/>
            <w:tcBorders>
              <w:right w:val="single" w:sz="4" w:space="0" w:color="FFFFFF" w:themeColor="background1"/>
            </w:tcBorders>
          </w:tcPr>
          <w:p w:rsidR="00D2277D" w:rsidRDefault="00D2277D" w:rsidP="001054DD">
            <w:pPr>
              <w:jc w:val="both"/>
              <w:rPr>
                <w:rFonts w:ascii="Arial" w:hAnsi="Arial" w:cs="Arial"/>
                <w:b/>
                <w:sz w:val="24"/>
                <w:szCs w:val="24"/>
              </w:rPr>
            </w:pPr>
            <w:r>
              <w:rPr>
                <w:rFonts w:ascii="Arial" w:hAnsi="Arial" w:cs="Arial"/>
                <w:b/>
                <w:sz w:val="24"/>
                <w:szCs w:val="24"/>
              </w:rPr>
              <w:t>Pengamanan</w:t>
            </w:r>
            <w:r>
              <w:rPr>
                <w:rFonts w:ascii="Arial" w:hAnsi="Arial" w:cs="Arial"/>
                <w:b/>
                <w:sz w:val="24"/>
                <w:szCs w:val="24"/>
                <w:lang w:val="id-ID"/>
              </w:rPr>
              <w:t xml:space="preserve"> </w:t>
            </w:r>
            <w:r>
              <w:rPr>
                <w:rFonts w:ascii="Arial" w:hAnsi="Arial" w:cs="Arial"/>
                <w:b/>
                <w:sz w:val="24"/>
                <w:szCs w:val="24"/>
              </w:rPr>
              <w:t>Bahan</w:t>
            </w:r>
            <w:r>
              <w:rPr>
                <w:rFonts w:ascii="Arial" w:hAnsi="Arial" w:cs="Arial"/>
                <w:b/>
                <w:sz w:val="24"/>
                <w:szCs w:val="24"/>
                <w:lang w:val="id-ID"/>
              </w:rPr>
              <w:t xml:space="preserve"> </w:t>
            </w:r>
            <w:r>
              <w:rPr>
                <w:rFonts w:ascii="Arial" w:hAnsi="Arial" w:cs="Arial"/>
                <w:b/>
                <w:sz w:val="24"/>
                <w:szCs w:val="24"/>
              </w:rPr>
              <w:t>Makanan</w:t>
            </w:r>
          </w:p>
        </w:tc>
        <w:tc>
          <w:tcPr>
            <w:tcW w:w="898" w:type="dxa"/>
            <w:gridSpan w:val="2"/>
            <w:tcBorders>
              <w:left w:val="single" w:sz="4" w:space="0" w:color="FFFFFF" w:themeColor="background1"/>
              <w:right w:val="single" w:sz="4" w:space="0" w:color="FFFFFF" w:themeColor="background1"/>
            </w:tcBorders>
          </w:tcPr>
          <w:p w:rsidR="00D2277D" w:rsidRDefault="00D2277D" w:rsidP="001054DD">
            <w:pPr>
              <w:jc w:val="center"/>
              <w:rPr>
                <w:rFonts w:ascii="Arial" w:hAnsi="Arial" w:cs="Arial"/>
                <w:b/>
                <w:sz w:val="24"/>
                <w:szCs w:val="24"/>
              </w:rPr>
            </w:pPr>
          </w:p>
        </w:tc>
        <w:tc>
          <w:tcPr>
            <w:tcW w:w="769" w:type="dxa"/>
            <w:gridSpan w:val="2"/>
            <w:tcBorders>
              <w:left w:val="single" w:sz="4" w:space="0" w:color="FFFFFF" w:themeColor="background1"/>
            </w:tcBorders>
          </w:tcPr>
          <w:p w:rsidR="00D2277D" w:rsidRDefault="00D2277D" w:rsidP="001054DD">
            <w:pPr>
              <w:jc w:val="center"/>
              <w:rPr>
                <w:rFonts w:ascii="Arial" w:hAnsi="Arial" w:cs="Arial"/>
                <w:b/>
                <w:sz w:val="24"/>
                <w:szCs w:val="24"/>
              </w:rPr>
            </w:pPr>
          </w:p>
        </w:tc>
      </w:tr>
      <w:tr w:rsidR="00D2277D" w:rsidTr="001054DD">
        <w:tc>
          <w:tcPr>
            <w:tcW w:w="675" w:type="dxa"/>
          </w:tcPr>
          <w:p w:rsidR="00D2277D" w:rsidRDefault="00D2277D" w:rsidP="001054DD">
            <w:pPr>
              <w:jc w:val="center"/>
              <w:rPr>
                <w:rFonts w:ascii="Arial" w:hAnsi="Arial" w:cs="Arial"/>
                <w:b/>
                <w:sz w:val="24"/>
                <w:szCs w:val="24"/>
              </w:rPr>
            </w:pPr>
          </w:p>
        </w:tc>
        <w:tc>
          <w:tcPr>
            <w:tcW w:w="5812" w:type="dxa"/>
          </w:tcPr>
          <w:p w:rsidR="00D2277D" w:rsidRDefault="00D2277D" w:rsidP="00D2277D">
            <w:pPr>
              <w:pStyle w:val="ListParagraph"/>
              <w:numPr>
                <w:ilvl w:val="0"/>
                <w:numId w:val="75"/>
              </w:numPr>
              <w:jc w:val="both"/>
              <w:rPr>
                <w:rFonts w:ascii="Arial" w:hAnsi="Arial" w:cs="Arial"/>
                <w:sz w:val="24"/>
                <w:szCs w:val="24"/>
              </w:rPr>
            </w:pPr>
            <w:r w:rsidRPr="009C1460">
              <w:rPr>
                <w:rFonts w:ascii="Arial" w:hAnsi="Arial" w:cs="Arial"/>
                <w:sz w:val="24"/>
                <w:szCs w:val="24"/>
              </w:rPr>
              <w:t>Bahan</w:t>
            </w:r>
            <w:r>
              <w:rPr>
                <w:rFonts w:ascii="Arial" w:hAnsi="Arial" w:cs="Arial"/>
                <w:sz w:val="24"/>
                <w:szCs w:val="24"/>
                <w:lang w:val="id-ID"/>
              </w:rPr>
              <w:t xml:space="preserve"> </w:t>
            </w:r>
            <w:r w:rsidRPr="009C1460">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terhindar</w:t>
            </w:r>
            <w:r>
              <w:rPr>
                <w:rFonts w:ascii="Arial" w:hAnsi="Arial" w:cs="Arial"/>
                <w:sz w:val="24"/>
                <w:szCs w:val="24"/>
                <w:lang w:val="id-ID"/>
              </w:rPr>
              <w:t xml:space="preserve"> </w:t>
            </w:r>
            <w:r>
              <w:rPr>
                <w:rFonts w:ascii="Arial" w:hAnsi="Arial" w:cs="Arial"/>
                <w:sz w:val="24"/>
                <w:szCs w:val="24"/>
              </w:rPr>
              <w:t>dari</w:t>
            </w:r>
            <w:r>
              <w:rPr>
                <w:rFonts w:ascii="Arial" w:hAnsi="Arial" w:cs="Arial"/>
                <w:sz w:val="24"/>
                <w:szCs w:val="24"/>
                <w:lang w:val="id-ID"/>
              </w:rPr>
              <w:t xml:space="preserve"> </w:t>
            </w:r>
            <w:r>
              <w:rPr>
                <w:rFonts w:ascii="Arial" w:hAnsi="Arial" w:cs="Arial"/>
                <w:sz w:val="24"/>
                <w:szCs w:val="24"/>
              </w:rPr>
              <w:t>kerusakan</w:t>
            </w:r>
          </w:p>
          <w:p w:rsidR="00D2277D" w:rsidRPr="009C1460" w:rsidRDefault="00D2277D" w:rsidP="001054DD">
            <w:pPr>
              <w:pStyle w:val="ListParagraph"/>
              <w:jc w:val="both"/>
              <w:rPr>
                <w:rFonts w:ascii="Arial" w:hAnsi="Arial" w:cs="Arial"/>
                <w:sz w:val="24"/>
                <w:szCs w:val="24"/>
              </w:rPr>
            </w:pPr>
            <w:r>
              <w:rPr>
                <w:rFonts w:ascii="Arial" w:hAnsi="Arial" w:cs="Arial"/>
                <w:sz w:val="24"/>
                <w:szCs w:val="24"/>
              </w:rPr>
              <w:t>fisik, kimia</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biologis</w:t>
            </w:r>
          </w:p>
        </w:tc>
        <w:tc>
          <w:tcPr>
            <w:tcW w:w="898" w:type="dxa"/>
            <w:gridSpan w:val="2"/>
          </w:tcPr>
          <w:p w:rsidR="00D2277D" w:rsidRPr="00AE35FD" w:rsidRDefault="00D2277D" w:rsidP="001054DD">
            <w:pPr>
              <w:jc w:val="center"/>
              <w:rPr>
                <w:rFonts w:ascii="Arial" w:hAnsi="Arial" w:cs="Arial"/>
                <w:b/>
                <w:sz w:val="24"/>
                <w:szCs w:val="24"/>
              </w:rPr>
            </w:pPr>
            <w:r w:rsidRPr="00AE35FD">
              <w:rPr>
                <w:rFonts w:ascii="Arial" w:hAnsi="Arial" w:cs="Arial"/>
                <w:b/>
                <w:sz w:val="24"/>
                <w:szCs w:val="24"/>
              </w:rPr>
              <w:t>√</w:t>
            </w:r>
          </w:p>
        </w:tc>
        <w:tc>
          <w:tcPr>
            <w:tcW w:w="769" w:type="dxa"/>
            <w:gridSpan w:val="2"/>
          </w:tcPr>
          <w:p w:rsidR="00D2277D" w:rsidRDefault="00D2277D" w:rsidP="001054DD">
            <w:pPr>
              <w:jc w:val="center"/>
              <w:rPr>
                <w:rFonts w:ascii="Arial" w:hAnsi="Arial" w:cs="Arial"/>
                <w:b/>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C1460" w:rsidRDefault="00D2277D" w:rsidP="00D2277D">
            <w:pPr>
              <w:pStyle w:val="ListParagraph"/>
              <w:numPr>
                <w:ilvl w:val="0"/>
                <w:numId w:val="75"/>
              </w:numPr>
              <w:jc w:val="both"/>
              <w:rPr>
                <w:rFonts w:ascii="Arial" w:hAnsi="Arial" w:cs="Arial"/>
                <w:sz w:val="24"/>
                <w:szCs w:val="24"/>
              </w:rPr>
            </w:pPr>
            <w:r w:rsidRPr="009C1460">
              <w:rPr>
                <w:rFonts w:ascii="Arial" w:hAnsi="Arial" w:cs="Arial"/>
                <w:sz w:val="24"/>
                <w:szCs w:val="24"/>
              </w:rPr>
              <w:t>Terhindar</w:t>
            </w:r>
            <w:r>
              <w:rPr>
                <w:rFonts w:ascii="Arial" w:hAnsi="Arial" w:cs="Arial"/>
                <w:sz w:val="24"/>
                <w:szCs w:val="24"/>
                <w:lang w:val="id-ID"/>
              </w:rPr>
              <w:t xml:space="preserve"> </w:t>
            </w:r>
            <w:r>
              <w:rPr>
                <w:rFonts w:ascii="Arial" w:hAnsi="Arial" w:cs="Arial"/>
                <w:sz w:val="24"/>
                <w:szCs w:val="24"/>
              </w:rPr>
              <w:t>dari</w:t>
            </w:r>
            <w:r>
              <w:rPr>
                <w:rFonts w:ascii="Arial" w:hAnsi="Arial" w:cs="Arial"/>
                <w:sz w:val="24"/>
                <w:szCs w:val="24"/>
                <w:lang w:val="id-ID"/>
              </w:rPr>
              <w:t xml:space="preserve"> </w:t>
            </w:r>
            <w:r>
              <w:rPr>
                <w:rFonts w:ascii="Arial" w:hAnsi="Arial" w:cs="Arial"/>
                <w:sz w:val="24"/>
                <w:szCs w:val="24"/>
              </w:rPr>
              <w:t>serangga</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binatang</w:t>
            </w:r>
            <w:r>
              <w:rPr>
                <w:rFonts w:ascii="Arial" w:hAnsi="Arial" w:cs="Arial"/>
                <w:sz w:val="24"/>
                <w:szCs w:val="24"/>
                <w:lang w:val="id-ID"/>
              </w:rPr>
              <w:t xml:space="preserve"> </w:t>
            </w:r>
            <w:r>
              <w:rPr>
                <w:rFonts w:ascii="Arial" w:hAnsi="Arial" w:cs="Arial"/>
                <w:sz w:val="24"/>
                <w:szCs w:val="24"/>
              </w:rPr>
              <w:t>pengganggu</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C1460" w:rsidRDefault="00D2277D" w:rsidP="00D2277D">
            <w:pPr>
              <w:pStyle w:val="ListParagraph"/>
              <w:numPr>
                <w:ilvl w:val="0"/>
                <w:numId w:val="75"/>
              </w:numPr>
              <w:jc w:val="both"/>
              <w:rPr>
                <w:rFonts w:ascii="Arial" w:hAnsi="Arial" w:cs="Arial"/>
                <w:sz w:val="24"/>
                <w:szCs w:val="24"/>
              </w:rPr>
            </w:pPr>
            <w:r>
              <w:rPr>
                <w:rFonts w:ascii="Arial" w:hAnsi="Arial" w:cs="Arial"/>
                <w:sz w:val="24"/>
                <w:szCs w:val="24"/>
              </w:rPr>
              <w:t>Saat</w:t>
            </w:r>
            <w:r>
              <w:rPr>
                <w:rFonts w:ascii="Arial" w:hAnsi="Arial" w:cs="Arial"/>
                <w:sz w:val="24"/>
                <w:szCs w:val="24"/>
                <w:lang w:val="id-ID"/>
              </w:rPr>
              <w:t xml:space="preserve"> </w:t>
            </w:r>
            <w:r>
              <w:rPr>
                <w:rFonts w:ascii="Arial" w:hAnsi="Arial" w:cs="Arial"/>
                <w:sz w:val="24"/>
                <w:szCs w:val="24"/>
              </w:rPr>
              <w:t>diterima</w:t>
            </w:r>
            <w:r>
              <w:rPr>
                <w:rFonts w:ascii="Arial" w:hAnsi="Arial" w:cs="Arial"/>
                <w:sz w:val="24"/>
                <w:szCs w:val="24"/>
                <w:lang w:val="id-ID"/>
              </w:rPr>
              <w:t xml:space="preserve"> </w:t>
            </w:r>
            <w:r>
              <w:rPr>
                <w:rFonts w:ascii="Arial" w:hAnsi="Arial" w:cs="Arial"/>
                <w:sz w:val="24"/>
                <w:szCs w:val="24"/>
              </w:rPr>
              <w:t>dari</w:t>
            </w:r>
            <w:r>
              <w:rPr>
                <w:rFonts w:ascii="Arial" w:hAnsi="Arial" w:cs="Arial"/>
                <w:sz w:val="24"/>
                <w:szCs w:val="24"/>
                <w:lang w:val="id-ID"/>
              </w:rPr>
              <w:t xml:space="preserve"> </w:t>
            </w:r>
            <w:r>
              <w:rPr>
                <w:rFonts w:ascii="Arial" w:hAnsi="Arial" w:cs="Arial"/>
                <w:sz w:val="24"/>
                <w:szCs w:val="24"/>
              </w:rPr>
              <w:t>pasar</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keaadaan</w:t>
            </w:r>
            <w:r>
              <w:rPr>
                <w:rFonts w:ascii="Arial" w:hAnsi="Arial" w:cs="Arial"/>
                <w:sz w:val="24"/>
                <w:szCs w:val="24"/>
                <w:lang w:val="id-ID"/>
              </w:rPr>
              <w:t xml:space="preserve"> </w:t>
            </w:r>
            <w:r>
              <w:rPr>
                <w:rFonts w:ascii="Arial" w:hAnsi="Arial" w:cs="Arial"/>
                <w:sz w:val="24"/>
                <w:szCs w:val="24"/>
              </w:rPr>
              <w:t>baik</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C1460" w:rsidRDefault="00D2277D" w:rsidP="00D2277D">
            <w:pPr>
              <w:pStyle w:val="ListParagraph"/>
              <w:numPr>
                <w:ilvl w:val="0"/>
                <w:numId w:val="75"/>
              </w:numPr>
              <w:jc w:val="both"/>
              <w:rPr>
                <w:rFonts w:ascii="Arial" w:hAnsi="Arial" w:cs="Arial"/>
                <w:sz w:val="24"/>
                <w:szCs w:val="24"/>
              </w:rPr>
            </w:pP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berasal</w:t>
            </w:r>
            <w:r>
              <w:rPr>
                <w:rFonts w:ascii="Arial" w:hAnsi="Arial" w:cs="Arial"/>
                <w:sz w:val="24"/>
                <w:szCs w:val="24"/>
                <w:lang w:val="id-ID"/>
              </w:rPr>
              <w:t xml:space="preserve"> </w:t>
            </w:r>
            <w:r>
              <w:rPr>
                <w:rFonts w:ascii="Arial" w:hAnsi="Arial" w:cs="Arial"/>
                <w:sz w:val="24"/>
                <w:szCs w:val="24"/>
              </w:rPr>
              <w:t>dari</w:t>
            </w:r>
            <w:r>
              <w:rPr>
                <w:rFonts w:ascii="Arial" w:hAnsi="Arial" w:cs="Arial"/>
                <w:sz w:val="24"/>
                <w:szCs w:val="24"/>
                <w:lang w:val="id-ID"/>
              </w:rPr>
              <w:t xml:space="preserve">  </w:t>
            </w:r>
            <w:r>
              <w:rPr>
                <w:rFonts w:ascii="Arial" w:hAnsi="Arial" w:cs="Arial"/>
                <w:sz w:val="24"/>
                <w:szCs w:val="24"/>
              </w:rPr>
              <w:t>sumber yang resmi</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C1460" w:rsidRDefault="00D2277D" w:rsidP="00D2277D">
            <w:pPr>
              <w:pStyle w:val="ListParagraph"/>
              <w:numPr>
                <w:ilvl w:val="0"/>
                <w:numId w:val="75"/>
              </w:numPr>
              <w:jc w:val="both"/>
              <w:rPr>
                <w:rFonts w:ascii="Arial" w:hAnsi="Arial" w:cs="Arial"/>
                <w:sz w:val="24"/>
                <w:szCs w:val="24"/>
              </w:rPr>
            </w:pP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kemasan</w:t>
            </w:r>
            <w:r>
              <w:rPr>
                <w:rFonts w:ascii="Arial" w:hAnsi="Arial" w:cs="Arial"/>
                <w:sz w:val="24"/>
                <w:szCs w:val="24"/>
                <w:lang w:val="id-ID"/>
              </w:rPr>
              <w:t xml:space="preserve"> </w:t>
            </w:r>
            <w:r>
              <w:rPr>
                <w:rFonts w:ascii="Arial" w:hAnsi="Arial" w:cs="Arial"/>
                <w:sz w:val="24"/>
                <w:szCs w:val="24"/>
              </w:rPr>
              <w:t>terdafta</w:t>
            </w:r>
            <w:r>
              <w:rPr>
                <w:rFonts w:ascii="Arial" w:hAnsi="Arial" w:cs="Arial"/>
                <w:sz w:val="24"/>
                <w:szCs w:val="24"/>
                <w:lang w:val="id-ID"/>
              </w:rPr>
              <w:t xml:space="preserve">r </w:t>
            </w:r>
            <w:r>
              <w:rPr>
                <w:rFonts w:ascii="Arial" w:hAnsi="Arial" w:cs="Arial"/>
                <w:sz w:val="24"/>
                <w:szCs w:val="24"/>
              </w:rPr>
              <w:t>pada</w:t>
            </w:r>
            <w:r>
              <w:rPr>
                <w:rFonts w:ascii="Arial" w:hAnsi="Arial" w:cs="Arial"/>
                <w:sz w:val="24"/>
                <w:szCs w:val="24"/>
                <w:lang w:val="id-ID"/>
              </w:rPr>
              <w:t xml:space="preserve"> </w:t>
            </w:r>
            <w:r>
              <w:rPr>
                <w:rFonts w:ascii="Arial" w:hAnsi="Arial" w:cs="Arial"/>
                <w:sz w:val="24"/>
                <w:szCs w:val="24"/>
              </w:rPr>
              <w:t>Depkes RI</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b/>
                <w:sz w:val="24"/>
                <w:szCs w:val="24"/>
              </w:rPr>
            </w:pPr>
            <w:r>
              <w:rPr>
                <w:rFonts w:ascii="Arial" w:hAnsi="Arial" w:cs="Arial"/>
                <w:b/>
                <w:sz w:val="24"/>
                <w:szCs w:val="24"/>
              </w:rPr>
              <w:t>2.</w:t>
            </w:r>
          </w:p>
        </w:tc>
        <w:tc>
          <w:tcPr>
            <w:tcW w:w="5812" w:type="dxa"/>
            <w:tcBorders>
              <w:right w:val="single" w:sz="4" w:space="0" w:color="FFFFFF" w:themeColor="background1"/>
            </w:tcBorders>
          </w:tcPr>
          <w:p w:rsidR="00D2277D" w:rsidRPr="009C1460" w:rsidRDefault="00D2277D" w:rsidP="001054DD">
            <w:pPr>
              <w:jc w:val="both"/>
              <w:rPr>
                <w:rFonts w:ascii="Arial" w:hAnsi="Arial" w:cs="Arial"/>
                <w:b/>
                <w:sz w:val="24"/>
                <w:szCs w:val="24"/>
              </w:rPr>
            </w:pPr>
            <w:r>
              <w:rPr>
                <w:rFonts w:ascii="Arial" w:hAnsi="Arial" w:cs="Arial"/>
                <w:b/>
                <w:sz w:val="24"/>
                <w:szCs w:val="24"/>
              </w:rPr>
              <w:t>Pengu</w:t>
            </w:r>
            <w:r>
              <w:rPr>
                <w:rFonts w:ascii="Arial" w:hAnsi="Arial" w:cs="Arial"/>
                <w:b/>
                <w:sz w:val="24"/>
                <w:szCs w:val="24"/>
                <w:lang w:val="id-ID"/>
              </w:rPr>
              <w:t>m</w:t>
            </w:r>
            <w:r>
              <w:rPr>
                <w:rFonts w:ascii="Arial" w:hAnsi="Arial" w:cs="Arial"/>
                <w:b/>
                <w:sz w:val="24"/>
                <w:szCs w:val="24"/>
              </w:rPr>
              <w:t>pulan/Penyimpanan</w:t>
            </w:r>
            <w:r>
              <w:rPr>
                <w:rFonts w:ascii="Arial" w:hAnsi="Arial" w:cs="Arial"/>
                <w:b/>
                <w:sz w:val="24"/>
                <w:szCs w:val="24"/>
                <w:lang w:val="id-ID"/>
              </w:rPr>
              <w:t xml:space="preserve"> </w:t>
            </w:r>
            <w:r>
              <w:rPr>
                <w:rFonts w:ascii="Arial" w:hAnsi="Arial" w:cs="Arial"/>
                <w:b/>
                <w:sz w:val="24"/>
                <w:szCs w:val="24"/>
              </w:rPr>
              <w:t>BahanMakanan</w:t>
            </w:r>
          </w:p>
        </w:tc>
        <w:tc>
          <w:tcPr>
            <w:tcW w:w="898" w:type="dxa"/>
            <w:gridSpan w:val="2"/>
            <w:tcBorders>
              <w:left w:val="single" w:sz="4" w:space="0" w:color="FFFFFF" w:themeColor="background1"/>
              <w:right w:val="single" w:sz="4" w:space="0" w:color="FFFFFF" w:themeColor="background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FFFFFF" w:themeColor="background1"/>
            </w:tcBorders>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C1460"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Penyimpanan</w:t>
            </w:r>
            <w:r>
              <w:rPr>
                <w:rFonts w:ascii="Arial" w:hAnsi="Arial" w:cs="Arial"/>
                <w:sz w:val="24"/>
                <w:szCs w:val="24"/>
                <w:lang w:val="id-ID"/>
              </w:rPr>
              <w:t xml:space="preserve"> </w:t>
            </w: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makanan yang kering</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basah</w:t>
            </w:r>
            <w:r>
              <w:rPr>
                <w:rFonts w:ascii="Arial" w:hAnsi="Arial" w:cs="Arial"/>
                <w:sz w:val="24"/>
                <w:szCs w:val="24"/>
                <w:lang w:val="id-ID"/>
              </w:rPr>
              <w:t xml:space="preserve"> </w:t>
            </w:r>
            <w:r>
              <w:rPr>
                <w:rFonts w:ascii="Arial" w:hAnsi="Arial" w:cs="Arial"/>
                <w:sz w:val="24"/>
                <w:szCs w:val="24"/>
              </w:rPr>
              <w:t>terpisah</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C1460"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Tempat</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wadah</w:t>
            </w:r>
            <w:r>
              <w:rPr>
                <w:rFonts w:ascii="Arial" w:hAnsi="Arial" w:cs="Arial"/>
                <w:sz w:val="24"/>
                <w:szCs w:val="24"/>
                <w:lang w:val="id-ID"/>
              </w:rPr>
              <w:t xml:space="preserve"> </w:t>
            </w:r>
            <w:r>
              <w:rPr>
                <w:rFonts w:ascii="Arial" w:hAnsi="Arial" w:cs="Arial"/>
                <w:sz w:val="24"/>
                <w:szCs w:val="24"/>
              </w:rPr>
              <w:t>penyimpanan</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keadaan</w:t>
            </w:r>
            <w:r>
              <w:rPr>
                <w:rFonts w:ascii="Arial" w:hAnsi="Arial" w:cs="Arial"/>
                <w:sz w:val="24"/>
                <w:szCs w:val="24"/>
                <w:lang w:val="id-ID"/>
              </w:rPr>
              <w:t xml:space="preserve"> </w:t>
            </w:r>
            <w:r>
              <w:rPr>
                <w:rFonts w:ascii="Arial" w:hAnsi="Arial" w:cs="Arial"/>
                <w:sz w:val="24"/>
                <w:szCs w:val="24"/>
              </w:rPr>
              <w:t>bersih</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C1460"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terhindar</w:t>
            </w:r>
            <w:r>
              <w:rPr>
                <w:rFonts w:ascii="Arial" w:hAnsi="Arial" w:cs="Arial"/>
                <w:sz w:val="24"/>
                <w:szCs w:val="24"/>
                <w:lang w:val="id-ID"/>
              </w:rPr>
              <w:t xml:space="preserve"> </w:t>
            </w:r>
            <w:r>
              <w:rPr>
                <w:rFonts w:ascii="Arial" w:hAnsi="Arial" w:cs="Arial"/>
                <w:sz w:val="24"/>
                <w:szCs w:val="24"/>
              </w:rPr>
              <w:t>dari</w:t>
            </w:r>
            <w:r>
              <w:rPr>
                <w:rFonts w:ascii="Arial" w:hAnsi="Arial" w:cs="Arial"/>
                <w:sz w:val="24"/>
                <w:szCs w:val="24"/>
                <w:lang w:val="id-ID"/>
              </w:rPr>
              <w:t xml:space="preserve"> </w:t>
            </w:r>
            <w:r>
              <w:rPr>
                <w:rFonts w:ascii="Arial" w:hAnsi="Arial" w:cs="Arial"/>
                <w:sz w:val="24"/>
                <w:szCs w:val="24"/>
              </w:rPr>
              <w:t>kotoran</w:t>
            </w:r>
            <w:r>
              <w:rPr>
                <w:rFonts w:ascii="Arial" w:hAnsi="Arial" w:cs="Arial"/>
                <w:sz w:val="24"/>
                <w:szCs w:val="24"/>
                <w:lang w:val="id-ID"/>
              </w:rPr>
              <w:t xml:space="preserve"> </w:t>
            </w:r>
            <w:r>
              <w:rPr>
                <w:rFonts w:ascii="Arial" w:hAnsi="Arial" w:cs="Arial"/>
                <w:sz w:val="24"/>
                <w:szCs w:val="24"/>
              </w:rPr>
              <w:t>debu</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kimia</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C1460"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Pengumpulan</w:t>
            </w:r>
            <w:r>
              <w:rPr>
                <w:rFonts w:ascii="Arial" w:hAnsi="Arial" w:cs="Arial"/>
                <w:sz w:val="24"/>
                <w:szCs w:val="24"/>
                <w:lang w:val="id-ID"/>
              </w:rPr>
              <w:t xml:space="preserve"> </w:t>
            </w: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makanan di dalam</w:t>
            </w:r>
            <w:r>
              <w:rPr>
                <w:rFonts w:ascii="Arial" w:hAnsi="Arial" w:cs="Arial"/>
                <w:sz w:val="24"/>
                <w:szCs w:val="24"/>
                <w:lang w:val="id-ID"/>
              </w:rPr>
              <w:t xml:space="preserve"> </w:t>
            </w:r>
            <w:r>
              <w:rPr>
                <w:rFonts w:ascii="Arial" w:hAnsi="Arial" w:cs="Arial"/>
                <w:sz w:val="24"/>
                <w:szCs w:val="24"/>
              </w:rPr>
              <w:t>rak</w:t>
            </w:r>
            <w:r>
              <w:rPr>
                <w:rFonts w:ascii="Arial" w:hAnsi="Arial" w:cs="Arial"/>
                <w:sz w:val="24"/>
                <w:szCs w:val="24"/>
                <w:lang w:val="id-ID"/>
              </w:rPr>
              <w:t xml:space="preserve"> </w:t>
            </w:r>
            <w:r>
              <w:rPr>
                <w:rFonts w:ascii="Arial" w:hAnsi="Arial" w:cs="Arial"/>
                <w:sz w:val="24"/>
                <w:szCs w:val="24"/>
              </w:rPr>
              <w:t>rapi</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baik</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Bebas</w:t>
            </w:r>
            <w:r>
              <w:rPr>
                <w:rFonts w:ascii="Arial" w:hAnsi="Arial" w:cs="Arial"/>
                <w:sz w:val="24"/>
                <w:szCs w:val="24"/>
                <w:lang w:val="id-ID"/>
              </w:rPr>
              <w:t xml:space="preserve"> </w:t>
            </w:r>
            <w:r>
              <w:rPr>
                <w:rFonts w:ascii="Arial" w:hAnsi="Arial" w:cs="Arial"/>
                <w:sz w:val="24"/>
                <w:szCs w:val="24"/>
              </w:rPr>
              <w:t>gangguanserangga</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tikus</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Adanya</w:t>
            </w:r>
            <w:r>
              <w:rPr>
                <w:rFonts w:ascii="Arial" w:hAnsi="Arial" w:cs="Arial"/>
                <w:sz w:val="24"/>
                <w:szCs w:val="24"/>
                <w:lang w:val="id-ID"/>
              </w:rPr>
              <w:t xml:space="preserve"> </w:t>
            </w:r>
            <w:r>
              <w:rPr>
                <w:rFonts w:ascii="Arial" w:hAnsi="Arial" w:cs="Arial"/>
                <w:sz w:val="24"/>
                <w:szCs w:val="24"/>
              </w:rPr>
              <w:t>rotas</w:t>
            </w:r>
            <w:r>
              <w:rPr>
                <w:rFonts w:ascii="Arial" w:hAnsi="Arial" w:cs="Arial"/>
                <w:sz w:val="24"/>
                <w:szCs w:val="24"/>
                <w:lang w:val="id-ID"/>
              </w:rPr>
              <w:t xml:space="preserve"> </w:t>
            </w:r>
            <w:r>
              <w:rPr>
                <w:rFonts w:ascii="Arial" w:hAnsi="Arial" w:cs="Arial"/>
                <w:sz w:val="24"/>
                <w:szCs w:val="24"/>
              </w:rPr>
              <w:t>igiliran yang baik</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teratur</w:t>
            </w:r>
            <w:r>
              <w:rPr>
                <w:rFonts w:ascii="Arial" w:hAnsi="Arial" w:cs="Arial"/>
                <w:sz w:val="24"/>
                <w:szCs w:val="24"/>
                <w:lang w:val="id-ID"/>
              </w:rPr>
              <w:t xml:space="preserve"> </w:t>
            </w:r>
            <w:r>
              <w:rPr>
                <w:rFonts w:ascii="Arial" w:hAnsi="Arial" w:cs="Arial"/>
                <w:sz w:val="24"/>
                <w:szCs w:val="24"/>
              </w:rPr>
              <w:t>antara</w:t>
            </w:r>
            <w:r>
              <w:rPr>
                <w:rFonts w:ascii="Arial" w:hAnsi="Arial" w:cs="Arial"/>
                <w:sz w:val="24"/>
                <w:szCs w:val="24"/>
                <w:lang w:val="id-ID"/>
              </w:rPr>
              <w:t xml:space="preserve"> </w:t>
            </w:r>
            <w:r>
              <w:rPr>
                <w:rFonts w:ascii="Arial" w:hAnsi="Arial" w:cs="Arial"/>
                <w:sz w:val="24"/>
                <w:szCs w:val="24"/>
              </w:rPr>
              <w:t>barang lama dan</w:t>
            </w:r>
            <w:r>
              <w:rPr>
                <w:rFonts w:ascii="Arial" w:hAnsi="Arial" w:cs="Arial"/>
                <w:sz w:val="24"/>
                <w:szCs w:val="24"/>
                <w:lang w:val="id-ID"/>
              </w:rPr>
              <w:t xml:space="preserve"> </w:t>
            </w:r>
            <w:r>
              <w:rPr>
                <w:rFonts w:ascii="Arial" w:hAnsi="Arial" w:cs="Arial"/>
                <w:sz w:val="24"/>
                <w:szCs w:val="24"/>
              </w:rPr>
              <w:t>barang</w:t>
            </w:r>
            <w:r>
              <w:rPr>
                <w:rFonts w:ascii="Arial" w:hAnsi="Arial" w:cs="Arial"/>
                <w:sz w:val="24"/>
                <w:szCs w:val="24"/>
                <w:lang w:val="id-ID"/>
              </w:rPr>
              <w:t xml:space="preserve"> </w:t>
            </w:r>
            <w:r>
              <w:rPr>
                <w:rFonts w:ascii="Arial" w:hAnsi="Arial" w:cs="Arial"/>
                <w:sz w:val="24"/>
                <w:szCs w:val="24"/>
              </w:rPr>
              <w:t>baru</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Barang-barang yang disimpan</w:t>
            </w:r>
            <w:r>
              <w:rPr>
                <w:rFonts w:ascii="Arial" w:hAnsi="Arial" w:cs="Arial"/>
                <w:sz w:val="24"/>
                <w:szCs w:val="24"/>
                <w:lang w:val="id-ID"/>
              </w:rPr>
              <w:t xml:space="preserve"> </w:t>
            </w:r>
            <w:r>
              <w:rPr>
                <w:rFonts w:ascii="Arial" w:hAnsi="Arial" w:cs="Arial"/>
                <w:sz w:val="24"/>
                <w:szCs w:val="24"/>
              </w:rPr>
              <w:t>digudang</w:t>
            </w:r>
            <w:r>
              <w:rPr>
                <w:rFonts w:ascii="Arial" w:hAnsi="Arial" w:cs="Arial"/>
                <w:sz w:val="24"/>
                <w:szCs w:val="24"/>
                <w:lang w:val="id-ID"/>
              </w:rPr>
              <w:t xml:space="preserve"> </w:t>
            </w:r>
            <w:r>
              <w:rPr>
                <w:rFonts w:ascii="Arial" w:hAnsi="Arial" w:cs="Arial"/>
                <w:sz w:val="24"/>
                <w:szCs w:val="24"/>
              </w:rPr>
              <w:t>mudah di ambil</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cara</w:t>
            </w:r>
            <w:r>
              <w:rPr>
                <w:rFonts w:ascii="Arial" w:hAnsi="Arial" w:cs="Arial"/>
                <w:sz w:val="24"/>
                <w:szCs w:val="24"/>
                <w:lang w:val="id-ID"/>
              </w:rPr>
              <w:t xml:space="preserve"> </w:t>
            </w:r>
            <w:r>
              <w:rPr>
                <w:rFonts w:ascii="Arial" w:hAnsi="Arial" w:cs="Arial"/>
                <w:sz w:val="24"/>
                <w:szCs w:val="24"/>
              </w:rPr>
              <w:t>penyimpanannya</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Pencahayaan di gudang</w:t>
            </w:r>
            <w:r>
              <w:rPr>
                <w:rFonts w:ascii="Arial" w:hAnsi="Arial" w:cs="Arial"/>
                <w:sz w:val="24"/>
                <w:szCs w:val="24"/>
                <w:lang w:val="id-ID"/>
              </w:rPr>
              <w:t xml:space="preserve"> </w:t>
            </w:r>
            <w:r>
              <w:rPr>
                <w:rFonts w:ascii="Arial" w:hAnsi="Arial" w:cs="Arial"/>
                <w:sz w:val="24"/>
                <w:szCs w:val="24"/>
              </w:rPr>
              <w:t>baik</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Dinding</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langit-langit</w:t>
            </w:r>
            <w:r>
              <w:rPr>
                <w:rFonts w:ascii="Arial" w:hAnsi="Arial" w:cs="Arial"/>
                <w:sz w:val="24"/>
                <w:szCs w:val="24"/>
                <w:lang w:val="id-ID"/>
              </w:rPr>
              <w:t xml:space="preserve"> </w:t>
            </w:r>
            <w:r>
              <w:rPr>
                <w:rFonts w:ascii="Arial" w:hAnsi="Arial" w:cs="Arial"/>
                <w:sz w:val="24"/>
                <w:szCs w:val="24"/>
              </w:rPr>
              <w:t>keadaannya</w:t>
            </w:r>
            <w:r>
              <w:rPr>
                <w:rFonts w:ascii="Arial" w:hAnsi="Arial" w:cs="Arial"/>
                <w:sz w:val="24"/>
                <w:szCs w:val="24"/>
                <w:lang w:val="id-ID"/>
              </w:rPr>
              <w:t xml:space="preserve"> </w:t>
            </w:r>
            <w:r>
              <w:rPr>
                <w:rFonts w:ascii="Arial" w:hAnsi="Arial" w:cs="Arial"/>
                <w:sz w:val="24"/>
                <w:szCs w:val="24"/>
              </w:rPr>
              <w:t>baik</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bersih</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6"/>
              </w:numPr>
              <w:jc w:val="both"/>
              <w:rPr>
                <w:rFonts w:ascii="Arial" w:hAnsi="Arial" w:cs="Arial"/>
                <w:sz w:val="24"/>
                <w:szCs w:val="24"/>
              </w:rPr>
            </w:pPr>
            <w:r>
              <w:rPr>
                <w:rFonts w:ascii="Arial" w:hAnsi="Arial" w:cs="Arial"/>
                <w:sz w:val="24"/>
                <w:szCs w:val="24"/>
              </w:rPr>
              <w:t>Rak</w:t>
            </w:r>
            <w:r>
              <w:rPr>
                <w:rFonts w:ascii="Arial" w:hAnsi="Arial" w:cs="Arial"/>
                <w:sz w:val="24"/>
                <w:szCs w:val="24"/>
                <w:lang w:val="id-ID"/>
              </w:rPr>
              <w:t xml:space="preserve"> </w:t>
            </w:r>
            <w:r>
              <w:rPr>
                <w:rFonts w:ascii="Arial" w:hAnsi="Arial" w:cs="Arial"/>
                <w:sz w:val="24"/>
                <w:szCs w:val="24"/>
              </w:rPr>
              <w:t>penyimpanan</w:t>
            </w:r>
            <w:r>
              <w:rPr>
                <w:rFonts w:ascii="Arial" w:hAnsi="Arial" w:cs="Arial"/>
                <w:sz w:val="24"/>
                <w:szCs w:val="24"/>
                <w:lang w:val="id-ID"/>
              </w:rPr>
              <w:t xml:space="preserve"> </w:t>
            </w:r>
            <w:r>
              <w:rPr>
                <w:rFonts w:ascii="Arial" w:hAnsi="Arial" w:cs="Arial"/>
                <w:sz w:val="24"/>
                <w:szCs w:val="24"/>
              </w:rPr>
              <w:t>rak</w:t>
            </w:r>
            <w:r>
              <w:rPr>
                <w:rFonts w:ascii="Arial" w:hAnsi="Arial" w:cs="Arial"/>
                <w:sz w:val="24"/>
                <w:szCs w:val="24"/>
                <w:lang w:val="id-ID"/>
              </w:rPr>
              <w:t xml:space="preserve"> </w:t>
            </w: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tidak</w:t>
            </w:r>
            <w:r>
              <w:rPr>
                <w:rFonts w:ascii="Arial" w:hAnsi="Arial" w:cs="Arial"/>
                <w:sz w:val="24"/>
                <w:szCs w:val="24"/>
                <w:lang w:val="id-ID"/>
              </w:rPr>
              <w:t xml:space="preserve"> </w:t>
            </w:r>
            <w:r>
              <w:rPr>
                <w:rFonts w:ascii="Arial" w:hAnsi="Arial" w:cs="Arial"/>
                <w:sz w:val="24"/>
                <w:szCs w:val="24"/>
              </w:rPr>
              <w:lastRenderedPageBreak/>
              <w:t>lembab</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lastRenderedPageBreak/>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C87862" w:rsidRDefault="00D2277D" w:rsidP="001054DD">
            <w:pPr>
              <w:jc w:val="center"/>
              <w:rPr>
                <w:rFonts w:ascii="Arial" w:hAnsi="Arial" w:cs="Arial"/>
                <w:b/>
                <w:sz w:val="24"/>
                <w:szCs w:val="24"/>
              </w:rPr>
            </w:pPr>
            <w:r>
              <w:rPr>
                <w:rFonts w:ascii="Arial" w:hAnsi="Arial" w:cs="Arial"/>
                <w:b/>
                <w:sz w:val="24"/>
                <w:szCs w:val="24"/>
              </w:rPr>
              <w:lastRenderedPageBreak/>
              <w:t>3.</w:t>
            </w:r>
          </w:p>
        </w:tc>
        <w:tc>
          <w:tcPr>
            <w:tcW w:w="5812" w:type="dxa"/>
            <w:tcBorders>
              <w:right w:val="single" w:sz="4" w:space="0" w:color="FFFFFF" w:themeColor="background1"/>
            </w:tcBorders>
          </w:tcPr>
          <w:p w:rsidR="00D2277D" w:rsidRPr="00C87862" w:rsidRDefault="00D2277D" w:rsidP="001054DD">
            <w:pPr>
              <w:jc w:val="both"/>
              <w:rPr>
                <w:rFonts w:ascii="Arial" w:hAnsi="Arial" w:cs="Arial"/>
                <w:b/>
                <w:sz w:val="24"/>
                <w:szCs w:val="24"/>
              </w:rPr>
            </w:pPr>
            <w:r>
              <w:rPr>
                <w:rFonts w:ascii="Arial" w:hAnsi="Arial" w:cs="Arial"/>
                <w:b/>
                <w:sz w:val="24"/>
                <w:szCs w:val="24"/>
              </w:rPr>
              <w:t>Pengolahan</w:t>
            </w:r>
            <w:r>
              <w:rPr>
                <w:rFonts w:ascii="Arial" w:hAnsi="Arial" w:cs="Arial"/>
                <w:b/>
                <w:sz w:val="24"/>
                <w:szCs w:val="24"/>
                <w:lang w:val="id-ID"/>
              </w:rPr>
              <w:t xml:space="preserve">  </w:t>
            </w:r>
            <w:r>
              <w:rPr>
                <w:rFonts w:ascii="Arial" w:hAnsi="Arial" w:cs="Arial"/>
                <w:b/>
                <w:sz w:val="24"/>
                <w:szCs w:val="24"/>
              </w:rPr>
              <w:t>Makanan</w:t>
            </w:r>
          </w:p>
        </w:tc>
        <w:tc>
          <w:tcPr>
            <w:tcW w:w="898" w:type="dxa"/>
            <w:gridSpan w:val="2"/>
            <w:tcBorders>
              <w:left w:val="single" w:sz="4" w:space="0" w:color="FFFFFF" w:themeColor="background1"/>
              <w:right w:val="single" w:sz="4" w:space="0" w:color="FFFFFF" w:themeColor="background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FFFFFF" w:themeColor="background1"/>
            </w:tcBorders>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Borders>
              <w:right w:val="single" w:sz="4" w:space="0" w:color="FFFFFF" w:themeColor="background1"/>
            </w:tcBorders>
          </w:tcPr>
          <w:p w:rsidR="00D2277D" w:rsidRPr="00C87862" w:rsidRDefault="00D2277D" w:rsidP="00D2277D">
            <w:pPr>
              <w:pStyle w:val="ListParagraph"/>
              <w:numPr>
                <w:ilvl w:val="0"/>
                <w:numId w:val="77"/>
              </w:numPr>
              <w:ind w:left="422" w:hanging="284"/>
              <w:jc w:val="both"/>
              <w:rPr>
                <w:rFonts w:ascii="Arial" w:hAnsi="Arial" w:cs="Arial"/>
                <w:b/>
                <w:sz w:val="24"/>
                <w:szCs w:val="24"/>
              </w:rPr>
            </w:pPr>
            <w:r>
              <w:rPr>
                <w:rFonts w:ascii="Arial" w:hAnsi="Arial" w:cs="Arial"/>
                <w:b/>
                <w:sz w:val="24"/>
                <w:szCs w:val="24"/>
              </w:rPr>
              <w:t>Penjamah</w:t>
            </w:r>
            <w:r>
              <w:rPr>
                <w:rFonts w:ascii="Arial" w:hAnsi="Arial" w:cs="Arial"/>
                <w:b/>
                <w:sz w:val="24"/>
                <w:szCs w:val="24"/>
                <w:lang w:val="id-ID"/>
              </w:rPr>
              <w:t xml:space="preserve"> </w:t>
            </w:r>
            <w:r>
              <w:rPr>
                <w:rFonts w:ascii="Arial" w:hAnsi="Arial" w:cs="Arial"/>
                <w:b/>
                <w:sz w:val="24"/>
                <w:szCs w:val="24"/>
              </w:rPr>
              <w:t>Makanan</w:t>
            </w:r>
          </w:p>
        </w:tc>
        <w:tc>
          <w:tcPr>
            <w:tcW w:w="898" w:type="dxa"/>
            <w:gridSpan w:val="2"/>
            <w:tcBorders>
              <w:left w:val="single" w:sz="4" w:space="0" w:color="FFFFFF" w:themeColor="background1"/>
              <w:right w:val="single" w:sz="4" w:space="0" w:color="FFFFFF" w:themeColor="background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FFFFFF" w:themeColor="background1"/>
            </w:tcBorders>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8"/>
              </w:numPr>
              <w:jc w:val="both"/>
              <w:rPr>
                <w:rFonts w:ascii="Arial" w:hAnsi="Arial" w:cs="Arial"/>
                <w:sz w:val="24"/>
                <w:szCs w:val="24"/>
              </w:rPr>
            </w:pPr>
            <w:r>
              <w:rPr>
                <w:rFonts w:ascii="Arial" w:hAnsi="Arial" w:cs="Arial"/>
                <w:sz w:val="24"/>
                <w:szCs w:val="24"/>
              </w:rPr>
              <w:t>Memiliki</w:t>
            </w:r>
            <w:r>
              <w:rPr>
                <w:rFonts w:ascii="Arial" w:hAnsi="Arial" w:cs="Arial"/>
                <w:sz w:val="24"/>
                <w:szCs w:val="24"/>
                <w:lang w:val="id-ID"/>
              </w:rPr>
              <w:t xml:space="preserve"> </w:t>
            </w:r>
            <w:r>
              <w:rPr>
                <w:rFonts w:ascii="Arial" w:hAnsi="Arial" w:cs="Arial"/>
                <w:sz w:val="24"/>
                <w:szCs w:val="24"/>
              </w:rPr>
              <w:t>sertifikat</w:t>
            </w:r>
            <w:r>
              <w:rPr>
                <w:rFonts w:ascii="Arial" w:hAnsi="Arial" w:cs="Arial"/>
                <w:sz w:val="24"/>
                <w:szCs w:val="24"/>
                <w:lang w:val="id-ID"/>
              </w:rPr>
              <w:t xml:space="preserve"> </w:t>
            </w:r>
            <w:r>
              <w:rPr>
                <w:rFonts w:ascii="Arial" w:hAnsi="Arial" w:cs="Arial"/>
                <w:sz w:val="24"/>
                <w:szCs w:val="24"/>
              </w:rPr>
              <w:t>kesehatan</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8"/>
              </w:numPr>
              <w:jc w:val="both"/>
              <w:rPr>
                <w:rFonts w:ascii="Arial" w:hAnsi="Arial" w:cs="Arial"/>
                <w:sz w:val="24"/>
                <w:szCs w:val="24"/>
              </w:rPr>
            </w:pPr>
            <w:r>
              <w:rPr>
                <w:rFonts w:ascii="Arial" w:hAnsi="Arial" w:cs="Arial"/>
                <w:sz w:val="24"/>
                <w:szCs w:val="24"/>
              </w:rPr>
              <w:t>Penjamah</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melakukan</w:t>
            </w:r>
            <w:r>
              <w:rPr>
                <w:rFonts w:ascii="Arial" w:hAnsi="Arial" w:cs="Arial"/>
                <w:sz w:val="24"/>
                <w:szCs w:val="24"/>
                <w:lang w:val="id-ID"/>
              </w:rPr>
              <w:t xml:space="preserve"> </w:t>
            </w:r>
            <w:r>
              <w:rPr>
                <w:rFonts w:ascii="Arial" w:hAnsi="Arial" w:cs="Arial"/>
                <w:sz w:val="24"/>
                <w:szCs w:val="24"/>
              </w:rPr>
              <w:t>pemeriksaan</w:t>
            </w:r>
            <w:r>
              <w:rPr>
                <w:rFonts w:ascii="Arial" w:hAnsi="Arial" w:cs="Arial"/>
                <w:sz w:val="24"/>
                <w:szCs w:val="24"/>
                <w:lang w:val="id-ID"/>
              </w:rPr>
              <w:t xml:space="preserve"> </w:t>
            </w:r>
            <w:r>
              <w:rPr>
                <w:rFonts w:ascii="Arial" w:hAnsi="Arial" w:cs="Arial"/>
                <w:sz w:val="24"/>
                <w:szCs w:val="24"/>
              </w:rPr>
              <w:t>kesehatan</w:t>
            </w:r>
            <w:r>
              <w:rPr>
                <w:rFonts w:ascii="Arial" w:hAnsi="Arial" w:cs="Arial"/>
                <w:sz w:val="24"/>
                <w:szCs w:val="24"/>
                <w:lang w:val="id-ID"/>
              </w:rPr>
              <w:t xml:space="preserve"> </w:t>
            </w:r>
            <w:r>
              <w:rPr>
                <w:rFonts w:ascii="Arial" w:hAnsi="Arial" w:cs="Arial"/>
                <w:sz w:val="24"/>
                <w:szCs w:val="24"/>
              </w:rPr>
              <w:t>secara</w:t>
            </w:r>
            <w:r>
              <w:rPr>
                <w:rFonts w:ascii="Arial" w:hAnsi="Arial" w:cs="Arial"/>
                <w:sz w:val="24"/>
                <w:szCs w:val="24"/>
                <w:lang w:val="id-ID"/>
              </w:rPr>
              <w:t xml:space="preserve"> </w:t>
            </w:r>
            <w:r>
              <w:rPr>
                <w:rFonts w:ascii="Arial" w:hAnsi="Arial" w:cs="Arial"/>
                <w:sz w:val="24"/>
                <w:szCs w:val="24"/>
              </w:rPr>
              <w:t>berkala</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8"/>
              </w:numPr>
              <w:jc w:val="both"/>
              <w:rPr>
                <w:rFonts w:ascii="Arial" w:hAnsi="Arial" w:cs="Arial"/>
                <w:sz w:val="24"/>
                <w:szCs w:val="24"/>
              </w:rPr>
            </w:pPr>
            <w:r>
              <w:rPr>
                <w:rFonts w:ascii="Arial" w:hAnsi="Arial" w:cs="Arial"/>
                <w:sz w:val="24"/>
                <w:szCs w:val="24"/>
              </w:rPr>
              <w:t>Penjamah</w:t>
            </w:r>
            <w:r>
              <w:rPr>
                <w:rFonts w:ascii="Arial" w:hAnsi="Arial" w:cs="Arial"/>
                <w:sz w:val="24"/>
                <w:szCs w:val="24"/>
                <w:lang w:val="id-ID"/>
              </w:rPr>
              <w:t xml:space="preserve"> </w:t>
            </w:r>
            <w:r>
              <w:rPr>
                <w:rFonts w:ascii="Arial" w:hAnsi="Arial" w:cs="Arial"/>
                <w:sz w:val="24"/>
                <w:szCs w:val="24"/>
              </w:rPr>
              <w:t>makanan yang sakit</w:t>
            </w:r>
            <w:r>
              <w:rPr>
                <w:rFonts w:ascii="Arial" w:hAnsi="Arial" w:cs="Arial"/>
                <w:sz w:val="24"/>
                <w:szCs w:val="24"/>
                <w:lang w:val="id-ID"/>
              </w:rPr>
              <w:t xml:space="preserve"> </w:t>
            </w:r>
            <w:r>
              <w:rPr>
                <w:rFonts w:ascii="Arial" w:hAnsi="Arial" w:cs="Arial"/>
                <w:sz w:val="24"/>
                <w:szCs w:val="24"/>
              </w:rPr>
              <w:t>tidak</w:t>
            </w:r>
            <w:r>
              <w:rPr>
                <w:rFonts w:ascii="Arial" w:hAnsi="Arial" w:cs="Arial"/>
                <w:sz w:val="24"/>
                <w:szCs w:val="24"/>
                <w:lang w:val="id-ID"/>
              </w:rPr>
              <w:t xml:space="preserve"> </w:t>
            </w:r>
            <w:r>
              <w:rPr>
                <w:rFonts w:ascii="Arial" w:hAnsi="Arial" w:cs="Arial"/>
                <w:sz w:val="24"/>
                <w:szCs w:val="24"/>
              </w:rPr>
              <w:t>menangani</w:t>
            </w:r>
            <w:r>
              <w:rPr>
                <w:rFonts w:ascii="Arial" w:hAnsi="Arial" w:cs="Arial"/>
                <w:sz w:val="24"/>
                <w:szCs w:val="24"/>
                <w:lang w:val="id-ID"/>
              </w:rPr>
              <w:t xml:space="preserve"> </w:t>
            </w:r>
            <w:r>
              <w:rPr>
                <w:rFonts w:ascii="Arial" w:hAnsi="Arial" w:cs="Arial"/>
                <w:sz w:val="24"/>
                <w:szCs w:val="24"/>
              </w:rPr>
              <w:t>makanan</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8"/>
              </w:numPr>
              <w:jc w:val="both"/>
              <w:rPr>
                <w:rFonts w:ascii="Arial" w:hAnsi="Arial" w:cs="Arial"/>
                <w:sz w:val="24"/>
                <w:szCs w:val="24"/>
              </w:rPr>
            </w:pPr>
            <w:r>
              <w:rPr>
                <w:rFonts w:ascii="Arial" w:hAnsi="Arial" w:cs="Arial"/>
                <w:sz w:val="24"/>
                <w:szCs w:val="24"/>
              </w:rPr>
              <w:t>Memakai</w:t>
            </w:r>
            <w:r>
              <w:rPr>
                <w:rFonts w:ascii="Arial" w:hAnsi="Arial" w:cs="Arial"/>
                <w:sz w:val="24"/>
                <w:szCs w:val="24"/>
                <w:lang w:val="id-ID"/>
              </w:rPr>
              <w:t xml:space="preserve"> </w:t>
            </w:r>
            <w:r>
              <w:rPr>
                <w:rFonts w:ascii="Arial" w:hAnsi="Arial" w:cs="Arial"/>
                <w:sz w:val="24"/>
                <w:szCs w:val="24"/>
              </w:rPr>
              <w:t>pakaian</w:t>
            </w:r>
            <w:r>
              <w:rPr>
                <w:rFonts w:ascii="Arial" w:hAnsi="Arial" w:cs="Arial"/>
                <w:sz w:val="24"/>
                <w:szCs w:val="24"/>
                <w:lang w:val="id-ID"/>
              </w:rPr>
              <w:t xml:space="preserve"> </w:t>
            </w:r>
            <w:r>
              <w:rPr>
                <w:rFonts w:ascii="Arial" w:hAnsi="Arial" w:cs="Arial"/>
                <w:sz w:val="24"/>
                <w:szCs w:val="24"/>
              </w:rPr>
              <w:t>kerja</w:t>
            </w:r>
            <w:r>
              <w:rPr>
                <w:rFonts w:ascii="Arial" w:hAnsi="Arial" w:cs="Arial"/>
                <w:sz w:val="24"/>
                <w:szCs w:val="24"/>
                <w:lang w:val="id-ID"/>
              </w:rPr>
              <w:t xml:space="preserve"> </w:t>
            </w:r>
            <w:r>
              <w:rPr>
                <w:rFonts w:ascii="Arial" w:hAnsi="Arial" w:cs="Arial"/>
                <w:sz w:val="24"/>
                <w:szCs w:val="24"/>
              </w:rPr>
              <w:t>secara</w:t>
            </w:r>
            <w:r>
              <w:rPr>
                <w:rFonts w:ascii="Arial" w:hAnsi="Arial" w:cs="Arial"/>
                <w:sz w:val="24"/>
                <w:szCs w:val="24"/>
                <w:lang w:val="id-ID"/>
              </w:rPr>
              <w:t xml:space="preserve"> </w:t>
            </w:r>
            <w:r>
              <w:rPr>
                <w:rFonts w:ascii="Arial" w:hAnsi="Arial" w:cs="Arial"/>
                <w:sz w:val="24"/>
                <w:szCs w:val="24"/>
              </w:rPr>
              <w:t>lengkap</w:t>
            </w:r>
            <w:r>
              <w:rPr>
                <w:rFonts w:ascii="Arial" w:hAnsi="Arial" w:cs="Arial"/>
                <w:sz w:val="24"/>
                <w:szCs w:val="24"/>
                <w:lang w:val="id-ID"/>
              </w:rPr>
              <w:t xml:space="preserve"> </w:t>
            </w:r>
            <w:r>
              <w:rPr>
                <w:rFonts w:ascii="Arial" w:hAnsi="Arial" w:cs="Arial"/>
                <w:sz w:val="24"/>
                <w:szCs w:val="24"/>
              </w:rPr>
              <w:t>pada</w:t>
            </w:r>
            <w:r>
              <w:rPr>
                <w:rFonts w:ascii="Arial" w:hAnsi="Arial" w:cs="Arial"/>
                <w:sz w:val="24"/>
                <w:szCs w:val="24"/>
                <w:lang w:val="id-ID"/>
              </w:rPr>
              <w:t xml:space="preserve"> </w:t>
            </w:r>
            <w:r>
              <w:rPr>
                <w:rFonts w:ascii="Arial" w:hAnsi="Arial" w:cs="Arial"/>
                <w:sz w:val="24"/>
                <w:szCs w:val="24"/>
              </w:rPr>
              <w:t>saat</w:t>
            </w:r>
            <w:r>
              <w:rPr>
                <w:rFonts w:ascii="Arial" w:hAnsi="Arial" w:cs="Arial"/>
                <w:sz w:val="24"/>
                <w:szCs w:val="24"/>
                <w:lang w:val="id-ID"/>
              </w:rPr>
              <w:t xml:space="preserve"> </w:t>
            </w:r>
            <w:r>
              <w:rPr>
                <w:rFonts w:ascii="Arial" w:hAnsi="Arial" w:cs="Arial"/>
                <w:sz w:val="24"/>
                <w:szCs w:val="24"/>
              </w:rPr>
              <w:t>bekerja</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8"/>
              </w:numPr>
              <w:jc w:val="both"/>
              <w:rPr>
                <w:rFonts w:ascii="Arial" w:hAnsi="Arial" w:cs="Arial"/>
                <w:sz w:val="24"/>
                <w:szCs w:val="24"/>
              </w:rPr>
            </w:pPr>
            <w:r>
              <w:rPr>
                <w:rFonts w:ascii="Arial" w:hAnsi="Arial" w:cs="Arial"/>
                <w:sz w:val="24"/>
                <w:szCs w:val="24"/>
              </w:rPr>
              <w:t>Tidak</w:t>
            </w:r>
            <w:r>
              <w:rPr>
                <w:rFonts w:ascii="Arial" w:hAnsi="Arial" w:cs="Arial"/>
                <w:sz w:val="24"/>
                <w:szCs w:val="24"/>
                <w:lang w:val="id-ID"/>
              </w:rPr>
              <w:t xml:space="preserve"> </w:t>
            </w:r>
            <w:r>
              <w:rPr>
                <w:rFonts w:ascii="Arial" w:hAnsi="Arial" w:cs="Arial"/>
                <w:sz w:val="24"/>
                <w:szCs w:val="24"/>
              </w:rPr>
              <w:t>berpenyakit</w:t>
            </w:r>
            <w:r>
              <w:rPr>
                <w:rFonts w:ascii="Arial" w:hAnsi="Arial" w:cs="Arial"/>
                <w:sz w:val="24"/>
                <w:szCs w:val="24"/>
                <w:lang w:val="id-ID"/>
              </w:rPr>
              <w:t xml:space="preserve"> </w:t>
            </w:r>
            <w:r>
              <w:rPr>
                <w:rFonts w:ascii="Arial" w:hAnsi="Arial" w:cs="Arial"/>
                <w:sz w:val="24"/>
                <w:szCs w:val="24"/>
              </w:rPr>
              <w:t>kulit</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8"/>
              </w:numPr>
              <w:jc w:val="both"/>
              <w:rPr>
                <w:rFonts w:ascii="Arial" w:hAnsi="Arial" w:cs="Arial"/>
                <w:sz w:val="24"/>
                <w:szCs w:val="24"/>
              </w:rPr>
            </w:pPr>
            <w:r>
              <w:rPr>
                <w:rFonts w:ascii="Arial" w:hAnsi="Arial" w:cs="Arial"/>
                <w:sz w:val="24"/>
                <w:szCs w:val="24"/>
              </w:rPr>
              <w:t>Penjamah</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tidak</w:t>
            </w:r>
            <w:r>
              <w:rPr>
                <w:rFonts w:ascii="Arial" w:hAnsi="Arial" w:cs="Arial"/>
                <w:sz w:val="24"/>
                <w:szCs w:val="24"/>
                <w:lang w:val="id-ID"/>
              </w:rPr>
              <w:t xml:space="preserve"> </w:t>
            </w:r>
            <w:r>
              <w:rPr>
                <w:rFonts w:ascii="Arial" w:hAnsi="Arial" w:cs="Arial"/>
                <w:sz w:val="24"/>
                <w:szCs w:val="24"/>
              </w:rPr>
              <w:t>boleh</w:t>
            </w:r>
            <w:r>
              <w:rPr>
                <w:rFonts w:ascii="Arial" w:hAnsi="Arial" w:cs="Arial"/>
                <w:sz w:val="24"/>
                <w:szCs w:val="24"/>
                <w:lang w:val="id-ID"/>
              </w:rPr>
              <w:t xml:space="preserve"> </w:t>
            </w:r>
            <w:r>
              <w:rPr>
                <w:rFonts w:ascii="Arial" w:hAnsi="Arial" w:cs="Arial"/>
                <w:sz w:val="24"/>
                <w:szCs w:val="24"/>
              </w:rPr>
              <w:t>memiliki kuku panjang</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rPr>
          <w:trHeight w:val="432"/>
        </w:trPr>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C87862" w:rsidRDefault="00D2277D" w:rsidP="00D2277D">
            <w:pPr>
              <w:pStyle w:val="ListParagraph"/>
              <w:numPr>
                <w:ilvl w:val="0"/>
                <w:numId w:val="78"/>
              </w:numPr>
              <w:jc w:val="both"/>
              <w:rPr>
                <w:rFonts w:ascii="Arial" w:hAnsi="Arial" w:cs="Arial"/>
                <w:sz w:val="24"/>
                <w:szCs w:val="24"/>
              </w:rPr>
            </w:pPr>
            <w:r>
              <w:rPr>
                <w:rFonts w:ascii="Arial" w:hAnsi="Arial" w:cs="Arial"/>
                <w:sz w:val="24"/>
                <w:szCs w:val="24"/>
              </w:rPr>
              <w:t>Penjamah</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terlebih</w:t>
            </w:r>
            <w:r>
              <w:rPr>
                <w:rFonts w:ascii="Arial" w:hAnsi="Arial" w:cs="Arial"/>
                <w:sz w:val="24"/>
                <w:szCs w:val="24"/>
                <w:lang w:val="id-ID"/>
              </w:rPr>
              <w:t xml:space="preserve"> </w:t>
            </w:r>
            <w:r>
              <w:rPr>
                <w:rFonts w:ascii="Arial" w:hAnsi="Arial" w:cs="Arial"/>
                <w:sz w:val="24"/>
                <w:szCs w:val="24"/>
              </w:rPr>
              <w:t>dahulu</w:t>
            </w:r>
            <w:r>
              <w:rPr>
                <w:rFonts w:ascii="Arial" w:hAnsi="Arial" w:cs="Arial"/>
                <w:sz w:val="24"/>
                <w:szCs w:val="24"/>
                <w:lang w:val="id-ID"/>
              </w:rPr>
              <w:t xml:space="preserve"> </w:t>
            </w:r>
            <w:r>
              <w:rPr>
                <w:rFonts w:ascii="Arial" w:hAnsi="Arial" w:cs="Arial"/>
                <w:sz w:val="24"/>
                <w:szCs w:val="24"/>
              </w:rPr>
              <w:t>mencuci</w:t>
            </w:r>
            <w:r>
              <w:rPr>
                <w:rFonts w:ascii="Arial" w:hAnsi="Arial" w:cs="Arial"/>
                <w:sz w:val="24"/>
                <w:szCs w:val="24"/>
                <w:lang w:val="id-ID"/>
              </w:rPr>
              <w:t xml:space="preserve"> </w:t>
            </w:r>
            <w:r>
              <w:rPr>
                <w:rFonts w:ascii="Arial" w:hAnsi="Arial" w:cs="Arial"/>
                <w:sz w:val="24"/>
                <w:szCs w:val="24"/>
              </w:rPr>
              <w:t>tangan</w:t>
            </w:r>
            <w:r>
              <w:rPr>
                <w:rFonts w:ascii="Arial" w:hAnsi="Arial" w:cs="Arial"/>
                <w:sz w:val="24"/>
                <w:szCs w:val="24"/>
                <w:lang w:val="id-ID"/>
              </w:rPr>
              <w:t xml:space="preserve"> </w:t>
            </w:r>
            <w:r>
              <w:rPr>
                <w:rFonts w:ascii="Arial" w:hAnsi="Arial" w:cs="Arial"/>
                <w:sz w:val="24"/>
                <w:szCs w:val="24"/>
              </w:rPr>
              <w:t>sebelum</w:t>
            </w:r>
            <w:r>
              <w:rPr>
                <w:rFonts w:ascii="Arial" w:hAnsi="Arial" w:cs="Arial"/>
                <w:sz w:val="24"/>
                <w:szCs w:val="24"/>
                <w:lang w:val="id-ID"/>
              </w:rPr>
              <w:t xml:space="preserve">  </w:t>
            </w:r>
            <w:r>
              <w:rPr>
                <w:rFonts w:ascii="Arial" w:hAnsi="Arial" w:cs="Arial"/>
                <w:sz w:val="24"/>
                <w:szCs w:val="24"/>
              </w:rPr>
              <w:t>mengolah</w:t>
            </w:r>
            <w:r>
              <w:rPr>
                <w:rFonts w:ascii="Arial" w:hAnsi="Arial" w:cs="Arial"/>
                <w:sz w:val="24"/>
                <w:szCs w:val="24"/>
                <w:lang w:val="id-ID"/>
              </w:rPr>
              <w:t xml:space="preserve"> </w:t>
            </w:r>
            <w:r>
              <w:rPr>
                <w:rFonts w:ascii="Arial" w:hAnsi="Arial" w:cs="Arial"/>
                <w:sz w:val="24"/>
                <w:szCs w:val="24"/>
              </w:rPr>
              <w:t>makanan</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Borders>
              <w:right w:val="single" w:sz="4" w:space="0" w:color="FFFFFF" w:themeColor="background1"/>
            </w:tcBorders>
          </w:tcPr>
          <w:p w:rsidR="00D2277D" w:rsidRPr="00FE02BF" w:rsidRDefault="00D2277D" w:rsidP="00D2277D">
            <w:pPr>
              <w:pStyle w:val="ListParagraph"/>
              <w:numPr>
                <w:ilvl w:val="0"/>
                <w:numId w:val="77"/>
              </w:numPr>
              <w:ind w:left="422" w:hanging="284"/>
              <w:jc w:val="both"/>
              <w:rPr>
                <w:rFonts w:ascii="Arial" w:hAnsi="Arial" w:cs="Arial"/>
                <w:b/>
                <w:sz w:val="24"/>
                <w:szCs w:val="24"/>
              </w:rPr>
            </w:pPr>
            <w:r>
              <w:rPr>
                <w:rFonts w:ascii="Arial" w:hAnsi="Arial" w:cs="Arial"/>
                <w:b/>
                <w:sz w:val="24"/>
                <w:szCs w:val="24"/>
              </w:rPr>
              <w:t>Cara Pengolahan</w:t>
            </w:r>
            <w:r>
              <w:rPr>
                <w:rFonts w:ascii="Arial" w:hAnsi="Arial" w:cs="Arial"/>
                <w:b/>
                <w:sz w:val="24"/>
                <w:szCs w:val="24"/>
                <w:lang w:val="id-ID"/>
              </w:rPr>
              <w:t xml:space="preserve"> </w:t>
            </w:r>
            <w:r>
              <w:rPr>
                <w:rFonts w:ascii="Arial" w:hAnsi="Arial" w:cs="Arial"/>
                <w:b/>
                <w:sz w:val="24"/>
                <w:szCs w:val="24"/>
              </w:rPr>
              <w:t>Makanan</w:t>
            </w:r>
          </w:p>
        </w:tc>
        <w:tc>
          <w:tcPr>
            <w:tcW w:w="898" w:type="dxa"/>
            <w:gridSpan w:val="2"/>
            <w:tcBorders>
              <w:left w:val="single" w:sz="4" w:space="0" w:color="FFFFFF" w:themeColor="background1"/>
              <w:right w:val="single" w:sz="4" w:space="0" w:color="FFFFFF" w:themeColor="background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FFFFFF" w:themeColor="background1"/>
            </w:tcBorders>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FE02BF" w:rsidRDefault="00D2277D" w:rsidP="00D2277D">
            <w:pPr>
              <w:pStyle w:val="ListParagraph"/>
              <w:numPr>
                <w:ilvl w:val="0"/>
                <w:numId w:val="79"/>
              </w:numPr>
              <w:jc w:val="both"/>
              <w:rPr>
                <w:rFonts w:ascii="Arial" w:hAnsi="Arial" w:cs="Arial"/>
                <w:sz w:val="24"/>
                <w:szCs w:val="24"/>
              </w:rPr>
            </w:pP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makanan yang diolah</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keadaan</w:t>
            </w:r>
            <w:r>
              <w:rPr>
                <w:rFonts w:ascii="Arial" w:hAnsi="Arial" w:cs="Arial"/>
                <w:sz w:val="24"/>
                <w:szCs w:val="24"/>
                <w:lang w:val="id-ID"/>
              </w:rPr>
              <w:t xml:space="preserve"> </w:t>
            </w:r>
            <w:r>
              <w:rPr>
                <w:rFonts w:ascii="Arial" w:hAnsi="Arial" w:cs="Arial"/>
                <w:sz w:val="24"/>
                <w:szCs w:val="24"/>
              </w:rPr>
              <w:t>baik, tidak</w:t>
            </w:r>
            <w:r>
              <w:rPr>
                <w:rFonts w:ascii="Arial" w:hAnsi="Arial" w:cs="Arial"/>
                <w:sz w:val="24"/>
                <w:szCs w:val="24"/>
                <w:lang w:val="id-ID"/>
              </w:rPr>
              <w:t xml:space="preserve"> </w:t>
            </w:r>
            <w:r>
              <w:rPr>
                <w:rFonts w:ascii="Arial" w:hAnsi="Arial" w:cs="Arial"/>
                <w:sz w:val="24"/>
                <w:szCs w:val="24"/>
              </w:rPr>
              <w:t>rusak/busuk</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FE02BF" w:rsidRDefault="00D2277D" w:rsidP="00D2277D">
            <w:pPr>
              <w:pStyle w:val="ListParagraph"/>
              <w:numPr>
                <w:ilvl w:val="0"/>
                <w:numId w:val="79"/>
              </w:numPr>
              <w:jc w:val="both"/>
              <w:rPr>
                <w:rFonts w:ascii="Arial" w:hAnsi="Arial" w:cs="Arial"/>
                <w:sz w:val="24"/>
                <w:szCs w:val="24"/>
              </w:rPr>
            </w:pP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diolah</w:t>
            </w:r>
            <w:r>
              <w:rPr>
                <w:rFonts w:ascii="Arial" w:hAnsi="Arial" w:cs="Arial"/>
                <w:sz w:val="24"/>
                <w:szCs w:val="24"/>
                <w:lang w:val="id-ID"/>
              </w:rPr>
              <w:t xml:space="preserve"> </w:t>
            </w:r>
            <w:r>
              <w:rPr>
                <w:rFonts w:ascii="Arial" w:hAnsi="Arial" w:cs="Arial"/>
                <w:sz w:val="24"/>
                <w:szCs w:val="24"/>
              </w:rPr>
              <w:t>terlebih</w:t>
            </w:r>
            <w:r>
              <w:rPr>
                <w:rFonts w:ascii="Arial" w:hAnsi="Arial" w:cs="Arial"/>
                <w:sz w:val="24"/>
                <w:szCs w:val="24"/>
                <w:lang w:val="id-ID"/>
              </w:rPr>
              <w:t xml:space="preserve"> </w:t>
            </w:r>
            <w:r>
              <w:rPr>
                <w:rFonts w:ascii="Arial" w:hAnsi="Arial" w:cs="Arial"/>
                <w:sz w:val="24"/>
                <w:szCs w:val="24"/>
              </w:rPr>
              <w:t>dahulu di cuci</w:t>
            </w:r>
            <w:r>
              <w:rPr>
                <w:rFonts w:ascii="Arial" w:hAnsi="Arial" w:cs="Arial"/>
                <w:sz w:val="24"/>
                <w:szCs w:val="24"/>
                <w:lang w:val="id-ID"/>
              </w:rPr>
              <w:t xml:space="preserve"> </w:t>
            </w:r>
            <w:r>
              <w:rPr>
                <w:rFonts w:ascii="Arial" w:hAnsi="Arial" w:cs="Arial"/>
                <w:sz w:val="24"/>
                <w:szCs w:val="24"/>
              </w:rPr>
              <w:t>dengan</w:t>
            </w:r>
            <w:r>
              <w:rPr>
                <w:rFonts w:ascii="Arial" w:hAnsi="Arial" w:cs="Arial"/>
                <w:sz w:val="24"/>
                <w:szCs w:val="24"/>
                <w:lang w:val="id-ID"/>
              </w:rPr>
              <w:t xml:space="preserve"> </w:t>
            </w:r>
            <w:r>
              <w:rPr>
                <w:rFonts w:ascii="Arial" w:hAnsi="Arial" w:cs="Arial"/>
                <w:sz w:val="24"/>
                <w:szCs w:val="24"/>
              </w:rPr>
              <w:t>baik</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FE02BF" w:rsidRDefault="00D2277D" w:rsidP="00D2277D">
            <w:pPr>
              <w:pStyle w:val="ListParagraph"/>
              <w:numPr>
                <w:ilvl w:val="0"/>
                <w:numId w:val="79"/>
              </w:numPr>
              <w:jc w:val="both"/>
              <w:rPr>
                <w:rFonts w:ascii="Arial" w:hAnsi="Arial" w:cs="Arial"/>
                <w:sz w:val="24"/>
                <w:szCs w:val="24"/>
              </w:rPr>
            </w:pPr>
            <w:r>
              <w:rPr>
                <w:rFonts w:ascii="Arial" w:hAnsi="Arial" w:cs="Arial"/>
                <w:sz w:val="24"/>
                <w:szCs w:val="24"/>
              </w:rPr>
              <w:t>Cara pengolahan</w:t>
            </w:r>
            <w:r>
              <w:rPr>
                <w:rFonts w:ascii="Arial" w:hAnsi="Arial" w:cs="Arial"/>
                <w:sz w:val="24"/>
                <w:szCs w:val="24"/>
                <w:lang w:val="id-ID"/>
              </w:rPr>
              <w:t xml:space="preserve"> </w:t>
            </w:r>
            <w:r>
              <w:rPr>
                <w:rFonts w:ascii="Arial" w:hAnsi="Arial" w:cs="Arial"/>
                <w:sz w:val="24"/>
                <w:szCs w:val="24"/>
              </w:rPr>
              <w:t>makanan yang baik</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bersih</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Borders>
              <w:right w:val="single" w:sz="4" w:space="0" w:color="FFFFFF" w:themeColor="background1"/>
            </w:tcBorders>
          </w:tcPr>
          <w:p w:rsidR="00D2277D" w:rsidRPr="00FE02BF" w:rsidRDefault="00D2277D" w:rsidP="00D2277D">
            <w:pPr>
              <w:pStyle w:val="ListParagraph"/>
              <w:numPr>
                <w:ilvl w:val="0"/>
                <w:numId w:val="77"/>
              </w:numPr>
              <w:ind w:left="422" w:hanging="284"/>
              <w:jc w:val="both"/>
              <w:rPr>
                <w:rFonts w:ascii="Arial" w:hAnsi="Arial" w:cs="Arial"/>
                <w:b/>
                <w:sz w:val="24"/>
                <w:szCs w:val="24"/>
              </w:rPr>
            </w:pPr>
            <w:r>
              <w:rPr>
                <w:rFonts w:ascii="Arial" w:hAnsi="Arial" w:cs="Arial"/>
                <w:b/>
                <w:sz w:val="24"/>
                <w:szCs w:val="24"/>
              </w:rPr>
              <w:t>Tempat</w:t>
            </w:r>
            <w:r>
              <w:rPr>
                <w:rFonts w:ascii="Arial" w:hAnsi="Arial" w:cs="Arial"/>
                <w:b/>
                <w:sz w:val="24"/>
                <w:szCs w:val="24"/>
                <w:lang w:val="id-ID"/>
              </w:rPr>
              <w:t xml:space="preserve"> </w:t>
            </w:r>
            <w:r>
              <w:rPr>
                <w:rFonts w:ascii="Arial" w:hAnsi="Arial" w:cs="Arial"/>
                <w:b/>
                <w:sz w:val="24"/>
                <w:szCs w:val="24"/>
              </w:rPr>
              <w:t>Pengolahan</w:t>
            </w:r>
            <w:r>
              <w:rPr>
                <w:rFonts w:ascii="Arial" w:hAnsi="Arial" w:cs="Arial"/>
                <w:b/>
                <w:sz w:val="24"/>
                <w:szCs w:val="24"/>
                <w:lang w:val="id-ID"/>
              </w:rPr>
              <w:t xml:space="preserve"> </w:t>
            </w:r>
            <w:r>
              <w:rPr>
                <w:rFonts w:ascii="Arial" w:hAnsi="Arial" w:cs="Arial"/>
                <w:b/>
                <w:sz w:val="24"/>
                <w:szCs w:val="24"/>
              </w:rPr>
              <w:t>Makanan</w:t>
            </w:r>
          </w:p>
        </w:tc>
        <w:tc>
          <w:tcPr>
            <w:tcW w:w="898" w:type="dxa"/>
            <w:gridSpan w:val="2"/>
            <w:tcBorders>
              <w:left w:val="single" w:sz="4" w:space="0" w:color="FFFFFF" w:themeColor="background1"/>
              <w:right w:val="single" w:sz="4" w:space="0" w:color="FFFFFF" w:themeColor="background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FFFFFF" w:themeColor="background1"/>
            </w:tcBorders>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FE02BF"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Lantai</w:t>
            </w:r>
            <w:r>
              <w:rPr>
                <w:rFonts w:ascii="Arial" w:hAnsi="Arial" w:cs="Arial"/>
                <w:sz w:val="24"/>
                <w:szCs w:val="24"/>
                <w:lang w:val="id-ID"/>
              </w:rPr>
              <w:t xml:space="preserve"> </w:t>
            </w:r>
            <w:r>
              <w:rPr>
                <w:rFonts w:ascii="Arial" w:hAnsi="Arial" w:cs="Arial"/>
                <w:sz w:val="24"/>
                <w:szCs w:val="24"/>
              </w:rPr>
              <w:t>kedap air, kuat</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keadaan</w:t>
            </w:r>
            <w:r>
              <w:rPr>
                <w:rFonts w:ascii="Arial" w:hAnsi="Arial" w:cs="Arial"/>
                <w:sz w:val="24"/>
                <w:szCs w:val="24"/>
                <w:lang w:val="id-ID"/>
              </w:rPr>
              <w:t xml:space="preserve"> </w:t>
            </w:r>
            <w:r>
              <w:rPr>
                <w:rFonts w:ascii="Arial" w:hAnsi="Arial" w:cs="Arial"/>
                <w:sz w:val="24"/>
                <w:szCs w:val="24"/>
              </w:rPr>
              <w:t>bersih</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FE02BF"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Dinding</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langit-langit</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keadaan</w:t>
            </w:r>
            <w:r>
              <w:rPr>
                <w:rFonts w:ascii="Arial" w:hAnsi="Arial" w:cs="Arial"/>
                <w:sz w:val="24"/>
                <w:szCs w:val="24"/>
                <w:lang w:val="id-ID"/>
              </w:rPr>
              <w:t xml:space="preserve"> </w:t>
            </w:r>
            <w:r>
              <w:rPr>
                <w:rFonts w:ascii="Arial" w:hAnsi="Arial" w:cs="Arial"/>
                <w:sz w:val="24"/>
                <w:szCs w:val="24"/>
              </w:rPr>
              <w:t>baik</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bersih</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Dinding yang selalu</w:t>
            </w:r>
            <w:r>
              <w:rPr>
                <w:rFonts w:ascii="Arial" w:hAnsi="Arial" w:cs="Arial"/>
                <w:sz w:val="24"/>
                <w:szCs w:val="24"/>
                <w:lang w:val="id-ID"/>
              </w:rPr>
              <w:t xml:space="preserve"> </w:t>
            </w:r>
            <w:r>
              <w:rPr>
                <w:rFonts w:ascii="Arial" w:hAnsi="Arial" w:cs="Arial"/>
                <w:sz w:val="24"/>
                <w:szCs w:val="24"/>
              </w:rPr>
              <w:t>terkena</w:t>
            </w:r>
            <w:r>
              <w:rPr>
                <w:rFonts w:ascii="Arial" w:hAnsi="Arial" w:cs="Arial"/>
                <w:sz w:val="24"/>
                <w:szCs w:val="24"/>
                <w:lang w:val="id-ID"/>
              </w:rPr>
              <w:t xml:space="preserve"> </w:t>
            </w:r>
            <w:r>
              <w:rPr>
                <w:rFonts w:ascii="Arial" w:hAnsi="Arial" w:cs="Arial"/>
                <w:sz w:val="24"/>
                <w:szCs w:val="24"/>
              </w:rPr>
              <w:t>percikan air dilapisi</w:t>
            </w:r>
            <w:r>
              <w:rPr>
                <w:rFonts w:ascii="Arial" w:hAnsi="Arial" w:cs="Arial"/>
                <w:sz w:val="24"/>
                <w:szCs w:val="24"/>
                <w:lang w:val="id-ID"/>
              </w:rPr>
              <w:t xml:space="preserve"> </w:t>
            </w:r>
            <w:r>
              <w:rPr>
                <w:rFonts w:ascii="Arial" w:hAnsi="Arial" w:cs="Arial"/>
                <w:sz w:val="24"/>
                <w:szCs w:val="24"/>
              </w:rPr>
              <w:t>dengan</w:t>
            </w:r>
            <w:r>
              <w:rPr>
                <w:rFonts w:ascii="Arial" w:hAnsi="Arial" w:cs="Arial"/>
                <w:sz w:val="24"/>
                <w:szCs w:val="24"/>
                <w:lang w:val="id-ID"/>
              </w:rPr>
              <w:t xml:space="preserve"> </w:t>
            </w:r>
            <w:r>
              <w:rPr>
                <w:rFonts w:ascii="Arial" w:hAnsi="Arial" w:cs="Arial"/>
                <w:sz w:val="24"/>
                <w:szCs w:val="24"/>
              </w:rPr>
              <w:t>porselen</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Dapur</w:t>
            </w:r>
            <w:r>
              <w:rPr>
                <w:rFonts w:ascii="Arial" w:hAnsi="Arial" w:cs="Arial"/>
                <w:sz w:val="24"/>
                <w:szCs w:val="24"/>
                <w:lang w:val="id-ID"/>
              </w:rPr>
              <w:t xml:space="preserve"> </w:t>
            </w:r>
            <w:r>
              <w:rPr>
                <w:rFonts w:ascii="Arial" w:hAnsi="Arial" w:cs="Arial"/>
                <w:sz w:val="24"/>
                <w:szCs w:val="24"/>
              </w:rPr>
              <w:t>dilengkapi</w:t>
            </w:r>
            <w:r>
              <w:rPr>
                <w:rFonts w:ascii="Arial" w:hAnsi="Arial" w:cs="Arial"/>
                <w:sz w:val="24"/>
                <w:szCs w:val="24"/>
                <w:lang w:val="id-ID"/>
              </w:rPr>
              <w:t xml:space="preserve"> </w:t>
            </w:r>
            <w:r>
              <w:rPr>
                <w:rFonts w:ascii="Arial" w:hAnsi="Arial" w:cs="Arial"/>
                <w:sz w:val="24"/>
                <w:szCs w:val="24"/>
              </w:rPr>
              <w:t>dengan</w:t>
            </w:r>
            <w:r>
              <w:rPr>
                <w:rFonts w:ascii="Arial" w:hAnsi="Arial" w:cs="Arial"/>
                <w:sz w:val="24"/>
                <w:szCs w:val="24"/>
                <w:lang w:val="id-ID"/>
              </w:rPr>
              <w:t xml:space="preserve"> </w:t>
            </w:r>
            <w:r>
              <w:rPr>
                <w:rFonts w:ascii="Arial" w:hAnsi="Arial" w:cs="Arial"/>
                <w:sz w:val="24"/>
                <w:szCs w:val="24"/>
              </w:rPr>
              <w:t>cerobong</w:t>
            </w:r>
            <w:r>
              <w:rPr>
                <w:rFonts w:ascii="Arial" w:hAnsi="Arial" w:cs="Arial"/>
                <w:sz w:val="24"/>
                <w:szCs w:val="24"/>
                <w:lang w:val="id-ID"/>
              </w:rPr>
              <w:t xml:space="preserve"> </w:t>
            </w:r>
            <w:r>
              <w:rPr>
                <w:rFonts w:ascii="Arial" w:hAnsi="Arial" w:cs="Arial"/>
                <w:sz w:val="24"/>
                <w:szCs w:val="24"/>
              </w:rPr>
              <w:t>asap</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Tersedia</w:t>
            </w:r>
            <w:r>
              <w:rPr>
                <w:rFonts w:ascii="Arial" w:hAnsi="Arial" w:cs="Arial"/>
                <w:sz w:val="24"/>
                <w:szCs w:val="24"/>
                <w:lang w:val="id-ID"/>
              </w:rPr>
              <w:t xml:space="preserve"> </w:t>
            </w:r>
            <w:r>
              <w:rPr>
                <w:rFonts w:ascii="Arial" w:hAnsi="Arial" w:cs="Arial"/>
                <w:sz w:val="24"/>
                <w:szCs w:val="24"/>
              </w:rPr>
              <w:t>bak</w:t>
            </w:r>
            <w:r>
              <w:rPr>
                <w:rFonts w:ascii="Arial" w:hAnsi="Arial" w:cs="Arial"/>
                <w:sz w:val="24"/>
                <w:szCs w:val="24"/>
                <w:lang w:val="id-ID"/>
              </w:rPr>
              <w:t xml:space="preserve"> </w:t>
            </w:r>
            <w:r>
              <w:rPr>
                <w:rFonts w:ascii="Arial" w:hAnsi="Arial" w:cs="Arial"/>
                <w:sz w:val="24"/>
                <w:szCs w:val="24"/>
              </w:rPr>
              <w:t>pencuci</w:t>
            </w:r>
            <w:r>
              <w:rPr>
                <w:rFonts w:ascii="Arial" w:hAnsi="Arial" w:cs="Arial"/>
                <w:sz w:val="24"/>
                <w:szCs w:val="24"/>
                <w:lang w:val="id-ID"/>
              </w:rPr>
              <w:t xml:space="preserve"> </w:t>
            </w:r>
            <w:r>
              <w:rPr>
                <w:rFonts w:ascii="Arial" w:hAnsi="Arial" w:cs="Arial"/>
                <w:sz w:val="24"/>
                <w:szCs w:val="24"/>
              </w:rPr>
              <w:t>tangan</w:t>
            </w:r>
            <w:r>
              <w:rPr>
                <w:rFonts w:ascii="Arial" w:hAnsi="Arial" w:cs="Arial"/>
                <w:sz w:val="24"/>
                <w:szCs w:val="24"/>
                <w:lang w:val="id-ID"/>
              </w:rPr>
              <w:t xml:space="preserve"> </w:t>
            </w:r>
            <w:r>
              <w:rPr>
                <w:rFonts w:ascii="Arial" w:hAnsi="Arial" w:cs="Arial"/>
                <w:sz w:val="24"/>
                <w:szCs w:val="24"/>
              </w:rPr>
              <w:t>atau</w:t>
            </w:r>
            <w:r>
              <w:rPr>
                <w:rFonts w:ascii="Arial" w:hAnsi="Arial" w:cs="Arial"/>
                <w:sz w:val="24"/>
                <w:szCs w:val="24"/>
                <w:lang w:val="id-ID"/>
              </w:rPr>
              <w:t xml:space="preserve"> </w:t>
            </w:r>
            <w:r>
              <w:rPr>
                <w:rFonts w:ascii="Arial" w:hAnsi="Arial" w:cs="Arial"/>
                <w:sz w:val="24"/>
                <w:szCs w:val="24"/>
              </w:rPr>
              <w:t>westafel</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Westafel</w:t>
            </w:r>
            <w:r>
              <w:rPr>
                <w:rFonts w:ascii="Arial" w:hAnsi="Arial" w:cs="Arial"/>
                <w:sz w:val="24"/>
                <w:szCs w:val="24"/>
                <w:lang w:val="id-ID"/>
              </w:rPr>
              <w:t xml:space="preserve"> </w:t>
            </w:r>
            <w:r>
              <w:rPr>
                <w:rFonts w:ascii="Arial" w:hAnsi="Arial" w:cs="Arial"/>
                <w:sz w:val="24"/>
                <w:szCs w:val="24"/>
              </w:rPr>
              <w:t>dilengkapi</w:t>
            </w:r>
            <w:r>
              <w:rPr>
                <w:rFonts w:ascii="Arial" w:hAnsi="Arial" w:cs="Arial"/>
                <w:sz w:val="24"/>
                <w:szCs w:val="24"/>
                <w:lang w:val="id-ID"/>
              </w:rPr>
              <w:t xml:space="preserve"> </w:t>
            </w:r>
            <w:r>
              <w:rPr>
                <w:rFonts w:ascii="Arial" w:hAnsi="Arial" w:cs="Arial"/>
                <w:sz w:val="24"/>
                <w:szCs w:val="24"/>
              </w:rPr>
              <w:t>dengansabun</w:t>
            </w:r>
            <w:r>
              <w:rPr>
                <w:rFonts w:ascii="Arial" w:hAnsi="Arial" w:cs="Arial"/>
                <w:sz w:val="24"/>
                <w:szCs w:val="24"/>
                <w:lang w:val="id-ID"/>
              </w:rPr>
              <w:t xml:space="preserve"> </w:t>
            </w:r>
            <w:r>
              <w:rPr>
                <w:rFonts w:ascii="Arial" w:hAnsi="Arial" w:cs="Arial"/>
                <w:sz w:val="24"/>
                <w:szCs w:val="24"/>
              </w:rPr>
              <w:t>dan lap tangan</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Penerangan</w:t>
            </w:r>
            <w:r>
              <w:rPr>
                <w:rFonts w:ascii="Arial" w:hAnsi="Arial" w:cs="Arial"/>
                <w:sz w:val="24"/>
                <w:szCs w:val="24"/>
                <w:lang w:val="id-ID"/>
              </w:rPr>
              <w:t xml:space="preserve"> </w:t>
            </w:r>
            <w:r>
              <w:rPr>
                <w:rFonts w:ascii="Arial" w:hAnsi="Arial" w:cs="Arial"/>
                <w:sz w:val="24"/>
                <w:szCs w:val="24"/>
              </w:rPr>
              <w:t>bebas</w:t>
            </w:r>
            <w:r>
              <w:rPr>
                <w:rFonts w:ascii="Arial" w:hAnsi="Arial" w:cs="Arial"/>
                <w:sz w:val="24"/>
                <w:szCs w:val="24"/>
                <w:lang w:val="id-ID"/>
              </w:rPr>
              <w:t xml:space="preserve"> </w:t>
            </w:r>
            <w:r>
              <w:rPr>
                <w:rFonts w:ascii="Arial" w:hAnsi="Arial" w:cs="Arial"/>
                <w:sz w:val="24"/>
                <w:szCs w:val="24"/>
              </w:rPr>
              <w:t>dari</w:t>
            </w:r>
            <w:r>
              <w:rPr>
                <w:rFonts w:ascii="Arial" w:hAnsi="Arial" w:cs="Arial"/>
                <w:sz w:val="24"/>
                <w:szCs w:val="24"/>
                <w:lang w:val="id-ID"/>
              </w:rPr>
              <w:t xml:space="preserve"> </w:t>
            </w:r>
            <w:r>
              <w:rPr>
                <w:rFonts w:ascii="Arial" w:hAnsi="Arial" w:cs="Arial"/>
                <w:sz w:val="24"/>
                <w:szCs w:val="24"/>
              </w:rPr>
              <w:t>kesilauan</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Borders>
              <w:right w:val="single" w:sz="4" w:space="0" w:color="auto"/>
            </w:tcBorders>
          </w:tcPr>
          <w:p w:rsidR="00D2277D" w:rsidRPr="0091585E"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Ventilasi</w:t>
            </w:r>
            <w:r>
              <w:rPr>
                <w:rFonts w:ascii="Arial" w:hAnsi="Arial" w:cs="Arial"/>
                <w:sz w:val="24"/>
                <w:szCs w:val="24"/>
                <w:lang w:val="id-ID"/>
              </w:rPr>
              <w:t xml:space="preserve"> </w:t>
            </w:r>
            <w:r>
              <w:rPr>
                <w:rFonts w:ascii="Arial" w:hAnsi="Arial" w:cs="Arial"/>
                <w:sz w:val="24"/>
                <w:szCs w:val="24"/>
              </w:rPr>
              <w:t>cukup ( luasventilasi minimal 10% dari</w:t>
            </w:r>
            <w:r>
              <w:rPr>
                <w:rFonts w:ascii="Arial" w:hAnsi="Arial" w:cs="Arial"/>
                <w:sz w:val="24"/>
                <w:szCs w:val="24"/>
                <w:lang w:val="id-ID"/>
              </w:rPr>
              <w:t xml:space="preserve"> </w:t>
            </w:r>
            <w:r>
              <w:rPr>
                <w:rFonts w:ascii="Arial" w:hAnsi="Arial" w:cs="Arial"/>
                <w:sz w:val="24"/>
                <w:szCs w:val="24"/>
              </w:rPr>
              <w:t>luas</w:t>
            </w:r>
            <w:r>
              <w:rPr>
                <w:rFonts w:ascii="Arial" w:hAnsi="Arial" w:cs="Arial"/>
                <w:sz w:val="24"/>
                <w:szCs w:val="24"/>
                <w:lang w:val="id-ID"/>
              </w:rPr>
              <w:t xml:space="preserve"> </w:t>
            </w:r>
            <w:r>
              <w:rPr>
                <w:rFonts w:ascii="Arial" w:hAnsi="Arial" w:cs="Arial"/>
                <w:sz w:val="24"/>
                <w:szCs w:val="24"/>
              </w:rPr>
              <w:t>lantai )</w:t>
            </w:r>
          </w:p>
        </w:tc>
        <w:tc>
          <w:tcPr>
            <w:tcW w:w="898" w:type="dxa"/>
            <w:gridSpan w:val="2"/>
            <w:tcBorders>
              <w:left w:val="single" w:sz="4" w:space="0" w:color="auto"/>
            </w:tcBorders>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Tersedia</w:t>
            </w:r>
            <w:r>
              <w:rPr>
                <w:rFonts w:ascii="Arial" w:hAnsi="Arial" w:cs="Arial"/>
                <w:sz w:val="24"/>
                <w:szCs w:val="24"/>
                <w:lang w:val="id-ID"/>
              </w:rPr>
              <w:t xml:space="preserve"> </w:t>
            </w:r>
            <w:r>
              <w:rPr>
                <w:rFonts w:ascii="Arial" w:hAnsi="Arial" w:cs="Arial"/>
                <w:sz w:val="24"/>
                <w:szCs w:val="24"/>
              </w:rPr>
              <w:t>tempat</w:t>
            </w:r>
            <w:r>
              <w:rPr>
                <w:rFonts w:ascii="Arial" w:hAnsi="Arial" w:cs="Arial"/>
                <w:sz w:val="24"/>
                <w:szCs w:val="24"/>
                <w:lang w:val="id-ID"/>
              </w:rPr>
              <w:t xml:space="preserve"> </w:t>
            </w:r>
            <w:r>
              <w:rPr>
                <w:rFonts w:ascii="Arial" w:hAnsi="Arial" w:cs="Arial"/>
                <w:sz w:val="24"/>
                <w:szCs w:val="24"/>
              </w:rPr>
              <w:t>sampah yang tertutup</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Saluran</w:t>
            </w:r>
            <w:r>
              <w:rPr>
                <w:rFonts w:ascii="Arial" w:hAnsi="Arial" w:cs="Arial"/>
                <w:sz w:val="24"/>
                <w:szCs w:val="24"/>
                <w:lang w:val="id-ID"/>
              </w:rPr>
              <w:t xml:space="preserve"> </w:t>
            </w:r>
            <w:r>
              <w:rPr>
                <w:rFonts w:ascii="Arial" w:hAnsi="Arial" w:cs="Arial"/>
                <w:sz w:val="24"/>
                <w:szCs w:val="24"/>
              </w:rPr>
              <w:t>pembuangan air kotor</w:t>
            </w:r>
            <w:r>
              <w:rPr>
                <w:rFonts w:ascii="Arial" w:hAnsi="Arial" w:cs="Arial"/>
                <w:sz w:val="24"/>
                <w:szCs w:val="24"/>
                <w:lang w:val="id-ID"/>
              </w:rPr>
              <w:t xml:space="preserve"> </w:t>
            </w:r>
            <w:r>
              <w:rPr>
                <w:rFonts w:ascii="Arial" w:hAnsi="Arial" w:cs="Arial"/>
                <w:sz w:val="24"/>
                <w:szCs w:val="24"/>
              </w:rPr>
              <w:t>harus</w:t>
            </w:r>
            <w:r>
              <w:rPr>
                <w:rFonts w:ascii="Arial" w:hAnsi="Arial" w:cs="Arial"/>
                <w:sz w:val="24"/>
                <w:szCs w:val="24"/>
                <w:lang w:val="id-ID"/>
              </w:rPr>
              <w:t xml:space="preserve"> </w:t>
            </w:r>
            <w:r>
              <w:rPr>
                <w:rFonts w:ascii="Arial" w:hAnsi="Arial" w:cs="Arial"/>
                <w:sz w:val="24"/>
                <w:szCs w:val="24"/>
              </w:rPr>
              <w:t>tertutup, kuat</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lancar</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Tersedia</w:t>
            </w:r>
            <w:r>
              <w:rPr>
                <w:rFonts w:ascii="Arial" w:hAnsi="Arial" w:cs="Arial"/>
                <w:sz w:val="24"/>
                <w:szCs w:val="24"/>
                <w:lang w:val="id-ID"/>
              </w:rPr>
              <w:t xml:space="preserve"> </w:t>
            </w:r>
            <w:r>
              <w:rPr>
                <w:rFonts w:ascii="Arial" w:hAnsi="Arial" w:cs="Arial"/>
                <w:sz w:val="24"/>
                <w:szCs w:val="24"/>
              </w:rPr>
              <w:t>alat</w:t>
            </w:r>
            <w:r>
              <w:rPr>
                <w:rFonts w:ascii="Arial" w:hAnsi="Arial" w:cs="Arial"/>
                <w:sz w:val="24"/>
                <w:szCs w:val="24"/>
                <w:lang w:val="id-ID"/>
              </w:rPr>
              <w:t xml:space="preserve"> </w:t>
            </w:r>
            <w:r>
              <w:rPr>
                <w:rFonts w:ascii="Arial" w:hAnsi="Arial" w:cs="Arial"/>
                <w:sz w:val="24"/>
                <w:szCs w:val="24"/>
              </w:rPr>
              <w:t>pemadam</w:t>
            </w:r>
            <w:r>
              <w:rPr>
                <w:rFonts w:ascii="Arial" w:hAnsi="Arial" w:cs="Arial"/>
                <w:sz w:val="24"/>
                <w:szCs w:val="24"/>
                <w:lang w:val="id-ID"/>
              </w:rPr>
              <w:t xml:space="preserve"> </w:t>
            </w:r>
            <w:r>
              <w:rPr>
                <w:rFonts w:ascii="Arial" w:hAnsi="Arial" w:cs="Arial"/>
                <w:sz w:val="24"/>
                <w:szCs w:val="24"/>
              </w:rPr>
              <w:t>kebakaran</w:t>
            </w:r>
            <w:r>
              <w:rPr>
                <w:rFonts w:ascii="Arial" w:hAnsi="Arial" w:cs="Arial"/>
                <w:sz w:val="24"/>
                <w:szCs w:val="24"/>
                <w:lang w:val="id-ID"/>
              </w:rPr>
              <w:t xml:space="preserve"> </w:t>
            </w:r>
            <w:r>
              <w:rPr>
                <w:rFonts w:ascii="Arial" w:hAnsi="Arial" w:cs="Arial"/>
                <w:sz w:val="24"/>
                <w:szCs w:val="24"/>
              </w:rPr>
              <w:t>dan P3K</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804993" w:rsidRDefault="00D2277D" w:rsidP="00D2277D">
            <w:pPr>
              <w:pStyle w:val="ListParagraph"/>
              <w:numPr>
                <w:ilvl w:val="0"/>
                <w:numId w:val="80"/>
              </w:numPr>
              <w:jc w:val="both"/>
              <w:rPr>
                <w:rFonts w:ascii="Arial" w:hAnsi="Arial" w:cs="Arial"/>
                <w:sz w:val="24"/>
                <w:szCs w:val="24"/>
              </w:rPr>
            </w:pPr>
            <w:r>
              <w:rPr>
                <w:rFonts w:ascii="Arial" w:hAnsi="Arial" w:cs="Arial"/>
                <w:sz w:val="24"/>
                <w:szCs w:val="24"/>
              </w:rPr>
              <w:t>Tidak</w:t>
            </w:r>
            <w:r>
              <w:rPr>
                <w:rFonts w:ascii="Arial" w:hAnsi="Arial" w:cs="Arial"/>
                <w:sz w:val="24"/>
                <w:szCs w:val="24"/>
                <w:lang w:val="id-ID"/>
              </w:rPr>
              <w:t xml:space="preserve"> </w:t>
            </w:r>
            <w:r>
              <w:rPr>
                <w:rFonts w:ascii="Arial" w:hAnsi="Arial" w:cs="Arial"/>
                <w:sz w:val="24"/>
                <w:szCs w:val="24"/>
              </w:rPr>
              <w:t>terdapat</w:t>
            </w:r>
            <w:r>
              <w:rPr>
                <w:rFonts w:ascii="Arial" w:hAnsi="Arial" w:cs="Arial"/>
                <w:sz w:val="24"/>
                <w:szCs w:val="24"/>
                <w:lang w:val="id-ID"/>
              </w:rPr>
              <w:t xml:space="preserve"> </w:t>
            </w:r>
            <w:r>
              <w:rPr>
                <w:rFonts w:ascii="Arial" w:hAnsi="Arial" w:cs="Arial"/>
                <w:sz w:val="24"/>
                <w:szCs w:val="24"/>
              </w:rPr>
              <w:t>serangga</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tikus</w:t>
            </w:r>
          </w:p>
        </w:tc>
        <w:tc>
          <w:tcPr>
            <w:tcW w:w="898" w:type="dxa"/>
            <w:gridSpan w:val="2"/>
          </w:tcPr>
          <w:p w:rsidR="00D2277D" w:rsidRPr="009C1460" w:rsidRDefault="00D2277D" w:rsidP="001054DD">
            <w:pPr>
              <w:jc w:val="center"/>
              <w:rPr>
                <w:rFonts w:ascii="Arial" w:hAnsi="Arial" w:cs="Arial"/>
                <w:sz w:val="24"/>
                <w:szCs w:val="24"/>
              </w:rPr>
            </w:pPr>
          </w:p>
        </w:tc>
        <w:tc>
          <w:tcPr>
            <w:tcW w:w="769"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Borders>
              <w:right w:val="single" w:sz="4" w:space="0" w:color="FFFFFF" w:themeColor="background1"/>
            </w:tcBorders>
          </w:tcPr>
          <w:p w:rsidR="00D2277D" w:rsidRPr="0091585E" w:rsidRDefault="00D2277D" w:rsidP="00D2277D">
            <w:pPr>
              <w:pStyle w:val="ListParagraph"/>
              <w:numPr>
                <w:ilvl w:val="0"/>
                <w:numId w:val="77"/>
              </w:numPr>
              <w:ind w:left="422" w:hanging="284"/>
              <w:jc w:val="both"/>
              <w:rPr>
                <w:rFonts w:ascii="Arial" w:hAnsi="Arial" w:cs="Arial"/>
                <w:b/>
                <w:sz w:val="24"/>
                <w:szCs w:val="24"/>
              </w:rPr>
            </w:pPr>
            <w:r>
              <w:rPr>
                <w:rFonts w:ascii="Arial" w:hAnsi="Arial" w:cs="Arial"/>
                <w:b/>
                <w:sz w:val="24"/>
                <w:szCs w:val="24"/>
              </w:rPr>
              <w:t>Perlatan</w:t>
            </w:r>
            <w:r>
              <w:rPr>
                <w:rFonts w:ascii="Arial" w:hAnsi="Arial" w:cs="Arial"/>
                <w:b/>
                <w:sz w:val="24"/>
                <w:szCs w:val="24"/>
                <w:lang w:val="id-ID"/>
              </w:rPr>
              <w:t xml:space="preserve"> </w:t>
            </w:r>
            <w:r>
              <w:rPr>
                <w:rFonts w:ascii="Arial" w:hAnsi="Arial" w:cs="Arial"/>
                <w:b/>
                <w:sz w:val="24"/>
                <w:szCs w:val="24"/>
              </w:rPr>
              <w:t>Pengolahan</w:t>
            </w:r>
            <w:r>
              <w:rPr>
                <w:rFonts w:ascii="Arial" w:hAnsi="Arial" w:cs="Arial"/>
                <w:b/>
                <w:sz w:val="24"/>
                <w:szCs w:val="24"/>
                <w:lang w:val="id-ID"/>
              </w:rPr>
              <w:t xml:space="preserve"> </w:t>
            </w:r>
            <w:r>
              <w:rPr>
                <w:rFonts w:ascii="Arial" w:hAnsi="Arial" w:cs="Arial"/>
                <w:b/>
                <w:sz w:val="24"/>
                <w:szCs w:val="24"/>
              </w:rPr>
              <w:t>Makanan</w:t>
            </w:r>
          </w:p>
        </w:tc>
        <w:tc>
          <w:tcPr>
            <w:tcW w:w="898" w:type="dxa"/>
            <w:gridSpan w:val="2"/>
            <w:tcBorders>
              <w:left w:val="single" w:sz="4" w:space="0" w:color="FFFFFF" w:themeColor="background1"/>
              <w:right w:val="single" w:sz="4" w:space="0" w:color="FFFFFF" w:themeColor="background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FFFFFF" w:themeColor="background1"/>
            </w:tcBorders>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1"/>
              </w:numPr>
              <w:jc w:val="both"/>
              <w:rPr>
                <w:rFonts w:ascii="Arial" w:hAnsi="Arial" w:cs="Arial"/>
                <w:sz w:val="24"/>
                <w:szCs w:val="24"/>
              </w:rPr>
            </w:pPr>
            <w:r>
              <w:rPr>
                <w:rFonts w:ascii="Arial" w:hAnsi="Arial" w:cs="Arial"/>
                <w:sz w:val="24"/>
                <w:szCs w:val="24"/>
              </w:rPr>
              <w:t xml:space="preserve">Alat yang digunakan anti karat </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1"/>
              </w:numPr>
              <w:jc w:val="both"/>
              <w:rPr>
                <w:rFonts w:ascii="Arial" w:hAnsi="Arial" w:cs="Arial"/>
                <w:sz w:val="24"/>
                <w:szCs w:val="24"/>
              </w:rPr>
            </w:pPr>
            <w:r>
              <w:rPr>
                <w:rFonts w:ascii="Arial" w:hAnsi="Arial" w:cs="Arial"/>
                <w:sz w:val="24"/>
                <w:szCs w:val="24"/>
              </w:rPr>
              <w:t>Perlatan yang digunakan</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keadaan</w:t>
            </w:r>
            <w:r>
              <w:rPr>
                <w:rFonts w:ascii="Arial" w:hAnsi="Arial" w:cs="Arial"/>
                <w:sz w:val="24"/>
                <w:szCs w:val="24"/>
                <w:lang w:val="id-ID"/>
              </w:rPr>
              <w:t xml:space="preserve"> </w:t>
            </w:r>
            <w:r>
              <w:rPr>
                <w:rFonts w:ascii="Arial" w:hAnsi="Arial" w:cs="Arial"/>
                <w:sz w:val="24"/>
                <w:szCs w:val="24"/>
              </w:rPr>
              <w:t>bersih</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1"/>
              </w:numPr>
              <w:jc w:val="both"/>
              <w:rPr>
                <w:rFonts w:ascii="Arial" w:hAnsi="Arial" w:cs="Arial"/>
                <w:sz w:val="24"/>
                <w:szCs w:val="24"/>
              </w:rPr>
            </w:pPr>
            <w:r>
              <w:rPr>
                <w:rFonts w:ascii="Arial" w:hAnsi="Arial" w:cs="Arial"/>
                <w:sz w:val="24"/>
                <w:szCs w:val="24"/>
              </w:rPr>
              <w:t>Perlatan</w:t>
            </w:r>
            <w:r>
              <w:rPr>
                <w:rFonts w:ascii="Arial" w:hAnsi="Arial" w:cs="Arial"/>
                <w:sz w:val="24"/>
                <w:szCs w:val="24"/>
                <w:lang w:val="id-ID"/>
              </w:rPr>
              <w:t xml:space="preserve"> </w:t>
            </w:r>
            <w:r>
              <w:rPr>
                <w:rFonts w:ascii="Arial" w:hAnsi="Arial" w:cs="Arial"/>
                <w:sz w:val="24"/>
                <w:szCs w:val="24"/>
              </w:rPr>
              <w:t>keadaan</w:t>
            </w:r>
            <w:r>
              <w:rPr>
                <w:rFonts w:ascii="Arial" w:hAnsi="Arial" w:cs="Arial"/>
                <w:sz w:val="24"/>
                <w:szCs w:val="24"/>
                <w:lang w:val="id-ID"/>
              </w:rPr>
              <w:t xml:space="preserve"> </w:t>
            </w:r>
            <w:r>
              <w:rPr>
                <w:rFonts w:ascii="Arial" w:hAnsi="Arial" w:cs="Arial"/>
                <w:sz w:val="24"/>
                <w:szCs w:val="24"/>
              </w:rPr>
              <w:t>utuh, tidak</w:t>
            </w:r>
            <w:r>
              <w:rPr>
                <w:rFonts w:ascii="Arial" w:hAnsi="Arial" w:cs="Arial"/>
                <w:sz w:val="24"/>
                <w:szCs w:val="24"/>
                <w:lang w:val="id-ID"/>
              </w:rPr>
              <w:t xml:space="preserve"> </w:t>
            </w:r>
            <w:r>
              <w:rPr>
                <w:rFonts w:ascii="Arial" w:hAnsi="Arial" w:cs="Arial"/>
                <w:sz w:val="24"/>
                <w:szCs w:val="24"/>
              </w:rPr>
              <w:t>rusak</w:t>
            </w:r>
            <w:r>
              <w:rPr>
                <w:rFonts w:ascii="Arial" w:hAnsi="Arial" w:cs="Arial"/>
                <w:sz w:val="24"/>
                <w:szCs w:val="24"/>
                <w:lang w:val="id-ID"/>
              </w:rPr>
              <w:t xml:space="preserve"> </w:t>
            </w:r>
            <w:r>
              <w:rPr>
                <w:rFonts w:ascii="Arial" w:hAnsi="Arial" w:cs="Arial"/>
                <w:sz w:val="24"/>
                <w:szCs w:val="24"/>
              </w:rPr>
              <w:t>atau</w:t>
            </w:r>
            <w:r>
              <w:rPr>
                <w:rFonts w:ascii="Arial" w:hAnsi="Arial" w:cs="Arial"/>
                <w:sz w:val="24"/>
                <w:szCs w:val="24"/>
                <w:lang w:val="id-ID"/>
              </w:rPr>
              <w:t xml:space="preserve"> </w:t>
            </w:r>
            <w:r>
              <w:rPr>
                <w:rFonts w:ascii="Arial" w:hAnsi="Arial" w:cs="Arial"/>
                <w:sz w:val="24"/>
                <w:szCs w:val="24"/>
              </w:rPr>
              <w:t>cacat</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rPr>
          <w:trHeight w:val="851"/>
        </w:trPr>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91585E" w:rsidRDefault="00D2277D" w:rsidP="00D2277D">
            <w:pPr>
              <w:pStyle w:val="ListParagraph"/>
              <w:numPr>
                <w:ilvl w:val="0"/>
                <w:numId w:val="81"/>
              </w:numPr>
              <w:jc w:val="both"/>
              <w:rPr>
                <w:rFonts w:ascii="Arial" w:hAnsi="Arial" w:cs="Arial"/>
                <w:sz w:val="24"/>
                <w:szCs w:val="24"/>
              </w:rPr>
            </w:pPr>
            <w:r>
              <w:rPr>
                <w:rFonts w:ascii="Arial" w:hAnsi="Arial" w:cs="Arial"/>
                <w:sz w:val="24"/>
                <w:szCs w:val="24"/>
              </w:rPr>
              <w:t>Dicuci</w:t>
            </w:r>
            <w:r>
              <w:rPr>
                <w:rFonts w:ascii="Arial" w:hAnsi="Arial" w:cs="Arial"/>
                <w:sz w:val="24"/>
                <w:szCs w:val="24"/>
                <w:lang w:val="id-ID"/>
              </w:rPr>
              <w:t xml:space="preserve"> </w:t>
            </w:r>
            <w:r>
              <w:rPr>
                <w:rFonts w:ascii="Arial" w:hAnsi="Arial" w:cs="Arial"/>
                <w:sz w:val="24"/>
                <w:szCs w:val="24"/>
              </w:rPr>
              <w:t>dengan</w:t>
            </w:r>
            <w:r>
              <w:rPr>
                <w:rFonts w:ascii="Arial" w:hAnsi="Arial" w:cs="Arial"/>
                <w:sz w:val="24"/>
                <w:szCs w:val="24"/>
                <w:lang w:val="id-ID"/>
              </w:rPr>
              <w:t xml:space="preserve"> </w:t>
            </w:r>
            <w:r>
              <w:rPr>
                <w:rFonts w:ascii="Arial" w:hAnsi="Arial" w:cs="Arial"/>
                <w:sz w:val="24"/>
                <w:szCs w:val="24"/>
              </w:rPr>
              <w:t>disenfektan</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dikeringkan</w:t>
            </w:r>
            <w:r>
              <w:rPr>
                <w:rFonts w:ascii="Arial" w:hAnsi="Arial" w:cs="Arial"/>
                <w:sz w:val="24"/>
                <w:szCs w:val="24"/>
                <w:lang w:val="id-ID"/>
              </w:rPr>
              <w:t xml:space="preserve"> </w:t>
            </w:r>
            <w:r>
              <w:rPr>
                <w:rFonts w:ascii="Arial" w:hAnsi="Arial" w:cs="Arial"/>
                <w:sz w:val="24"/>
                <w:szCs w:val="24"/>
              </w:rPr>
              <w:t>dengan</w:t>
            </w:r>
            <w:r>
              <w:rPr>
                <w:rFonts w:ascii="Arial" w:hAnsi="Arial" w:cs="Arial"/>
                <w:sz w:val="24"/>
                <w:szCs w:val="24"/>
                <w:lang w:val="id-ID"/>
              </w:rPr>
              <w:t xml:space="preserve"> </w:t>
            </w:r>
            <w:r>
              <w:rPr>
                <w:rFonts w:ascii="Arial" w:hAnsi="Arial" w:cs="Arial"/>
                <w:sz w:val="24"/>
                <w:szCs w:val="24"/>
              </w:rPr>
              <w:t>sinarmatahari/pemanas</w:t>
            </w:r>
            <w:r>
              <w:rPr>
                <w:rFonts w:ascii="Arial" w:hAnsi="Arial" w:cs="Arial"/>
                <w:sz w:val="24"/>
                <w:szCs w:val="24"/>
                <w:lang w:val="id-ID"/>
              </w:rPr>
              <w:t xml:space="preserve"> </w:t>
            </w:r>
            <w:r>
              <w:rPr>
                <w:rFonts w:ascii="Arial" w:hAnsi="Arial" w:cs="Arial"/>
                <w:sz w:val="24"/>
                <w:szCs w:val="24"/>
              </w:rPr>
              <w:t>buatan</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tidak</w:t>
            </w:r>
            <w:r>
              <w:rPr>
                <w:rFonts w:ascii="Arial" w:hAnsi="Arial" w:cs="Arial"/>
                <w:sz w:val="24"/>
                <w:szCs w:val="24"/>
                <w:lang w:val="id-ID"/>
              </w:rPr>
              <w:t xml:space="preserve"> </w:t>
            </w:r>
            <w:r>
              <w:rPr>
                <w:rFonts w:ascii="Arial" w:hAnsi="Arial" w:cs="Arial"/>
                <w:sz w:val="24"/>
                <w:szCs w:val="24"/>
              </w:rPr>
              <w:t>dibersihkan</w:t>
            </w:r>
            <w:r>
              <w:rPr>
                <w:rFonts w:ascii="Arial" w:hAnsi="Arial" w:cs="Arial"/>
                <w:sz w:val="24"/>
                <w:szCs w:val="24"/>
                <w:lang w:val="id-ID"/>
              </w:rPr>
              <w:t xml:space="preserve"> </w:t>
            </w:r>
            <w:r>
              <w:rPr>
                <w:rFonts w:ascii="Arial" w:hAnsi="Arial" w:cs="Arial"/>
                <w:sz w:val="24"/>
                <w:szCs w:val="24"/>
              </w:rPr>
              <w:t>dengan</w:t>
            </w:r>
            <w:r>
              <w:rPr>
                <w:rFonts w:ascii="Arial" w:hAnsi="Arial" w:cs="Arial"/>
                <w:sz w:val="24"/>
                <w:szCs w:val="24"/>
                <w:lang w:val="id-ID"/>
              </w:rPr>
              <w:t xml:space="preserve"> </w:t>
            </w:r>
            <w:r>
              <w:rPr>
                <w:rFonts w:ascii="Arial" w:hAnsi="Arial" w:cs="Arial"/>
                <w:sz w:val="24"/>
                <w:szCs w:val="24"/>
              </w:rPr>
              <w:t>kain</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2302FE" w:rsidRDefault="00D2277D" w:rsidP="001054DD">
            <w:pPr>
              <w:jc w:val="center"/>
              <w:rPr>
                <w:rFonts w:ascii="Arial" w:hAnsi="Arial" w:cs="Arial"/>
                <w:b/>
                <w:sz w:val="24"/>
                <w:szCs w:val="24"/>
              </w:rPr>
            </w:pPr>
            <w:r>
              <w:rPr>
                <w:rFonts w:ascii="Arial" w:hAnsi="Arial" w:cs="Arial"/>
                <w:b/>
                <w:sz w:val="24"/>
                <w:szCs w:val="24"/>
              </w:rPr>
              <w:t>4.</w:t>
            </w:r>
          </w:p>
        </w:tc>
        <w:tc>
          <w:tcPr>
            <w:tcW w:w="5812" w:type="dxa"/>
            <w:tcBorders>
              <w:right w:val="single" w:sz="4" w:space="0" w:color="FFFFFF" w:themeColor="background1"/>
            </w:tcBorders>
          </w:tcPr>
          <w:p w:rsidR="00D2277D" w:rsidRPr="002302FE" w:rsidRDefault="00D2277D" w:rsidP="001054DD">
            <w:pPr>
              <w:jc w:val="both"/>
              <w:rPr>
                <w:rFonts w:ascii="Arial" w:hAnsi="Arial" w:cs="Arial"/>
                <w:b/>
                <w:sz w:val="24"/>
                <w:szCs w:val="24"/>
              </w:rPr>
            </w:pPr>
            <w:r>
              <w:rPr>
                <w:rFonts w:ascii="Arial" w:hAnsi="Arial" w:cs="Arial"/>
                <w:b/>
                <w:sz w:val="24"/>
                <w:szCs w:val="24"/>
              </w:rPr>
              <w:t>Penyimpanan</w:t>
            </w:r>
            <w:r>
              <w:rPr>
                <w:rFonts w:ascii="Arial" w:hAnsi="Arial" w:cs="Arial"/>
                <w:b/>
                <w:sz w:val="24"/>
                <w:szCs w:val="24"/>
                <w:lang w:val="id-ID"/>
              </w:rPr>
              <w:t xml:space="preserve"> </w:t>
            </w:r>
            <w:r>
              <w:rPr>
                <w:rFonts w:ascii="Arial" w:hAnsi="Arial" w:cs="Arial"/>
                <w:b/>
                <w:sz w:val="24"/>
                <w:szCs w:val="24"/>
              </w:rPr>
              <w:t>Makanan</w:t>
            </w:r>
            <w:r>
              <w:rPr>
                <w:rFonts w:ascii="Arial" w:hAnsi="Arial" w:cs="Arial"/>
                <w:b/>
                <w:sz w:val="24"/>
                <w:szCs w:val="24"/>
                <w:lang w:val="id-ID"/>
              </w:rPr>
              <w:t xml:space="preserve"> </w:t>
            </w:r>
            <w:r>
              <w:rPr>
                <w:rFonts w:ascii="Arial" w:hAnsi="Arial" w:cs="Arial"/>
                <w:b/>
                <w:sz w:val="24"/>
                <w:szCs w:val="24"/>
              </w:rPr>
              <w:t>Jadi</w:t>
            </w:r>
          </w:p>
        </w:tc>
        <w:tc>
          <w:tcPr>
            <w:tcW w:w="898" w:type="dxa"/>
            <w:gridSpan w:val="2"/>
            <w:tcBorders>
              <w:left w:val="single" w:sz="4" w:space="0" w:color="FFFFFF" w:themeColor="background1"/>
              <w:right w:val="single" w:sz="4" w:space="0" w:color="FFFFFF" w:themeColor="background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FFFFFF" w:themeColor="background1"/>
            </w:tcBorders>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2302FE" w:rsidRDefault="00D2277D" w:rsidP="00D2277D">
            <w:pPr>
              <w:pStyle w:val="ListParagraph"/>
              <w:numPr>
                <w:ilvl w:val="0"/>
                <w:numId w:val="82"/>
              </w:numPr>
              <w:jc w:val="both"/>
              <w:rPr>
                <w:rFonts w:ascii="Arial" w:hAnsi="Arial" w:cs="Arial"/>
                <w:sz w:val="24"/>
                <w:szCs w:val="24"/>
              </w:rPr>
            </w:pP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terlindung</w:t>
            </w:r>
            <w:r>
              <w:rPr>
                <w:rFonts w:ascii="Arial" w:hAnsi="Arial" w:cs="Arial"/>
                <w:sz w:val="24"/>
                <w:szCs w:val="24"/>
                <w:lang w:val="id-ID"/>
              </w:rPr>
              <w:t xml:space="preserve"> </w:t>
            </w:r>
            <w:r>
              <w:rPr>
                <w:rFonts w:ascii="Arial" w:hAnsi="Arial" w:cs="Arial"/>
                <w:sz w:val="24"/>
                <w:szCs w:val="24"/>
              </w:rPr>
              <w:t>dari</w:t>
            </w:r>
            <w:r>
              <w:rPr>
                <w:rFonts w:ascii="Arial" w:hAnsi="Arial" w:cs="Arial"/>
                <w:sz w:val="24"/>
                <w:szCs w:val="24"/>
                <w:lang w:val="id-ID"/>
              </w:rPr>
              <w:t xml:space="preserve"> </w:t>
            </w:r>
            <w:r>
              <w:rPr>
                <w:rFonts w:ascii="Arial" w:hAnsi="Arial" w:cs="Arial"/>
                <w:sz w:val="24"/>
                <w:szCs w:val="24"/>
              </w:rPr>
              <w:t>serangga</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tikus</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2302FE" w:rsidRDefault="00D2277D" w:rsidP="00D2277D">
            <w:pPr>
              <w:pStyle w:val="ListParagraph"/>
              <w:numPr>
                <w:ilvl w:val="0"/>
                <w:numId w:val="82"/>
              </w:numPr>
              <w:jc w:val="both"/>
              <w:rPr>
                <w:rFonts w:ascii="Arial" w:hAnsi="Arial" w:cs="Arial"/>
                <w:sz w:val="24"/>
                <w:szCs w:val="24"/>
              </w:rPr>
            </w:pP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jadi</w:t>
            </w:r>
            <w:r>
              <w:rPr>
                <w:rFonts w:ascii="Arial" w:hAnsi="Arial" w:cs="Arial"/>
                <w:sz w:val="24"/>
                <w:szCs w:val="24"/>
                <w:lang w:val="id-ID"/>
              </w:rPr>
              <w:t xml:space="preserve"> </w:t>
            </w:r>
            <w:r>
              <w:rPr>
                <w:rFonts w:ascii="Arial" w:hAnsi="Arial" w:cs="Arial"/>
                <w:sz w:val="24"/>
                <w:szCs w:val="24"/>
              </w:rPr>
              <w:t>tidak</w:t>
            </w:r>
            <w:r>
              <w:rPr>
                <w:rFonts w:ascii="Arial" w:hAnsi="Arial" w:cs="Arial"/>
                <w:sz w:val="24"/>
                <w:szCs w:val="24"/>
                <w:lang w:val="id-ID"/>
              </w:rPr>
              <w:t xml:space="preserve"> </w:t>
            </w:r>
            <w:r>
              <w:rPr>
                <w:rFonts w:ascii="Arial" w:hAnsi="Arial" w:cs="Arial"/>
                <w:sz w:val="24"/>
                <w:szCs w:val="24"/>
              </w:rPr>
              <w:t>dicampur</w:t>
            </w:r>
            <w:r>
              <w:rPr>
                <w:rFonts w:ascii="Arial" w:hAnsi="Arial" w:cs="Arial"/>
                <w:sz w:val="24"/>
                <w:szCs w:val="24"/>
                <w:lang w:val="id-ID"/>
              </w:rPr>
              <w:t xml:space="preserve"> </w:t>
            </w:r>
            <w:r>
              <w:rPr>
                <w:rFonts w:ascii="Arial" w:hAnsi="Arial" w:cs="Arial"/>
                <w:sz w:val="24"/>
                <w:szCs w:val="24"/>
              </w:rPr>
              <w:t>dengan</w:t>
            </w:r>
            <w:r>
              <w:rPr>
                <w:rFonts w:ascii="Arial" w:hAnsi="Arial" w:cs="Arial"/>
                <w:sz w:val="24"/>
                <w:szCs w:val="24"/>
                <w:lang w:val="id-ID"/>
              </w:rPr>
              <w:t xml:space="preserve"> </w:t>
            </w:r>
            <w:r>
              <w:rPr>
                <w:rFonts w:ascii="Arial" w:hAnsi="Arial" w:cs="Arial"/>
                <w:sz w:val="24"/>
                <w:szCs w:val="24"/>
              </w:rPr>
              <w:t>bahan</w:t>
            </w:r>
            <w:r>
              <w:rPr>
                <w:rFonts w:ascii="Arial" w:hAnsi="Arial" w:cs="Arial"/>
                <w:sz w:val="24"/>
                <w:szCs w:val="24"/>
                <w:lang w:val="id-ID"/>
              </w:rPr>
              <w:t xml:space="preserve"> </w:t>
            </w:r>
            <w:r>
              <w:rPr>
                <w:rFonts w:ascii="Arial" w:hAnsi="Arial" w:cs="Arial"/>
                <w:sz w:val="24"/>
                <w:szCs w:val="24"/>
              </w:rPr>
              <w:t>makan</w:t>
            </w:r>
            <w:r>
              <w:rPr>
                <w:rFonts w:ascii="Arial" w:hAnsi="Arial" w:cs="Arial"/>
                <w:sz w:val="24"/>
                <w:szCs w:val="24"/>
                <w:lang w:val="id-ID"/>
              </w:rPr>
              <w:t xml:space="preserve"> </w:t>
            </w:r>
            <w:r>
              <w:rPr>
                <w:rFonts w:ascii="Arial" w:hAnsi="Arial" w:cs="Arial"/>
                <w:sz w:val="24"/>
                <w:szCs w:val="24"/>
              </w:rPr>
              <w:t>mentah</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2302FE" w:rsidRDefault="00D2277D" w:rsidP="00D2277D">
            <w:pPr>
              <w:pStyle w:val="ListParagraph"/>
              <w:numPr>
                <w:ilvl w:val="0"/>
                <w:numId w:val="82"/>
              </w:numPr>
              <w:jc w:val="both"/>
              <w:rPr>
                <w:rFonts w:ascii="Arial" w:hAnsi="Arial" w:cs="Arial"/>
                <w:sz w:val="24"/>
                <w:szCs w:val="24"/>
              </w:rPr>
            </w:pPr>
            <w:r>
              <w:rPr>
                <w:rFonts w:ascii="Arial" w:hAnsi="Arial" w:cs="Arial"/>
                <w:sz w:val="24"/>
                <w:szCs w:val="24"/>
              </w:rPr>
              <w:t>Tempat</w:t>
            </w:r>
            <w:r>
              <w:rPr>
                <w:rFonts w:ascii="Arial" w:hAnsi="Arial" w:cs="Arial"/>
                <w:sz w:val="24"/>
                <w:szCs w:val="24"/>
                <w:lang w:val="id-ID"/>
              </w:rPr>
              <w:t xml:space="preserve"> </w:t>
            </w:r>
            <w:r>
              <w:rPr>
                <w:rFonts w:ascii="Arial" w:hAnsi="Arial" w:cs="Arial"/>
                <w:sz w:val="24"/>
                <w:szCs w:val="24"/>
              </w:rPr>
              <w:t>atau</w:t>
            </w:r>
            <w:r>
              <w:rPr>
                <w:rFonts w:ascii="Arial" w:hAnsi="Arial" w:cs="Arial"/>
                <w:sz w:val="24"/>
                <w:szCs w:val="24"/>
                <w:lang w:val="id-ID"/>
              </w:rPr>
              <w:t xml:space="preserve"> </w:t>
            </w:r>
            <w:r>
              <w:rPr>
                <w:rFonts w:ascii="Arial" w:hAnsi="Arial" w:cs="Arial"/>
                <w:sz w:val="24"/>
                <w:szCs w:val="24"/>
              </w:rPr>
              <w:t>wadah</w:t>
            </w:r>
            <w:r>
              <w:rPr>
                <w:rFonts w:ascii="Arial" w:hAnsi="Arial" w:cs="Arial"/>
                <w:sz w:val="24"/>
                <w:szCs w:val="24"/>
                <w:lang w:val="id-ID"/>
              </w:rPr>
              <w:t xml:space="preserve"> </w:t>
            </w:r>
            <w:r>
              <w:rPr>
                <w:rFonts w:ascii="Arial" w:hAnsi="Arial" w:cs="Arial"/>
                <w:sz w:val="24"/>
                <w:szCs w:val="24"/>
              </w:rPr>
              <w:t>penyimpanan</w:t>
            </w:r>
            <w:r>
              <w:rPr>
                <w:rFonts w:ascii="Arial" w:hAnsi="Arial" w:cs="Arial"/>
                <w:sz w:val="24"/>
                <w:szCs w:val="24"/>
                <w:lang w:val="id-ID"/>
              </w:rPr>
              <w:t xml:space="preserve"> </w:t>
            </w:r>
            <w:r>
              <w:rPr>
                <w:rFonts w:ascii="Arial" w:hAnsi="Arial" w:cs="Arial"/>
                <w:sz w:val="24"/>
                <w:szCs w:val="24"/>
              </w:rPr>
              <w:t>harus</w:t>
            </w:r>
            <w:r>
              <w:rPr>
                <w:rFonts w:ascii="Arial" w:hAnsi="Arial" w:cs="Arial"/>
                <w:sz w:val="24"/>
                <w:szCs w:val="24"/>
                <w:lang w:val="id-ID"/>
              </w:rPr>
              <w:t xml:space="preserve"> </w:t>
            </w:r>
            <w:r>
              <w:rPr>
                <w:rFonts w:ascii="Arial" w:hAnsi="Arial" w:cs="Arial"/>
                <w:sz w:val="24"/>
                <w:szCs w:val="24"/>
              </w:rPr>
              <w:t>memiliki</w:t>
            </w:r>
            <w:r>
              <w:rPr>
                <w:rFonts w:ascii="Arial" w:hAnsi="Arial" w:cs="Arial"/>
                <w:sz w:val="24"/>
                <w:szCs w:val="24"/>
                <w:lang w:val="id-ID"/>
              </w:rPr>
              <w:t xml:space="preserve"> </w:t>
            </w:r>
            <w:r>
              <w:rPr>
                <w:rFonts w:ascii="Arial" w:hAnsi="Arial" w:cs="Arial"/>
                <w:sz w:val="24"/>
                <w:szCs w:val="24"/>
              </w:rPr>
              <w:t>tutup yang dapat</w:t>
            </w:r>
            <w:r>
              <w:rPr>
                <w:rFonts w:ascii="Arial" w:hAnsi="Arial" w:cs="Arial"/>
                <w:sz w:val="24"/>
                <w:szCs w:val="24"/>
                <w:lang w:val="id-ID"/>
              </w:rPr>
              <w:t xml:space="preserve"> </w:t>
            </w:r>
            <w:r>
              <w:rPr>
                <w:rFonts w:ascii="Arial" w:hAnsi="Arial" w:cs="Arial"/>
                <w:sz w:val="24"/>
                <w:szCs w:val="24"/>
              </w:rPr>
              <w:t>menutup</w:t>
            </w:r>
            <w:r>
              <w:rPr>
                <w:rFonts w:ascii="Arial" w:hAnsi="Arial" w:cs="Arial"/>
                <w:sz w:val="24"/>
                <w:szCs w:val="24"/>
                <w:lang w:val="id-ID"/>
              </w:rPr>
              <w:t xml:space="preserve"> </w:t>
            </w:r>
            <w:r>
              <w:rPr>
                <w:rFonts w:ascii="Arial" w:hAnsi="Arial" w:cs="Arial"/>
                <w:sz w:val="24"/>
                <w:szCs w:val="24"/>
              </w:rPr>
              <w:t>sempurna</w:t>
            </w:r>
            <w:r>
              <w:rPr>
                <w:rFonts w:ascii="Arial" w:hAnsi="Arial" w:cs="Arial"/>
                <w:sz w:val="24"/>
                <w:szCs w:val="24"/>
                <w:lang w:val="id-ID"/>
              </w:rPr>
              <w:t xml:space="preserve"> </w:t>
            </w:r>
            <w:r>
              <w:rPr>
                <w:rFonts w:ascii="Arial" w:hAnsi="Arial" w:cs="Arial"/>
                <w:sz w:val="24"/>
                <w:szCs w:val="24"/>
              </w:rPr>
              <w:t>tetapi</w:t>
            </w:r>
            <w:r>
              <w:rPr>
                <w:rFonts w:ascii="Arial" w:hAnsi="Arial" w:cs="Arial"/>
                <w:sz w:val="24"/>
                <w:szCs w:val="24"/>
                <w:lang w:val="id-ID"/>
              </w:rPr>
              <w:t xml:space="preserve"> </w:t>
            </w:r>
            <w:r>
              <w:rPr>
                <w:rFonts w:ascii="Arial" w:hAnsi="Arial" w:cs="Arial"/>
                <w:sz w:val="24"/>
                <w:szCs w:val="24"/>
              </w:rPr>
              <w:t>berventilasi yang dapat</w:t>
            </w:r>
            <w:r>
              <w:rPr>
                <w:rFonts w:ascii="Arial" w:hAnsi="Arial" w:cs="Arial"/>
                <w:sz w:val="24"/>
                <w:szCs w:val="24"/>
                <w:lang w:val="id-ID"/>
              </w:rPr>
              <w:t xml:space="preserve"> </w:t>
            </w:r>
            <w:r>
              <w:rPr>
                <w:rFonts w:ascii="Arial" w:hAnsi="Arial" w:cs="Arial"/>
                <w:sz w:val="24"/>
                <w:szCs w:val="24"/>
              </w:rPr>
              <w:t>mengeluarkan</w:t>
            </w:r>
            <w:r>
              <w:rPr>
                <w:rFonts w:ascii="Arial" w:hAnsi="Arial" w:cs="Arial"/>
                <w:sz w:val="24"/>
                <w:szCs w:val="24"/>
                <w:lang w:val="id-ID"/>
              </w:rPr>
              <w:t xml:space="preserve"> </w:t>
            </w:r>
            <w:r>
              <w:rPr>
                <w:rFonts w:ascii="Arial" w:hAnsi="Arial" w:cs="Arial"/>
                <w:sz w:val="24"/>
                <w:szCs w:val="24"/>
              </w:rPr>
              <w:t>uap air</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2302FE" w:rsidRDefault="00D2277D" w:rsidP="00D2277D">
            <w:pPr>
              <w:pStyle w:val="ListParagraph"/>
              <w:numPr>
                <w:ilvl w:val="0"/>
                <w:numId w:val="82"/>
              </w:numPr>
              <w:jc w:val="both"/>
              <w:rPr>
                <w:rFonts w:ascii="Arial" w:hAnsi="Arial" w:cs="Arial"/>
                <w:sz w:val="24"/>
                <w:szCs w:val="24"/>
              </w:rPr>
            </w:pPr>
            <w:r>
              <w:rPr>
                <w:rFonts w:ascii="Arial" w:hAnsi="Arial" w:cs="Arial"/>
                <w:sz w:val="24"/>
                <w:szCs w:val="24"/>
              </w:rPr>
              <w:t>Makanan yang disimpantidakrusak, tidak</w:t>
            </w:r>
            <w:r>
              <w:rPr>
                <w:rFonts w:ascii="Arial" w:hAnsi="Arial" w:cs="Arial"/>
                <w:sz w:val="24"/>
                <w:szCs w:val="24"/>
                <w:lang w:val="id-ID"/>
              </w:rPr>
              <w:t xml:space="preserve"> </w:t>
            </w:r>
            <w:r>
              <w:rPr>
                <w:rFonts w:ascii="Arial" w:hAnsi="Arial" w:cs="Arial"/>
                <w:sz w:val="24"/>
                <w:szCs w:val="24"/>
              </w:rPr>
              <w:t>membusuk</w:t>
            </w:r>
            <w:r>
              <w:rPr>
                <w:rFonts w:ascii="Arial" w:hAnsi="Arial" w:cs="Arial"/>
                <w:sz w:val="24"/>
                <w:szCs w:val="24"/>
                <w:lang w:val="id-ID"/>
              </w:rPr>
              <w:t xml:space="preserve"> </w:t>
            </w:r>
            <w:r>
              <w:rPr>
                <w:rFonts w:ascii="Arial" w:hAnsi="Arial" w:cs="Arial"/>
                <w:sz w:val="24"/>
                <w:szCs w:val="24"/>
              </w:rPr>
              <w:t>atau</w:t>
            </w:r>
            <w:r>
              <w:rPr>
                <w:rFonts w:ascii="Arial" w:hAnsi="Arial" w:cs="Arial"/>
                <w:sz w:val="24"/>
                <w:szCs w:val="24"/>
                <w:lang w:val="id-ID"/>
              </w:rPr>
              <w:t xml:space="preserve"> </w:t>
            </w:r>
            <w:r>
              <w:rPr>
                <w:rFonts w:ascii="Arial" w:hAnsi="Arial" w:cs="Arial"/>
                <w:sz w:val="24"/>
                <w:szCs w:val="24"/>
              </w:rPr>
              <w:t>basi yang di tandai</w:t>
            </w:r>
            <w:r>
              <w:rPr>
                <w:rFonts w:ascii="Arial" w:hAnsi="Arial" w:cs="Arial"/>
                <w:sz w:val="24"/>
                <w:szCs w:val="24"/>
                <w:lang w:val="id-ID"/>
              </w:rPr>
              <w:t xml:space="preserve"> </w:t>
            </w:r>
            <w:r>
              <w:rPr>
                <w:rFonts w:ascii="Arial" w:hAnsi="Arial" w:cs="Arial"/>
                <w:sz w:val="24"/>
                <w:szCs w:val="24"/>
              </w:rPr>
              <w:t>dengan rasa, bau, berlendir, berjamurdantanda-tandalainnya</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Borders>
              <w:right w:val="single" w:sz="4" w:space="0" w:color="000000" w:themeColor="text1"/>
            </w:tcBorders>
          </w:tcPr>
          <w:p w:rsidR="00D2277D" w:rsidRPr="002302FE" w:rsidRDefault="00D2277D" w:rsidP="00D2277D">
            <w:pPr>
              <w:pStyle w:val="ListParagraph"/>
              <w:numPr>
                <w:ilvl w:val="0"/>
                <w:numId w:val="82"/>
              </w:numPr>
              <w:jc w:val="both"/>
              <w:rPr>
                <w:rFonts w:ascii="Arial" w:hAnsi="Arial" w:cs="Arial"/>
                <w:sz w:val="24"/>
                <w:szCs w:val="24"/>
              </w:rPr>
            </w:pPr>
            <w:r>
              <w:rPr>
                <w:rFonts w:ascii="Arial" w:hAnsi="Arial" w:cs="Arial"/>
                <w:sz w:val="24"/>
                <w:szCs w:val="24"/>
              </w:rPr>
              <w:t>Makanan yang dihidangkan</w:t>
            </w:r>
            <w:r>
              <w:rPr>
                <w:rFonts w:ascii="Arial" w:hAnsi="Arial" w:cs="Arial"/>
                <w:sz w:val="24"/>
                <w:szCs w:val="24"/>
                <w:lang w:val="id-ID"/>
              </w:rPr>
              <w:t xml:space="preserve"> </w:t>
            </w:r>
            <w:r>
              <w:rPr>
                <w:rFonts w:ascii="Arial" w:hAnsi="Arial" w:cs="Arial"/>
                <w:sz w:val="24"/>
                <w:szCs w:val="24"/>
              </w:rPr>
              <w:t>tidak</w:t>
            </w:r>
            <w:r>
              <w:rPr>
                <w:rFonts w:ascii="Arial" w:hAnsi="Arial" w:cs="Arial"/>
                <w:sz w:val="24"/>
                <w:szCs w:val="24"/>
                <w:lang w:val="id-ID"/>
              </w:rPr>
              <w:t xml:space="preserve"> </w:t>
            </w:r>
            <w:r>
              <w:rPr>
                <w:rFonts w:ascii="Arial" w:hAnsi="Arial" w:cs="Arial"/>
                <w:sz w:val="24"/>
                <w:szCs w:val="24"/>
              </w:rPr>
              <w:t>bermalam</w:t>
            </w:r>
          </w:p>
        </w:tc>
        <w:tc>
          <w:tcPr>
            <w:tcW w:w="898" w:type="dxa"/>
            <w:gridSpan w:val="2"/>
            <w:tcBorders>
              <w:left w:val="single" w:sz="4" w:space="0" w:color="000000" w:themeColor="text1"/>
              <w:right w:val="single" w:sz="4" w:space="0" w:color="000000" w:themeColor="text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000000" w:themeColor="text1"/>
            </w:tcBorders>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r>
      <w:tr w:rsidR="00D2277D" w:rsidRPr="009C1460" w:rsidTr="001054DD">
        <w:tc>
          <w:tcPr>
            <w:tcW w:w="675" w:type="dxa"/>
          </w:tcPr>
          <w:p w:rsidR="00D2277D" w:rsidRPr="002302FE" w:rsidRDefault="00D2277D" w:rsidP="001054DD">
            <w:pPr>
              <w:jc w:val="center"/>
              <w:rPr>
                <w:rFonts w:ascii="Arial" w:hAnsi="Arial" w:cs="Arial"/>
                <w:b/>
                <w:sz w:val="24"/>
                <w:szCs w:val="24"/>
              </w:rPr>
            </w:pPr>
            <w:r>
              <w:rPr>
                <w:rFonts w:ascii="Arial" w:hAnsi="Arial" w:cs="Arial"/>
                <w:b/>
                <w:sz w:val="24"/>
                <w:szCs w:val="24"/>
              </w:rPr>
              <w:t>5.</w:t>
            </w:r>
          </w:p>
        </w:tc>
        <w:tc>
          <w:tcPr>
            <w:tcW w:w="5812" w:type="dxa"/>
            <w:tcBorders>
              <w:right w:val="single" w:sz="4" w:space="0" w:color="FFFFFF" w:themeColor="background1"/>
            </w:tcBorders>
          </w:tcPr>
          <w:p w:rsidR="00D2277D" w:rsidRPr="002302FE" w:rsidRDefault="00D2277D" w:rsidP="001054DD">
            <w:pPr>
              <w:jc w:val="both"/>
              <w:rPr>
                <w:rFonts w:ascii="Arial" w:hAnsi="Arial" w:cs="Arial"/>
                <w:b/>
                <w:sz w:val="24"/>
                <w:szCs w:val="24"/>
              </w:rPr>
            </w:pPr>
            <w:r>
              <w:rPr>
                <w:rFonts w:ascii="Arial" w:hAnsi="Arial" w:cs="Arial"/>
                <w:b/>
                <w:sz w:val="24"/>
                <w:szCs w:val="24"/>
              </w:rPr>
              <w:t>Pengangkutan</w:t>
            </w:r>
            <w:r>
              <w:rPr>
                <w:rFonts w:ascii="Arial" w:hAnsi="Arial" w:cs="Arial"/>
                <w:b/>
                <w:sz w:val="24"/>
                <w:szCs w:val="24"/>
                <w:lang w:val="id-ID"/>
              </w:rPr>
              <w:t xml:space="preserve"> </w:t>
            </w:r>
            <w:r>
              <w:rPr>
                <w:rFonts w:ascii="Arial" w:hAnsi="Arial" w:cs="Arial"/>
                <w:b/>
                <w:sz w:val="24"/>
                <w:szCs w:val="24"/>
              </w:rPr>
              <w:t>Makanan</w:t>
            </w:r>
          </w:p>
        </w:tc>
        <w:tc>
          <w:tcPr>
            <w:tcW w:w="898" w:type="dxa"/>
            <w:gridSpan w:val="2"/>
            <w:tcBorders>
              <w:left w:val="single" w:sz="4" w:space="0" w:color="FFFFFF" w:themeColor="background1"/>
              <w:right w:val="single" w:sz="4" w:space="0" w:color="FFFFFF" w:themeColor="background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FFFFFF" w:themeColor="background1"/>
            </w:tcBorders>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2302FE" w:rsidRDefault="00D2277D" w:rsidP="00D2277D">
            <w:pPr>
              <w:pStyle w:val="ListParagraph"/>
              <w:numPr>
                <w:ilvl w:val="0"/>
                <w:numId w:val="83"/>
              </w:numPr>
              <w:jc w:val="both"/>
              <w:rPr>
                <w:rFonts w:ascii="Arial" w:hAnsi="Arial" w:cs="Arial"/>
                <w:sz w:val="24"/>
                <w:szCs w:val="24"/>
              </w:rPr>
            </w:pPr>
            <w:r>
              <w:rPr>
                <w:rFonts w:ascii="Arial" w:hAnsi="Arial" w:cs="Arial"/>
                <w:sz w:val="24"/>
                <w:szCs w:val="24"/>
              </w:rPr>
              <w:t>Tenaga</w:t>
            </w:r>
            <w:r>
              <w:rPr>
                <w:rFonts w:ascii="Arial" w:hAnsi="Arial" w:cs="Arial"/>
                <w:sz w:val="24"/>
                <w:szCs w:val="24"/>
                <w:lang w:val="id-ID"/>
              </w:rPr>
              <w:t xml:space="preserve"> </w:t>
            </w:r>
            <w:r>
              <w:rPr>
                <w:rFonts w:ascii="Arial" w:hAnsi="Arial" w:cs="Arial"/>
                <w:sz w:val="24"/>
                <w:szCs w:val="24"/>
              </w:rPr>
              <w:t>pengangkut</w:t>
            </w:r>
            <w:r>
              <w:rPr>
                <w:rFonts w:ascii="Arial" w:hAnsi="Arial" w:cs="Arial"/>
                <w:sz w:val="24"/>
                <w:szCs w:val="24"/>
                <w:lang w:val="id-ID"/>
              </w:rPr>
              <w:t xml:space="preserve"> </w:t>
            </w:r>
            <w:r>
              <w:rPr>
                <w:rFonts w:ascii="Arial" w:hAnsi="Arial" w:cs="Arial"/>
                <w:sz w:val="24"/>
                <w:szCs w:val="24"/>
              </w:rPr>
              <w:t>tidak</w:t>
            </w:r>
            <w:r>
              <w:rPr>
                <w:rFonts w:ascii="Arial" w:hAnsi="Arial" w:cs="Arial"/>
                <w:sz w:val="24"/>
                <w:szCs w:val="24"/>
                <w:lang w:val="id-ID"/>
              </w:rPr>
              <w:t xml:space="preserve"> </w:t>
            </w:r>
            <w:r>
              <w:rPr>
                <w:rFonts w:ascii="Arial" w:hAnsi="Arial" w:cs="Arial"/>
                <w:sz w:val="24"/>
                <w:szCs w:val="24"/>
              </w:rPr>
              <w:t>memiliki</w:t>
            </w:r>
            <w:r>
              <w:rPr>
                <w:rFonts w:ascii="Arial" w:hAnsi="Arial" w:cs="Arial"/>
                <w:sz w:val="24"/>
                <w:szCs w:val="24"/>
                <w:lang w:val="id-ID"/>
              </w:rPr>
              <w:t xml:space="preserve"> </w:t>
            </w:r>
            <w:r>
              <w:rPr>
                <w:rFonts w:ascii="Arial" w:hAnsi="Arial" w:cs="Arial"/>
                <w:sz w:val="24"/>
                <w:szCs w:val="24"/>
              </w:rPr>
              <w:t>penyakit</w:t>
            </w:r>
            <w:r>
              <w:rPr>
                <w:rFonts w:ascii="Arial" w:hAnsi="Arial" w:cs="Arial"/>
                <w:sz w:val="24"/>
                <w:szCs w:val="24"/>
                <w:lang w:val="id-ID"/>
              </w:rPr>
              <w:t xml:space="preserve"> </w:t>
            </w:r>
            <w:r>
              <w:rPr>
                <w:rFonts w:ascii="Arial" w:hAnsi="Arial" w:cs="Arial"/>
                <w:sz w:val="24"/>
                <w:szCs w:val="24"/>
              </w:rPr>
              <w:t>menular/carier</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2302FE" w:rsidRDefault="00D2277D" w:rsidP="00D2277D">
            <w:pPr>
              <w:pStyle w:val="ListParagraph"/>
              <w:numPr>
                <w:ilvl w:val="0"/>
                <w:numId w:val="83"/>
              </w:numPr>
              <w:jc w:val="both"/>
              <w:rPr>
                <w:rFonts w:ascii="Arial" w:hAnsi="Arial" w:cs="Arial"/>
                <w:sz w:val="24"/>
                <w:szCs w:val="24"/>
              </w:rPr>
            </w:pPr>
            <w:r>
              <w:rPr>
                <w:rFonts w:ascii="Arial" w:hAnsi="Arial" w:cs="Arial"/>
                <w:sz w:val="24"/>
                <w:szCs w:val="24"/>
              </w:rPr>
              <w:t>Tenaga</w:t>
            </w:r>
            <w:r>
              <w:rPr>
                <w:rFonts w:ascii="Arial" w:hAnsi="Arial" w:cs="Arial"/>
                <w:sz w:val="24"/>
                <w:szCs w:val="24"/>
                <w:lang w:val="id-ID"/>
              </w:rPr>
              <w:t xml:space="preserve"> </w:t>
            </w:r>
            <w:r>
              <w:rPr>
                <w:rFonts w:ascii="Arial" w:hAnsi="Arial" w:cs="Arial"/>
                <w:sz w:val="24"/>
                <w:szCs w:val="24"/>
              </w:rPr>
              <w:t>pengangkut</w:t>
            </w:r>
            <w:r>
              <w:rPr>
                <w:rFonts w:ascii="Arial" w:hAnsi="Arial" w:cs="Arial"/>
                <w:sz w:val="24"/>
                <w:szCs w:val="24"/>
                <w:lang w:val="id-ID"/>
              </w:rPr>
              <w:t xml:space="preserve"> </w:t>
            </w:r>
            <w:r>
              <w:rPr>
                <w:rFonts w:ascii="Arial" w:hAnsi="Arial" w:cs="Arial"/>
                <w:sz w:val="24"/>
                <w:szCs w:val="24"/>
              </w:rPr>
              <w:t>memiliki personal hyiene yang baik</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2302FE" w:rsidRDefault="00D2277D" w:rsidP="00D2277D">
            <w:pPr>
              <w:pStyle w:val="ListParagraph"/>
              <w:numPr>
                <w:ilvl w:val="0"/>
                <w:numId w:val="83"/>
              </w:numPr>
              <w:jc w:val="both"/>
              <w:rPr>
                <w:rFonts w:ascii="Arial" w:hAnsi="Arial" w:cs="Arial"/>
                <w:sz w:val="24"/>
                <w:szCs w:val="24"/>
              </w:rPr>
            </w:pPr>
            <w:r>
              <w:rPr>
                <w:rFonts w:ascii="Arial" w:hAnsi="Arial" w:cs="Arial"/>
                <w:sz w:val="24"/>
                <w:szCs w:val="24"/>
              </w:rPr>
              <w:t>Alat</w:t>
            </w:r>
            <w:r>
              <w:rPr>
                <w:rFonts w:ascii="Arial" w:hAnsi="Arial" w:cs="Arial"/>
                <w:sz w:val="24"/>
                <w:szCs w:val="24"/>
                <w:lang w:val="id-ID"/>
              </w:rPr>
              <w:t xml:space="preserve"> </w:t>
            </w:r>
            <w:r>
              <w:rPr>
                <w:rFonts w:ascii="Arial" w:hAnsi="Arial" w:cs="Arial"/>
                <w:sz w:val="24"/>
                <w:szCs w:val="24"/>
              </w:rPr>
              <w:t>pengangkut</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keadaan</w:t>
            </w:r>
            <w:r>
              <w:rPr>
                <w:rFonts w:ascii="Arial" w:hAnsi="Arial" w:cs="Arial"/>
                <w:sz w:val="24"/>
                <w:szCs w:val="24"/>
                <w:lang w:val="id-ID"/>
              </w:rPr>
              <w:t xml:space="preserve"> </w:t>
            </w:r>
            <w:r>
              <w:rPr>
                <w:rFonts w:ascii="Arial" w:hAnsi="Arial" w:cs="Arial"/>
                <w:sz w:val="24"/>
                <w:szCs w:val="24"/>
              </w:rPr>
              <w:t>baik</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bersih</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2302FE" w:rsidRDefault="00D2277D" w:rsidP="00D2277D">
            <w:pPr>
              <w:pStyle w:val="ListParagraph"/>
              <w:numPr>
                <w:ilvl w:val="0"/>
                <w:numId w:val="83"/>
              </w:numPr>
              <w:jc w:val="both"/>
              <w:rPr>
                <w:rFonts w:ascii="Arial" w:hAnsi="Arial" w:cs="Arial"/>
                <w:sz w:val="24"/>
                <w:szCs w:val="24"/>
              </w:rPr>
            </w:pPr>
            <w:r>
              <w:rPr>
                <w:rFonts w:ascii="Arial" w:hAnsi="Arial" w:cs="Arial"/>
                <w:sz w:val="24"/>
                <w:szCs w:val="24"/>
              </w:rPr>
              <w:t>Wadahmakananbaikdantertutup</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E553D4" w:rsidRDefault="00D2277D" w:rsidP="001054DD">
            <w:pPr>
              <w:jc w:val="center"/>
              <w:rPr>
                <w:rFonts w:ascii="Arial" w:hAnsi="Arial" w:cs="Arial"/>
                <w:b/>
                <w:sz w:val="24"/>
                <w:szCs w:val="24"/>
              </w:rPr>
            </w:pPr>
            <w:r>
              <w:rPr>
                <w:rFonts w:ascii="Arial" w:hAnsi="Arial" w:cs="Arial"/>
                <w:b/>
                <w:sz w:val="24"/>
                <w:szCs w:val="24"/>
              </w:rPr>
              <w:t>6</w:t>
            </w:r>
          </w:p>
        </w:tc>
        <w:tc>
          <w:tcPr>
            <w:tcW w:w="5812" w:type="dxa"/>
            <w:tcBorders>
              <w:right w:val="single" w:sz="4" w:space="0" w:color="FFFFFF" w:themeColor="background1"/>
            </w:tcBorders>
          </w:tcPr>
          <w:p w:rsidR="00D2277D" w:rsidRPr="00E553D4" w:rsidRDefault="00D2277D" w:rsidP="001054DD">
            <w:pPr>
              <w:jc w:val="both"/>
              <w:rPr>
                <w:rFonts w:ascii="Arial" w:hAnsi="Arial" w:cs="Arial"/>
                <w:b/>
                <w:sz w:val="24"/>
                <w:szCs w:val="24"/>
              </w:rPr>
            </w:pPr>
            <w:r>
              <w:rPr>
                <w:rFonts w:ascii="Arial" w:hAnsi="Arial" w:cs="Arial"/>
                <w:b/>
                <w:sz w:val="24"/>
                <w:szCs w:val="24"/>
              </w:rPr>
              <w:t>Penyajian</w:t>
            </w:r>
            <w:r>
              <w:rPr>
                <w:rFonts w:ascii="Arial" w:hAnsi="Arial" w:cs="Arial"/>
                <w:b/>
                <w:sz w:val="24"/>
                <w:szCs w:val="24"/>
                <w:lang w:val="id-ID"/>
              </w:rPr>
              <w:t xml:space="preserve"> </w:t>
            </w:r>
            <w:r>
              <w:rPr>
                <w:rFonts w:ascii="Arial" w:hAnsi="Arial" w:cs="Arial"/>
                <w:b/>
                <w:sz w:val="24"/>
                <w:szCs w:val="24"/>
              </w:rPr>
              <w:t>Makanan</w:t>
            </w:r>
          </w:p>
        </w:tc>
        <w:tc>
          <w:tcPr>
            <w:tcW w:w="898" w:type="dxa"/>
            <w:gridSpan w:val="2"/>
            <w:tcBorders>
              <w:left w:val="single" w:sz="4" w:space="0" w:color="FFFFFF" w:themeColor="background1"/>
              <w:right w:val="single" w:sz="4" w:space="0" w:color="FFFFFF" w:themeColor="background1"/>
            </w:tcBorders>
          </w:tcPr>
          <w:p w:rsidR="00D2277D" w:rsidRPr="009C1460" w:rsidRDefault="00D2277D" w:rsidP="001054DD">
            <w:pPr>
              <w:jc w:val="center"/>
              <w:rPr>
                <w:rFonts w:ascii="Arial" w:hAnsi="Arial" w:cs="Arial"/>
                <w:sz w:val="24"/>
                <w:szCs w:val="24"/>
              </w:rPr>
            </w:pPr>
          </w:p>
        </w:tc>
        <w:tc>
          <w:tcPr>
            <w:tcW w:w="769" w:type="dxa"/>
            <w:gridSpan w:val="2"/>
            <w:tcBorders>
              <w:left w:val="single" w:sz="4" w:space="0" w:color="FFFFFF" w:themeColor="background1"/>
            </w:tcBorders>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E553D4" w:rsidRDefault="00D2277D" w:rsidP="00D2277D">
            <w:pPr>
              <w:pStyle w:val="ListParagraph"/>
              <w:numPr>
                <w:ilvl w:val="0"/>
                <w:numId w:val="84"/>
              </w:numPr>
              <w:jc w:val="both"/>
              <w:rPr>
                <w:rFonts w:ascii="Arial" w:hAnsi="Arial" w:cs="Arial"/>
                <w:sz w:val="24"/>
                <w:szCs w:val="24"/>
              </w:rPr>
            </w:pPr>
            <w:r>
              <w:rPr>
                <w:rFonts w:ascii="Arial" w:hAnsi="Arial" w:cs="Arial"/>
                <w:sz w:val="24"/>
                <w:szCs w:val="24"/>
              </w:rPr>
              <w:t>Alat-alat</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keadaan</w:t>
            </w:r>
            <w:r>
              <w:rPr>
                <w:rFonts w:ascii="Arial" w:hAnsi="Arial" w:cs="Arial"/>
                <w:sz w:val="24"/>
                <w:szCs w:val="24"/>
                <w:lang w:val="id-ID"/>
              </w:rPr>
              <w:t xml:space="preserve"> </w:t>
            </w:r>
            <w:r>
              <w:rPr>
                <w:rFonts w:ascii="Arial" w:hAnsi="Arial" w:cs="Arial"/>
                <w:sz w:val="24"/>
                <w:szCs w:val="24"/>
              </w:rPr>
              <w:t>baik</w:t>
            </w:r>
            <w:r>
              <w:rPr>
                <w:rFonts w:ascii="Arial" w:hAnsi="Arial" w:cs="Arial"/>
                <w:sz w:val="24"/>
                <w:szCs w:val="24"/>
                <w:lang w:val="id-ID"/>
              </w:rPr>
              <w:t xml:space="preserve"> </w:t>
            </w:r>
            <w:r>
              <w:rPr>
                <w:rFonts w:ascii="Arial" w:hAnsi="Arial" w:cs="Arial"/>
                <w:sz w:val="24"/>
                <w:szCs w:val="24"/>
              </w:rPr>
              <w:t>dan</w:t>
            </w:r>
            <w:r>
              <w:rPr>
                <w:rFonts w:ascii="Arial" w:hAnsi="Arial" w:cs="Arial"/>
                <w:sz w:val="24"/>
                <w:szCs w:val="24"/>
                <w:lang w:val="id-ID"/>
              </w:rPr>
              <w:t xml:space="preserve"> </w:t>
            </w:r>
            <w:r>
              <w:rPr>
                <w:rFonts w:ascii="Arial" w:hAnsi="Arial" w:cs="Arial"/>
                <w:sz w:val="24"/>
                <w:szCs w:val="24"/>
              </w:rPr>
              <w:t>bersih</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FC7461" w:rsidRDefault="00D2277D" w:rsidP="00D2277D">
            <w:pPr>
              <w:pStyle w:val="ListParagraph"/>
              <w:numPr>
                <w:ilvl w:val="0"/>
                <w:numId w:val="84"/>
              </w:numPr>
              <w:jc w:val="both"/>
              <w:rPr>
                <w:rFonts w:ascii="Arial" w:hAnsi="Arial" w:cs="Arial"/>
                <w:sz w:val="24"/>
                <w:szCs w:val="24"/>
              </w:rPr>
            </w:pPr>
            <w:r>
              <w:rPr>
                <w:rFonts w:ascii="Arial" w:hAnsi="Arial" w:cs="Arial"/>
                <w:sz w:val="24"/>
                <w:szCs w:val="24"/>
              </w:rPr>
              <w:t>Permukaan</w:t>
            </w:r>
            <w:r>
              <w:rPr>
                <w:rFonts w:ascii="Arial" w:hAnsi="Arial" w:cs="Arial"/>
                <w:sz w:val="24"/>
                <w:szCs w:val="24"/>
                <w:lang w:val="id-ID"/>
              </w:rPr>
              <w:t xml:space="preserve"> </w:t>
            </w:r>
            <w:r>
              <w:rPr>
                <w:rFonts w:ascii="Arial" w:hAnsi="Arial" w:cs="Arial"/>
                <w:sz w:val="24"/>
                <w:szCs w:val="24"/>
              </w:rPr>
              <w:t>alat yang langsung</w:t>
            </w:r>
            <w:r>
              <w:rPr>
                <w:rFonts w:ascii="Arial" w:hAnsi="Arial" w:cs="Arial"/>
                <w:sz w:val="24"/>
                <w:szCs w:val="24"/>
                <w:lang w:val="id-ID"/>
              </w:rPr>
              <w:t xml:space="preserve"> </w:t>
            </w:r>
            <w:r>
              <w:rPr>
                <w:rFonts w:ascii="Arial" w:hAnsi="Arial" w:cs="Arial"/>
                <w:sz w:val="24"/>
                <w:szCs w:val="24"/>
              </w:rPr>
              <w:t>berhubungan</w:t>
            </w:r>
            <w:r>
              <w:rPr>
                <w:rFonts w:ascii="Arial" w:hAnsi="Arial" w:cs="Arial"/>
                <w:sz w:val="24"/>
                <w:szCs w:val="24"/>
                <w:lang w:val="id-ID"/>
              </w:rPr>
              <w:t xml:space="preserve"> </w:t>
            </w:r>
            <w:r>
              <w:rPr>
                <w:rFonts w:ascii="Arial" w:hAnsi="Arial" w:cs="Arial"/>
                <w:sz w:val="24"/>
                <w:szCs w:val="24"/>
              </w:rPr>
              <w:t>dengan</w:t>
            </w:r>
            <w:r>
              <w:rPr>
                <w:rFonts w:ascii="Arial" w:hAnsi="Arial" w:cs="Arial"/>
                <w:sz w:val="24"/>
                <w:szCs w:val="24"/>
                <w:lang w:val="id-ID"/>
              </w:rPr>
              <w:t xml:space="preserve"> </w:t>
            </w:r>
            <w:r>
              <w:rPr>
                <w:rFonts w:ascii="Arial" w:hAnsi="Arial" w:cs="Arial"/>
                <w:sz w:val="24"/>
                <w:szCs w:val="24"/>
              </w:rPr>
              <w:t>makanan</w:t>
            </w:r>
            <w:r>
              <w:rPr>
                <w:rFonts w:ascii="Arial" w:hAnsi="Arial" w:cs="Arial"/>
                <w:sz w:val="24"/>
                <w:szCs w:val="24"/>
                <w:lang w:val="id-ID"/>
              </w:rPr>
              <w:t xml:space="preserve"> </w:t>
            </w:r>
            <w:r>
              <w:rPr>
                <w:rFonts w:ascii="Arial" w:hAnsi="Arial" w:cs="Arial"/>
                <w:sz w:val="24"/>
                <w:szCs w:val="24"/>
              </w:rPr>
              <w:t>terhindar</w:t>
            </w:r>
            <w:r>
              <w:rPr>
                <w:rFonts w:ascii="Arial" w:hAnsi="Arial" w:cs="Arial"/>
                <w:sz w:val="24"/>
                <w:szCs w:val="24"/>
                <w:lang w:val="id-ID"/>
              </w:rPr>
              <w:t xml:space="preserve"> </w:t>
            </w:r>
            <w:r>
              <w:rPr>
                <w:rFonts w:ascii="Arial" w:hAnsi="Arial" w:cs="Arial"/>
                <w:sz w:val="24"/>
                <w:szCs w:val="24"/>
              </w:rPr>
              <w:t>dar</w:t>
            </w:r>
            <w:r>
              <w:rPr>
                <w:rFonts w:ascii="Arial" w:hAnsi="Arial" w:cs="Arial"/>
                <w:sz w:val="24"/>
                <w:szCs w:val="24"/>
                <w:lang w:val="id-ID"/>
              </w:rPr>
              <w:t xml:space="preserve"> </w:t>
            </w:r>
            <w:r>
              <w:rPr>
                <w:rFonts w:ascii="Arial" w:hAnsi="Arial" w:cs="Arial"/>
                <w:sz w:val="24"/>
                <w:szCs w:val="24"/>
              </w:rPr>
              <w:t>ipencemaran</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RPr="009C1460" w:rsidTr="001054DD">
        <w:tc>
          <w:tcPr>
            <w:tcW w:w="675" w:type="dxa"/>
          </w:tcPr>
          <w:p w:rsidR="00D2277D" w:rsidRPr="009C1460" w:rsidRDefault="00D2277D" w:rsidP="001054DD">
            <w:pPr>
              <w:jc w:val="center"/>
              <w:rPr>
                <w:rFonts w:ascii="Arial" w:hAnsi="Arial" w:cs="Arial"/>
                <w:sz w:val="24"/>
                <w:szCs w:val="24"/>
              </w:rPr>
            </w:pPr>
          </w:p>
        </w:tc>
        <w:tc>
          <w:tcPr>
            <w:tcW w:w="5812" w:type="dxa"/>
          </w:tcPr>
          <w:p w:rsidR="00D2277D" w:rsidRPr="00FC7461" w:rsidRDefault="00D2277D" w:rsidP="00D2277D">
            <w:pPr>
              <w:pStyle w:val="ListParagraph"/>
              <w:numPr>
                <w:ilvl w:val="0"/>
                <w:numId w:val="84"/>
              </w:numPr>
              <w:jc w:val="both"/>
              <w:rPr>
                <w:rFonts w:ascii="Arial" w:hAnsi="Arial" w:cs="Arial"/>
                <w:sz w:val="24"/>
                <w:szCs w:val="24"/>
              </w:rPr>
            </w:pPr>
            <w:r>
              <w:rPr>
                <w:rFonts w:ascii="Arial" w:hAnsi="Arial" w:cs="Arial"/>
                <w:sz w:val="24"/>
                <w:szCs w:val="24"/>
              </w:rPr>
              <w:t>Tenaga</w:t>
            </w:r>
            <w:r>
              <w:rPr>
                <w:rFonts w:ascii="Arial" w:hAnsi="Arial" w:cs="Arial"/>
                <w:sz w:val="24"/>
                <w:szCs w:val="24"/>
                <w:lang w:val="id-ID"/>
              </w:rPr>
              <w:t xml:space="preserve"> </w:t>
            </w:r>
            <w:r>
              <w:rPr>
                <w:rFonts w:ascii="Arial" w:hAnsi="Arial" w:cs="Arial"/>
                <w:sz w:val="24"/>
                <w:szCs w:val="24"/>
              </w:rPr>
              <w:t>penyaji</w:t>
            </w:r>
            <w:r>
              <w:rPr>
                <w:rFonts w:ascii="Arial" w:hAnsi="Arial" w:cs="Arial"/>
                <w:sz w:val="24"/>
                <w:szCs w:val="24"/>
                <w:lang w:val="id-ID"/>
              </w:rPr>
              <w:t xml:space="preserve"> </w:t>
            </w:r>
            <w:r>
              <w:rPr>
                <w:rFonts w:ascii="Arial" w:hAnsi="Arial" w:cs="Arial"/>
                <w:sz w:val="24"/>
                <w:szCs w:val="24"/>
              </w:rPr>
              <w:t>memiliki personal hygiene yang baik</w:t>
            </w:r>
          </w:p>
        </w:tc>
        <w:tc>
          <w:tcPr>
            <w:tcW w:w="898" w:type="dxa"/>
            <w:gridSpan w:val="2"/>
          </w:tcPr>
          <w:p w:rsidR="00D2277D" w:rsidRPr="009C1460" w:rsidRDefault="00D2277D" w:rsidP="001054DD">
            <w:pPr>
              <w:jc w:val="center"/>
              <w:rPr>
                <w:rFonts w:ascii="Arial" w:hAnsi="Arial" w:cs="Arial"/>
                <w:sz w:val="24"/>
                <w:szCs w:val="24"/>
              </w:rPr>
            </w:pPr>
            <w:r w:rsidRPr="00AE35FD">
              <w:rPr>
                <w:rFonts w:ascii="Arial" w:hAnsi="Arial" w:cs="Arial"/>
                <w:b/>
                <w:sz w:val="24"/>
                <w:szCs w:val="24"/>
              </w:rPr>
              <w:t>√</w:t>
            </w:r>
          </w:p>
        </w:tc>
        <w:tc>
          <w:tcPr>
            <w:tcW w:w="769" w:type="dxa"/>
            <w:gridSpan w:val="2"/>
          </w:tcPr>
          <w:p w:rsidR="00D2277D" w:rsidRPr="009C1460" w:rsidRDefault="00D2277D" w:rsidP="001054DD">
            <w:pPr>
              <w:jc w:val="center"/>
              <w:rPr>
                <w:rFonts w:ascii="Arial" w:hAnsi="Arial" w:cs="Arial"/>
                <w:sz w:val="24"/>
                <w:szCs w:val="24"/>
              </w:rPr>
            </w:pPr>
          </w:p>
        </w:tc>
      </w:tr>
      <w:tr w:rsidR="00D2277D" w:rsidTr="001054DD">
        <w:tblPrEx>
          <w:tblLook w:val="0000" w:firstRow="0" w:lastRow="0" w:firstColumn="0" w:lastColumn="0" w:noHBand="0" w:noVBand="0"/>
        </w:tblPrEx>
        <w:trPr>
          <w:gridAfter w:val="1"/>
          <w:wAfter w:w="8" w:type="dxa"/>
          <w:trHeight w:val="339"/>
        </w:trPr>
        <w:tc>
          <w:tcPr>
            <w:tcW w:w="675" w:type="dxa"/>
          </w:tcPr>
          <w:p w:rsidR="00D2277D" w:rsidRDefault="00D2277D" w:rsidP="001054DD">
            <w:pPr>
              <w:jc w:val="center"/>
              <w:rPr>
                <w:rFonts w:ascii="Arial" w:hAnsi="Arial" w:cs="Arial"/>
                <w:sz w:val="24"/>
                <w:szCs w:val="24"/>
              </w:rPr>
            </w:pPr>
          </w:p>
        </w:tc>
        <w:tc>
          <w:tcPr>
            <w:tcW w:w="5812" w:type="dxa"/>
            <w:shd w:val="clear" w:color="auto" w:fill="auto"/>
          </w:tcPr>
          <w:p w:rsidR="00D2277D" w:rsidRPr="00FC7461" w:rsidRDefault="00D2277D" w:rsidP="00D2277D">
            <w:pPr>
              <w:pStyle w:val="ListParagraph"/>
              <w:numPr>
                <w:ilvl w:val="0"/>
                <w:numId w:val="84"/>
              </w:numPr>
              <w:rPr>
                <w:rFonts w:ascii="Arial" w:hAnsi="Arial" w:cs="Arial"/>
                <w:sz w:val="24"/>
                <w:szCs w:val="24"/>
              </w:rPr>
            </w:pPr>
            <w:r>
              <w:rPr>
                <w:rFonts w:ascii="Arial" w:hAnsi="Arial" w:cs="Arial"/>
                <w:sz w:val="24"/>
                <w:szCs w:val="24"/>
              </w:rPr>
              <w:t>Makanan yang disajikan</w:t>
            </w:r>
            <w:r>
              <w:rPr>
                <w:rFonts w:ascii="Arial" w:hAnsi="Arial" w:cs="Arial"/>
                <w:sz w:val="24"/>
                <w:szCs w:val="24"/>
                <w:lang w:val="id-ID"/>
              </w:rPr>
              <w:t xml:space="preserve"> </w:t>
            </w:r>
            <w:r>
              <w:rPr>
                <w:rFonts w:ascii="Arial" w:hAnsi="Arial" w:cs="Arial"/>
                <w:sz w:val="24"/>
                <w:szCs w:val="24"/>
              </w:rPr>
              <w:t>dalam</w:t>
            </w:r>
            <w:r>
              <w:rPr>
                <w:rFonts w:ascii="Arial" w:hAnsi="Arial" w:cs="Arial"/>
                <w:sz w:val="24"/>
                <w:szCs w:val="24"/>
                <w:lang w:val="id-ID"/>
              </w:rPr>
              <w:t xml:space="preserve"> </w:t>
            </w:r>
            <w:r>
              <w:rPr>
                <w:rFonts w:ascii="Arial" w:hAnsi="Arial" w:cs="Arial"/>
                <w:sz w:val="24"/>
                <w:szCs w:val="24"/>
              </w:rPr>
              <w:t>kondisi</w:t>
            </w:r>
            <w:r>
              <w:rPr>
                <w:rFonts w:ascii="Arial" w:hAnsi="Arial" w:cs="Arial"/>
                <w:sz w:val="24"/>
                <w:szCs w:val="24"/>
                <w:lang w:val="id-ID"/>
              </w:rPr>
              <w:t xml:space="preserve"> </w:t>
            </w:r>
            <w:r>
              <w:rPr>
                <w:rFonts w:ascii="Arial" w:hAnsi="Arial" w:cs="Arial"/>
                <w:sz w:val="24"/>
                <w:szCs w:val="24"/>
              </w:rPr>
              <w:t>baik</w:t>
            </w:r>
          </w:p>
        </w:tc>
        <w:tc>
          <w:tcPr>
            <w:tcW w:w="898" w:type="dxa"/>
            <w:gridSpan w:val="2"/>
            <w:shd w:val="clear" w:color="auto" w:fill="auto"/>
          </w:tcPr>
          <w:p w:rsidR="00D2277D" w:rsidRDefault="00D2277D" w:rsidP="001054DD">
            <w:pPr>
              <w:rPr>
                <w:rFonts w:ascii="Arial" w:hAnsi="Arial" w:cs="Arial"/>
                <w:sz w:val="24"/>
                <w:szCs w:val="24"/>
              </w:rPr>
            </w:pPr>
            <w:r>
              <w:rPr>
                <w:rFonts w:ascii="Arial" w:hAnsi="Arial" w:cs="Arial"/>
                <w:b/>
                <w:sz w:val="24"/>
                <w:szCs w:val="24"/>
              </w:rPr>
              <w:t xml:space="preserve">    </w:t>
            </w:r>
            <w:r w:rsidRPr="00AE35FD">
              <w:rPr>
                <w:rFonts w:ascii="Arial" w:hAnsi="Arial" w:cs="Arial"/>
                <w:b/>
                <w:sz w:val="24"/>
                <w:szCs w:val="24"/>
              </w:rPr>
              <w:t>√</w:t>
            </w:r>
          </w:p>
        </w:tc>
        <w:tc>
          <w:tcPr>
            <w:tcW w:w="761" w:type="dxa"/>
            <w:shd w:val="clear" w:color="auto" w:fill="auto"/>
          </w:tcPr>
          <w:p w:rsidR="00D2277D" w:rsidRDefault="00D2277D" w:rsidP="001054DD">
            <w:pPr>
              <w:rPr>
                <w:rFonts w:ascii="Arial" w:hAnsi="Arial" w:cs="Arial"/>
                <w:sz w:val="24"/>
                <w:szCs w:val="24"/>
              </w:rPr>
            </w:pPr>
          </w:p>
        </w:tc>
      </w:tr>
    </w:tbl>
    <w:p w:rsidR="00D2277D" w:rsidRPr="009C1460" w:rsidRDefault="00D2277D" w:rsidP="00D2277D">
      <w:pPr>
        <w:spacing w:line="240" w:lineRule="auto"/>
        <w:rPr>
          <w:rFonts w:ascii="Arial" w:hAnsi="Arial" w:cs="Arial"/>
          <w:sz w:val="24"/>
          <w:szCs w:val="24"/>
        </w:rPr>
      </w:pPr>
    </w:p>
    <w:p w:rsidR="00D2277D" w:rsidRDefault="00D2277D" w:rsidP="00D2277D">
      <w:pPr>
        <w:rPr>
          <w:rFonts w:ascii="Arial" w:hAnsi="Arial" w:cs="Arial"/>
          <w:b/>
          <w:noProof/>
        </w:rPr>
      </w:pPr>
    </w:p>
    <w:p w:rsidR="00D2277D" w:rsidRDefault="00D2277D" w:rsidP="00D2277D">
      <w:pPr>
        <w:rPr>
          <w:rFonts w:ascii="Arial" w:hAnsi="Arial" w:cs="Arial"/>
          <w:b/>
        </w:rPr>
      </w:pPr>
    </w:p>
    <w:p w:rsidR="00D2277D" w:rsidRDefault="00D2277D" w:rsidP="00D2277D">
      <w:pPr>
        <w:rPr>
          <w:rFonts w:ascii="Arial" w:hAnsi="Arial" w:cs="Arial"/>
          <w:b/>
        </w:rPr>
      </w:pPr>
    </w:p>
    <w:p w:rsidR="00D2277D" w:rsidRDefault="00D2277D" w:rsidP="00D2277D">
      <w:pPr>
        <w:rPr>
          <w:rFonts w:ascii="Arial" w:hAnsi="Arial" w:cs="Arial"/>
          <w:b/>
        </w:rPr>
      </w:pPr>
    </w:p>
    <w:p w:rsidR="00D2277D" w:rsidRDefault="00D2277D" w:rsidP="00D2277D">
      <w:pPr>
        <w:rPr>
          <w:rFonts w:ascii="Arial" w:hAnsi="Arial" w:cs="Arial"/>
          <w:b/>
        </w:rPr>
      </w:pPr>
    </w:p>
    <w:p w:rsidR="00042207" w:rsidRPr="00042207" w:rsidRDefault="00042207" w:rsidP="00683B5D">
      <w:pPr>
        <w:spacing w:line="360" w:lineRule="auto"/>
        <w:jc w:val="both"/>
        <w:rPr>
          <w:rFonts w:ascii="Arial" w:hAnsi="Arial" w:cs="Arial"/>
        </w:rPr>
      </w:pPr>
    </w:p>
    <w:sectPr w:rsidR="00042207" w:rsidRPr="00042207" w:rsidSect="00024AA3">
      <w:footerReference w:type="default" r:id="rId20"/>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BD3" w:rsidRDefault="00722BD3" w:rsidP="00F51456">
      <w:pPr>
        <w:spacing w:after="0" w:line="240" w:lineRule="auto"/>
      </w:pPr>
      <w:r>
        <w:separator/>
      </w:r>
    </w:p>
  </w:endnote>
  <w:endnote w:type="continuationSeparator" w:id="0">
    <w:p w:rsidR="00722BD3" w:rsidRDefault="00722BD3" w:rsidP="00F51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704"/>
      <w:docPartObj>
        <w:docPartGallery w:val="Page Numbers (Bottom of Page)"/>
        <w:docPartUnique/>
      </w:docPartObj>
    </w:sdtPr>
    <w:sdtContent>
      <w:p w:rsidR="00722BD3" w:rsidRDefault="00722BD3">
        <w:pPr>
          <w:pStyle w:val="Footer"/>
          <w:jc w:val="center"/>
        </w:pPr>
        <w:r>
          <w:fldChar w:fldCharType="begin"/>
        </w:r>
        <w:r>
          <w:instrText xml:space="preserve"> PAGE   \* MERGEFORMAT </w:instrText>
        </w:r>
        <w:r>
          <w:fldChar w:fldCharType="separate"/>
        </w:r>
        <w:r w:rsidR="002D572F">
          <w:rPr>
            <w:noProof/>
          </w:rPr>
          <w:t>59</w:t>
        </w:r>
        <w:r>
          <w:rPr>
            <w:noProof/>
          </w:rPr>
          <w:fldChar w:fldCharType="end"/>
        </w:r>
      </w:p>
    </w:sdtContent>
  </w:sdt>
  <w:p w:rsidR="00722BD3" w:rsidRDefault="00722B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BD3" w:rsidRDefault="00722BD3" w:rsidP="00F51456">
      <w:pPr>
        <w:spacing w:after="0" w:line="240" w:lineRule="auto"/>
      </w:pPr>
      <w:r>
        <w:separator/>
      </w:r>
    </w:p>
  </w:footnote>
  <w:footnote w:type="continuationSeparator" w:id="0">
    <w:p w:rsidR="00722BD3" w:rsidRDefault="00722BD3" w:rsidP="00F514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00B"/>
    <w:multiLevelType w:val="hybridMultilevel"/>
    <w:tmpl w:val="643A8788"/>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54965C1"/>
    <w:multiLevelType w:val="hybridMultilevel"/>
    <w:tmpl w:val="49F6E664"/>
    <w:lvl w:ilvl="0" w:tplc="04090019">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6884904"/>
    <w:multiLevelType w:val="hybridMultilevel"/>
    <w:tmpl w:val="1FAEBECA"/>
    <w:lvl w:ilvl="0" w:tplc="DD243C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634D3"/>
    <w:multiLevelType w:val="hybridMultilevel"/>
    <w:tmpl w:val="712E8434"/>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A305BB"/>
    <w:multiLevelType w:val="hybridMultilevel"/>
    <w:tmpl w:val="F4EA5BDE"/>
    <w:lvl w:ilvl="0" w:tplc="CD1655D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EA042C"/>
    <w:multiLevelType w:val="hybridMultilevel"/>
    <w:tmpl w:val="91502E68"/>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E0562D"/>
    <w:multiLevelType w:val="hybridMultilevel"/>
    <w:tmpl w:val="BA7C9872"/>
    <w:lvl w:ilvl="0" w:tplc="0409000F">
      <w:start w:val="1"/>
      <w:numFmt w:val="decimal"/>
      <w:lvlText w:val="%1."/>
      <w:lvlJc w:val="left"/>
      <w:pPr>
        <w:ind w:left="1080" w:hanging="360"/>
      </w:pPr>
    </w:lvl>
    <w:lvl w:ilvl="1" w:tplc="CB1A2346">
      <w:start w:val="1"/>
      <w:numFmt w:val="decimal"/>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832237"/>
    <w:multiLevelType w:val="hybridMultilevel"/>
    <w:tmpl w:val="CDF0EEA0"/>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nsid w:val="183F6323"/>
    <w:multiLevelType w:val="hybridMultilevel"/>
    <w:tmpl w:val="DA8A9E46"/>
    <w:lvl w:ilvl="0" w:tplc="D80A7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5B147C"/>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573657"/>
    <w:multiLevelType w:val="hybridMultilevel"/>
    <w:tmpl w:val="F40899E8"/>
    <w:lvl w:ilvl="0" w:tplc="0409000F">
      <w:start w:val="1"/>
      <w:numFmt w:val="decimal"/>
      <w:lvlText w:val="%1."/>
      <w:lvlJc w:val="left"/>
      <w:pPr>
        <w:ind w:left="720" w:hanging="360"/>
      </w:pPr>
    </w:lvl>
    <w:lvl w:ilvl="1" w:tplc="DFA447FE">
      <w:start w:val="1"/>
      <w:numFmt w:val="lowerLetter"/>
      <w:lvlText w:val="%2."/>
      <w:lvlJc w:val="left"/>
      <w:pPr>
        <w:ind w:left="502"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309F2"/>
    <w:multiLevelType w:val="hybridMultilevel"/>
    <w:tmpl w:val="5C5C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5E6764"/>
    <w:multiLevelType w:val="hybridMultilevel"/>
    <w:tmpl w:val="658AF97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B566D8"/>
    <w:multiLevelType w:val="hybridMultilevel"/>
    <w:tmpl w:val="682603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915BB"/>
    <w:multiLevelType w:val="hybridMultilevel"/>
    <w:tmpl w:val="C0FC0F24"/>
    <w:lvl w:ilvl="0" w:tplc="04090011">
      <w:start w:val="1"/>
      <w:numFmt w:val="decimal"/>
      <w:lvlText w:val="%1)"/>
      <w:lvlJc w:val="left"/>
      <w:pPr>
        <w:ind w:left="36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2C51628"/>
    <w:multiLevelType w:val="hybridMultilevel"/>
    <w:tmpl w:val="1B5627F4"/>
    <w:lvl w:ilvl="0" w:tplc="04090011">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0A5E9C"/>
    <w:multiLevelType w:val="hybridMultilevel"/>
    <w:tmpl w:val="249252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656071"/>
    <w:multiLevelType w:val="hybridMultilevel"/>
    <w:tmpl w:val="CA884F2A"/>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76050B2"/>
    <w:multiLevelType w:val="hybridMultilevel"/>
    <w:tmpl w:val="7F6EFE2C"/>
    <w:lvl w:ilvl="0" w:tplc="8158A07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A23EF4"/>
    <w:multiLevelType w:val="hybridMultilevel"/>
    <w:tmpl w:val="993C26C0"/>
    <w:lvl w:ilvl="0" w:tplc="656A150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87739B"/>
    <w:multiLevelType w:val="hybridMultilevel"/>
    <w:tmpl w:val="5A76EF02"/>
    <w:lvl w:ilvl="0" w:tplc="0409000F">
      <w:start w:val="1"/>
      <w:numFmt w:val="decimal"/>
      <w:lvlText w:val="%1."/>
      <w:lvlJc w:val="left"/>
      <w:pPr>
        <w:ind w:left="36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8FD3E0F"/>
    <w:multiLevelType w:val="hybridMultilevel"/>
    <w:tmpl w:val="B7C825BE"/>
    <w:lvl w:ilvl="0" w:tplc="04090017">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
    <w:nsid w:val="2A69380E"/>
    <w:multiLevelType w:val="hybridMultilevel"/>
    <w:tmpl w:val="93C8F4F6"/>
    <w:lvl w:ilvl="0" w:tplc="B7943D22">
      <w:start w:val="1"/>
      <w:numFmt w:val="lowerLetter"/>
      <w:lvlText w:val="%1."/>
      <w:lvlJc w:val="left"/>
      <w:pPr>
        <w:ind w:left="2566" w:hanging="360"/>
      </w:p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23">
    <w:nsid w:val="2A9426F9"/>
    <w:multiLevelType w:val="hybridMultilevel"/>
    <w:tmpl w:val="4E36D33C"/>
    <w:lvl w:ilvl="0" w:tplc="04090019">
      <w:start w:val="1"/>
      <w:numFmt w:val="lowerLetter"/>
      <w:lvlText w:val="%1."/>
      <w:lvlJc w:val="left"/>
      <w:pPr>
        <w:ind w:left="720" w:hanging="360"/>
      </w:pPr>
    </w:lvl>
    <w:lvl w:ilvl="1" w:tplc="5C943746">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7A01A3"/>
    <w:multiLevelType w:val="hybridMultilevel"/>
    <w:tmpl w:val="0786E4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E7E5AFE"/>
    <w:multiLevelType w:val="hybridMultilevel"/>
    <w:tmpl w:val="42A897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1473DF7"/>
    <w:multiLevelType w:val="hybridMultilevel"/>
    <w:tmpl w:val="E320FD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512D51"/>
    <w:multiLevelType w:val="hybridMultilevel"/>
    <w:tmpl w:val="8E6E8E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1652FC8"/>
    <w:multiLevelType w:val="hybridMultilevel"/>
    <w:tmpl w:val="219A98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B64B9E"/>
    <w:multiLevelType w:val="hybridMultilevel"/>
    <w:tmpl w:val="00A29982"/>
    <w:lvl w:ilvl="0" w:tplc="04090011">
      <w:start w:val="1"/>
      <w:numFmt w:val="decimal"/>
      <w:lvlText w:val="%1)"/>
      <w:lvlJc w:val="left"/>
      <w:pPr>
        <w:ind w:left="36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32372521"/>
    <w:multiLevelType w:val="hybridMultilevel"/>
    <w:tmpl w:val="421A2E7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33FE675F"/>
    <w:multiLevelType w:val="hybridMultilevel"/>
    <w:tmpl w:val="D01EA830"/>
    <w:lvl w:ilvl="0" w:tplc="D1BA5C3C">
      <w:start w:val="1"/>
      <w:numFmt w:val="decimal"/>
      <w:lvlText w:val="%1)"/>
      <w:lvlJc w:val="left"/>
      <w:pPr>
        <w:ind w:left="774" w:hanging="360"/>
      </w:pPr>
      <w:rPr>
        <w:b w:val="0"/>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2">
    <w:nsid w:val="34421261"/>
    <w:multiLevelType w:val="hybridMultilevel"/>
    <w:tmpl w:val="9148066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356B1889"/>
    <w:multiLevelType w:val="hybridMultilevel"/>
    <w:tmpl w:val="F600E7A2"/>
    <w:lvl w:ilvl="0" w:tplc="04090019">
      <w:start w:val="1"/>
      <w:numFmt w:val="lowerLetter"/>
      <w:lvlText w:val="%1."/>
      <w:lvlJc w:val="left"/>
      <w:pPr>
        <w:ind w:left="1080" w:hanging="360"/>
      </w:pPr>
    </w:lvl>
    <w:lvl w:ilvl="1" w:tplc="04090019">
      <w:start w:val="1"/>
      <w:numFmt w:val="lowerLetter"/>
      <w:lvlText w:val="%2."/>
      <w:lvlJc w:val="left"/>
      <w:pPr>
        <w:ind w:left="928"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88D427D"/>
    <w:multiLevelType w:val="hybridMultilevel"/>
    <w:tmpl w:val="B0BA71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B6F410A"/>
    <w:multiLevelType w:val="hybridMultilevel"/>
    <w:tmpl w:val="6922ACB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3BD769AC"/>
    <w:multiLevelType w:val="hybridMultilevel"/>
    <w:tmpl w:val="93640D12"/>
    <w:lvl w:ilvl="0" w:tplc="D80A7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CFF3CE0"/>
    <w:multiLevelType w:val="hybridMultilevel"/>
    <w:tmpl w:val="2864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DF4482"/>
    <w:multiLevelType w:val="hybridMultilevel"/>
    <w:tmpl w:val="CDF0EEA0"/>
    <w:lvl w:ilvl="0" w:tplc="04090015">
      <w:start w:val="1"/>
      <w:numFmt w:val="upperLetter"/>
      <w:lvlText w:val="%1."/>
      <w:lvlJc w:val="left"/>
      <w:pPr>
        <w:ind w:left="36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9">
    <w:nsid w:val="3FA014E8"/>
    <w:multiLevelType w:val="hybridMultilevel"/>
    <w:tmpl w:val="AAA4BF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FE86797"/>
    <w:multiLevelType w:val="hybridMultilevel"/>
    <w:tmpl w:val="C7AA73F0"/>
    <w:lvl w:ilvl="0" w:tplc="C60C3D3C">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063B6E"/>
    <w:multiLevelType w:val="hybridMultilevel"/>
    <w:tmpl w:val="337ECFCA"/>
    <w:lvl w:ilvl="0" w:tplc="D80A7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8675C5"/>
    <w:multiLevelType w:val="hybridMultilevel"/>
    <w:tmpl w:val="D14608EC"/>
    <w:lvl w:ilvl="0" w:tplc="AC32953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026DC5"/>
    <w:multiLevelType w:val="hybridMultilevel"/>
    <w:tmpl w:val="F80C72C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4416409C"/>
    <w:multiLevelType w:val="hybridMultilevel"/>
    <w:tmpl w:val="E1A2C61E"/>
    <w:lvl w:ilvl="0" w:tplc="04210019">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5">
    <w:nsid w:val="44872566"/>
    <w:multiLevelType w:val="hybridMultilevel"/>
    <w:tmpl w:val="7A3E31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3552E5"/>
    <w:multiLevelType w:val="hybridMultilevel"/>
    <w:tmpl w:val="E1B6A9DA"/>
    <w:lvl w:ilvl="0" w:tplc="B90A2A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EB3919"/>
    <w:multiLevelType w:val="hybridMultilevel"/>
    <w:tmpl w:val="5B320068"/>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47F9593F"/>
    <w:multiLevelType w:val="hybridMultilevel"/>
    <w:tmpl w:val="3FC4B8F0"/>
    <w:lvl w:ilvl="0" w:tplc="7F0090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804DB5"/>
    <w:multiLevelType w:val="hybridMultilevel"/>
    <w:tmpl w:val="9CFCD704"/>
    <w:lvl w:ilvl="0" w:tplc="CDB2DF9A">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961076"/>
    <w:multiLevelType w:val="hybridMultilevel"/>
    <w:tmpl w:val="DF149650"/>
    <w:lvl w:ilvl="0" w:tplc="D80A7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B8E4C34"/>
    <w:multiLevelType w:val="hybridMultilevel"/>
    <w:tmpl w:val="DBB0A4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9D758A"/>
    <w:multiLevelType w:val="hybridMultilevel"/>
    <w:tmpl w:val="564ACCCC"/>
    <w:lvl w:ilvl="0" w:tplc="0409000F">
      <w:start w:val="1"/>
      <w:numFmt w:val="decimal"/>
      <w:lvlText w:val="%1."/>
      <w:lvlJc w:val="left"/>
      <w:pPr>
        <w:ind w:left="36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4CD55B4E"/>
    <w:multiLevelType w:val="hybridMultilevel"/>
    <w:tmpl w:val="33386CE2"/>
    <w:lvl w:ilvl="0" w:tplc="D80A7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7F5B59"/>
    <w:multiLevelType w:val="hybridMultilevel"/>
    <w:tmpl w:val="DDA80142"/>
    <w:lvl w:ilvl="0" w:tplc="04090011">
      <w:start w:val="1"/>
      <w:numFmt w:val="decimal"/>
      <w:lvlText w:val="%1)"/>
      <w:lvlJc w:val="left"/>
      <w:pPr>
        <w:ind w:left="1080" w:hanging="360"/>
      </w:pPr>
    </w:lvl>
    <w:lvl w:ilvl="1" w:tplc="B5B67776">
      <w:start w:val="1"/>
      <w:numFmt w:val="decimal"/>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2641651"/>
    <w:multiLevelType w:val="hybridMultilevel"/>
    <w:tmpl w:val="4266A570"/>
    <w:lvl w:ilvl="0" w:tplc="04090017">
      <w:start w:val="1"/>
      <w:numFmt w:val="lowerLetter"/>
      <w:lvlText w:val="%1)"/>
      <w:lvlJc w:val="left"/>
      <w:pPr>
        <w:ind w:left="1287" w:hanging="360"/>
      </w:pPr>
    </w:lvl>
    <w:lvl w:ilvl="1" w:tplc="6346067A">
      <w:start w:val="1"/>
      <w:numFmt w:val="lowerLetter"/>
      <w:lvlText w:val="%2."/>
      <w:lvlJc w:val="left"/>
      <w:pPr>
        <w:ind w:left="2007" w:hanging="360"/>
      </w:pPr>
      <w:rPr>
        <w:b w:val="0"/>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nsid w:val="527804A4"/>
    <w:multiLevelType w:val="hybridMultilevel"/>
    <w:tmpl w:val="233E4C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FC42B0"/>
    <w:multiLevelType w:val="hybridMultilevel"/>
    <w:tmpl w:val="5E346C9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548C3C8C"/>
    <w:multiLevelType w:val="hybridMultilevel"/>
    <w:tmpl w:val="1DFEDD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5346474"/>
    <w:multiLevelType w:val="hybridMultilevel"/>
    <w:tmpl w:val="6846E112"/>
    <w:lvl w:ilvl="0" w:tplc="D80A7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AB456F"/>
    <w:multiLevelType w:val="hybridMultilevel"/>
    <w:tmpl w:val="0CD6AF92"/>
    <w:lvl w:ilvl="0" w:tplc="04090017">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nsid w:val="5A5D64F7"/>
    <w:multiLevelType w:val="hybridMultilevel"/>
    <w:tmpl w:val="6F98A7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B7352E"/>
    <w:multiLevelType w:val="hybridMultilevel"/>
    <w:tmpl w:val="9D10061C"/>
    <w:lvl w:ilvl="0" w:tplc="04090019">
      <w:start w:val="1"/>
      <w:numFmt w:val="lowerLetter"/>
      <w:lvlText w:val="%1."/>
      <w:lvlJc w:val="left"/>
      <w:pPr>
        <w:ind w:left="1146" w:hanging="360"/>
      </w:pPr>
    </w:lvl>
    <w:lvl w:ilvl="1" w:tplc="15F48F20">
      <w:start w:val="1"/>
      <w:numFmt w:val="lowerLetter"/>
      <w:lvlText w:val="%2)"/>
      <w:lvlJc w:val="left"/>
      <w:pPr>
        <w:ind w:left="1866" w:hanging="360"/>
      </w:pPr>
      <w:rPr>
        <w:b w:val="0"/>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5D344BF2"/>
    <w:multiLevelType w:val="hybridMultilevel"/>
    <w:tmpl w:val="873EF1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D735119"/>
    <w:multiLevelType w:val="hybridMultilevel"/>
    <w:tmpl w:val="8DE299FE"/>
    <w:lvl w:ilvl="0" w:tplc="788E6D3C">
      <w:start w:val="1"/>
      <w:numFmt w:val="decimal"/>
      <w:lvlText w:val="%1)"/>
      <w:lvlJc w:val="left"/>
      <w:pPr>
        <w:ind w:left="786" w:hanging="360"/>
      </w:pPr>
      <w:rPr>
        <w:b w:val="0"/>
      </w:rPr>
    </w:lvl>
    <w:lvl w:ilvl="1" w:tplc="D6089C5E">
      <w:start w:val="1"/>
      <w:numFmt w:val="lowerLetter"/>
      <w:lvlText w:val="%2)"/>
      <w:lvlJc w:val="left"/>
      <w:pPr>
        <w:ind w:left="1606" w:hanging="390"/>
      </w:pPr>
      <w:rPr>
        <w:rFonts w:hint="default"/>
      </w:r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65">
    <w:nsid w:val="5D7D4EA9"/>
    <w:multiLevelType w:val="hybridMultilevel"/>
    <w:tmpl w:val="CA0CA36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5DFC4F74"/>
    <w:multiLevelType w:val="hybridMultilevel"/>
    <w:tmpl w:val="D47642D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60BE2463"/>
    <w:multiLevelType w:val="hybridMultilevel"/>
    <w:tmpl w:val="3528A81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60FA34EF"/>
    <w:multiLevelType w:val="hybridMultilevel"/>
    <w:tmpl w:val="AB0A1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2285CF9"/>
    <w:multiLevelType w:val="hybridMultilevel"/>
    <w:tmpl w:val="DB7CBB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2C30E56"/>
    <w:multiLevelType w:val="hybridMultilevel"/>
    <w:tmpl w:val="5C7EE224"/>
    <w:lvl w:ilvl="0" w:tplc="04090011">
      <w:start w:val="1"/>
      <w:numFmt w:val="decimal"/>
      <w:lvlText w:val="%1)"/>
      <w:lvlJc w:val="left"/>
      <w:pPr>
        <w:ind w:left="360" w:hanging="360"/>
      </w:pPr>
    </w:lvl>
    <w:lvl w:ilvl="1" w:tplc="1CB244A2">
      <w:start w:val="1"/>
      <w:numFmt w:val="decimal"/>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63296365"/>
    <w:multiLevelType w:val="hybridMultilevel"/>
    <w:tmpl w:val="B4828E1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64C06F22"/>
    <w:multiLevelType w:val="hybridMultilevel"/>
    <w:tmpl w:val="8B4A20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60773B7"/>
    <w:multiLevelType w:val="hybridMultilevel"/>
    <w:tmpl w:val="D08ABBAE"/>
    <w:lvl w:ilvl="0" w:tplc="D80A7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5052BC"/>
    <w:multiLevelType w:val="hybridMultilevel"/>
    <w:tmpl w:val="A38494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AFE4F07"/>
    <w:multiLevelType w:val="hybridMultilevel"/>
    <w:tmpl w:val="42341F08"/>
    <w:lvl w:ilvl="0" w:tplc="D80A7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DC2073D"/>
    <w:multiLevelType w:val="hybridMultilevel"/>
    <w:tmpl w:val="A3EAE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EEF1533"/>
    <w:multiLevelType w:val="hybridMultilevel"/>
    <w:tmpl w:val="CE1828BC"/>
    <w:lvl w:ilvl="0" w:tplc="04090019">
      <w:start w:val="1"/>
      <w:numFmt w:val="lowerLetter"/>
      <w:lvlText w:val="%1."/>
      <w:lvlJc w:val="left"/>
      <w:pPr>
        <w:ind w:left="720" w:hanging="360"/>
      </w:pPr>
    </w:lvl>
    <w:lvl w:ilvl="1" w:tplc="04090019">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75E2B0E"/>
    <w:multiLevelType w:val="hybridMultilevel"/>
    <w:tmpl w:val="C4FEFB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81F0FD6"/>
    <w:multiLevelType w:val="hybridMultilevel"/>
    <w:tmpl w:val="4F4433B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E124530"/>
    <w:multiLevelType w:val="hybridMultilevel"/>
    <w:tmpl w:val="0BA4FB34"/>
    <w:lvl w:ilvl="0" w:tplc="D80A7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EBC4A9C"/>
    <w:multiLevelType w:val="hybridMultilevel"/>
    <w:tmpl w:val="0C00E0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EFF5F37"/>
    <w:multiLevelType w:val="hybridMultilevel"/>
    <w:tmpl w:val="3B328050"/>
    <w:lvl w:ilvl="0" w:tplc="32427370">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FF817D3"/>
    <w:multiLevelType w:val="hybridMultilevel"/>
    <w:tmpl w:val="4E36D33C"/>
    <w:lvl w:ilvl="0" w:tplc="04090019">
      <w:start w:val="1"/>
      <w:numFmt w:val="lowerLetter"/>
      <w:lvlText w:val="%1."/>
      <w:lvlJc w:val="left"/>
      <w:pPr>
        <w:ind w:left="720" w:hanging="360"/>
      </w:pPr>
    </w:lvl>
    <w:lvl w:ilvl="1" w:tplc="5C943746">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3"/>
  </w:num>
  <w:num w:numId="3">
    <w:abstractNumId w:val="16"/>
  </w:num>
  <w:num w:numId="4">
    <w:abstractNumId w:val="68"/>
  </w:num>
  <w:num w:numId="5">
    <w:abstractNumId w:val="34"/>
  </w:num>
  <w:num w:numId="6">
    <w:abstractNumId w:val="38"/>
  </w:num>
  <w:num w:numId="7">
    <w:abstractNumId w:val="52"/>
  </w:num>
  <w:num w:numId="8">
    <w:abstractNumId w:val="20"/>
  </w:num>
  <w:num w:numId="9">
    <w:abstractNumId w:val="23"/>
  </w:num>
  <w:num w:numId="10">
    <w:abstractNumId w:val="10"/>
  </w:num>
  <w:num w:numId="11">
    <w:abstractNumId w:val="29"/>
  </w:num>
  <w:num w:numId="12">
    <w:abstractNumId w:val="33"/>
  </w:num>
  <w:num w:numId="13">
    <w:abstractNumId w:val="35"/>
  </w:num>
  <w:num w:numId="14">
    <w:abstractNumId w:val="6"/>
  </w:num>
  <w:num w:numId="15">
    <w:abstractNumId w:val="62"/>
  </w:num>
  <w:num w:numId="16">
    <w:abstractNumId w:val="54"/>
  </w:num>
  <w:num w:numId="17">
    <w:abstractNumId w:val="64"/>
  </w:num>
  <w:num w:numId="18">
    <w:abstractNumId w:val="55"/>
  </w:num>
  <w:num w:numId="19">
    <w:abstractNumId w:val="77"/>
  </w:num>
  <w:num w:numId="20">
    <w:abstractNumId w:val="70"/>
  </w:num>
  <w:num w:numId="21">
    <w:abstractNumId w:val="15"/>
  </w:num>
  <w:num w:numId="22">
    <w:abstractNumId w:val="21"/>
  </w:num>
  <w:num w:numId="23">
    <w:abstractNumId w:val="3"/>
  </w:num>
  <w:num w:numId="24">
    <w:abstractNumId w:val="56"/>
  </w:num>
  <w:num w:numId="25">
    <w:abstractNumId w:val="13"/>
  </w:num>
  <w:num w:numId="26">
    <w:abstractNumId w:val="5"/>
  </w:num>
  <w:num w:numId="27">
    <w:abstractNumId w:val="12"/>
  </w:num>
  <w:num w:numId="28">
    <w:abstractNumId w:val="11"/>
  </w:num>
  <w:num w:numId="29">
    <w:abstractNumId w:val="0"/>
  </w:num>
  <w:num w:numId="30">
    <w:abstractNumId w:val="7"/>
  </w:num>
  <w:num w:numId="31">
    <w:abstractNumId w:val="82"/>
  </w:num>
  <w:num w:numId="32">
    <w:abstractNumId w:val="81"/>
  </w:num>
  <w:num w:numId="33">
    <w:abstractNumId w:val="78"/>
  </w:num>
  <w:num w:numId="34">
    <w:abstractNumId w:val="60"/>
  </w:num>
  <w:num w:numId="35">
    <w:abstractNumId w:val="1"/>
  </w:num>
  <w:num w:numId="36">
    <w:abstractNumId w:val="49"/>
  </w:num>
  <w:num w:numId="37">
    <w:abstractNumId w:val="22"/>
  </w:num>
  <w:num w:numId="38">
    <w:abstractNumId w:val="19"/>
  </w:num>
  <w:num w:numId="39">
    <w:abstractNumId w:val="42"/>
  </w:num>
  <w:num w:numId="40">
    <w:abstractNumId w:val="14"/>
  </w:num>
  <w:num w:numId="41">
    <w:abstractNumId w:val="40"/>
  </w:num>
  <w:num w:numId="42">
    <w:abstractNumId w:val="65"/>
  </w:num>
  <w:num w:numId="43">
    <w:abstractNumId w:val="61"/>
  </w:num>
  <w:num w:numId="44">
    <w:abstractNumId w:val="43"/>
  </w:num>
  <w:num w:numId="45">
    <w:abstractNumId w:val="31"/>
  </w:num>
  <w:num w:numId="46">
    <w:abstractNumId w:val="69"/>
  </w:num>
  <w:num w:numId="47">
    <w:abstractNumId w:val="26"/>
  </w:num>
  <w:num w:numId="48">
    <w:abstractNumId w:val="17"/>
  </w:num>
  <w:num w:numId="49">
    <w:abstractNumId w:val="47"/>
  </w:num>
  <w:num w:numId="50">
    <w:abstractNumId w:val="27"/>
  </w:num>
  <w:num w:numId="51">
    <w:abstractNumId w:val="45"/>
  </w:num>
  <w:num w:numId="52">
    <w:abstractNumId w:val="58"/>
  </w:num>
  <w:num w:numId="53">
    <w:abstractNumId w:val="79"/>
  </w:num>
  <w:num w:numId="54">
    <w:abstractNumId w:val="28"/>
  </w:num>
  <w:num w:numId="55">
    <w:abstractNumId w:val="46"/>
  </w:num>
  <w:num w:numId="56">
    <w:abstractNumId w:val="4"/>
  </w:num>
  <w:num w:numId="57">
    <w:abstractNumId w:val="74"/>
  </w:num>
  <w:num w:numId="58">
    <w:abstractNumId w:val="48"/>
  </w:num>
  <w:num w:numId="59">
    <w:abstractNumId w:val="2"/>
  </w:num>
  <w:num w:numId="60">
    <w:abstractNumId w:val="37"/>
  </w:num>
  <w:num w:numId="61">
    <w:abstractNumId w:val="39"/>
  </w:num>
  <w:num w:numId="62">
    <w:abstractNumId w:val="71"/>
  </w:num>
  <w:num w:numId="63">
    <w:abstractNumId w:val="67"/>
  </w:num>
  <w:num w:numId="64">
    <w:abstractNumId w:val="25"/>
  </w:num>
  <w:num w:numId="65">
    <w:abstractNumId w:val="66"/>
  </w:num>
  <w:num w:numId="66">
    <w:abstractNumId w:val="24"/>
  </w:num>
  <w:num w:numId="67">
    <w:abstractNumId w:val="57"/>
  </w:num>
  <w:num w:numId="68">
    <w:abstractNumId w:val="30"/>
  </w:num>
  <w:num w:numId="69">
    <w:abstractNumId w:val="32"/>
  </w:num>
  <w:num w:numId="70">
    <w:abstractNumId w:val="76"/>
  </w:num>
  <w:num w:numId="71">
    <w:abstractNumId w:val="18"/>
  </w:num>
  <w:num w:numId="72">
    <w:abstractNumId w:val="72"/>
  </w:num>
  <w:num w:numId="73">
    <w:abstractNumId w:val="63"/>
  </w:num>
  <w:num w:numId="74">
    <w:abstractNumId w:val="44"/>
  </w:num>
  <w:num w:numId="75">
    <w:abstractNumId w:val="41"/>
  </w:num>
  <w:num w:numId="76">
    <w:abstractNumId w:val="59"/>
  </w:num>
  <w:num w:numId="77">
    <w:abstractNumId w:val="51"/>
  </w:num>
  <w:num w:numId="78">
    <w:abstractNumId w:val="36"/>
  </w:num>
  <w:num w:numId="79">
    <w:abstractNumId w:val="80"/>
  </w:num>
  <w:num w:numId="80">
    <w:abstractNumId w:val="73"/>
  </w:num>
  <w:num w:numId="81">
    <w:abstractNumId w:val="50"/>
  </w:num>
  <w:num w:numId="82">
    <w:abstractNumId w:val="53"/>
  </w:num>
  <w:num w:numId="83">
    <w:abstractNumId w:val="8"/>
  </w:num>
  <w:num w:numId="84">
    <w:abstractNumId w:val="7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30690"/>
    <w:rsid w:val="0000032D"/>
    <w:rsid w:val="0001291D"/>
    <w:rsid w:val="0001368A"/>
    <w:rsid w:val="000225AE"/>
    <w:rsid w:val="00024AA3"/>
    <w:rsid w:val="000372E5"/>
    <w:rsid w:val="00042207"/>
    <w:rsid w:val="000437F3"/>
    <w:rsid w:val="000442A6"/>
    <w:rsid w:val="0005133F"/>
    <w:rsid w:val="0005225D"/>
    <w:rsid w:val="000575A6"/>
    <w:rsid w:val="00075501"/>
    <w:rsid w:val="0008637C"/>
    <w:rsid w:val="000904B1"/>
    <w:rsid w:val="000960EE"/>
    <w:rsid w:val="00096805"/>
    <w:rsid w:val="000A439E"/>
    <w:rsid w:val="000A543A"/>
    <w:rsid w:val="000A7C44"/>
    <w:rsid w:val="000B251E"/>
    <w:rsid w:val="000B7169"/>
    <w:rsid w:val="000C510C"/>
    <w:rsid w:val="000C6812"/>
    <w:rsid w:val="000E0D42"/>
    <w:rsid w:val="000E343F"/>
    <w:rsid w:val="000E7650"/>
    <w:rsid w:val="000F079D"/>
    <w:rsid w:val="000F4626"/>
    <w:rsid w:val="000F74B1"/>
    <w:rsid w:val="00100673"/>
    <w:rsid w:val="0011265D"/>
    <w:rsid w:val="0011343C"/>
    <w:rsid w:val="00114F41"/>
    <w:rsid w:val="001152DA"/>
    <w:rsid w:val="00143C67"/>
    <w:rsid w:val="00150A44"/>
    <w:rsid w:val="0015610A"/>
    <w:rsid w:val="00163C31"/>
    <w:rsid w:val="00164BF8"/>
    <w:rsid w:val="00170348"/>
    <w:rsid w:val="00174F22"/>
    <w:rsid w:val="001762F0"/>
    <w:rsid w:val="0018383D"/>
    <w:rsid w:val="0019271C"/>
    <w:rsid w:val="00195EE8"/>
    <w:rsid w:val="0019740A"/>
    <w:rsid w:val="001A09F2"/>
    <w:rsid w:val="001A35F5"/>
    <w:rsid w:val="001A79BF"/>
    <w:rsid w:val="001B2325"/>
    <w:rsid w:val="001C48E6"/>
    <w:rsid w:val="001D4187"/>
    <w:rsid w:val="001E07E0"/>
    <w:rsid w:val="001E140C"/>
    <w:rsid w:val="001E710C"/>
    <w:rsid w:val="001F7A66"/>
    <w:rsid w:val="00206736"/>
    <w:rsid w:val="0020755C"/>
    <w:rsid w:val="00207D46"/>
    <w:rsid w:val="00210DA6"/>
    <w:rsid w:val="00211625"/>
    <w:rsid w:val="00211D65"/>
    <w:rsid w:val="00231E9C"/>
    <w:rsid w:val="00246534"/>
    <w:rsid w:val="00257C91"/>
    <w:rsid w:val="00267093"/>
    <w:rsid w:val="00273798"/>
    <w:rsid w:val="00275C92"/>
    <w:rsid w:val="00292C5C"/>
    <w:rsid w:val="002A6B91"/>
    <w:rsid w:val="002D5254"/>
    <w:rsid w:val="002D572F"/>
    <w:rsid w:val="002D6C4E"/>
    <w:rsid w:val="002E1A9E"/>
    <w:rsid w:val="002E6697"/>
    <w:rsid w:val="002F3CA7"/>
    <w:rsid w:val="002F4173"/>
    <w:rsid w:val="00312E13"/>
    <w:rsid w:val="00316148"/>
    <w:rsid w:val="00317C6C"/>
    <w:rsid w:val="0032046A"/>
    <w:rsid w:val="003302A5"/>
    <w:rsid w:val="00332352"/>
    <w:rsid w:val="003414AA"/>
    <w:rsid w:val="003462FE"/>
    <w:rsid w:val="003470B9"/>
    <w:rsid w:val="00354EC0"/>
    <w:rsid w:val="003821B3"/>
    <w:rsid w:val="0039374C"/>
    <w:rsid w:val="00395658"/>
    <w:rsid w:val="003B0BEA"/>
    <w:rsid w:val="003B4484"/>
    <w:rsid w:val="003C05F1"/>
    <w:rsid w:val="003C2096"/>
    <w:rsid w:val="003E5965"/>
    <w:rsid w:val="00412717"/>
    <w:rsid w:val="004175B2"/>
    <w:rsid w:val="00425242"/>
    <w:rsid w:val="0042579E"/>
    <w:rsid w:val="00431FC5"/>
    <w:rsid w:val="00435C88"/>
    <w:rsid w:val="00440879"/>
    <w:rsid w:val="004526A7"/>
    <w:rsid w:val="004558C2"/>
    <w:rsid w:val="00463DD3"/>
    <w:rsid w:val="00467B00"/>
    <w:rsid w:val="0048012A"/>
    <w:rsid w:val="004857D6"/>
    <w:rsid w:val="00492549"/>
    <w:rsid w:val="004A0356"/>
    <w:rsid w:val="004A6492"/>
    <w:rsid w:val="004B062D"/>
    <w:rsid w:val="004B1C51"/>
    <w:rsid w:val="004B65C9"/>
    <w:rsid w:val="004C12F6"/>
    <w:rsid w:val="004F001C"/>
    <w:rsid w:val="004F644E"/>
    <w:rsid w:val="00500DD2"/>
    <w:rsid w:val="00522934"/>
    <w:rsid w:val="00524755"/>
    <w:rsid w:val="00534EA8"/>
    <w:rsid w:val="00537E02"/>
    <w:rsid w:val="0055463C"/>
    <w:rsid w:val="00560970"/>
    <w:rsid w:val="00563C89"/>
    <w:rsid w:val="00567F64"/>
    <w:rsid w:val="00570797"/>
    <w:rsid w:val="005906A0"/>
    <w:rsid w:val="0059104E"/>
    <w:rsid w:val="00593DDC"/>
    <w:rsid w:val="005A13A3"/>
    <w:rsid w:val="005A7C5E"/>
    <w:rsid w:val="005B28CF"/>
    <w:rsid w:val="005C3B42"/>
    <w:rsid w:val="005C5FE2"/>
    <w:rsid w:val="005D3483"/>
    <w:rsid w:val="005F0B04"/>
    <w:rsid w:val="005F241F"/>
    <w:rsid w:val="00603E03"/>
    <w:rsid w:val="00607C58"/>
    <w:rsid w:val="006121DC"/>
    <w:rsid w:val="006128F6"/>
    <w:rsid w:val="006134AD"/>
    <w:rsid w:val="006213F6"/>
    <w:rsid w:val="00630690"/>
    <w:rsid w:val="0063137D"/>
    <w:rsid w:val="00637D10"/>
    <w:rsid w:val="00642678"/>
    <w:rsid w:val="00644DE0"/>
    <w:rsid w:val="00650B5F"/>
    <w:rsid w:val="00652A4F"/>
    <w:rsid w:val="00666BBF"/>
    <w:rsid w:val="00671AEE"/>
    <w:rsid w:val="006723A1"/>
    <w:rsid w:val="00672F1C"/>
    <w:rsid w:val="00677058"/>
    <w:rsid w:val="00677907"/>
    <w:rsid w:val="00683B5D"/>
    <w:rsid w:val="00685FF5"/>
    <w:rsid w:val="00693015"/>
    <w:rsid w:val="00693D26"/>
    <w:rsid w:val="006A1B34"/>
    <w:rsid w:val="006A34C5"/>
    <w:rsid w:val="006C1E61"/>
    <w:rsid w:val="006C634C"/>
    <w:rsid w:val="006D1F7D"/>
    <w:rsid w:val="006D7CFA"/>
    <w:rsid w:val="006F190F"/>
    <w:rsid w:val="00710BAE"/>
    <w:rsid w:val="0071192A"/>
    <w:rsid w:val="00713D4E"/>
    <w:rsid w:val="00721ABB"/>
    <w:rsid w:val="0072239E"/>
    <w:rsid w:val="00722BD3"/>
    <w:rsid w:val="00731692"/>
    <w:rsid w:val="00733C5E"/>
    <w:rsid w:val="007359CA"/>
    <w:rsid w:val="007423BE"/>
    <w:rsid w:val="007432A6"/>
    <w:rsid w:val="007720F8"/>
    <w:rsid w:val="00775EA5"/>
    <w:rsid w:val="00785948"/>
    <w:rsid w:val="007B3278"/>
    <w:rsid w:val="007C1592"/>
    <w:rsid w:val="007D20EA"/>
    <w:rsid w:val="007D47C0"/>
    <w:rsid w:val="007F65F5"/>
    <w:rsid w:val="007F7CC5"/>
    <w:rsid w:val="008005EB"/>
    <w:rsid w:val="00804CBE"/>
    <w:rsid w:val="00806108"/>
    <w:rsid w:val="00806CBF"/>
    <w:rsid w:val="00823526"/>
    <w:rsid w:val="00833F3D"/>
    <w:rsid w:val="00834CCD"/>
    <w:rsid w:val="00837E40"/>
    <w:rsid w:val="008411F2"/>
    <w:rsid w:val="00843365"/>
    <w:rsid w:val="00873BAC"/>
    <w:rsid w:val="00880D7F"/>
    <w:rsid w:val="00881807"/>
    <w:rsid w:val="00886EC4"/>
    <w:rsid w:val="00894028"/>
    <w:rsid w:val="008978F9"/>
    <w:rsid w:val="008A7D24"/>
    <w:rsid w:val="008B46AD"/>
    <w:rsid w:val="008B5DD6"/>
    <w:rsid w:val="008F448F"/>
    <w:rsid w:val="00902880"/>
    <w:rsid w:val="009043A3"/>
    <w:rsid w:val="00922EA6"/>
    <w:rsid w:val="009335FE"/>
    <w:rsid w:val="00940392"/>
    <w:rsid w:val="00951176"/>
    <w:rsid w:val="00955745"/>
    <w:rsid w:val="00966073"/>
    <w:rsid w:val="009703B7"/>
    <w:rsid w:val="00973A0D"/>
    <w:rsid w:val="00974CCC"/>
    <w:rsid w:val="00975670"/>
    <w:rsid w:val="00977849"/>
    <w:rsid w:val="00982242"/>
    <w:rsid w:val="00986579"/>
    <w:rsid w:val="00990C34"/>
    <w:rsid w:val="009920FF"/>
    <w:rsid w:val="00996671"/>
    <w:rsid w:val="00997C09"/>
    <w:rsid w:val="009A024A"/>
    <w:rsid w:val="009A0BD2"/>
    <w:rsid w:val="009A75BB"/>
    <w:rsid w:val="009B2CF3"/>
    <w:rsid w:val="009C2A06"/>
    <w:rsid w:val="009D123A"/>
    <w:rsid w:val="009D3018"/>
    <w:rsid w:val="009D66B2"/>
    <w:rsid w:val="009E216E"/>
    <w:rsid w:val="009E3902"/>
    <w:rsid w:val="009F1C3C"/>
    <w:rsid w:val="009F6C8F"/>
    <w:rsid w:val="009F781F"/>
    <w:rsid w:val="00A0139A"/>
    <w:rsid w:val="00A13086"/>
    <w:rsid w:val="00A1596C"/>
    <w:rsid w:val="00A24EE7"/>
    <w:rsid w:val="00A26D0A"/>
    <w:rsid w:val="00A2718F"/>
    <w:rsid w:val="00A34922"/>
    <w:rsid w:val="00A36C31"/>
    <w:rsid w:val="00A45A57"/>
    <w:rsid w:val="00A65BE9"/>
    <w:rsid w:val="00A67E5F"/>
    <w:rsid w:val="00A70A83"/>
    <w:rsid w:val="00A71C24"/>
    <w:rsid w:val="00A73B5E"/>
    <w:rsid w:val="00A8318E"/>
    <w:rsid w:val="00A92B10"/>
    <w:rsid w:val="00AA2A53"/>
    <w:rsid w:val="00AB0D06"/>
    <w:rsid w:val="00AB4274"/>
    <w:rsid w:val="00AD035D"/>
    <w:rsid w:val="00AD491B"/>
    <w:rsid w:val="00AD5068"/>
    <w:rsid w:val="00AD5902"/>
    <w:rsid w:val="00AE11BB"/>
    <w:rsid w:val="00AE7F8A"/>
    <w:rsid w:val="00AF2872"/>
    <w:rsid w:val="00AF33A7"/>
    <w:rsid w:val="00AF78B9"/>
    <w:rsid w:val="00B00080"/>
    <w:rsid w:val="00B06F05"/>
    <w:rsid w:val="00B116BA"/>
    <w:rsid w:val="00B15859"/>
    <w:rsid w:val="00B16BEF"/>
    <w:rsid w:val="00B33394"/>
    <w:rsid w:val="00B65D89"/>
    <w:rsid w:val="00B66656"/>
    <w:rsid w:val="00B950DC"/>
    <w:rsid w:val="00BA428E"/>
    <w:rsid w:val="00BA758F"/>
    <w:rsid w:val="00BB3982"/>
    <w:rsid w:val="00BD13DC"/>
    <w:rsid w:val="00BD29A5"/>
    <w:rsid w:val="00BD3271"/>
    <w:rsid w:val="00BD4B21"/>
    <w:rsid w:val="00BE1C17"/>
    <w:rsid w:val="00C00A2E"/>
    <w:rsid w:val="00C015F3"/>
    <w:rsid w:val="00C016AF"/>
    <w:rsid w:val="00C05206"/>
    <w:rsid w:val="00C070B7"/>
    <w:rsid w:val="00C139D4"/>
    <w:rsid w:val="00C17AAA"/>
    <w:rsid w:val="00C22F0A"/>
    <w:rsid w:val="00C245CE"/>
    <w:rsid w:val="00C24D3F"/>
    <w:rsid w:val="00C314F7"/>
    <w:rsid w:val="00C32656"/>
    <w:rsid w:val="00C3576F"/>
    <w:rsid w:val="00C431B2"/>
    <w:rsid w:val="00C52BBC"/>
    <w:rsid w:val="00C73389"/>
    <w:rsid w:val="00C73998"/>
    <w:rsid w:val="00C770C2"/>
    <w:rsid w:val="00C85B26"/>
    <w:rsid w:val="00C86248"/>
    <w:rsid w:val="00C908B9"/>
    <w:rsid w:val="00C91CBA"/>
    <w:rsid w:val="00C96412"/>
    <w:rsid w:val="00C96AFB"/>
    <w:rsid w:val="00CA2BBA"/>
    <w:rsid w:val="00CC04A9"/>
    <w:rsid w:val="00CC2158"/>
    <w:rsid w:val="00CC79C3"/>
    <w:rsid w:val="00CC7BE4"/>
    <w:rsid w:val="00CD16F2"/>
    <w:rsid w:val="00CD3B94"/>
    <w:rsid w:val="00CE2FD4"/>
    <w:rsid w:val="00CF3D05"/>
    <w:rsid w:val="00D01086"/>
    <w:rsid w:val="00D010C9"/>
    <w:rsid w:val="00D07747"/>
    <w:rsid w:val="00D12D1B"/>
    <w:rsid w:val="00D13281"/>
    <w:rsid w:val="00D2277D"/>
    <w:rsid w:val="00D37E81"/>
    <w:rsid w:val="00D41968"/>
    <w:rsid w:val="00D43DD4"/>
    <w:rsid w:val="00D442A9"/>
    <w:rsid w:val="00D507BC"/>
    <w:rsid w:val="00D50C19"/>
    <w:rsid w:val="00D50EA7"/>
    <w:rsid w:val="00D51777"/>
    <w:rsid w:val="00D535D8"/>
    <w:rsid w:val="00D53BBC"/>
    <w:rsid w:val="00D54B13"/>
    <w:rsid w:val="00D57304"/>
    <w:rsid w:val="00D606E7"/>
    <w:rsid w:val="00D61DE2"/>
    <w:rsid w:val="00D64809"/>
    <w:rsid w:val="00D66DF9"/>
    <w:rsid w:val="00D67667"/>
    <w:rsid w:val="00D727BD"/>
    <w:rsid w:val="00D76C1E"/>
    <w:rsid w:val="00D817F5"/>
    <w:rsid w:val="00D828EA"/>
    <w:rsid w:val="00D83DFE"/>
    <w:rsid w:val="00D85EB8"/>
    <w:rsid w:val="00D9667B"/>
    <w:rsid w:val="00D974A8"/>
    <w:rsid w:val="00D9781E"/>
    <w:rsid w:val="00DA1D9B"/>
    <w:rsid w:val="00DA3689"/>
    <w:rsid w:val="00DA3A59"/>
    <w:rsid w:val="00DA5002"/>
    <w:rsid w:val="00DA50D8"/>
    <w:rsid w:val="00DB597D"/>
    <w:rsid w:val="00DB75D8"/>
    <w:rsid w:val="00DC0E59"/>
    <w:rsid w:val="00DD215D"/>
    <w:rsid w:val="00DD5835"/>
    <w:rsid w:val="00E00C95"/>
    <w:rsid w:val="00E02243"/>
    <w:rsid w:val="00E05EC2"/>
    <w:rsid w:val="00E06E1B"/>
    <w:rsid w:val="00E073C3"/>
    <w:rsid w:val="00E15A3A"/>
    <w:rsid w:val="00E26524"/>
    <w:rsid w:val="00E269AE"/>
    <w:rsid w:val="00E271D9"/>
    <w:rsid w:val="00E27435"/>
    <w:rsid w:val="00E4613A"/>
    <w:rsid w:val="00E50F59"/>
    <w:rsid w:val="00E532FE"/>
    <w:rsid w:val="00E55384"/>
    <w:rsid w:val="00E643BE"/>
    <w:rsid w:val="00E644C1"/>
    <w:rsid w:val="00E83180"/>
    <w:rsid w:val="00E85059"/>
    <w:rsid w:val="00E873DE"/>
    <w:rsid w:val="00E9445B"/>
    <w:rsid w:val="00EA2133"/>
    <w:rsid w:val="00EA2DF9"/>
    <w:rsid w:val="00EB30B1"/>
    <w:rsid w:val="00EB4102"/>
    <w:rsid w:val="00EB71EA"/>
    <w:rsid w:val="00EB7213"/>
    <w:rsid w:val="00EB78E1"/>
    <w:rsid w:val="00EC010F"/>
    <w:rsid w:val="00EC391E"/>
    <w:rsid w:val="00EE13AF"/>
    <w:rsid w:val="00EF30DE"/>
    <w:rsid w:val="00F04E28"/>
    <w:rsid w:val="00F17F4A"/>
    <w:rsid w:val="00F20FDA"/>
    <w:rsid w:val="00F269C6"/>
    <w:rsid w:val="00F461B6"/>
    <w:rsid w:val="00F51456"/>
    <w:rsid w:val="00F51652"/>
    <w:rsid w:val="00F54F49"/>
    <w:rsid w:val="00F600D8"/>
    <w:rsid w:val="00F60D8F"/>
    <w:rsid w:val="00F77BFC"/>
    <w:rsid w:val="00F91562"/>
    <w:rsid w:val="00F95DDF"/>
    <w:rsid w:val="00FB226B"/>
    <w:rsid w:val="00FB5803"/>
    <w:rsid w:val="00FB729B"/>
    <w:rsid w:val="00FC347E"/>
    <w:rsid w:val="00FD5BBE"/>
    <w:rsid w:val="00FF72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6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690"/>
    <w:rPr>
      <w:rFonts w:ascii="Tahoma" w:hAnsi="Tahoma" w:cs="Tahoma"/>
      <w:sz w:val="16"/>
      <w:szCs w:val="16"/>
    </w:rPr>
  </w:style>
  <w:style w:type="paragraph" w:styleId="ListParagraph">
    <w:name w:val="List Paragraph"/>
    <w:basedOn w:val="Normal"/>
    <w:uiPriority w:val="34"/>
    <w:qFormat/>
    <w:rsid w:val="00D54B13"/>
    <w:pPr>
      <w:ind w:left="720"/>
      <w:contextualSpacing/>
    </w:pPr>
  </w:style>
  <w:style w:type="numbering" w:customStyle="1" w:styleId="Style1">
    <w:name w:val="Style1"/>
    <w:uiPriority w:val="99"/>
    <w:rsid w:val="0019271C"/>
    <w:pPr>
      <w:numPr>
        <w:numId w:val="1"/>
      </w:numPr>
    </w:pPr>
  </w:style>
  <w:style w:type="paragraph" w:styleId="NormalWeb">
    <w:name w:val="Normal (Web)"/>
    <w:basedOn w:val="Normal"/>
    <w:uiPriority w:val="99"/>
    <w:unhideWhenUsed/>
    <w:rsid w:val="00EB410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37D10"/>
    <w:rPr>
      <w:i/>
      <w:iCs/>
    </w:rPr>
  </w:style>
  <w:style w:type="table" w:styleId="TableGrid">
    <w:name w:val="Table Grid"/>
    <w:basedOn w:val="TableNormal"/>
    <w:uiPriority w:val="59"/>
    <w:rsid w:val="00A67E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603E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alendar4">
    <w:name w:val="Calendar 4"/>
    <w:basedOn w:val="TableNormal"/>
    <w:uiPriority w:val="99"/>
    <w:qFormat/>
    <w:rsid w:val="00E55384"/>
    <w:pPr>
      <w:snapToGrid w:val="0"/>
      <w:spacing w:after="0" w:line="240" w:lineRule="auto"/>
    </w:pPr>
    <w:rPr>
      <w:rFonts w:eastAsiaTheme="minorEastAsia"/>
      <w:b/>
      <w:bCs/>
      <w:color w:val="D9D9D9" w:themeColor="background1" w:themeShade="D9"/>
      <w:sz w:val="16"/>
      <w:szCs w:val="16"/>
      <w:lang w:bidi="en-US"/>
    </w:rPr>
    <w:tblPr>
      <w:tblStyleRow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cPr>
      <w:shd w:val="clear" w:color="auto" w:fill="244061" w:themeFill="accent1" w:themeFillShade="80"/>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DecimalAligned">
    <w:name w:val="Decimal Aligned"/>
    <w:basedOn w:val="Normal"/>
    <w:uiPriority w:val="40"/>
    <w:qFormat/>
    <w:rsid w:val="00E55384"/>
    <w:pPr>
      <w:tabs>
        <w:tab w:val="decimal" w:pos="360"/>
      </w:tabs>
    </w:pPr>
    <w:rPr>
      <w:rFonts w:eastAsiaTheme="minorEastAsia"/>
    </w:rPr>
  </w:style>
  <w:style w:type="paragraph" w:styleId="FootnoteText">
    <w:name w:val="footnote text"/>
    <w:basedOn w:val="Normal"/>
    <w:link w:val="FootnoteTextChar"/>
    <w:uiPriority w:val="99"/>
    <w:unhideWhenUsed/>
    <w:rsid w:val="00E5538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E55384"/>
    <w:rPr>
      <w:rFonts w:eastAsiaTheme="minorEastAsia"/>
      <w:sz w:val="20"/>
      <w:szCs w:val="20"/>
    </w:rPr>
  </w:style>
  <w:style w:type="character" w:styleId="SubtleEmphasis">
    <w:name w:val="Subtle Emphasis"/>
    <w:basedOn w:val="DefaultParagraphFont"/>
    <w:uiPriority w:val="19"/>
    <w:qFormat/>
    <w:rsid w:val="00E55384"/>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E55384"/>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F5145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1456"/>
  </w:style>
  <w:style w:type="paragraph" w:styleId="Footer">
    <w:name w:val="footer"/>
    <w:basedOn w:val="Normal"/>
    <w:link w:val="FooterChar"/>
    <w:uiPriority w:val="99"/>
    <w:unhideWhenUsed/>
    <w:rsid w:val="00F514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4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lloonText">
    <w:name w:val="Style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1309">
      <w:bodyDiv w:val="1"/>
      <w:marLeft w:val="0"/>
      <w:marRight w:val="0"/>
      <w:marTop w:val="0"/>
      <w:marBottom w:val="0"/>
      <w:divBdr>
        <w:top w:val="none" w:sz="0" w:space="0" w:color="auto"/>
        <w:left w:val="none" w:sz="0" w:space="0" w:color="auto"/>
        <w:bottom w:val="none" w:sz="0" w:space="0" w:color="auto"/>
        <w:right w:val="none" w:sz="0" w:space="0" w:color="auto"/>
      </w:divBdr>
    </w:div>
    <w:div w:id="157237767">
      <w:bodyDiv w:val="1"/>
      <w:marLeft w:val="0"/>
      <w:marRight w:val="0"/>
      <w:marTop w:val="0"/>
      <w:marBottom w:val="0"/>
      <w:divBdr>
        <w:top w:val="none" w:sz="0" w:space="0" w:color="auto"/>
        <w:left w:val="none" w:sz="0" w:space="0" w:color="auto"/>
        <w:bottom w:val="none" w:sz="0" w:space="0" w:color="auto"/>
        <w:right w:val="none" w:sz="0" w:space="0" w:color="auto"/>
      </w:divBdr>
      <w:divsChild>
        <w:div w:id="370499880">
          <w:marLeft w:val="0"/>
          <w:marRight w:val="0"/>
          <w:marTop w:val="0"/>
          <w:marBottom w:val="0"/>
          <w:divBdr>
            <w:top w:val="none" w:sz="0" w:space="0" w:color="auto"/>
            <w:left w:val="none" w:sz="0" w:space="0" w:color="auto"/>
            <w:bottom w:val="none" w:sz="0" w:space="0" w:color="auto"/>
            <w:right w:val="none" w:sz="0" w:space="0" w:color="auto"/>
          </w:divBdr>
        </w:div>
        <w:div w:id="1747725659">
          <w:marLeft w:val="0"/>
          <w:marRight w:val="0"/>
          <w:marTop w:val="0"/>
          <w:marBottom w:val="0"/>
          <w:divBdr>
            <w:top w:val="none" w:sz="0" w:space="0" w:color="auto"/>
            <w:left w:val="none" w:sz="0" w:space="0" w:color="auto"/>
            <w:bottom w:val="none" w:sz="0" w:space="0" w:color="auto"/>
            <w:right w:val="none" w:sz="0" w:space="0" w:color="auto"/>
          </w:divBdr>
        </w:div>
        <w:div w:id="28647085">
          <w:marLeft w:val="0"/>
          <w:marRight w:val="0"/>
          <w:marTop w:val="0"/>
          <w:marBottom w:val="0"/>
          <w:divBdr>
            <w:top w:val="none" w:sz="0" w:space="0" w:color="auto"/>
            <w:left w:val="none" w:sz="0" w:space="0" w:color="auto"/>
            <w:bottom w:val="none" w:sz="0" w:space="0" w:color="auto"/>
            <w:right w:val="none" w:sz="0" w:space="0" w:color="auto"/>
          </w:divBdr>
        </w:div>
        <w:div w:id="1864394253">
          <w:marLeft w:val="0"/>
          <w:marRight w:val="0"/>
          <w:marTop w:val="0"/>
          <w:marBottom w:val="0"/>
          <w:divBdr>
            <w:top w:val="none" w:sz="0" w:space="0" w:color="auto"/>
            <w:left w:val="none" w:sz="0" w:space="0" w:color="auto"/>
            <w:bottom w:val="none" w:sz="0" w:space="0" w:color="auto"/>
            <w:right w:val="none" w:sz="0" w:space="0" w:color="auto"/>
          </w:divBdr>
        </w:div>
        <w:div w:id="783689881">
          <w:marLeft w:val="0"/>
          <w:marRight w:val="0"/>
          <w:marTop w:val="0"/>
          <w:marBottom w:val="0"/>
          <w:divBdr>
            <w:top w:val="none" w:sz="0" w:space="0" w:color="auto"/>
            <w:left w:val="none" w:sz="0" w:space="0" w:color="auto"/>
            <w:bottom w:val="none" w:sz="0" w:space="0" w:color="auto"/>
            <w:right w:val="none" w:sz="0" w:space="0" w:color="auto"/>
          </w:divBdr>
        </w:div>
        <w:div w:id="88165018">
          <w:marLeft w:val="0"/>
          <w:marRight w:val="0"/>
          <w:marTop w:val="0"/>
          <w:marBottom w:val="0"/>
          <w:divBdr>
            <w:top w:val="none" w:sz="0" w:space="0" w:color="auto"/>
            <w:left w:val="none" w:sz="0" w:space="0" w:color="auto"/>
            <w:bottom w:val="none" w:sz="0" w:space="0" w:color="auto"/>
            <w:right w:val="none" w:sz="0" w:space="0" w:color="auto"/>
          </w:divBdr>
        </w:div>
        <w:div w:id="417288913">
          <w:marLeft w:val="0"/>
          <w:marRight w:val="0"/>
          <w:marTop w:val="0"/>
          <w:marBottom w:val="0"/>
          <w:divBdr>
            <w:top w:val="none" w:sz="0" w:space="0" w:color="auto"/>
            <w:left w:val="none" w:sz="0" w:space="0" w:color="auto"/>
            <w:bottom w:val="none" w:sz="0" w:space="0" w:color="auto"/>
            <w:right w:val="none" w:sz="0" w:space="0" w:color="auto"/>
          </w:divBdr>
        </w:div>
        <w:div w:id="969016585">
          <w:marLeft w:val="0"/>
          <w:marRight w:val="0"/>
          <w:marTop w:val="0"/>
          <w:marBottom w:val="0"/>
          <w:divBdr>
            <w:top w:val="none" w:sz="0" w:space="0" w:color="auto"/>
            <w:left w:val="none" w:sz="0" w:space="0" w:color="auto"/>
            <w:bottom w:val="none" w:sz="0" w:space="0" w:color="auto"/>
            <w:right w:val="none" w:sz="0" w:space="0" w:color="auto"/>
          </w:divBdr>
        </w:div>
        <w:div w:id="1099714134">
          <w:marLeft w:val="0"/>
          <w:marRight w:val="0"/>
          <w:marTop w:val="0"/>
          <w:marBottom w:val="0"/>
          <w:divBdr>
            <w:top w:val="none" w:sz="0" w:space="0" w:color="auto"/>
            <w:left w:val="none" w:sz="0" w:space="0" w:color="auto"/>
            <w:bottom w:val="none" w:sz="0" w:space="0" w:color="auto"/>
            <w:right w:val="none" w:sz="0" w:space="0" w:color="auto"/>
          </w:divBdr>
        </w:div>
        <w:div w:id="1536696104">
          <w:marLeft w:val="0"/>
          <w:marRight w:val="0"/>
          <w:marTop w:val="0"/>
          <w:marBottom w:val="0"/>
          <w:divBdr>
            <w:top w:val="none" w:sz="0" w:space="0" w:color="auto"/>
            <w:left w:val="none" w:sz="0" w:space="0" w:color="auto"/>
            <w:bottom w:val="none" w:sz="0" w:space="0" w:color="auto"/>
            <w:right w:val="none" w:sz="0" w:space="0" w:color="auto"/>
          </w:divBdr>
        </w:div>
        <w:div w:id="1497306503">
          <w:marLeft w:val="0"/>
          <w:marRight w:val="0"/>
          <w:marTop w:val="0"/>
          <w:marBottom w:val="0"/>
          <w:divBdr>
            <w:top w:val="none" w:sz="0" w:space="0" w:color="auto"/>
            <w:left w:val="none" w:sz="0" w:space="0" w:color="auto"/>
            <w:bottom w:val="none" w:sz="0" w:space="0" w:color="auto"/>
            <w:right w:val="none" w:sz="0" w:space="0" w:color="auto"/>
          </w:divBdr>
        </w:div>
        <w:div w:id="1513302449">
          <w:marLeft w:val="0"/>
          <w:marRight w:val="0"/>
          <w:marTop w:val="0"/>
          <w:marBottom w:val="0"/>
          <w:divBdr>
            <w:top w:val="none" w:sz="0" w:space="0" w:color="auto"/>
            <w:left w:val="none" w:sz="0" w:space="0" w:color="auto"/>
            <w:bottom w:val="none" w:sz="0" w:space="0" w:color="auto"/>
            <w:right w:val="none" w:sz="0" w:space="0" w:color="auto"/>
          </w:divBdr>
        </w:div>
        <w:div w:id="123013657">
          <w:marLeft w:val="0"/>
          <w:marRight w:val="0"/>
          <w:marTop w:val="0"/>
          <w:marBottom w:val="0"/>
          <w:divBdr>
            <w:top w:val="none" w:sz="0" w:space="0" w:color="auto"/>
            <w:left w:val="none" w:sz="0" w:space="0" w:color="auto"/>
            <w:bottom w:val="none" w:sz="0" w:space="0" w:color="auto"/>
            <w:right w:val="none" w:sz="0" w:space="0" w:color="auto"/>
          </w:divBdr>
        </w:div>
        <w:div w:id="1520008068">
          <w:marLeft w:val="0"/>
          <w:marRight w:val="0"/>
          <w:marTop w:val="0"/>
          <w:marBottom w:val="0"/>
          <w:divBdr>
            <w:top w:val="none" w:sz="0" w:space="0" w:color="auto"/>
            <w:left w:val="none" w:sz="0" w:space="0" w:color="auto"/>
            <w:bottom w:val="none" w:sz="0" w:space="0" w:color="auto"/>
            <w:right w:val="none" w:sz="0" w:space="0" w:color="auto"/>
          </w:divBdr>
        </w:div>
        <w:div w:id="696852643">
          <w:marLeft w:val="0"/>
          <w:marRight w:val="0"/>
          <w:marTop w:val="0"/>
          <w:marBottom w:val="0"/>
          <w:divBdr>
            <w:top w:val="none" w:sz="0" w:space="0" w:color="auto"/>
            <w:left w:val="none" w:sz="0" w:space="0" w:color="auto"/>
            <w:bottom w:val="none" w:sz="0" w:space="0" w:color="auto"/>
            <w:right w:val="none" w:sz="0" w:space="0" w:color="auto"/>
          </w:divBdr>
        </w:div>
        <w:div w:id="740444645">
          <w:marLeft w:val="0"/>
          <w:marRight w:val="0"/>
          <w:marTop w:val="0"/>
          <w:marBottom w:val="0"/>
          <w:divBdr>
            <w:top w:val="none" w:sz="0" w:space="0" w:color="auto"/>
            <w:left w:val="none" w:sz="0" w:space="0" w:color="auto"/>
            <w:bottom w:val="none" w:sz="0" w:space="0" w:color="auto"/>
            <w:right w:val="none" w:sz="0" w:space="0" w:color="auto"/>
          </w:divBdr>
        </w:div>
        <w:div w:id="1777944998">
          <w:marLeft w:val="0"/>
          <w:marRight w:val="0"/>
          <w:marTop w:val="0"/>
          <w:marBottom w:val="0"/>
          <w:divBdr>
            <w:top w:val="none" w:sz="0" w:space="0" w:color="auto"/>
            <w:left w:val="none" w:sz="0" w:space="0" w:color="auto"/>
            <w:bottom w:val="none" w:sz="0" w:space="0" w:color="auto"/>
            <w:right w:val="none" w:sz="0" w:space="0" w:color="auto"/>
          </w:divBdr>
        </w:div>
        <w:div w:id="2324234">
          <w:marLeft w:val="0"/>
          <w:marRight w:val="0"/>
          <w:marTop w:val="0"/>
          <w:marBottom w:val="0"/>
          <w:divBdr>
            <w:top w:val="none" w:sz="0" w:space="0" w:color="auto"/>
            <w:left w:val="none" w:sz="0" w:space="0" w:color="auto"/>
            <w:bottom w:val="none" w:sz="0" w:space="0" w:color="auto"/>
            <w:right w:val="none" w:sz="0" w:space="0" w:color="auto"/>
          </w:divBdr>
        </w:div>
        <w:div w:id="1808476487">
          <w:marLeft w:val="0"/>
          <w:marRight w:val="0"/>
          <w:marTop w:val="0"/>
          <w:marBottom w:val="0"/>
          <w:divBdr>
            <w:top w:val="none" w:sz="0" w:space="0" w:color="auto"/>
            <w:left w:val="none" w:sz="0" w:space="0" w:color="auto"/>
            <w:bottom w:val="none" w:sz="0" w:space="0" w:color="auto"/>
            <w:right w:val="none" w:sz="0" w:space="0" w:color="auto"/>
          </w:divBdr>
        </w:div>
        <w:div w:id="520629794">
          <w:marLeft w:val="0"/>
          <w:marRight w:val="0"/>
          <w:marTop w:val="0"/>
          <w:marBottom w:val="0"/>
          <w:divBdr>
            <w:top w:val="none" w:sz="0" w:space="0" w:color="auto"/>
            <w:left w:val="none" w:sz="0" w:space="0" w:color="auto"/>
            <w:bottom w:val="none" w:sz="0" w:space="0" w:color="auto"/>
            <w:right w:val="none" w:sz="0" w:space="0" w:color="auto"/>
          </w:divBdr>
        </w:div>
        <w:div w:id="1592276306">
          <w:marLeft w:val="0"/>
          <w:marRight w:val="0"/>
          <w:marTop w:val="0"/>
          <w:marBottom w:val="0"/>
          <w:divBdr>
            <w:top w:val="none" w:sz="0" w:space="0" w:color="auto"/>
            <w:left w:val="none" w:sz="0" w:space="0" w:color="auto"/>
            <w:bottom w:val="none" w:sz="0" w:space="0" w:color="auto"/>
            <w:right w:val="none" w:sz="0" w:space="0" w:color="auto"/>
          </w:divBdr>
        </w:div>
        <w:div w:id="604701619">
          <w:marLeft w:val="0"/>
          <w:marRight w:val="0"/>
          <w:marTop w:val="0"/>
          <w:marBottom w:val="0"/>
          <w:divBdr>
            <w:top w:val="none" w:sz="0" w:space="0" w:color="auto"/>
            <w:left w:val="none" w:sz="0" w:space="0" w:color="auto"/>
            <w:bottom w:val="none" w:sz="0" w:space="0" w:color="auto"/>
            <w:right w:val="none" w:sz="0" w:space="0" w:color="auto"/>
          </w:divBdr>
        </w:div>
        <w:div w:id="67072332">
          <w:marLeft w:val="0"/>
          <w:marRight w:val="0"/>
          <w:marTop w:val="0"/>
          <w:marBottom w:val="0"/>
          <w:divBdr>
            <w:top w:val="none" w:sz="0" w:space="0" w:color="auto"/>
            <w:left w:val="none" w:sz="0" w:space="0" w:color="auto"/>
            <w:bottom w:val="none" w:sz="0" w:space="0" w:color="auto"/>
            <w:right w:val="none" w:sz="0" w:space="0" w:color="auto"/>
          </w:divBdr>
        </w:div>
        <w:div w:id="566452282">
          <w:marLeft w:val="0"/>
          <w:marRight w:val="0"/>
          <w:marTop w:val="0"/>
          <w:marBottom w:val="0"/>
          <w:divBdr>
            <w:top w:val="none" w:sz="0" w:space="0" w:color="auto"/>
            <w:left w:val="none" w:sz="0" w:space="0" w:color="auto"/>
            <w:bottom w:val="none" w:sz="0" w:space="0" w:color="auto"/>
            <w:right w:val="none" w:sz="0" w:space="0" w:color="auto"/>
          </w:divBdr>
        </w:div>
        <w:div w:id="895772976">
          <w:marLeft w:val="0"/>
          <w:marRight w:val="0"/>
          <w:marTop w:val="0"/>
          <w:marBottom w:val="0"/>
          <w:divBdr>
            <w:top w:val="none" w:sz="0" w:space="0" w:color="auto"/>
            <w:left w:val="none" w:sz="0" w:space="0" w:color="auto"/>
            <w:bottom w:val="none" w:sz="0" w:space="0" w:color="auto"/>
            <w:right w:val="none" w:sz="0" w:space="0" w:color="auto"/>
          </w:divBdr>
        </w:div>
        <w:div w:id="2029289441">
          <w:marLeft w:val="0"/>
          <w:marRight w:val="0"/>
          <w:marTop w:val="0"/>
          <w:marBottom w:val="0"/>
          <w:divBdr>
            <w:top w:val="none" w:sz="0" w:space="0" w:color="auto"/>
            <w:left w:val="none" w:sz="0" w:space="0" w:color="auto"/>
            <w:bottom w:val="none" w:sz="0" w:space="0" w:color="auto"/>
            <w:right w:val="none" w:sz="0" w:space="0" w:color="auto"/>
          </w:divBdr>
        </w:div>
        <w:div w:id="87970963">
          <w:marLeft w:val="0"/>
          <w:marRight w:val="0"/>
          <w:marTop w:val="0"/>
          <w:marBottom w:val="0"/>
          <w:divBdr>
            <w:top w:val="none" w:sz="0" w:space="0" w:color="auto"/>
            <w:left w:val="none" w:sz="0" w:space="0" w:color="auto"/>
            <w:bottom w:val="none" w:sz="0" w:space="0" w:color="auto"/>
            <w:right w:val="none" w:sz="0" w:space="0" w:color="auto"/>
          </w:divBdr>
        </w:div>
        <w:div w:id="468785292">
          <w:marLeft w:val="0"/>
          <w:marRight w:val="0"/>
          <w:marTop w:val="0"/>
          <w:marBottom w:val="0"/>
          <w:divBdr>
            <w:top w:val="none" w:sz="0" w:space="0" w:color="auto"/>
            <w:left w:val="none" w:sz="0" w:space="0" w:color="auto"/>
            <w:bottom w:val="none" w:sz="0" w:space="0" w:color="auto"/>
            <w:right w:val="none" w:sz="0" w:space="0" w:color="auto"/>
          </w:divBdr>
        </w:div>
        <w:div w:id="1390030308">
          <w:marLeft w:val="0"/>
          <w:marRight w:val="0"/>
          <w:marTop w:val="0"/>
          <w:marBottom w:val="0"/>
          <w:divBdr>
            <w:top w:val="none" w:sz="0" w:space="0" w:color="auto"/>
            <w:left w:val="none" w:sz="0" w:space="0" w:color="auto"/>
            <w:bottom w:val="none" w:sz="0" w:space="0" w:color="auto"/>
            <w:right w:val="none" w:sz="0" w:space="0" w:color="auto"/>
          </w:divBdr>
        </w:div>
        <w:div w:id="691807957">
          <w:marLeft w:val="0"/>
          <w:marRight w:val="0"/>
          <w:marTop w:val="0"/>
          <w:marBottom w:val="0"/>
          <w:divBdr>
            <w:top w:val="none" w:sz="0" w:space="0" w:color="auto"/>
            <w:left w:val="none" w:sz="0" w:space="0" w:color="auto"/>
            <w:bottom w:val="none" w:sz="0" w:space="0" w:color="auto"/>
            <w:right w:val="none" w:sz="0" w:space="0" w:color="auto"/>
          </w:divBdr>
        </w:div>
        <w:div w:id="1596863024">
          <w:marLeft w:val="0"/>
          <w:marRight w:val="0"/>
          <w:marTop w:val="0"/>
          <w:marBottom w:val="0"/>
          <w:divBdr>
            <w:top w:val="none" w:sz="0" w:space="0" w:color="auto"/>
            <w:left w:val="none" w:sz="0" w:space="0" w:color="auto"/>
            <w:bottom w:val="none" w:sz="0" w:space="0" w:color="auto"/>
            <w:right w:val="none" w:sz="0" w:space="0" w:color="auto"/>
          </w:divBdr>
        </w:div>
        <w:div w:id="1611430345">
          <w:marLeft w:val="0"/>
          <w:marRight w:val="0"/>
          <w:marTop w:val="0"/>
          <w:marBottom w:val="0"/>
          <w:divBdr>
            <w:top w:val="none" w:sz="0" w:space="0" w:color="auto"/>
            <w:left w:val="none" w:sz="0" w:space="0" w:color="auto"/>
            <w:bottom w:val="none" w:sz="0" w:space="0" w:color="auto"/>
            <w:right w:val="none" w:sz="0" w:space="0" w:color="auto"/>
          </w:divBdr>
        </w:div>
        <w:div w:id="1313800736">
          <w:marLeft w:val="0"/>
          <w:marRight w:val="0"/>
          <w:marTop w:val="0"/>
          <w:marBottom w:val="0"/>
          <w:divBdr>
            <w:top w:val="none" w:sz="0" w:space="0" w:color="auto"/>
            <w:left w:val="none" w:sz="0" w:space="0" w:color="auto"/>
            <w:bottom w:val="none" w:sz="0" w:space="0" w:color="auto"/>
            <w:right w:val="none" w:sz="0" w:space="0" w:color="auto"/>
          </w:divBdr>
        </w:div>
        <w:div w:id="275987623">
          <w:marLeft w:val="0"/>
          <w:marRight w:val="0"/>
          <w:marTop w:val="0"/>
          <w:marBottom w:val="0"/>
          <w:divBdr>
            <w:top w:val="none" w:sz="0" w:space="0" w:color="auto"/>
            <w:left w:val="none" w:sz="0" w:space="0" w:color="auto"/>
            <w:bottom w:val="none" w:sz="0" w:space="0" w:color="auto"/>
            <w:right w:val="none" w:sz="0" w:space="0" w:color="auto"/>
          </w:divBdr>
        </w:div>
        <w:div w:id="1545025322">
          <w:marLeft w:val="0"/>
          <w:marRight w:val="0"/>
          <w:marTop w:val="0"/>
          <w:marBottom w:val="0"/>
          <w:divBdr>
            <w:top w:val="none" w:sz="0" w:space="0" w:color="auto"/>
            <w:left w:val="none" w:sz="0" w:space="0" w:color="auto"/>
            <w:bottom w:val="none" w:sz="0" w:space="0" w:color="auto"/>
            <w:right w:val="none" w:sz="0" w:space="0" w:color="auto"/>
          </w:divBdr>
        </w:div>
        <w:div w:id="1472404533">
          <w:marLeft w:val="0"/>
          <w:marRight w:val="0"/>
          <w:marTop w:val="0"/>
          <w:marBottom w:val="0"/>
          <w:divBdr>
            <w:top w:val="none" w:sz="0" w:space="0" w:color="auto"/>
            <w:left w:val="none" w:sz="0" w:space="0" w:color="auto"/>
            <w:bottom w:val="none" w:sz="0" w:space="0" w:color="auto"/>
            <w:right w:val="none" w:sz="0" w:space="0" w:color="auto"/>
          </w:divBdr>
        </w:div>
        <w:div w:id="1045371914">
          <w:marLeft w:val="0"/>
          <w:marRight w:val="0"/>
          <w:marTop w:val="0"/>
          <w:marBottom w:val="0"/>
          <w:divBdr>
            <w:top w:val="none" w:sz="0" w:space="0" w:color="auto"/>
            <w:left w:val="none" w:sz="0" w:space="0" w:color="auto"/>
            <w:bottom w:val="none" w:sz="0" w:space="0" w:color="auto"/>
            <w:right w:val="none" w:sz="0" w:space="0" w:color="auto"/>
          </w:divBdr>
        </w:div>
        <w:div w:id="1266503671">
          <w:marLeft w:val="0"/>
          <w:marRight w:val="0"/>
          <w:marTop w:val="0"/>
          <w:marBottom w:val="0"/>
          <w:divBdr>
            <w:top w:val="none" w:sz="0" w:space="0" w:color="auto"/>
            <w:left w:val="none" w:sz="0" w:space="0" w:color="auto"/>
            <w:bottom w:val="none" w:sz="0" w:space="0" w:color="auto"/>
            <w:right w:val="none" w:sz="0" w:space="0" w:color="auto"/>
          </w:divBdr>
        </w:div>
        <w:div w:id="1215314141">
          <w:marLeft w:val="0"/>
          <w:marRight w:val="0"/>
          <w:marTop w:val="0"/>
          <w:marBottom w:val="0"/>
          <w:divBdr>
            <w:top w:val="none" w:sz="0" w:space="0" w:color="auto"/>
            <w:left w:val="none" w:sz="0" w:space="0" w:color="auto"/>
            <w:bottom w:val="none" w:sz="0" w:space="0" w:color="auto"/>
            <w:right w:val="none" w:sz="0" w:space="0" w:color="auto"/>
          </w:divBdr>
        </w:div>
        <w:div w:id="74284150">
          <w:marLeft w:val="0"/>
          <w:marRight w:val="0"/>
          <w:marTop w:val="0"/>
          <w:marBottom w:val="0"/>
          <w:divBdr>
            <w:top w:val="none" w:sz="0" w:space="0" w:color="auto"/>
            <w:left w:val="none" w:sz="0" w:space="0" w:color="auto"/>
            <w:bottom w:val="none" w:sz="0" w:space="0" w:color="auto"/>
            <w:right w:val="none" w:sz="0" w:space="0" w:color="auto"/>
          </w:divBdr>
        </w:div>
        <w:div w:id="1574006316">
          <w:marLeft w:val="0"/>
          <w:marRight w:val="0"/>
          <w:marTop w:val="0"/>
          <w:marBottom w:val="0"/>
          <w:divBdr>
            <w:top w:val="none" w:sz="0" w:space="0" w:color="auto"/>
            <w:left w:val="none" w:sz="0" w:space="0" w:color="auto"/>
            <w:bottom w:val="none" w:sz="0" w:space="0" w:color="auto"/>
            <w:right w:val="none" w:sz="0" w:space="0" w:color="auto"/>
          </w:divBdr>
        </w:div>
        <w:div w:id="767193022">
          <w:marLeft w:val="0"/>
          <w:marRight w:val="0"/>
          <w:marTop w:val="0"/>
          <w:marBottom w:val="0"/>
          <w:divBdr>
            <w:top w:val="none" w:sz="0" w:space="0" w:color="auto"/>
            <w:left w:val="none" w:sz="0" w:space="0" w:color="auto"/>
            <w:bottom w:val="none" w:sz="0" w:space="0" w:color="auto"/>
            <w:right w:val="none" w:sz="0" w:space="0" w:color="auto"/>
          </w:divBdr>
        </w:div>
        <w:div w:id="2085058966">
          <w:marLeft w:val="0"/>
          <w:marRight w:val="0"/>
          <w:marTop w:val="0"/>
          <w:marBottom w:val="0"/>
          <w:divBdr>
            <w:top w:val="none" w:sz="0" w:space="0" w:color="auto"/>
            <w:left w:val="none" w:sz="0" w:space="0" w:color="auto"/>
            <w:bottom w:val="none" w:sz="0" w:space="0" w:color="auto"/>
            <w:right w:val="none" w:sz="0" w:space="0" w:color="auto"/>
          </w:divBdr>
        </w:div>
        <w:div w:id="455417837">
          <w:marLeft w:val="0"/>
          <w:marRight w:val="0"/>
          <w:marTop w:val="0"/>
          <w:marBottom w:val="0"/>
          <w:divBdr>
            <w:top w:val="none" w:sz="0" w:space="0" w:color="auto"/>
            <w:left w:val="none" w:sz="0" w:space="0" w:color="auto"/>
            <w:bottom w:val="none" w:sz="0" w:space="0" w:color="auto"/>
            <w:right w:val="none" w:sz="0" w:space="0" w:color="auto"/>
          </w:divBdr>
        </w:div>
        <w:div w:id="1790736611">
          <w:marLeft w:val="0"/>
          <w:marRight w:val="0"/>
          <w:marTop w:val="0"/>
          <w:marBottom w:val="0"/>
          <w:divBdr>
            <w:top w:val="none" w:sz="0" w:space="0" w:color="auto"/>
            <w:left w:val="none" w:sz="0" w:space="0" w:color="auto"/>
            <w:bottom w:val="none" w:sz="0" w:space="0" w:color="auto"/>
            <w:right w:val="none" w:sz="0" w:space="0" w:color="auto"/>
          </w:divBdr>
        </w:div>
        <w:div w:id="1485658919">
          <w:marLeft w:val="0"/>
          <w:marRight w:val="0"/>
          <w:marTop w:val="0"/>
          <w:marBottom w:val="0"/>
          <w:divBdr>
            <w:top w:val="none" w:sz="0" w:space="0" w:color="auto"/>
            <w:left w:val="none" w:sz="0" w:space="0" w:color="auto"/>
            <w:bottom w:val="none" w:sz="0" w:space="0" w:color="auto"/>
            <w:right w:val="none" w:sz="0" w:space="0" w:color="auto"/>
          </w:divBdr>
        </w:div>
        <w:div w:id="34819118">
          <w:marLeft w:val="0"/>
          <w:marRight w:val="0"/>
          <w:marTop w:val="0"/>
          <w:marBottom w:val="0"/>
          <w:divBdr>
            <w:top w:val="none" w:sz="0" w:space="0" w:color="auto"/>
            <w:left w:val="none" w:sz="0" w:space="0" w:color="auto"/>
            <w:bottom w:val="none" w:sz="0" w:space="0" w:color="auto"/>
            <w:right w:val="none" w:sz="0" w:space="0" w:color="auto"/>
          </w:divBdr>
        </w:div>
        <w:div w:id="298271492">
          <w:marLeft w:val="0"/>
          <w:marRight w:val="0"/>
          <w:marTop w:val="0"/>
          <w:marBottom w:val="0"/>
          <w:divBdr>
            <w:top w:val="none" w:sz="0" w:space="0" w:color="auto"/>
            <w:left w:val="none" w:sz="0" w:space="0" w:color="auto"/>
            <w:bottom w:val="none" w:sz="0" w:space="0" w:color="auto"/>
            <w:right w:val="none" w:sz="0" w:space="0" w:color="auto"/>
          </w:divBdr>
        </w:div>
        <w:div w:id="123431461">
          <w:marLeft w:val="0"/>
          <w:marRight w:val="0"/>
          <w:marTop w:val="0"/>
          <w:marBottom w:val="0"/>
          <w:divBdr>
            <w:top w:val="none" w:sz="0" w:space="0" w:color="auto"/>
            <w:left w:val="none" w:sz="0" w:space="0" w:color="auto"/>
            <w:bottom w:val="none" w:sz="0" w:space="0" w:color="auto"/>
            <w:right w:val="none" w:sz="0" w:space="0" w:color="auto"/>
          </w:divBdr>
        </w:div>
        <w:div w:id="926157442">
          <w:marLeft w:val="0"/>
          <w:marRight w:val="0"/>
          <w:marTop w:val="0"/>
          <w:marBottom w:val="0"/>
          <w:divBdr>
            <w:top w:val="none" w:sz="0" w:space="0" w:color="auto"/>
            <w:left w:val="none" w:sz="0" w:space="0" w:color="auto"/>
            <w:bottom w:val="none" w:sz="0" w:space="0" w:color="auto"/>
            <w:right w:val="none" w:sz="0" w:space="0" w:color="auto"/>
          </w:divBdr>
        </w:div>
        <w:div w:id="715349709">
          <w:marLeft w:val="0"/>
          <w:marRight w:val="0"/>
          <w:marTop w:val="0"/>
          <w:marBottom w:val="0"/>
          <w:divBdr>
            <w:top w:val="none" w:sz="0" w:space="0" w:color="auto"/>
            <w:left w:val="none" w:sz="0" w:space="0" w:color="auto"/>
            <w:bottom w:val="none" w:sz="0" w:space="0" w:color="auto"/>
            <w:right w:val="none" w:sz="0" w:space="0" w:color="auto"/>
          </w:divBdr>
        </w:div>
        <w:div w:id="286856530">
          <w:marLeft w:val="0"/>
          <w:marRight w:val="0"/>
          <w:marTop w:val="0"/>
          <w:marBottom w:val="0"/>
          <w:divBdr>
            <w:top w:val="none" w:sz="0" w:space="0" w:color="auto"/>
            <w:left w:val="none" w:sz="0" w:space="0" w:color="auto"/>
            <w:bottom w:val="none" w:sz="0" w:space="0" w:color="auto"/>
            <w:right w:val="none" w:sz="0" w:space="0" w:color="auto"/>
          </w:divBdr>
        </w:div>
        <w:div w:id="157697629">
          <w:marLeft w:val="0"/>
          <w:marRight w:val="0"/>
          <w:marTop w:val="0"/>
          <w:marBottom w:val="0"/>
          <w:divBdr>
            <w:top w:val="none" w:sz="0" w:space="0" w:color="auto"/>
            <w:left w:val="none" w:sz="0" w:space="0" w:color="auto"/>
            <w:bottom w:val="none" w:sz="0" w:space="0" w:color="auto"/>
            <w:right w:val="none" w:sz="0" w:space="0" w:color="auto"/>
          </w:divBdr>
        </w:div>
        <w:div w:id="2133282741">
          <w:marLeft w:val="0"/>
          <w:marRight w:val="0"/>
          <w:marTop w:val="0"/>
          <w:marBottom w:val="0"/>
          <w:divBdr>
            <w:top w:val="none" w:sz="0" w:space="0" w:color="auto"/>
            <w:left w:val="none" w:sz="0" w:space="0" w:color="auto"/>
            <w:bottom w:val="none" w:sz="0" w:space="0" w:color="auto"/>
            <w:right w:val="none" w:sz="0" w:space="0" w:color="auto"/>
          </w:divBdr>
        </w:div>
        <w:div w:id="1901362227">
          <w:marLeft w:val="0"/>
          <w:marRight w:val="0"/>
          <w:marTop w:val="0"/>
          <w:marBottom w:val="0"/>
          <w:divBdr>
            <w:top w:val="none" w:sz="0" w:space="0" w:color="auto"/>
            <w:left w:val="none" w:sz="0" w:space="0" w:color="auto"/>
            <w:bottom w:val="none" w:sz="0" w:space="0" w:color="auto"/>
            <w:right w:val="none" w:sz="0" w:space="0" w:color="auto"/>
          </w:divBdr>
        </w:div>
        <w:div w:id="1584680636">
          <w:marLeft w:val="0"/>
          <w:marRight w:val="0"/>
          <w:marTop w:val="0"/>
          <w:marBottom w:val="0"/>
          <w:divBdr>
            <w:top w:val="none" w:sz="0" w:space="0" w:color="auto"/>
            <w:left w:val="none" w:sz="0" w:space="0" w:color="auto"/>
            <w:bottom w:val="none" w:sz="0" w:space="0" w:color="auto"/>
            <w:right w:val="none" w:sz="0" w:space="0" w:color="auto"/>
          </w:divBdr>
        </w:div>
        <w:div w:id="263735657">
          <w:marLeft w:val="0"/>
          <w:marRight w:val="0"/>
          <w:marTop w:val="0"/>
          <w:marBottom w:val="0"/>
          <w:divBdr>
            <w:top w:val="none" w:sz="0" w:space="0" w:color="auto"/>
            <w:left w:val="none" w:sz="0" w:space="0" w:color="auto"/>
            <w:bottom w:val="none" w:sz="0" w:space="0" w:color="auto"/>
            <w:right w:val="none" w:sz="0" w:space="0" w:color="auto"/>
          </w:divBdr>
        </w:div>
        <w:div w:id="1490556801">
          <w:marLeft w:val="0"/>
          <w:marRight w:val="0"/>
          <w:marTop w:val="0"/>
          <w:marBottom w:val="0"/>
          <w:divBdr>
            <w:top w:val="none" w:sz="0" w:space="0" w:color="auto"/>
            <w:left w:val="none" w:sz="0" w:space="0" w:color="auto"/>
            <w:bottom w:val="none" w:sz="0" w:space="0" w:color="auto"/>
            <w:right w:val="none" w:sz="0" w:space="0" w:color="auto"/>
          </w:divBdr>
        </w:div>
        <w:div w:id="1052802333">
          <w:marLeft w:val="0"/>
          <w:marRight w:val="0"/>
          <w:marTop w:val="0"/>
          <w:marBottom w:val="0"/>
          <w:divBdr>
            <w:top w:val="none" w:sz="0" w:space="0" w:color="auto"/>
            <w:left w:val="none" w:sz="0" w:space="0" w:color="auto"/>
            <w:bottom w:val="none" w:sz="0" w:space="0" w:color="auto"/>
            <w:right w:val="none" w:sz="0" w:space="0" w:color="auto"/>
          </w:divBdr>
        </w:div>
        <w:div w:id="1542596544">
          <w:marLeft w:val="0"/>
          <w:marRight w:val="0"/>
          <w:marTop w:val="0"/>
          <w:marBottom w:val="0"/>
          <w:divBdr>
            <w:top w:val="none" w:sz="0" w:space="0" w:color="auto"/>
            <w:left w:val="none" w:sz="0" w:space="0" w:color="auto"/>
            <w:bottom w:val="none" w:sz="0" w:space="0" w:color="auto"/>
            <w:right w:val="none" w:sz="0" w:space="0" w:color="auto"/>
          </w:divBdr>
        </w:div>
        <w:div w:id="1992324334">
          <w:marLeft w:val="0"/>
          <w:marRight w:val="0"/>
          <w:marTop w:val="0"/>
          <w:marBottom w:val="0"/>
          <w:divBdr>
            <w:top w:val="none" w:sz="0" w:space="0" w:color="auto"/>
            <w:left w:val="none" w:sz="0" w:space="0" w:color="auto"/>
            <w:bottom w:val="none" w:sz="0" w:space="0" w:color="auto"/>
            <w:right w:val="none" w:sz="0" w:space="0" w:color="auto"/>
          </w:divBdr>
        </w:div>
        <w:div w:id="67580111">
          <w:marLeft w:val="0"/>
          <w:marRight w:val="0"/>
          <w:marTop w:val="0"/>
          <w:marBottom w:val="0"/>
          <w:divBdr>
            <w:top w:val="none" w:sz="0" w:space="0" w:color="auto"/>
            <w:left w:val="none" w:sz="0" w:space="0" w:color="auto"/>
            <w:bottom w:val="none" w:sz="0" w:space="0" w:color="auto"/>
            <w:right w:val="none" w:sz="0" w:space="0" w:color="auto"/>
          </w:divBdr>
        </w:div>
        <w:div w:id="499464183">
          <w:marLeft w:val="0"/>
          <w:marRight w:val="0"/>
          <w:marTop w:val="0"/>
          <w:marBottom w:val="0"/>
          <w:divBdr>
            <w:top w:val="none" w:sz="0" w:space="0" w:color="auto"/>
            <w:left w:val="none" w:sz="0" w:space="0" w:color="auto"/>
            <w:bottom w:val="none" w:sz="0" w:space="0" w:color="auto"/>
            <w:right w:val="none" w:sz="0" w:space="0" w:color="auto"/>
          </w:divBdr>
        </w:div>
        <w:div w:id="543563846">
          <w:marLeft w:val="0"/>
          <w:marRight w:val="0"/>
          <w:marTop w:val="0"/>
          <w:marBottom w:val="0"/>
          <w:divBdr>
            <w:top w:val="none" w:sz="0" w:space="0" w:color="auto"/>
            <w:left w:val="none" w:sz="0" w:space="0" w:color="auto"/>
            <w:bottom w:val="none" w:sz="0" w:space="0" w:color="auto"/>
            <w:right w:val="none" w:sz="0" w:space="0" w:color="auto"/>
          </w:divBdr>
        </w:div>
        <w:div w:id="1034114766">
          <w:marLeft w:val="0"/>
          <w:marRight w:val="0"/>
          <w:marTop w:val="0"/>
          <w:marBottom w:val="0"/>
          <w:divBdr>
            <w:top w:val="none" w:sz="0" w:space="0" w:color="auto"/>
            <w:left w:val="none" w:sz="0" w:space="0" w:color="auto"/>
            <w:bottom w:val="none" w:sz="0" w:space="0" w:color="auto"/>
            <w:right w:val="none" w:sz="0" w:space="0" w:color="auto"/>
          </w:divBdr>
        </w:div>
        <w:div w:id="928007651">
          <w:marLeft w:val="0"/>
          <w:marRight w:val="0"/>
          <w:marTop w:val="0"/>
          <w:marBottom w:val="0"/>
          <w:divBdr>
            <w:top w:val="none" w:sz="0" w:space="0" w:color="auto"/>
            <w:left w:val="none" w:sz="0" w:space="0" w:color="auto"/>
            <w:bottom w:val="none" w:sz="0" w:space="0" w:color="auto"/>
            <w:right w:val="none" w:sz="0" w:space="0" w:color="auto"/>
          </w:divBdr>
        </w:div>
        <w:div w:id="926426009">
          <w:marLeft w:val="0"/>
          <w:marRight w:val="0"/>
          <w:marTop w:val="0"/>
          <w:marBottom w:val="0"/>
          <w:divBdr>
            <w:top w:val="none" w:sz="0" w:space="0" w:color="auto"/>
            <w:left w:val="none" w:sz="0" w:space="0" w:color="auto"/>
            <w:bottom w:val="none" w:sz="0" w:space="0" w:color="auto"/>
            <w:right w:val="none" w:sz="0" w:space="0" w:color="auto"/>
          </w:divBdr>
        </w:div>
        <w:div w:id="955677482">
          <w:marLeft w:val="0"/>
          <w:marRight w:val="0"/>
          <w:marTop w:val="0"/>
          <w:marBottom w:val="0"/>
          <w:divBdr>
            <w:top w:val="none" w:sz="0" w:space="0" w:color="auto"/>
            <w:left w:val="none" w:sz="0" w:space="0" w:color="auto"/>
            <w:bottom w:val="none" w:sz="0" w:space="0" w:color="auto"/>
            <w:right w:val="none" w:sz="0" w:space="0" w:color="auto"/>
          </w:divBdr>
        </w:div>
        <w:div w:id="559950591">
          <w:marLeft w:val="0"/>
          <w:marRight w:val="0"/>
          <w:marTop w:val="0"/>
          <w:marBottom w:val="0"/>
          <w:divBdr>
            <w:top w:val="none" w:sz="0" w:space="0" w:color="auto"/>
            <w:left w:val="none" w:sz="0" w:space="0" w:color="auto"/>
            <w:bottom w:val="none" w:sz="0" w:space="0" w:color="auto"/>
            <w:right w:val="none" w:sz="0" w:space="0" w:color="auto"/>
          </w:divBdr>
        </w:div>
        <w:div w:id="475490467">
          <w:marLeft w:val="0"/>
          <w:marRight w:val="0"/>
          <w:marTop w:val="0"/>
          <w:marBottom w:val="0"/>
          <w:divBdr>
            <w:top w:val="none" w:sz="0" w:space="0" w:color="auto"/>
            <w:left w:val="none" w:sz="0" w:space="0" w:color="auto"/>
            <w:bottom w:val="none" w:sz="0" w:space="0" w:color="auto"/>
            <w:right w:val="none" w:sz="0" w:space="0" w:color="auto"/>
          </w:divBdr>
        </w:div>
        <w:div w:id="1719427996">
          <w:marLeft w:val="0"/>
          <w:marRight w:val="0"/>
          <w:marTop w:val="0"/>
          <w:marBottom w:val="0"/>
          <w:divBdr>
            <w:top w:val="none" w:sz="0" w:space="0" w:color="auto"/>
            <w:left w:val="none" w:sz="0" w:space="0" w:color="auto"/>
            <w:bottom w:val="none" w:sz="0" w:space="0" w:color="auto"/>
            <w:right w:val="none" w:sz="0" w:space="0" w:color="auto"/>
          </w:divBdr>
        </w:div>
        <w:div w:id="2142723127">
          <w:marLeft w:val="0"/>
          <w:marRight w:val="0"/>
          <w:marTop w:val="0"/>
          <w:marBottom w:val="0"/>
          <w:divBdr>
            <w:top w:val="none" w:sz="0" w:space="0" w:color="auto"/>
            <w:left w:val="none" w:sz="0" w:space="0" w:color="auto"/>
            <w:bottom w:val="none" w:sz="0" w:space="0" w:color="auto"/>
            <w:right w:val="none" w:sz="0" w:space="0" w:color="auto"/>
          </w:divBdr>
        </w:div>
        <w:div w:id="1378311521">
          <w:marLeft w:val="0"/>
          <w:marRight w:val="0"/>
          <w:marTop w:val="0"/>
          <w:marBottom w:val="0"/>
          <w:divBdr>
            <w:top w:val="none" w:sz="0" w:space="0" w:color="auto"/>
            <w:left w:val="none" w:sz="0" w:space="0" w:color="auto"/>
            <w:bottom w:val="none" w:sz="0" w:space="0" w:color="auto"/>
            <w:right w:val="none" w:sz="0" w:space="0" w:color="auto"/>
          </w:divBdr>
        </w:div>
        <w:div w:id="1703289503">
          <w:marLeft w:val="0"/>
          <w:marRight w:val="0"/>
          <w:marTop w:val="0"/>
          <w:marBottom w:val="0"/>
          <w:divBdr>
            <w:top w:val="none" w:sz="0" w:space="0" w:color="auto"/>
            <w:left w:val="none" w:sz="0" w:space="0" w:color="auto"/>
            <w:bottom w:val="none" w:sz="0" w:space="0" w:color="auto"/>
            <w:right w:val="none" w:sz="0" w:space="0" w:color="auto"/>
          </w:divBdr>
        </w:div>
        <w:div w:id="1174613259">
          <w:marLeft w:val="0"/>
          <w:marRight w:val="0"/>
          <w:marTop w:val="0"/>
          <w:marBottom w:val="0"/>
          <w:divBdr>
            <w:top w:val="none" w:sz="0" w:space="0" w:color="auto"/>
            <w:left w:val="none" w:sz="0" w:space="0" w:color="auto"/>
            <w:bottom w:val="none" w:sz="0" w:space="0" w:color="auto"/>
            <w:right w:val="none" w:sz="0" w:space="0" w:color="auto"/>
          </w:divBdr>
        </w:div>
        <w:div w:id="244805469">
          <w:marLeft w:val="0"/>
          <w:marRight w:val="0"/>
          <w:marTop w:val="0"/>
          <w:marBottom w:val="0"/>
          <w:divBdr>
            <w:top w:val="none" w:sz="0" w:space="0" w:color="auto"/>
            <w:left w:val="none" w:sz="0" w:space="0" w:color="auto"/>
            <w:bottom w:val="none" w:sz="0" w:space="0" w:color="auto"/>
            <w:right w:val="none" w:sz="0" w:space="0" w:color="auto"/>
          </w:divBdr>
        </w:div>
        <w:div w:id="1659141578">
          <w:marLeft w:val="0"/>
          <w:marRight w:val="0"/>
          <w:marTop w:val="0"/>
          <w:marBottom w:val="0"/>
          <w:divBdr>
            <w:top w:val="none" w:sz="0" w:space="0" w:color="auto"/>
            <w:left w:val="none" w:sz="0" w:space="0" w:color="auto"/>
            <w:bottom w:val="none" w:sz="0" w:space="0" w:color="auto"/>
            <w:right w:val="none" w:sz="0" w:space="0" w:color="auto"/>
          </w:divBdr>
        </w:div>
        <w:div w:id="1283151569">
          <w:marLeft w:val="0"/>
          <w:marRight w:val="0"/>
          <w:marTop w:val="0"/>
          <w:marBottom w:val="0"/>
          <w:divBdr>
            <w:top w:val="none" w:sz="0" w:space="0" w:color="auto"/>
            <w:left w:val="none" w:sz="0" w:space="0" w:color="auto"/>
            <w:bottom w:val="none" w:sz="0" w:space="0" w:color="auto"/>
            <w:right w:val="none" w:sz="0" w:space="0" w:color="auto"/>
          </w:divBdr>
        </w:div>
        <w:div w:id="1044869004">
          <w:marLeft w:val="0"/>
          <w:marRight w:val="0"/>
          <w:marTop w:val="0"/>
          <w:marBottom w:val="0"/>
          <w:divBdr>
            <w:top w:val="none" w:sz="0" w:space="0" w:color="auto"/>
            <w:left w:val="none" w:sz="0" w:space="0" w:color="auto"/>
            <w:bottom w:val="none" w:sz="0" w:space="0" w:color="auto"/>
            <w:right w:val="none" w:sz="0" w:space="0" w:color="auto"/>
          </w:divBdr>
        </w:div>
        <w:div w:id="46220734">
          <w:marLeft w:val="0"/>
          <w:marRight w:val="0"/>
          <w:marTop w:val="0"/>
          <w:marBottom w:val="0"/>
          <w:divBdr>
            <w:top w:val="none" w:sz="0" w:space="0" w:color="auto"/>
            <w:left w:val="none" w:sz="0" w:space="0" w:color="auto"/>
            <w:bottom w:val="none" w:sz="0" w:space="0" w:color="auto"/>
            <w:right w:val="none" w:sz="0" w:space="0" w:color="auto"/>
          </w:divBdr>
        </w:div>
        <w:div w:id="684359334">
          <w:marLeft w:val="0"/>
          <w:marRight w:val="0"/>
          <w:marTop w:val="0"/>
          <w:marBottom w:val="0"/>
          <w:divBdr>
            <w:top w:val="none" w:sz="0" w:space="0" w:color="auto"/>
            <w:left w:val="none" w:sz="0" w:space="0" w:color="auto"/>
            <w:bottom w:val="none" w:sz="0" w:space="0" w:color="auto"/>
            <w:right w:val="none" w:sz="0" w:space="0" w:color="auto"/>
          </w:divBdr>
        </w:div>
        <w:div w:id="1679892938">
          <w:marLeft w:val="0"/>
          <w:marRight w:val="0"/>
          <w:marTop w:val="0"/>
          <w:marBottom w:val="0"/>
          <w:divBdr>
            <w:top w:val="none" w:sz="0" w:space="0" w:color="auto"/>
            <w:left w:val="none" w:sz="0" w:space="0" w:color="auto"/>
            <w:bottom w:val="none" w:sz="0" w:space="0" w:color="auto"/>
            <w:right w:val="none" w:sz="0" w:space="0" w:color="auto"/>
          </w:divBdr>
        </w:div>
        <w:div w:id="1174799619">
          <w:marLeft w:val="0"/>
          <w:marRight w:val="0"/>
          <w:marTop w:val="0"/>
          <w:marBottom w:val="0"/>
          <w:divBdr>
            <w:top w:val="none" w:sz="0" w:space="0" w:color="auto"/>
            <w:left w:val="none" w:sz="0" w:space="0" w:color="auto"/>
            <w:bottom w:val="none" w:sz="0" w:space="0" w:color="auto"/>
            <w:right w:val="none" w:sz="0" w:space="0" w:color="auto"/>
          </w:divBdr>
        </w:div>
        <w:div w:id="1047797098">
          <w:marLeft w:val="0"/>
          <w:marRight w:val="0"/>
          <w:marTop w:val="0"/>
          <w:marBottom w:val="0"/>
          <w:divBdr>
            <w:top w:val="none" w:sz="0" w:space="0" w:color="auto"/>
            <w:left w:val="none" w:sz="0" w:space="0" w:color="auto"/>
            <w:bottom w:val="none" w:sz="0" w:space="0" w:color="auto"/>
            <w:right w:val="none" w:sz="0" w:space="0" w:color="auto"/>
          </w:divBdr>
        </w:div>
        <w:div w:id="69428574">
          <w:marLeft w:val="0"/>
          <w:marRight w:val="0"/>
          <w:marTop w:val="0"/>
          <w:marBottom w:val="0"/>
          <w:divBdr>
            <w:top w:val="none" w:sz="0" w:space="0" w:color="auto"/>
            <w:left w:val="none" w:sz="0" w:space="0" w:color="auto"/>
            <w:bottom w:val="none" w:sz="0" w:space="0" w:color="auto"/>
            <w:right w:val="none" w:sz="0" w:space="0" w:color="auto"/>
          </w:divBdr>
        </w:div>
        <w:div w:id="1514370150">
          <w:marLeft w:val="0"/>
          <w:marRight w:val="0"/>
          <w:marTop w:val="0"/>
          <w:marBottom w:val="0"/>
          <w:divBdr>
            <w:top w:val="none" w:sz="0" w:space="0" w:color="auto"/>
            <w:left w:val="none" w:sz="0" w:space="0" w:color="auto"/>
            <w:bottom w:val="none" w:sz="0" w:space="0" w:color="auto"/>
            <w:right w:val="none" w:sz="0" w:space="0" w:color="auto"/>
          </w:divBdr>
        </w:div>
        <w:div w:id="396783653">
          <w:marLeft w:val="0"/>
          <w:marRight w:val="0"/>
          <w:marTop w:val="0"/>
          <w:marBottom w:val="0"/>
          <w:divBdr>
            <w:top w:val="none" w:sz="0" w:space="0" w:color="auto"/>
            <w:left w:val="none" w:sz="0" w:space="0" w:color="auto"/>
            <w:bottom w:val="none" w:sz="0" w:space="0" w:color="auto"/>
            <w:right w:val="none" w:sz="0" w:space="0" w:color="auto"/>
          </w:divBdr>
        </w:div>
        <w:div w:id="1671641297">
          <w:marLeft w:val="0"/>
          <w:marRight w:val="0"/>
          <w:marTop w:val="0"/>
          <w:marBottom w:val="0"/>
          <w:divBdr>
            <w:top w:val="none" w:sz="0" w:space="0" w:color="auto"/>
            <w:left w:val="none" w:sz="0" w:space="0" w:color="auto"/>
            <w:bottom w:val="none" w:sz="0" w:space="0" w:color="auto"/>
            <w:right w:val="none" w:sz="0" w:space="0" w:color="auto"/>
          </w:divBdr>
        </w:div>
        <w:div w:id="1269777025">
          <w:marLeft w:val="0"/>
          <w:marRight w:val="0"/>
          <w:marTop w:val="0"/>
          <w:marBottom w:val="0"/>
          <w:divBdr>
            <w:top w:val="none" w:sz="0" w:space="0" w:color="auto"/>
            <w:left w:val="none" w:sz="0" w:space="0" w:color="auto"/>
            <w:bottom w:val="none" w:sz="0" w:space="0" w:color="auto"/>
            <w:right w:val="none" w:sz="0" w:space="0" w:color="auto"/>
          </w:divBdr>
        </w:div>
        <w:div w:id="1516116125">
          <w:marLeft w:val="0"/>
          <w:marRight w:val="0"/>
          <w:marTop w:val="0"/>
          <w:marBottom w:val="0"/>
          <w:divBdr>
            <w:top w:val="none" w:sz="0" w:space="0" w:color="auto"/>
            <w:left w:val="none" w:sz="0" w:space="0" w:color="auto"/>
            <w:bottom w:val="none" w:sz="0" w:space="0" w:color="auto"/>
            <w:right w:val="none" w:sz="0" w:space="0" w:color="auto"/>
          </w:divBdr>
        </w:div>
        <w:div w:id="1541042922">
          <w:marLeft w:val="0"/>
          <w:marRight w:val="0"/>
          <w:marTop w:val="0"/>
          <w:marBottom w:val="0"/>
          <w:divBdr>
            <w:top w:val="none" w:sz="0" w:space="0" w:color="auto"/>
            <w:left w:val="none" w:sz="0" w:space="0" w:color="auto"/>
            <w:bottom w:val="none" w:sz="0" w:space="0" w:color="auto"/>
            <w:right w:val="none" w:sz="0" w:space="0" w:color="auto"/>
          </w:divBdr>
        </w:div>
        <w:div w:id="533034616">
          <w:marLeft w:val="0"/>
          <w:marRight w:val="0"/>
          <w:marTop w:val="0"/>
          <w:marBottom w:val="0"/>
          <w:divBdr>
            <w:top w:val="none" w:sz="0" w:space="0" w:color="auto"/>
            <w:left w:val="none" w:sz="0" w:space="0" w:color="auto"/>
            <w:bottom w:val="none" w:sz="0" w:space="0" w:color="auto"/>
            <w:right w:val="none" w:sz="0" w:space="0" w:color="auto"/>
          </w:divBdr>
        </w:div>
        <w:div w:id="334188189">
          <w:marLeft w:val="0"/>
          <w:marRight w:val="0"/>
          <w:marTop w:val="0"/>
          <w:marBottom w:val="0"/>
          <w:divBdr>
            <w:top w:val="none" w:sz="0" w:space="0" w:color="auto"/>
            <w:left w:val="none" w:sz="0" w:space="0" w:color="auto"/>
            <w:bottom w:val="none" w:sz="0" w:space="0" w:color="auto"/>
            <w:right w:val="none" w:sz="0" w:space="0" w:color="auto"/>
          </w:divBdr>
        </w:div>
        <w:div w:id="1993099854">
          <w:marLeft w:val="0"/>
          <w:marRight w:val="0"/>
          <w:marTop w:val="0"/>
          <w:marBottom w:val="0"/>
          <w:divBdr>
            <w:top w:val="none" w:sz="0" w:space="0" w:color="auto"/>
            <w:left w:val="none" w:sz="0" w:space="0" w:color="auto"/>
            <w:bottom w:val="none" w:sz="0" w:space="0" w:color="auto"/>
            <w:right w:val="none" w:sz="0" w:space="0" w:color="auto"/>
          </w:divBdr>
        </w:div>
        <w:div w:id="1067343466">
          <w:marLeft w:val="0"/>
          <w:marRight w:val="0"/>
          <w:marTop w:val="0"/>
          <w:marBottom w:val="0"/>
          <w:divBdr>
            <w:top w:val="none" w:sz="0" w:space="0" w:color="auto"/>
            <w:left w:val="none" w:sz="0" w:space="0" w:color="auto"/>
            <w:bottom w:val="none" w:sz="0" w:space="0" w:color="auto"/>
            <w:right w:val="none" w:sz="0" w:space="0" w:color="auto"/>
          </w:divBdr>
        </w:div>
        <w:div w:id="499858766">
          <w:marLeft w:val="0"/>
          <w:marRight w:val="0"/>
          <w:marTop w:val="0"/>
          <w:marBottom w:val="0"/>
          <w:divBdr>
            <w:top w:val="none" w:sz="0" w:space="0" w:color="auto"/>
            <w:left w:val="none" w:sz="0" w:space="0" w:color="auto"/>
            <w:bottom w:val="none" w:sz="0" w:space="0" w:color="auto"/>
            <w:right w:val="none" w:sz="0" w:space="0" w:color="auto"/>
          </w:divBdr>
        </w:div>
        <w:div w:id="1717392196">
          <w:marLeft w:val="0"/>
          <w:marRight w:val="0"/>
          <w:marTop w:val="0"/>
          <w:marBottom w:val="0"/>
          <w:divBdr>
            <w:top w:val="none" w:sz="0" w:space="0" w:color="auto"/>
            <w:left w:val="none" w:sz="0" w:space="0" w:color="auto"/>
            <w:bottom w:val="none" w:sz="0" w:space="0" w:color="auto"/>
            <w:right w:val="none" w:sz="0" w:space="0" w:color="auto"/>
          </w:divBdr>
        </w:div>
        <w:div w:id="136411244">
          <w:marLeft w:val="0"/>
          <w:marRight w:val="0"/>
          <w:marTop w:val="0"/>
          <w:marBottom w:val="0"/>
          <w:divBdr>
            <w:top w:val="none" w:sz="0" w:space="0" w:color="auto"/>
            <w:left w:val="none" w:sz="0" w:space="0" w:color="auto"/>
            <w:bottom w:val="none" w:sz="0" w:space="0" w:color="auto"/>
            <w:right w:val="none" w:sz="0" w:space="0" w:color="auto"/>
          </w:divBdr>
        </w:div>
        <w:div w:id="25520895">
          <w:marLeft w:val="0"/>
          <w:marRight w:val="0"/>
          <w:marTop w:val="0"/>
          <w:marBottom w:val="0"/>
          <w:divBdr>
            <w:top w:val="none" w:sz="0" w:space="0" w:color="auto"/>
            <w:left w:val="none" w:sz="0" w:space="0" w:color="auto"/>
            <w:bottom w:val="none" w:sz="0" w:space="0" w:color="auto"/>
            <w:right w:val="none" w:sz="0" w:space="0" w:color="auto"/>
          </w:divBdr>
        </w:div>
        <w:div w:id="1466004658">
          <w:marLeft w:val="0"/>
          <w:marRight w:val="0"/>
          <w:marTop w:val="0"/>
          <w:marBottom w:val="0"/>
          <w:divBdr>
            <w:top w:val="none" w:sz="0" w:space="0" w:color="auto"/>
            <w:left w:val="none" w:sz="0" w:space="0" w:color="auto"/>
            <w:bottom w:val="none" w:sz="0" w:space="0" w:color="auto"/>
            <w:right w:val="none" w:sz="0" w:space="0" w:color="auto"/>
          </w:divBdr>
        </w:div>
        <w:div w:id="1848670684">
          <w:marLeft w:val="0"/>
          <w:marRight w:val="0"/>
          <w:marTop w:val="0"/>
          <w:marBottom w:val="0"/>
          <w:divBdr>
            <w:top w:val="none" w:sz="0" w:space="0" w:color="auto"/>
            <w:left w:val="none" w:sz="0" w:space="0" w:color="auto"/>
            <w:bottom w:val="none" w:sz="0" w:space="0" w:color="auto"/>
            <w:right w:val="none" w:sz="0" w:space="0" w:color="auto"/>
          </w:divBdr>
        </w:div>
        <w:div w:id="739712195">
          <w:marLeft w:val="0"/>
          <w:marRight w:val="0"/>
          <w:marTop w:val="0"/>
          <w:marBottom w:val="0"/>
          <w:divBdr>
            <w:top w:val="none" w:sz="0" w:space="0" w:color="auto"/>
            <w:left w:val="none" w:sz="0" w:space="0" w:color="auto"/>
            <w:bottom w:val="none" w:sz="0" w:space="0" w:color="auto"/>
            <w:right w:val="none" w:sz="0" w:space="0" w:color="auto"/>
          </w:divBdr>
        </w:div>
        <w:div w:id="120193966">
          <w:marLeft w:val="0"/>
          <w:marRight w:val="0"/>
          <w:marTop w:val="0"/>
          <w:marBottom w:val="0"/>
          <w:divBdr>
            <w:top w:val="none" w:sz="0" w:space="0" w:color="auto"/>
            <w:left w:val="none" w:sz="0" w:space="0" w:color="auto"/>
            <w:bottom w:val="none" w:sz="0" w:space="0" w:color="auto"/>
            <w:right w:val="none" w:sz="0" w:space="0" w:color="auto"/>
          </w:divBdr>
        </w:div>
        <w:div w:id="588007051">
          <w:marLeft w:val="0"/>
          <w:marRight w:val="0"/>
          <w:marTop w:val="0"/>
          <w:marBottom w:val="0"/>
          <w:divBdr>
            <w:top w:val="none" w:sz="0" w:space="0" w:color="auto"/>
            <w:left w:val="none" w:sz="0" w:space="0" w:color="auto"/>
            <w:bottom w:val="none" w:sz="0" w:space="0" w:color="auto"/>
            <w:right w:val="none" w:sz="0" w:space="0" w:color="auto"/>
          </w:divBdr>
        </w:div>
        <w:div w:id="1360397777">
          <w:marLeft w:val="0"/>
          <w:marRight w:val="0"/>
          <w:marTop w:val="0"/>
          <w:marBottom w:val="0"/>
          <w:divBdr>
            <w:top w:val="none" w:sz="0" w:space="0" w:color="auto"/>
            <w:left w:val="none" w:sz="0" w:space="0" w:color="auto"/>
            <w:bottom w:val="none" w:sz="0" w:space="0" w:color="auto"/>
            <w:right w:val="none" w:sz="0" w:space="0" w:color="auto"/>
          </w:divBdr>
        </w:div>
        <w:div w:id="990597410">
          <w:marLeft w:val="0"/>
          <w:marRight w:val="0"/>
          <w:marTop w:val="0"/>
          <w:marBottom w:val="0"/>
          <w:divBdr>
            <w:top w:val="none" w:sz="0" w:space="0" w:color="auto"/>
            <w:left w:val="none" w:sz="0" w:space="0" w:color="auto"/>
            <w:bottom w:val="none" w:sz="0" w:space="0" w:color="auto"/>
            <w:right w:val="none" w:sz="0" w:space="0" w:color="auto"/>
          </w:divBdr>
        </w:div>
        <w:div w:id="364597712">
          <w:marLeft w:val="0"/>
          <w:marRight w:val="0"/>
          <w:marTop w:val="0"/>
          <w:marBottom w:val="0"/>
          <w:divBdr>
            <w:top w:val="none" w:sz="0" w:space="0" w:color="auto"/>
            <w:left w:val="none" w:sz="0" w:space="0" w:color="auto"/>
            <w:bottom w:val="none" w:sz="0" w:space="0" w:color="auto"/>
            <w:right w:val="none" w:sz="0" w:space="0" w:color="auto"/>
          </w:divBdr>
        </w:div>
        <w:div w:id="1152217126">
          <w:marLeft w:val="0"/>
          <w:marRight w:val="0"/>
          <w:marTop w:val="0"/>
          <w:marBottom w:val="0"/>
          <w:divBdr>
            <w:top w:val="none" w:sz="0" w:space="0" w:color="auto"/>
            <w:left w:val="none" w:sz="0" w:space="0" w:color="auto"/>
            <w:bottom w:val="none" w:sz="0" w:space="0" w:color="auto"/>
            <w:right w:val="none" w:sz="0" w:space="0" w:color="auto"/>
          </w:divBdr>
        </w:div>
        <w:div w:id="2087920824">
          <w:marLeft w:val="0"/>
          <w:marRight w:val="0"/>
          <w:marTop w:val="0"/>
          <w:marBottom w:val="0"/>
          <w:divBdr>
            <w:top w:val="none" w:sz="0" w:space="0" w:color="auto"/>
            <w:left w:val="none" w:sz="0" w:space="0" w:color="auto"/>
            <w:bottom w:val="none" w:sz="0" w:space="0" w:color="auto"/>
            <w:right w:val="none" w:sz="0" w:space="0" w:color="auto"/>
          </w:divBdr>
        </w:div>
        <w:div w:id="962275617">
          <w:marLeft w:val="0"/>
          <w:marRight w:val="0"/>
          <w:marTop w:val="0"/>
          <w:marBottom w:val="0"/>
          <w:divBdr>
            <w:top w:val="none" w:sz="0" w:space="0" w:color="auto"/>
            <w:left w:val="none" w:sz="0" w:space="0" w:color="auto"/>
            <w:bottom w:val="none" w:sz="0" w:space="0" w:color="auto"/>
            <w:right w:val="none" w:sz="0" w:space="0" w:color="auto"/>
          </w:divBdr>
        </w:div>
        <w:div w:id="2047245572">
          <w:marLeft w:val="0"/>
          <w:marRight w:val="0"/>
          <w:marTop w:val="0"/>
          <w:marBottom w:val="0"/>
          <w:divBdr>
            <w:top w:val="none" w:sz="0" w:space="0" w:color="auto"/>
            <w:left w:val="none" w:sz="0" w:space="0" w:color="auto"/>
            <w:bottom w:val="none" w:sz="0" w:space="0" w:color="auto"/>
            <w:right w:val="none" w:sz="0" w:space="0" w:color="auto"/>
          </w:divBdr>
        </w:div>
        <w:div w:id="847911990">
          <w:marLeft w:val="0"/>
          <w:marRight w:val="0"/>
          <w:marTop w:val="0"/>
          <w:marBottom w:val="0"/>
          <w:divBdr>
            <w:top w:val="none" w:sz="0" w:space="0" w:color="auto"/>
            <w:left w:val="none" w:sz="0" w:space="0" w:color="auto"/>
            <w:bottom w:val="none" w:sz="0" w:space="0" w:color="auto"/>
            <w:right w:val="none" w:sz="0" w:space="0" w:color="auto"/>
          </w:divBdr>
        </w:div>
        <w:div w:id="1448307243">
          <w:marLeft w:val="0"/>
          <w:marRight w:val="0"/>
          <w:marTop w:val="0"/>
          <w:marBottom w:val="0"/>
          <w:divBdr>
            <w:top w:val="none" w:sz="0" w:space="0" w:color="auto"/>
            <w:left w:val="none" w:sz="0" w:space="0" w:color="auto"/>
            <w:bottom w:val="none" w:sz="0" w:space="0" w:color="auto"/>
            <w:right w:val="none" w:sz="0" w:space="0" w:color="auto"/>
          </w:divBdr>
        </w:div>
        <w:div w:id="555510570">
          <w:marLeft w:val="0"/>
          <w:marRight w:val="0"/>
          <w:marTop w:val="0"/>
          <w:marBottom w:val="0"/>
          <w:divBdr>
            <w:top w:val="none" w:sz="0" w:space="0" w:color="auto"/>
            <w:left w:val="none" w:sz="0" w:space="0" w:color="auto"/>
            <w:bottom w:val="none" w:sz="0" w:space="0" w:color="auto"/>
            <w:right w:val="none" w:sz="0" w:space="0" w:color="auto"/>
          </w:divBdr>
        </w:div>
        <w:div w:id="1682661890">
          <w:marLeft w:val="0"/>
          <w:marRight w:val="0"/>
          <w:marTop w:val="0"/>
          <w:marBottom w:val="0"/>
          <w:divBdr>
            <w:top w:val="none" w:sz="0" w:space="0" w:color="auto"/>
            <w:left w:val="none" w:sz="0" w:space="0" w:color="auto"/>
            <w:bottom w:val="none" w:sz="0" w:space="0" w:color="auto"/>
            <w:right w:val="none" w:sz="0" w:space="0" w:color="auto"/>
          </w:divBdr>
        </w:div>
        <w:div w:id="497697075">
          <w:marLeft w:val="0"/>
          <w:marRight w:val="0"/>
          <w:marTop w:val="0"/>
          <w:marBottom w:val="0"/>
          <w:divBdr>
            <w:top w:val="none" w:sz="0" w:space="0" w:color="auto"/>
            <w:left w:val="none" w:sz="0" w:space="0" w:color="auto"/>
            <w:bottom w:val="none" w:sz="0" w:space="0" w:color="auto"/>
            <w:right w:val="none" w:sz="0" w:space="0" w:color="auto"/>
          </w:divBdr>
        </w:div>
        <w:div w:id="1401947737">
          <w:marLeft w:val="0"/>
          <w:marRight w:val="0"/>
          <w:marTop w:val="0"/>
          <w:marBottom w:val="0"/>
          <w:divBdr>
            <w:top w:val="none" w:sz="0" w:space="0" w:color="auto"/>
            <w:left w:val="none" w:sz="0" w:space="0" w:color="auto"/>
            <w:bottom w:val="none" w:sz="0" w:space="0" w:color="auto"/>
            <w:right w:val="none" w:sz="0" w:space="0" w:color="auto"/>
          </w:divBdr>
        </w:div>
      </w:divsChild>
    </w:div>
    <w:div w:id="216203751">
      <w:bodyDiv w:val="1"/>
      <w:marLeft w:val="0"/>
      <w:marRight w:val="0"/>
      <w:marTop w:val="0"/>
      <w:marBottom w:val="0"/>
      <w:divBdr>
        <w:top w:val="none" w:sz="0" w:space="0" w:color="auto"/>
        <w:left w:val="none" w:sz="0" w:space="0" w:color="auto"/>
        <w:bottom w:val="none" w:sz="0" w:space="0" w:color="auto"/>
        <w:right w:val="none" w:sz="0" w:space="0" w:color="auto"/>
      </w:divBdr>
    </w:div>
    <w:div w:id="491259170">
      <w:bodyDiv w:val="1"/>
      <w:marLeft w:val="0"/>
      <w:marRight w:val="0"/>
      <w:marTop w:val="0"/>
      <w:marBottom w:val="0"/>
      <w:divBdr>
        <w:top w:val="none" w:sz="0" w:space="0" w:color="auto"/>
        <w:left w:val="none" w:sz="0" w:space="0" w:color="auto"/>
        <w:bottom w:val="none" w:sz="0" w:space="0" w:color="auto"/>
        <w:right w:val="none" w:sz="0" w:space="0" w:color="auto"/>
      </w:divBdr>
      <w:divsChild>
        <w:div w:id="1539706200">
          <w:marLeft w:val="0"/>
          <w:marRight w:val="0"/>
          <w:marTop w:val="0"/>
          <w:marBottom w:val="150"/>
          <w:divBdr>
            <w:top w:val="none" w:sz="0" w:space="0" w:color="auto"/>
            <w:left w:val="none" w:sz="0" w:space="0" w:color="auto"/>
            <w:bottom w:val="none" w:sz="0" w:space="0" w:color="auto"/>
            <w:right w:val="none" w:sz="0" w:space="0" w:color="auto"/>
          </w:divBdr>
          <w:divsChild>
            <w:div w:id="1126124041">
              <w:marLeft w:val="0"/>
              <w:marRight w:val="0"/>
              <w:marTop w:val="0"/>
              <w:marBottom w:val="0"/>
              <w:divBdr>
                <w:top w:val="none" w:sz="0" w:space="0" w:color="auto"/>
                <w:left w:val="none" w:sz="0" w:space="0" w:color="auto"/>
                <w:bottom w:val="none" w:sz="0" w:space="0" w:color="auto"/>
                <w:right w:val="none" w:sz="0" w:space="0" w:color="auto"/>
              </w:divBdr>
              <w:divsChild>
                <w:div w:id="1663046636">
                  <w:marLeft w:val="0"/>
                  <w:marRight w:val="0"/>
                  <w:marTop w:val="0"/>
                  <w:marBottom w:val="0"/>
                  <w:divBdr>
                    <w:top w:val="none" w:sz="0" w:space="0" w:color="auto"/>
                    <w:left w:val="none" w:sz="0" w:space="0" w:color="auto"/>
                    <w:bottom w:val="none" w:sz="0" w:space="0" w:color="auto"/>
                    <w:right w:val="none" w:sz="0" w:space="0" w:color="auto"/>
                  </w:divBdr>
                  <w:divsChild>
                    <w:div w:id="109518522">
                      <w:marLeft w:val="0"/>
                      <w:marRight w:val="0"/>
                      <w:marTop w:val="0"/>
                      <w:marBottom w:val="0"/>
                      <w:divBdr>
                        <w:top w:val="none" w:sz="0" w:space="0" w:color="auto"/>
                        <w:left w:val="none" w:sz="0" w:space="0" w:color="auto"/>
                        <w:bottom w:val="none" w:sz="0" w:space="0" w:color="auto"/>
                        <w:right w:val="none" w:sz="0" w:space="0" w:color="auto"/>
                      </w:divBdr>
                    </w:div>
                  </w:divsChild>
                </w:div>
                <w:div w:id="2009475824">
                  <w:marLeft w:val="0"/>
                  <w:marRight w:val="0"/>
                  <w:marTop w:val="0"/>
                  <w:marBottom w:val="0"/>
                  <w:divBdr>
                    <w:top w:val="none" w:sz="0" w:space="0" w:color="auto"/>
                    <w:left w:val="none" w:sz="0" w:space="0" w:color="auto"/>
                    <w:bottom w:val="none" w:sz="0" w:space="0" w:color="auto"/>
                    <w:right w:val="none" w:sz="0" w:space="0" w:color="auto"/>
                  </w:divBdr>
                  <w:divsChild>
                    <w:div w:id="108209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72507">
          <w:marLeft w:val="0"/>
          <w:marRight w:val="0"/>
          <w:marTop w:val="0"/>
          <w:marBottom w:val="150"/>
          <w:divBdr>
            <w:top w:val="none" w:sz="0" w:space="0" w:color="auto"/>
            <w:left w:val="none" w:sz="0" w:space="0" w:color="auto"/>
            <w:bottom w:val="none" w:sz="0" w:space="0" w:color="auto"/>
            <w:right w:val="none" w:sz="0" w:space="0" w:color="auto"/>
          </w:divBdr>
          <w:divsChild>
            <w:div w:id="1161972286">
              <w:marLeft w:val="0"/>
              <w:marRight w:val="0"/>
              <w:marTop w:val="0"/>
              <w:marBottom w:val="0"/>
              <w:divBdr>
                <w:top w:val="none" w:sz="0" w:space="0" w:color="auto"/>
                <w:left w:val="none" w:sz="0" w:space="0" w:color="auto"/>
                <w:bottom w:val="none" w:sz="0" w:space="0" w:color="auto"/>
                <w:right w:val="none" w:sz="0" w:space="0" w:color="auto"/>
              </w:divBdr>
              <w:divsChild>
                <w:div w:id="1653871946">
                  <w:marLeft w:val="0"/>
                  <w:marRight w:val="0"/>
                  <w:marTop w:val="0"/>
                  <w:marBottom w:val="0"/>
                  <w:divBdr>
                    <w:top w:val="none" w:sz="0" w:space="0" w:color="auto"/>
                    <w:left w:val="none" w:sz="0" w:space="0" w:color="auto"/>
                    <w:bottom w:val="none" w:sz="0" w:space="0" w:color="auto"/>
                    <w:right w:val="none" w:sz="0" w:space="0" w:color="auto"/>
                  </w:divBdr>
                  <w:divsChild>
                    <w:div w:id="1172837830">
                      <w:marLeft w:val="0"/>
                      <w:marRight w:val="0"/>
                      <w:marTop w:val="0"/>
                      <w:marBottom w:val="0"/>
                      <w:divBdr>
                        <w:top w:val="none" w:sz="0" w:space="0" w:color="auto"/>
                        <w:left w:val="none" w:sz="0" w:space="0" w:color="auto"/>
                        <w:bottom w:val="none" w:sz="0" w:space="0" w:color="auto"/>
                        <w:right w:val="none" w:sz="0" w:space="0" w:color="auto"/>
                      </w:divBdr>
                      <w:divsChild>
                        <w:div w:id="21392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339439">
      <w:bodyDiv w:val="1"/>
      <w:marLeft w:val="0"/>
      <w:marRight w:val="0"/>
      <w:marTop w:val="0"/>
      <w:marBottom w:val="0"/>
      <w:divBdr>
        <w:top w:val="none" w:sz="0" w:space="0" w:color="auto"/>
        <w:left w:val="none" w:sz="0" w:space="0" w:color="auto"/>
        <w:bottom w:val="none" w:sz="0" w:space="0" w:color="auto"/>
        <w:right w:val="none" w:sz="0" w:space="0" w:color="auto"/>
      </w:divBdr>
      <w:divsChild>
        <w:div w:id="795100907">
          <w:marLeft w:val="0"/>
          <w:marRight w:val="0"/>
          <w:marTop w:val="0"/>
          <w:marBottom w:val="0"/>
          <w:divBdr>
            <w:top w:val="none" w:sz="0" w:space="0" w:color="auto"/>
            <w:left w:val="none" w:sz="0" w:space="0" w:color="auto"/>
            <w:bottom w:val="none" w:sz="0" w:space="0" w:color="auto"/>
            <w:right w:val="none" w:sz="0" w:space="0" w:color="auto"/>
          </w:divBdr>
        </w:div>
        <w:div w:id="1194684828">
          <w:marLeft w:val="0"/>
          <w:marRight w:val="0"/>
          <w:marTop w:val="0"/>
          <w:marBottom w:val="0"/>
          <w:divBdr>
            <w:top w:val="none" w:sz="0" w:space="0" w:color="auto"/>
            <w:left w:val="none" w:sz="0" w:space="0" w:color="auto"/>
            <w:bottom w:val="none" w:sz="0" w:space="0" w:color="auto"/>
            <w:right w:val="none" w:sz="0" w:space="0" w:color="auto"/>
          </w:divBdr>
        </w:div>
        <w:div w:id="468405609">
          <w:marLeft w:val="0"/>
          <w:marRight w:val="0"/>
          <w:marTop w:val="0"/>
          <w:marBottom w:val="0"/>
          <w:divBdr>
            <w:top w:val="none" w:sz="0" w:space="0" w:color="auto"/>
            <w:left w:val="none" w:sz="0" w:space="0" w:color="auto"/>
            <w:bottom w:val="none" w:sz="0" w:space="0" w:color="auto"/>
            <w:right w:val="none" w:sz="0" w:space="0" w:color="auto"/>
          </w:divBdr>
        </w:div>
        <w:div w:id="1324701552">
          <w:marLeft w:val="0"/>
          <w:marRight w:val="0"/>
          <w:marTop w:val="0"/>
          <w:marBottom w:val="0"/>
          <w:divBdr>
            <w:top w:val="none" w:sz="0" w:space="0" w:color="auto"/>
            <w:left w:val="none" w:sz="0" w:space="0" w:color="auto"/>
            <w:bottom w:val="none" w:sz="0" w:space="0" w:color="auto"/>
            <w:right w:val="none" w:sz="0" w:space="0" w:color="auto"/>
          </w:divBdr>
        </w:div>
        <w:div w:id="137500871">
          <w:marLeft w:val="0"/>
          <w:marRight w:val="0"/>
          <w:marTop w:val="0"/>
          <w:marBottom w:val="0"/>
          <w:divBdr>
            <w:top w:val="none" w:sz="0" w:space="0" w:color="auto"/>
            <w:left w:val="none" w:sz="0" w:space="0" w:color="auto"/>
            <w:bottom w:val="none" w:sz="0" w:space="0" w:color="auto"/>
            <w:right w:val="none" w:sz="0" w:space="0" w:color="auto"/>
          </w:divBdr>
        </w:div>
        <w:div w:id="171645295">
          <w:marLeft w:val="0"/>
          <w:marRight w:val="0"/>
          <w:marTop w:val="0"/>
          <w:marBottom w:val="0"/>
          <w:divBdr>
            <w:top w:val="none" w:sz="0" w:space="0" w:color="auto"/>
            <w:left w:val="none" w:sz="0" w:space="0" w:color="auto"/>
            <w:bottom w:val="none" w:sz="0" w:space="0" w:color="auto"/>
            <w:right w:val="none" w:sz="0" w:space="0" w:color="auto"/>
          </w:divBdr>
        </w:div>
        <w:div w:id="1155948260">
          <w:marLeft w:val="0"/>
          <w:marRight w:val="0"/>
          <w:marTop w:val="0"/>
          <w:marBottom w:val="0"/>
          <w:divBdr>
            <w:top w:val="none" w:sz="0" w:space="0" w:color="auto"/>
            <w:left w:val="none" w:sz="0" w:space="0" w:color="auto"/>
            <w:bottom w:val="none" w:sz="0" w:space="0" w:color="auto"/>
            <w:right w:val="none" w:sz="0" w:space="0" w:color="auto"/>
          </w:divBdr>
        </w:div>
        <w:div w:id="1860772008">
          <w:marLeft w:val="0"/>
          <w:marRight w:val="0"/>
          <w:marTop w:val="0"/>
          <w:marBottom w:val="0"/>
          <w:divBdr>
            <w:top w:val="none" w:sz="0" w:space="0" w:color="auto"/>
            <w:left w:val="none" w:sz="0" w:space="0" w:color="auto"/>
            <w:bottom w:val="none" w:sz="0" w:space="0" w:color="auto"/>
            <w:right w:val="none" w:sz="0" w:space="0" w:color="auto"/>
          </w:divBdr>
        </w:div>
        <w:div w:id="1876505094">
          <w:marLeft w:val="0"/>
          <w:marRight w:val="0"/>
          <w:marTop w:val="0"/>
          <w:marBottom w:val="0"/>
          <w:divBdr>
            <w:top w:val="none" w:sz="0" w:space="0" w:color="auto"/>
            <w:left w:val="none" w:sz="0" w:space="0" w:color="auto"/>
            <w:bottom w:val="none" w:sz="0" w:space="0" w:color="auto"/>
            <w:right w:val="none" w:sz="0" w:space="0" w:color="auto"/>
          </w:divBdr>
        </w:div>
        <w:div w:id="560140843">
          <w:marLeft w:val="0"/>
          <w:marRight w:val="0"/>
          <w:marTop w:val="0"/>
          <w:marBottom w:val="0"/>
          <w:divBdr>
            <w:top w:val="none" w:sz="0" w:space="0" w:color="auto"/>
            <w:left w:val="none" w:sz="0" w:space="0" w:color="auto"/>
            <w:bottom w:val="none" w:sz="0" w:space="0" w:color="auto"/>
            <w:right w:val="none" w:sz="0" w:space="0" w:color="auto"/>
          </w:divBdr>
        </w:div>
        <w:div w:id="55059321">
          <w:marLeft w:val="0"/>
          <w:marRight w:val="0"/>
          <w:marTop w:val="0"/>
          <w:marBottom w:val="0"/>
          <w:divBdr>
            <w:top w:val="none" w:sz="0" w:space="0" w:color="auto"/>
            <w:left w:val="none" w:sz="0" w:space="0" w:color="auto"/>
            <w:bottom w:val="none" w:sz="0" w:space="0" w:color="auto"/>
            <w:right w:val="none" w:sz="0" w:space="0" w:color="auto"/>
          </w:divBdr>
        </w:div>
        <w:div w:id="1583951186">
          <w:marLeft w:val="0"/>
          <w:marRight w:val="0"/>
          <w:marTop w:val="0"/>
          <w:marBottom w:val="0"/>
          <w:divBdr>
            <w:top w:val="none" w:sz="0" w:space="0" w:color="auto"/>
            <w:left w:val="none" w:sz="0" w:space="0" w:color="auto"/>
            <w:bottom w:val="none" w:sz="0" w:space="0" w:color="auto"/>
            <w:right w:val="none" w:sz="0" w:space="0" w:color="auto"/>
          </w:divBdr>
        </w:div>
        <w:div w:id="1079714812">
          <w:marLeft w:val="0"/>
          <w:marRight w:val="0"/>
          <w:marTop w:val="0"/>
          <w:marBottom w:val="0"/>
          <w:divBdr>
            <w:top w:val="none" w:sz="0" w:space="0" w:color="auto"/>
            <w:left w:val="none" w:sz="0" w:space="0" w:color="auto"/>
            <w:bottom w:val="none" w:sz="0" w:space="0" w:color="auto"/>
            <w:right w:val="none" w:sz="0" w:space="0" w:color="auto"/>
          </w:divBdr>
        </w:div>
        <w:div w:id="196891158">
          <w:marLeft w:val="0"/>
          <w:marRight w:val="0"/>
          <w:marTop w:val="0"/>
          <w:marBottom w:val="0"/>
          <w:divBdr>
            <w:top w:val="none" w:sz="0" w:space="0" w:color="auto"/>
            <w:left w:val="none" w:sz="0" w:space="0" w:color="auto"/>
            <w:bottom w:val="none" w:sz="0" w:space="0" w:color="auto"/>
            <w:right w:val="none" w:sz="0" w:space="0" w:color="auto"/>
          </w:divBdr>
        </w:div>
        <w:div w:id="1046679506">
          <w:marLeft w:val="0"/>
          <w:marRight w:val="0"/>
          <w:marTop w:val="0"/>
          <w:marBottom w:val="0"/>
          <w:divBdr>
            <w:top w:val="none" w:sz="0" w:space="0" w:color="auto"/>
            <w:left w:val="none" w:sz="0" w:space="0" w:color="auto"/>
            <w:bottom w:val="none" w:sz="0" w:space="0" w:color="auto"/>
            <w:right w:val="none" w:sz="0" w:space="0" w:color="auto"/>
          </w:divBdr>
        </w:div>
        <w:div w:id="1849563641">
          <w:marLeft w:val="0"/>
          <w:marRight w:val="0"/>
          <w:marTop w:val="0"/>
          <w:marBottom w:val="0"/>
          <w:divBdr>
            <w:top w:val="none" w:sz="0" w:space="0" w:color="auto"/>
            <w:left w:val="none" w:sz="0" w:space="0" w:color="auto"/>
            <w:bottom w:val="none" w:sz="0" w:space="0" w:color="auto"/>
            <w:right w:val="none" w:sz="0" w:space="0" w:color="auto"/>
          </w:divBdr>
        </w:div>
        <w:div w:id="70079261">
          <w:marLeft w:val="0"/>
          <w:marRight w:val="0"/>
          <w:marTop w:val="0"/>
          <w:marBottom w:val="0"/>
          <w:divBdr>
            <w:top w:val="none" w:sz="0" w:space="0" w:color="auto"/>
            <w:left w:val="none" w:sz="0" w:space="0" w:color="auto"/>
            <w:bottom w:val="none" w:sz="0" w:space="0" w:color="auto"/>
            <w:right w:val="none" w:sz="0" w:space="0" w:color="auto"/>
          </w:divBdr>
        </w:div>
        <w:div w:id="379208078">
          <w:marLeft w:val="0"/>
          <w:marRight w:val="0"/>
          <w:marTop w:val="0"/>
          <w:marBottom w:val="0"/>
          <w:divBdr>
            <w:top w:val="none" w:sz="0" w:space="0" w:color="auto"/>
            <w:left w:val="none" w:sz="0" w:space="0" w:color="auto"/>
            <w:bottom w:val="none" w:sz="0" w:space="0" w:color="auto"/>
            <w:right w:val="none" w:sz="0" w:space="0" w:color="auto"/>
          </w:divBdr>
        </w:div>
        <w:div w:id="124592387">
          <w:marLeft w:val="0"/>
          <w:marRight w:val="0"/>
          <w:marTop w:val="0"/>
          <w:marBottom w:val="0"/>
          <w:divBdr>
            <w:top w:val="none" w:sz="0" w:space="0" w:color="auto"/>
            <w:left w:val="none" w:sz="0" w:space="0" w:color="auto"/>
            <w:bottom w:val="none" w:sz="0" w:space="0" w:color="auto"/>
            <w:right w:val="none" w:sz="0" w:space="0" w:color="auto"/>
          </w:divBdr>
        </w:div>
        <w:div w:id="217284231">
          <w:marLeft w:val="0"/>
          <w:marRight w:val="0"/>
          <w:marTop w:val="0"/>
          <w:marBottom w:val="0"/>
          <w:divBdr>
            <w:top w:val="none" w:sz="0" w:space="0" w:color="auto"/>
            <w:left w:val="none" w:sz="0" w:space="0" w:color="auto"/>
            <w:bottom w:val="none" w:sz="0" w:space="0" w:color="auto"/>
            <w:right w:val="none" w:sz="0" w:space="0" w:color="auto"/>
          </w:divBdr>
        </w:div>
        <w:div w:id="898171309">
          <w:marLeft w:val="0"/>
          <w:marRight w:val="0"/>
          <w:marTop w:val="0"/>
          <w:marBottom w:val="0"/>
          <w:divBdr>
            <w:top w:val="none" w:sz="0" w:space="0" w:color="auto"/>
            <w:left w:val="none" w:sz="0" w:space="0" w:color="auto"/>
            <w:bottom w:val="none" w:sz="0" w:space="0" w:color="auto"/>
            <w:right w:val="none" w:sz="0" w:space="0" w:color="auto"/>
          </w:divBdr>
        </w:div>
        <w:div w:id="1121610475">
          <w:marLeft w:val="0"/>
          <w:marRight w:val="0"/>
          <w:marTop w:val="0"/>
          <w:marBottom w:val="0"/>
          <w:divBdr>
            <w:top w:val="none" w:sz="0" w:space="0" w:color="auto"/>
            <w:left w:val="none" w:sz="0" w:space="0" w:color="auto"/>
            <w:bottom w:val="none" w:sz="0" w:space="0" w:color="auto"/>
            <w:right w:val="none" w:sz="0" w:space="0" w:color="auto"/>
          </w:divBdr>
        </w:div>
        <w:div w:id="1315447220">
          <w:marLeft w:val="0"/>
          <w:marRight w:val="0"/>
          <w:marTop w:val="0"/>
          <w:marBottom w:val="0"/>
          <w:divBdr>
            <w:top w:val="none" w:sz="0" w:space="0" w:color="auto"/>
            <w:left w:val="none" w:sz="0" w:space="0" w:color="auto"/>
            <w:bottom w:val="none" w:sz="0" w:space="0" w:color="auto"/>
            <w:right w:val="none" w:sz="0" w:space="0" w:color="auto"/>
          </w:divBdr>
        </w:div>
        <w:div w:id="412969507">
          <w:marLeft w:val="0"/>
          <w:marRight w:val="0"/>
          <w:marTop w:val="0"/>
          <w:marBottom w:val="0"/>
          <w:divBdr>
            <w:top w:val="none" w:sz="0" w:space="0" w:color="auto"/>
            <w:left w:val="none" w:sz="0" w:space="0" w:color="auto"/>
            <w:bottom w:val="none" w:sz="0" w:space="0" w:color="auto"/>
            <w:right w:val="none" w:sz="0" w:space="0" w:color="auto"/>
          </w:divBdr>
        </w:div>
        <w:div w:id="1435512365">
          <w:marLeft w:val="0"/>
          <w:marRight w:val="0"/>
          <w:marTop w:val="0"/>
          <w:marBottom w:val="0"/>
          <w:divBdr>
            <w:top w:val="none" w:sz="0" w:space="0" w:color="auto"/>
            <w:left w:val="none" w:sz="0" w:space="0" w:color="auto"/>
            <w:bottom w:val="none" w:sz="0" w:space="0" w:color="auto"/>
            <w:right w:val="none" w:sz="0" w:space="0" w:color="auto"/>
          </w:divBdr>
        </w:div>
        <w:div w:id="114913887">
          <w:marLeft w:val="0"/>
          <w:marRight w:val="0"/>
          <w:marTop w:val="0"/>
          <w:marBottom w:val="0"/>
          <w:divBdr>
            <w:top w:val="none" w:sz="0" w:space="0" w:color="auto"/>
            <w:left w:val="none" w:sz="0" w:space="0" w:color="auto"/>
            <w:bottom w:val="none" w:sz="0" w:space="0" w:color="auto"/>
            <w:right w:val="none" w:sz="0" w:space="0" w:color="auto"/>
          </w:divBdr>
        </w:div>
        <w:div w:id="1453792946">
          <w:marLeft w:val="0"/>
          <w:marRight w:val="0"/>
          <w:marTop w:val="0"/>
          <w:marBottom w:val="0"/>
          <w:divBdr>
            <w:top w:val="none" w:sz="0" w:space="0" w:color="auto"/>
            <w:left w:val="none" w:sz="0" w:space="0" w:color="auto"/>
            <w:bottom w:val="none" w:sz="0" w:space="0" w:color="auto"/>
            <w:right w:val="none" w:sz="0" w:space="0" w:color="auto"/>
          </w:divBdr>
        </w:div>
        <w:div w:id="288436015">
          <w:marLeft w:val="0"/>
          <w:marRight w:val="0"/>
          <w:marTop w:val="0"/>
          <w:marBottom w:val="0"/>
          <w:divBdr>
            <w:top w:val="none" w:sz="0" w:space="0" w:color="auto"/>
            <w:left w:val="none" w:sz="0" w:space="0" w:color="auto"/>
            <w:bottom w:val="none" w:sz="0" w:space="0" w:color="auto"/>
            <w:right w:val="none" w:sz="0" w:space="0" w:color="auto"/>
          </w:divBdr>
        </w:div>
        <w:div w:id="807673733">
          <w:marLeft w:val="0"/>
          <w:marRight w:val="0"/>
          <w:marTop w:val="0"/>
          <w:marBottom w:val="0"/>
          <w:divBdr>
            <w:top w:val="none" w:sz="0" w:space="0" w:color="auto"/>
            <w:left w:val="none" w:sz="0" w:space="0" w:color="auto"/>
            <w:bottom w:val="none" w:sz="0" w:space="0" w:color="auto"/>
            <w:right w:val="none" w:sz="0" w:space="0" w:color="auto"/>
          </w:divBdr>
        </w:div>
        <w:div w:id="1052730597">
          <w:marLeft w:val="0"/>
          <w:marRight w:val="0"/>
          <w:marTop w:val="0"/>
          <w:marBottom w:val="0"/>
          <w:divBdr>
            <w:top w:val="none" w:sz="0" w:space="0" w:color="auto"/>
            <w:left w:val="none" w:sz="0" w:space="0" w:color="auto"/>
            <w:bottom w:val="none" w:sz="0" w:space="0" w:color="auto"/>
            <w:right w:val="none" w:sz="0" w:space="0" w:color="auto"/>
          </w:divBdr>
        </w:div>
        <w:div w:id="1491749861">
          <w:marLeft w:val="0"/>
          <w:marRight w:val="0"/>
          <w:marTop w:val="0"/>
          <w:marBottom w:val="0"/>
          <w:divBdr>
            <w:top w:val="none" w:sz="0" w:space="0" w:color="auto"/>
            <w:left w:val="none" w:sz="0" w:space="0" w:color="auto"/>
            <w:bottom w:val="none" w:sz="0" w:space="0" w:color="auto"/>
            <w:right w:val="none" w:sz="0" w:space="0" w:color="auto"/>
          </w:divBdr>
        </w:div>
        <w:div w:id="924387850">
          <w:marLeft w:val="0"/>
          <w:marRight w:val="0"/>
          <w:marTop w:val="0"/>
          <w:marBottom w:val="0"/>
          <w:divBdr>
            <w:top w:val="none" w:sz="0" w:space="0" w:color="auto"/>
            <w:left w:val="none" w:sz="0" w:space="0" w:color="auto"/>
            <w:bottom w:val="none" w:sz="0" w:space="0" w:color="auto"/>
            <w:right w:val="none" w:sz="0" w:space="0" w:color="auto"/>
          </w:divBdr>
        </w:div>
        <w:div w:id="671756916">
          <w:marLeft w:val="0"/>
          <w:marRight w:val="0"/>
          <w:marTop w:val="0"/>
          <w:marBottom w:val="0"/>
          <w:divBdr>
            <w:top w:val="none" w:sz="0" w:space="0" w:color="auto"/>
            <w:left w:val="none" w:sz="0" w:space="0" w:color="auto"/>
            <w:bottom w:val="none" w:sz="0" w:space="0" w:color="auto"/>
            <w:right w:val="none" w:sz="0" w:space="0" w:color="auto"/>
          </w:divBdr>
        </w:div>
        <w:div w:id="762801961">
          <w:marLeft w:val="0"/>
          <w:marRight w:val="0"/>
          <w:marTop w:val="0"/>
          <w:marBottom w:val="0"/>
          <w:divBdr>
            <w:top w:val="none" w:sz="0" w:space="0" w:color="auto"/>
            <w:left w:val="none" w:sz="0" w:space="0" w:color="auto"/>
            <w:bottom w:val="none" w:sz="0" w:space="0" w:color="auto"/>
            <w:right w:val="none" w:sz="0" w:space="0" w:color="auto"/>
          </w:divBdr>
        </w:div>
        <w:div w:id="372657415">
          <w:marLeft w:val="0"/>
          <w:marRight w:val="0"/>
          <w:marTop w:val="0"/>
          <w:marBottom w:val="0"/>
          <w:divBdr>
            <w:top w:val="none" w:sz="0" w:space="0" w:color="auto"/>
            <w:left w:val="none" w:sz="0" w:space="0" w:color="auto"/>
            <w:bottom w:val="none" w:sz="0" w:space="0" w:color="auto"/>
            <w:right w:val="none" w:sz="0" w:space="0" w:color="auto"/>
          </w:divBdr>
        </w:div>
        <w:div w:id="726949903">
          <w:marLeft w:val="0"/>
          <w:marRight w:val="0"/>
          <w:marTop w:val="0"/>
          <w:marBottom w:val="0"/>
          <w:divBdr>
            <w:top w:val="none" w:sz="0" w:space="0" w:color="auto"/>
            <w:left w:val="none" w:sz="0" w:space="0" w:color="auto"/>
            <w:bottom w:val="none" w:sz="0" w:space="0" w:color="auto"/>
            <w:right w:val="none" w:sz="0" w:space="0" w:color="auto"/>
          </w:divBdr>
        </w:div>
        <w:div w:id="1306858240">
          <w:marLeft w:val="0"/>
          <w:marRight w:val="0"/>
          <w:marTop w:val="0"/>
          <w:marBottom w:val="0"/>
          <w:divBdr>
            <w:top w:val="none" w:sz="0" w:space="0" w:color="auto"/>
            <w:left w:val="none" w:sz="0" w:space="0" w:color="auto"/>
            <w:bottom w:val="none" w:sz="0" w:space="0" w:color="auto"/>
            <w:right w:val="none" w:sz="0" w:space="0" w:color="auto"/>
          </w:divBdr>
        </w:div>
        <w:div w:id="1771579891">
          <w:marLeft w:val="0"/>
          <w:marRight w:val="0"/>
          <w:marTop w:val="0"/>
          <w:marBottom w:val="0"/>
          <w:divBdr>
            <w:top w:val="none" w:sz="0" w:space="0" w:color="auto"/>
            <w:left w:val="none" w:sz="0" w:space="0" w:color="auto"/>
            <w:bottom w:val="none" w:sz="0" w:space="0" w:color="auto"/>
            <w:right w:val="none" w:sz="0" w:space="0" w:color="auto"/>
          </w:divBdr>
        </w:div>
        <w:div w:id="1548490023">
          <w:marLeft w:val="0"/>
          <w:marRight w:val="0"/>
          <w:marTop w:val="0"/>
          <w:marBottom w:val="0"/>
          <w:divBdr>
            <w:top w:val="none" w:sz="0" w:space="0" w:color="auto"/>
            <w:left w:val="none" w:sz="0" w:space="0" w:color="auto"/>
            <w:bottom w:val="none" w:sz="0" w:space="0" w:color="auto"/>
            <w:right w:val="none" w:sz="0" w:space="0" w:color="auto"/>
          </w:divBdr>
        </w:div>
        <w:div w:id="2069183212">
          <w:marLeft w:val="0"/>
          <w:marRight w:val="0"/>
          <w:marTop w:val="0"/>
          <w:marBottom w:val="0"/>
          <w:divBdr>
            <w:top w:val="none" w:sz="0" w:space="0" w:color="auto"/>
            <w:left w:val="none" w:sz="0" w:space="0" w:color="auto"/>
            <w:bottom w:val="none" w:sz="0" w:space="0" w:color="auto"/>
            <w:right w:val="none" w:sz="0" w:space="0" w:color="auto"/>
          </w:divBdr>
        </w:div>
        <w:div w:id="319164004">
          <w:marLeft w:val="0"/>
          <w:marRight w:val="0"/>
          <w:marTop w:val="0"/>
          <w:marBottom w:val="0"/>
          <w:divBdr>
            <w:top w:val="none" w:sz="0" w:space="0" w:color="auto"/>
            <w:left w:val="none" w:sz="0" w:space="0" w:color="auto"/>
            <w:bottom w:val="none" w:sz="0" w:space="0" w:color="auto"/>
            <w:right w:val="none" w:sz="0" w:space="0" w:color="auto"/>
          </w:divBdr>
        </w:div>
        <w:div w:id="775372067">
          <w:marLeft w:val="0"/>
          <w:marRight w:val="0"/>
          <w:marTop w:val="0"/>
          <w:marBottom w:val="0"/>
          <w:divBdr>
            <w:top w:val="none" w:sz="0" w:space="0" w:color="auto"/>
            <w:left w:val="none" w:sz="0" w:space="0" w:color="auto"/>
            <w:bottom w:val="none" w:sz="0" w:space="0" w:color="auto"/>
            <w:right w:val="none" w:sz="0" w:space="0" w:color="auto"/>
          </w:divBdr>
        </w:div>
        <w:div w:id="159321861">
          <w:marLeft w:val="0"/>
          <w:marRight w:val="0"/>
          <w:marTop w:val="0"/>
          <w:marBottom w:val="0"/>
          <w:divBdr>
            <w:top w:val="none" w:sz="0" w:space="0" w:color="auto"/>
            <w:left w:val="none" w:sz="0" w:space="0" w:color="auto"/>
            <w:bottom w:val="none" w:sz="0" w:space="0" w:color="auto"/>
            <w:right w:val="none" w:sz="0" w:space="0" w:color="auto"/>
          </w:divBdr>
        </w:div>
        <w:div w:id="1129937880">
          <w:marLeft w:val="0"/>
          <w:marRight w:val="0"/>
          <w:marTop w:val="0"/>
          <w:marBottom w:val="0"/>
          <w:divBdr>
            <w:top w:val="none" w:sz="0" w:space="0" w:color="auto"/>
            <w:left w:val="none" w:sz="0" w:space="0" w:color="auto"/>
            <w:bottom w:val="none" w:sz="0" w:space="0" w:color="auto"/>
            <w:right w:val="none" w:sz="0" w:space="0" w:color="auto"/>
          </w:divBdr>
        </w:div>
        <w:div w:id="1260868968">
          <w:marLeft w:val="0"/>
          <w:marRight w:val="0"/>
          <w:marTop w:val="0"/>
          <w:marBottom w:val="0"/>
          <w:divBdr>
            <w:top w:val="none" w:sz="0" w:space="0" w:color="auto"/>
            <w:left w:val="none" w:sz="0" w:space="0" w:color="auto"/>
            <w:bottom w:val="none" w:sz="0" w:space="0" w:color="auto"/>
            <w:right w:val="none" w:sz="0" w:space="0" w:color="auto"/>
          </w:divBdr>
        </w:div>
        <w:div w:id="688870573">
          <w:marLeft w:val="0"/>
          <w:marRight w:val="0"/>
          <w:marTop w:val="0"/>
          <w:marBottom w:val="0"/>
          <w:divBdr>
            <w:top w:val="none" w:sz="0" w:space="0" w:color="auto"/>
            <w:left w:val="none" w:sz="0" w:space="0" w:color="auto"/>
            <w:bottom w:val="none" w:sz="0" w:space="0" w:color="auto"/>
            <w:right w:val="none" w:sz="0" w:space="0" w:color="auto"/>
          </w:divBdr>
        </w:div>
        <w:div w:id="371425110">
          <w:marLeft w:val="0"/>
          <w:marRight w:val="0"/>
          <w:marTop w:val="0"/>
          <w:marBottom w:val="0"/>
          <w:divBdr>
            <w:top w:val="none" w:sz="0" w:space="0" w:color="auto"/>
            <w:left w:val="none" w:sz="0" w:space="0" w:color="auto"/>
            <w:bottom w:val="none" w:sz="0" w:space="0" w:color="auto"/>
            <w:right w:val="none" w:sz="0" w:space="0" w:color="auto"/>
          </w:divBdr>
        </w:div>
        <w:div w:id="638262065">
          <w:marLeft w:val="0"/>
          <w:marRight w:val="0"/>
          <w:marTop w:val="0"/>
          <w:marBottom w:val="0"/>
          <w:divBdr>
            <w:top w:val="none" w:sz="0" w:space="0" w:color="auto"/>
            <w:left w:val="none" w:sz="0" w:space="0" w:color="auto"/>
            <w:bottom w:val="none" w:sz="0" w:space="0" w:color="auto"/>
            <w:right w:val="none" w:sz="0" w:space="0" w:color="auto"/>
          </w:divBdr>
        </w:div>
        <w:div w:id="1189179749">
          <w:marLeft w:val="0"/>
          <w:marRight w:val="0"/>
          <w:marTop w:val="0"/>
          <w:marBottom w:val="0"/>
          <w:divBdr>
            <w:top w:val="none" w:sz="0" w:space="0" w:color="auto"/>
            <w:left w:val="none" w:sz="0" w:space="0" w:color="auto"/>
            <w:bottom w:val="none" w:sz="0" w:space="0" w:color="auto"/>
            <w:right w:val="none" w:sz="0" w:space="0" w:color="auto"/>
          </w:divBdr>
        </w:div>
        <w:div w:id="1701204640">
          <w:marLeft w:val="0"/>
          <w:marRight w:val="0"/>
          <w:marTop w:val="0"/>
          <w:marBottom w:val="0"/>
          <w:divBdr>
            <w:top w:val="none" w:sz="0" w:space="0" w:color="auto"/>
            <w:left w:val="none" w:sz="0" w:space="0" w:color="auto"/>
            <w:bottom w:val="none" w:sz="0" w:space="0" w:color="auto"/>
            <w:right w:val="none" w:sz="0" w:space="0" w:color="auto"/>
          </w:divBdr>
        </w:div>
        <w:div w:id="1614749767">
          <w:marLeft w:val="0"/>
          <w:marRight w:val="0"/>
          <w:marTop w:val="0"/>
          <w:marBottom w:val="0"/>
          <w:divBdr>
            <w:top w:val="none" w:sz="0" w:space="0" w:color="auto"/>
            <w:left w:val="none" w:sz="0" w:space="0" w:color="auto"/>
            <w:bottom w:val="none" w:sz="0" w:space="0" w:color="auto"/>
            <w:right w:val="none" w:sz="0" w:space="0" w:color="auto"/>
          </w:divBdr>
        </w:div>
        <w:div w:id="1243877251">
          <w:marLeft w:val="0"/>
          <w:marRight w:val="0"/>
          <w:marTop w:val="0"/>
          <w:marBottom w:val="0"/>
          <w:divBdr>
            <w:top w:val="none" w:sz="0" w:space="0" w:color="auto"/>
            <w:left w:val="none" w:sz="0" w:space="0" w:color="auto"/>
            <w:bottom w:val="none" w:sz="0" w:space="0" w:color="auto"/>
            <w:right w:val="none" w:sz="0" w:space="0" w:color="auto"/>
          </w:divBdr>
        </w:div>
        <w:div w:id="298146504">
          <w:marLeft w:val="0"/>
          <w:marRight w:val="0"/>
          <w:marTop w:val="0"/>
          <w:marBottom w:val="0"/>
          <w:divBdr>
            <w:top w:val="none" w:sz="0" w:space="0" w:color="auto"/>
            <w:left w:val="none" w:sz="0" w:space="0" w:color="auto"/>
            <w:bottom w:val="none" w:sz="0" w:space="0" w:color="auto"/>
            <w:right w:val="none" w:sz="0" w:space="0" w:color="auto"/>
          </w:divBdr>
        </w:div>
        <w:div w:id="1382944388">
          <w:marLeft w:val="0"/>
          <w:marRight w:val="0"/>
          <w:marTop w:val="0"/>
          <w:marBottom w:val="0"/>
          <w:divBdr>
            <w:top w:val="none" w:sz="0" w:space="0" w:color="auto"/>
            <w:left w:val="none" w:sz="0" w:space="0" w:color="auto"/>
            <w:bottom w:val="none" w:sz="0" w:space="0" w:color="auto"/>
            <w:right w:val="none" w:sz="0" w:space="0" w:color="auto"/>
          </w:divBdr>
        </w:div>
        <w:div w:id="1627154380">
          <w:marLeft w:val="0"/>
          <w:marRight w:val="0"/>
          <w:marTop w:val="0"/>
          <w:marBottom w:val="0"/>
          <w:divBdr>
            <w:top w:val="none" w:sz="0" w:space="0" w:color="auto"/>
            <w:left w:val="none" w:sz="0" w:space="0" w:color="auto"/>
            <w:bottom w:val="none" w:sz="0" w:space="0" w:color="auto"/>
            <w:right w:val="none" w:sz="0" w:space="0" w:color="auto"/>
          </w:divBdr>
        </w:div>
        <w:div w:id="424305484">
          <w:marLeft w:val="0"/>
          <w:marRight w:val="0"/>
          <w:marTop w:val="0"/>
          <w:marBottom w:val="0"/>
          <w:divBdr>
            <w:top w:val="none" w:sz="0" w:space="0" w:color="auto"/>
            <w:left w:val="none" w:sz="0" w:space="0" w:color="auto"/>
            <w:bottom w:val="none" w:sz="0" w:space="0" w:color="auto"/>
            <w:right w:val="none" w:sz="0" w:space="0" w:color="auto"/>
          </w:divBdr>
        </w:div>
        <w:div w:id="83381057">
          <w:marLeft w:val="0"/>
          <w:marRight w:val="0"/>
          <w:marTop w:val="0"/>
          <w:marBottom w:val="0"/>
          <w:divBdr>
            <w:top w:val="none" w:sz="0" w:space="0" w:color="auto"/>
            <w:left w:val="none" w:sz="0" w:space="0" w:color="auto"/>
            <w:bottom w:val="none" w:sz="0" w:space="0" w:color="auto"/>
            <w:right w:val="none" w:sz="0" w:space="0" w:color="auto"/>
          </w:divBdr>
        </w:div>
        <w:div w:id="556211989">
          <w:marLeft w:val="0"/>
          <w:marRight w:val="0"/>
          <w:marTop w:val="0"/>
          <w:marBottom w:val="0"/>
          <w:divBdr>
            <w:top w:val="none" w:sz="0" w:space="0" w:color="auto"/>
            <w:left w:val="none" w:sz="0" w:space="0" w:color="auto"/>
            <w:bottom w:val="none" w:sz="0" w:space="0" w:color="auto"/>
            <w:right w:val="none" w:sz="0" w:space="0" w:color="auto"/>
          </w:divBdr>
        </w:div>
        <w:div w:id="1846746253">
          <w:marLeft w:val="0"/>
          <w:marRight w:val="0"/>
          <w:marTop w:val="0"/>
          <w:marBottom w:val="0"/>
          <w:divBdr>
            <w:top w:val="none" w:sz="0" w:space="0" w:color="auto"/>
            <w:left w:val="none" w:sz="0" w:space="0" w:color="auto"/>
            <w:bottom w:val="none" w:sz="0" w:space="0" w:color="auto"/>
            <w:right w:val="none" w:sz="0" w:space="0" w:color="auto"/>
          </w:divBdr>
        </w:div>
        <w:div w:id="1711759766">
          <w:marLeft w:val="0"/>
          <w:marRight w:val="0"/>
          <w:marTop w:val="0"/>
          <w:marBottom w:val="0"/>
          <w:divBdr>
            <w:top w:val="none" w:sz="0" w:space="0" w:color="auto"/>
            <w:left w:val="none" w:sz="0" w:space="0" w:color="auto"/>
            <w:bottom w:val="none" w:sz="0" w:space="0" w:color="auto"/>
            <w:right w:val="none" w:sz="0" w:space="0" w:color="auto"/>
          </w:divBdr>
        </w:div>
        <w:div w:id="1276017438">
          <w:marLeft w:val="0"/>
          <w:marRight w:val="0"/>
          <w:marTop w:val="0"/>
          <w:marBottom w:val="0"/>
          <w:divBdr>
            <w:top w:val="none" w:sz="0" w:space="0" w:color="auto"/>
            <w:left w:val="none" w:sz="0" w:space="0" w:color="auto"/>
            <w:bottom w:val="none" w:sz="0" w:space="0" w:color="auto"/>
            <w:right w:val="none" w:sz="0" w:space="0" w:color="auto"/>
          </w:divBdr>
        </w:div>
        <w:div w:id="1260724099">
          <w:marLeft w:val="0"/>
          <w:marRight w:val="0"/>
          <w:marTop w:val="0"/>
          <w:marBottom w:val="0"/>
          <w:divBdr>
            <w:top w:val="none" w:sz="0" w:space="0" w:color="auto"/>
            <w:left w:val="none" w:sz="0" w:space="0" w:color="auto"/>
            <w:bottom w:val="none" w:sz="0" w:space="0" w:color="auto"/>
            <w:right w:val="none" w:sz="0" w:space="0" w:color="auto"/>
          </w:divBdr>
        </w:div>
        <w:div w:id="150607371">
          <w:marLeft w:val="0"/>
          <w:marRight w:val="0"/>
          <w:marTop w:val="0"/>
          <w:marBottom w:val="0"/>
          <w:divBdr>
            <w:top w:val="none" w:sz="0" w:space="0" w:color="auto"/>
            <w:left w:val="none" w:sz="0" w:space="0" w:color="auto"/>
            <w:bottom w:val="none" w:sz="0" w:space="0" w:color="auto"/>
            <w:right w:val="none" w:sz="0" w:space="0" w:color="auto"/>
          </w:divBdr>
        </w:div>
        <w:div w:id="794909524">
          <w:marLeft w:val="0"/>
          <w:marRight w:val="0"/>
          <w:marTop w:val="0"/>
          <w:marBottom w:val="0"/>
          <w:divBdr>
            <w:top w:val="none" w:sz="0" w:space="0" w:color="auto"/>
            <w:left w:val="none" w:sz="0" w:space="0" w:color="auto"/>
            <w:bottom w:val="none" w:sz="0" w:space="0" w:color="auto"/>
            <w:right w:val="none" w:sz="0" w:space="0" w:color="auto"/>
          </w:divBdr>
        </w:div>
        <w:div w:id="1137064009">
          <w:marLeft w:val="0"/>
          <w:marRight w:val="0"/>
          <w:marTop w:val="0"/>
          <w:marBottom w:val="0"/>
          <w:divBdr>
            <w:top w:val="none" w:sz="0" w:space="0" w:color="auto"/>
            <w:left w:val="none" w:sz="0" w:space="0" w:color="auto"/>
            <w:bottom w:val="none" w:sz="0" w:space="0" w:color="auto"/>
            <w:right w:val="none" w:sz="0" w:space="0" w:color="auto"/>
          </w:divBdr>
        </w:div>
        <w:div w:id="1839226969">
          <w:marLeft w:val="0"/>
          <w:marRight w:val="0"/>
          <w:marTop w:val="0"/>
          <w:marBottom w:val="0"/>
          <w:divBdr>
            <w:top w:val="none" w:sz="0" w:space="0" w:color="auto"/>
            <w:left w:val="none" w:sz="0" w:space="0" w:color="auto"/>
            <w:bottom w:val="none" w:sz="0" w:space="0" w:color="auto"/>
            <w:right w:val="none" w:sz="0" w:space="0" w:color="auto"/>
          </w:divBdr>
        </w:div>
        <w:div w:id="1538200132">
          <w:marLeft w:val="0"/>
          <w:marRight w:val="0"/>
          <w:marTop w:val="0"/>
          <w:marBottom w:val="0"/>
          <w:divBdr>
            <w:top w:val="none" w:sz="0" w:space="0" w:color="auto"/>
            <w:left w:val="none" w:sz="0" w:space="0" w:color="auto"/>
            <w:bottom w:val="none" w:sz="0" w:space="0" w:color="auto"/>
            <w:right w:val="none" w:sz="0" w:space="0" w:color="auto"/>
          </w:divBdr>
        </w:div>
        <w:div w:id="997734141">
          <w:marLeft w:val="0"/>
          <w:marRight w:val="0"/>
          <w:marTop w:val="0"/>
          <w:marBottom w:val="0"/>
          <w:divBdr>
            <w:top w:val="none" w:sz="0" w:space="0" w:color="auto"/>
            <w:left w:val="none" w:sz="0" w:space="0" w:color="auto"/>
            <w:bottom w:val="none" w:sz="0" w:space="0" w:color="auto"/>
            <w:right w:val="none" w:sz="0" w:space="0" w:color="auto"/>
          </w:divBdr>
        </w:div>
        <w:div w:id="338974015">
          <w:marLeft w:val="0"/>
          <w:marRight w:val="0"/>
          <w:marTop w:val="0"/>
          <w:marBottom w:val="0"/>
          <w:divBdr>
            <w:top w:val="none" w:sz="0" w:space="0" w:color="auto"/>
            <w:left w:val="none" w:sz="0" w:space="0" w:color="auto"/>
            <w:bottom w:val="none" w:sz="0" w:space="0" w:color="auto"/>
            <w:right w:val="none" w:sz="0" w:space="0" w:color="auto"/>
          </w:divBdr>
        </w:div>
        <w:div w:id="1972320420">
          <w:marLeft w:val="0"/>
          <w:marRight w:val="0"/>
          <w:marTop w:val="0"/>
          <w:marBottom w:val="0"/>
          <w:divBdr>
            <w:top w:val="none" w:sz="0" w:space="0" w:color="auto"/>
            <w:left w:val="none" w:sz="0" w:space="0" w:color="auto"/>
            <w:bottom w:val="none" w:sz="0" w:space="0" w:color="auto"/>
            <w:right w:val="none" w:sz="0" w:space="0" w:color="auto"/>
          </w:divBdr>
        </w:div>
        <w:div w:id="2093121155">
          <w:marLeft w:val="0"/>
          <w:marRight w:val="0"/>
          <w:marTop w:val="0"/>
          <w:marBottom w:val="0"/>
          <w:divBdr>
            <w:top w:val="none" w:sz="0" w:space="0" w:color="auto"/>
            <w:left w:val="none" w:sz="0" w:space="0" w:color="auto"/>
            <w:bottom w:val="none" w:sz="0" w:space="0" w:color="auto"/>
            <w:right w:val="none" w:sz="0" w:space="0" w:color="auto"/>
          </w:divBdr>
        </w:div>
        <w:div w:id="108210892">
          <w:marLeft w:val="0"/>
          <w:marRight w:val="0"/>
          <w:marTop w:val="0"/>
          <w:marBottom w:val="0"/>
          <w:divBdr>
            <w:top w:val="none" w:sz="0" w:space="0" w:color="auto"/>
            <w:left w:val="none" w:sz="0" w:space="0" w:color="auto"/>
            <w:bottom w:val="none" w:sz="0" w:space="0" w:color="auto"/>
            <w:right w:val="none" w:sz="0" w:space="0" w:color="auto"/>
          </w:divBdr>
        </w:div>
        <w:div w:id="1581409840">
          <w:marLeft w:val="0"/>
          <w:marRight w:val="0"/>
          <w:marTop w:val="0"/>
          <w:marBottom w:val="0"/>
          <w:divBdr>
            <w:top w:val="none" w:sz="0" w:space="0" w:color="auto"/>
            <w:left w:val="none" w:sz="0" w:space="0" w:color="auto"/>
            <w:bottom w:val="none" w:sz="0" w:space="0" w:color="auto"/>
            <w:right w:val="none" w:sz="0" w:space="0" w:color="auto"/>
          </w:divBdr>
        </w:div>
        <w:div w:id="1960800498">
          <w:marLeft w:val="0"/>
          <w:marRight w:val="0"/>
          <w:marTop w:val="0"/>
          <w:marBottom w:val="0"/>
          <w:divBdr>
            <w:top w:val="none" w:sz="0" w:space="0" w:color="auto"/>
            <w:left w:val="none" w:sz="0" w:space="0" w:color="auto"/>
            <w:bottom w:val="none" w:sz="0" w:space="0" w:color="auto"/>
            <w:right w:val="none" w:sz="0" w:space="0" w:color="auto"/>
          </w:divBdr>
        </w:div>
        <w:div w:id="525482426">
          <w:marLeft w:val="0"/>
          <w:marRight w:val="0"/>
          <w:marTop w:val="0"/>
          <w:marBottom w:val="0"/>
          <w:divBdr>
            <w:top w:val="none" w:sz="0" w:space="0" w:color="auto"/>
            <w:left w:val="none" w:sz="0" w:space="0" w:color="auto"/>
            <w:bottom w:val="none" w:sz="0" w:space="0" w:color="auto"/>
            <w:right w:val="none" w:sz="0" w:space="0" w:color="auto"/>
          </w:divBdr>
        </w:div>
        <w:div w:id="841430728">
          <w:marLeft w:val="0"/>
          <w:marRight w:val="0"/>
          <w:marTop w:val="0"/>
          <w:marBottom w:val="0"/>
          <w:divBdr>
            <w:top w:val="none" w:sz="0" w:space="0" w:color="auto"/>
            <w:left w:val="none" w:sz="0" w:space="0" w:color="auto"/>
            <w:bottom w:val="none" w:sz="0" w:space="0" w:color="auto"/>
            <w:right w:val="none" w:sz="0" w:space="0" w:color="auto"/>
          </w:divBdr>
        </w:div>
        <w:div w:id="925842456">
          <w:marLeft w:val="0"/>
          <w:marRight w:val="0"/>
          <w:marTop w:val="0"/>
          <w:marBottom w:val="0"/>
          <w:divBdr>
            <w:top w:val="none" w:sz="0" w:space="0" w:color="auto"/>
            <w:left w:val="none" w:sz="0" w:space="0" w:color="auto"/>
            <w:bottom w:val="none" w:sz="0" w:space="0" w:color="auto"/>
            <w:right w:val="none" w:sz="0" w:space="0" w:color="auto"/>
          </w:divBdr>
        </w:div>
        <w:div w:id="272249643">
          <w:marLeft w:val="0"/>
          <w:marRight w:val="0"/>
          <w:marTop w:val="0"/>
          <w:marBottom w:val="0"/>
          <w:divBdr>
            <w:top w:val="none" w:sz="0" w:space="0" w:color="auto"/>
            <w:left w:val="none" w:sz="0" w:space="0" w:color="auto"/>
            <w:bottom w:val="none" w:sz="0" w:space="0" w:color="auto"/>
            <w:right w:val="none" w:sz="0" w:space="0" w:color="auto"/>
          </w:divBdr>
        </w:div>
        <w:div w:id="61490962">
          <w:marLeft w:val="0"/>
          <w:marRight w:val="0"/>
          <w:marTop w:val="0"/>
          <w:marBottom w:val="0"/>
          <w:divBdr>
            <w:top w:val="none" w:sz="0" w:space="0" w:color="auto"/>
            <w:left w:val="none" w:sz="0" w:space="0" w:color="auto"/>
            <w:bottom w:val="none" w:sz="0" w:space="0" w:color="auto"/>
            <w:right w:val="none" w:sz="0" w:space="0" w:color="auto"/>
          </w:divBdr>
        </w:div>
        <w:div w:id="341858360">
          <w:marLeft w:val="0"/>
          <w:marRight w:val="0"/>
          <w:marTop w:val="0"/>
          <w:marBottom w:val="0"/>
          <w:divBdr>
            <w:top w:val="none" w:sz="0" w:space="0" w:color="auto"/>
            <w:left w:val="none" w:sz="0" w:space="0" w:color="auto"/>
            <w:bottom w:val="none" w:sz="0" w:space="0" w:color="auto"/>
            <w:right w:val="none" w:sz="0" w:space="0" w:color="auto"/>
          </w:divBdr>
        </w:div>
        <w:div w:id="2057002875">
          <w:marLeft w:val="0"/>
          <w:marRight w:val="0"/>
          <w:marTop w:val="0"/>
          <w:marBottom w:val="0"/>
          <w:divBdr>
            <w:top w:val="none" w:sz="0" w:space="0" w:color="auto"/>
            <w:left w:val="none" w:sz="0" w:space="0" w:color="auto"/>
            <w:bottom w:val="none" w:sz="0" w:space="0" w:color="auto"/>
            <w:right w:val="none" w:sz="0" w:space="0" w:color="auto"/>
          </w:divBdr>
        </w:div>
        <w:div w:id="338971790">
          <w:marLeft w:val="0"/>
          <w:marRight w:val="0"/>
          <w:marTop w:val="0"/>
          <w:marBottom w:val="0"/>
          <w:divBdr>
            <w:top w:val="none" w:sz="0" w:space="0" w:color="auto"/>
            <w:left w:val="none" w:sz="0" w:space="0" w:color="auto"/>
            <w:bottom w:val="none" w:sz="0" w:space="0" w:color="auto"/>
            <w:right w:val="none" w:sz="0" w:space="0" w:color="auto"/>
          </w:divBdr>
        </w:div>
        <w:div w:id="268321108">
          <w:marLeft w:val="0"/>
          <w:marRight w:val="0"/>
          <w:marTop w:val="0"/>
          <w:marBottom w:val="0"/>
          <w:divBdr>
            <w:top w:val="none" w:sz="0" w:space="0" w:color="auto"/>
            <w:left w:val="none" w:sz="0" w:space="0" w:color="auto"/>
            <w:bottom w:val="none" w:sz="0" w:space="0" w:color="auto"/>
            <w:right w:val="none" w:sz="0" w:space="0" w:color="auto"/>
          </w:divBdr>
        </w:div>
        <w:div w:id="1119109960">
          <w:marLeft w:val="0"/>
          <w:marRight w:val="0"/>
          <w:marTop w:val="0"/>
          <w:marBottom w:val="0"/>
          <w:divBdr>
            <w:top w:val="none" w:sz="0" w:space="0" w:color="auto"/>
            <w:left w:val="none" w:sz="0" w:space="0" w:color="auto"/>
            <w:bottom w:val="none" w:sz="0" w:space="0" w:color="auto"/>
            <w:right w:val="none" w:sz="0" w:space="0" w:color="auto"/>
          </w:divBdr>
        </w:div>
        <w:div w:id="1063715527">
          <w:marLeft w:val="0"/>
          <w:marRight w:val="0"/>
          <w:marTop w:val="0"/>
          <w:marBottom w:val="0"/>
          <w:divBdr>
            <w:top w:val="none" w:sz="0" w:space="0" w:color="auto"/>
            <w:left w:val="none" w:sz="0" w:space="0" w:color="auto"/>
            <w:bottom w:val="none" w:sz="0" w:space="0" w:color="auto"/>
            <w:right w:val="none" w:sz="0" w:space="0" w:color="auto"/>
          </w:divBdr>
        </w:div>
        <w:div w:id="364061027">
          <w:marLeft w:val="0"/>
          <w:marRight w:val="0"/>
          <w:marTop w:val="0"/>
          <w:marBottom w:val="0"/>
          <w:divBdr>
            <w:top w:val="none" w:sz="0" w:space="0" w:color="auto"/>
            <w:left w:val="none" w:sz="0" w:space="0" w:color="auto"/>
            <w:bottom w:val="none" w:sz="0" w:space="0" w:color="auto"/>
            <w:right w:val="none" w:sz="0" w:space="0" w:color="auto"/>
          </w:divBdr>
        </w:div>
        <w:div w:id="1594774610">
          <w:marLeft w:val="0"/>
          <w:marRight w:val="0"/>
          <w:marTop w:val="0"/>
          <w:marBottom w:val="0"/>
          <w:divBdr>
            <w:top w:val="none" w:sz="0" w:space="0" w:color="auto"/>
            <w:left w:val="none" w:sz="0" w:space="0" w:color="auto"/>
            <w:bottom w:val="none" w:sz="0" w:space="0" w:color="auto"/>
            <w:right w:val="none" w:sz="0" w:space="0" w:color="auto"/>
          </w:divBdr>
        </w:div>
        <w:div w:id="1589578952">
          <w:marLeft w:val="0"/>
          <w:marRight w:val="0"/>
          <w:marTop w:val="0"/>
          <w:marBottom w:val="0"/>
          <w:divBdr>
            <w:top w:val="none" w:sz="0" w:space="0" w:color="auto"/>
            <w:left w:val="none" w:sz="0" w:space="0" w:color="auto"/>
            <w:bottom w:val="none" w:sz="0" w:space="0" w:color="auto"/>
            <w:right w:val="none" w:sz="0" w:space="0" w:color="auto"/>
          </w:divBdr>
        </w:div>
        <w:div w:id="1368722164">
          <w:marLeft w:val="0"/>
          <w:marRight w:val="0"/>
          <w:marTop w:val="0"/>
          <w:marBottom w:val="0"/>
          <w:divBdr>
            <w:top w:val="none" w:sz="0" w:space="0" w:color="auto"/>
            <w:left w:val="none" w:sz="0" w:space="0" w:color="auto"/>
            <w:bottom w:val="none" w:sz="0" w:space="0" w:color="auto"/>
            <w:right w:val="none" w:sz="0" w:space="0" w:color="auto"/>
          </w:divBdr>
        </w:div>
        <w:div w:id="1148522387">
          <w:marLeft w:val="0"/>
          <w:marRight w:val="0"/>
          <w:marTop w:val="0"/>
          <w:marBottom w:val="0"/>
          <w:divBdr>
            <w:top w:val="none" w:sz="0" w:space="0" w:color="auto"/>
            <w:left w:val="none" w:sz="0" w:space="0" w:color="auto"/>
            <w:bottom w:val="none" w:sz="0" w:space="0" w:color="auto"/>
            <w:right w:val="none" w:sz="0" w:space="0" w:color="auto"/>
          </w:divBdr>
        </w:div>
        <w:div w:id="19163082">
          <w:marLeft w:val="0"/>
          <w:marRight w:val="0"/>
          <w:marTop w:val="0"/>
          <w:marBottom w:val="0"/>
          <w:divBdr>
            <w:top w:val="none" w:sz="0" w:space="0" w:color="auto"/>
            <w:left w:val="none" w:sz="0" w:space="0" w:color="auto"/>
            <w:bottom w:val="none" w:sz="0" w:space="0" w:color="auto"/>
            <w:right w:val="none" w:sz="0" w:space="0" w:color="auto"/>
          </w:divBdr>
        </w:div>
        <w:div w:id="1383867019">
          <w:marLeft w:val="0"/>
          <w:marRight w:val="0"/>
          <w:marTop w:val="0"/>
          <w:marBottom w:val="0"/>
          <w:divBdr>
            <w:top w:val="none" w:sz="0" w:space="0" w:color="auto"/>
            <w:left w:val="none" w:sz="0" w:space="0" w:color="auto"/>
            <w:bottom w:val="none" w:sz="0" w:space="0" w:color="auto"/>
            <w:right w:val="none" w:sz="0" w:space="0" w:color="auto"/>
          </w:divBdr>
        </w:div>
        <w:div w:id="1260527835">
          <w:marLeft w:val="0"/>
          <w:marRight w:val="0"/>
          <w:marTop w:val="0"/>
          <w:marBottom w:val="0"/>
          <w:divBdr>
            <w:top w:val="none" w:sz="0" w:space="0" w:color="auto"/>
            <w:left w:val="none" w:sz="0" w:space="0" w:color="auto"/>
            <w:bottom w:val="none" w:sz="0" w:space="0" w:color="auto"/>
            <w:right w:val="none" w:sz="0" w:space="0" w:color="auto"/>
          </w:divBdr>
        </w:div>
        <w:div w:id="2049331209">
          <w:marLeft w:val="0"/>
          <w:marRight w:val="0"/>
          <w:marTop w:val="0"/>
          <w:marBottom w:val="0"/>
          <w:divBdr>
            <w:top w:val="none" w:sz="0" w:space="0" w:color="auto"/>
            <w:left w:val="none" w:sz="0" w:space="0" w:color="auto"/>
            <w:bottom w:val="none" w:sz="0" w:space="0" w:color="auto"/>
            <w:right w:val="none" w:sz="0" w:space="0" w:color="auto"/>
          </w:divBdr>
        </w:div>
        <w:div w:id="42948502">
          <w:marLeft w:val="0"/>
          <w:marRight w:val="0"/>
          <w:marTop w:val="0"/>
          <w:marBottom w:val="0"/>
          <w:divBdr>
            <w:top w:val="none" w:sz="0" w:space="0" w:color="auto"/>
            <w:left w:val="none" w:sz="0" w:space="0" w:color="auto"/>
            <w:bottom w:val="none" w:sz="0" w:space="0" w:color="auto"/>
            <w:right w:val="none" w:sz="0" w:space="0" w:color="auto"/>
          </w:divBdr>
        </w:div>
        <w:div w:id="885530638">
          <w:marLeft w:val="0"/>
          <w:marRight w:val="0"/>
          <w:marTop w:val="0"/>
          <w:marBottom w:val="0"/>
          <w:divBdr>
            <w:top w:val="none" w:sz="0" w:space="0" w:color="auto"/>
            <w:left w:val="none" w:sz="0" w:space="0" w:color="auto"/>
            <w:bottom w:val="none" w:sz="0" w:space="0" w:color="auto"/>
            <w:right w:val="none" w:sz="0" w:space="0" w:color="auto"/>
          </w:divBdr>
        </w:div>
        <w:div w:id="1368139352">
          <w:marLeft w:val="0"/>
          <w:marRight w:val="0"/>
          <w:marTop w:val="0"/>
          <w:marBottom w:val="0"/>
          <w:divBdr>
            <w:top w:val="none" w:sz="0" w:space="0" w:color="auto"/>
            <w:left w:val="none" w:sz="0" w:space="0" w:color="auto"/>
            <w:bottom w:val="none" w:sz="0" w:space="0" w:color="auto"/>
            <w:right w:val="none" w:sz="0" w:space="0" w:color="auto"/>
          </w:divBdr>
        </w:div>
        <w:div w:id="405959577">
          <w:marLeft w:val="0"/>
          <w:marRight w:val="0"/>
          <w:marTop w:val="0"/>
          <w:marBottom w:val="0"/>
          <w:divBdr>
            <w:top w:val="none" w:sz="0" w:space="0" w:color="auto"/>
            <w:left w:val="none" w:sz="0" w:space="0" w:color="auto"/>
            <w:bottom w:val="none" w:sz="0" w:space="0" w:color="auto"/>
            <w:right w:val="none" w:sz="0" w:space="0" w:color="auto"/>
          </w:divBdr>
        </w:div>
        <w:div w:id="1738815784">
          <w:marLeft w:val="0"/>
          <w:marRight w:val="0"/>
          <w:marTop w:val="0"/>
          <w:marBottom w:val="0"/>
          <w:divBdr>
            <w:top w:val="none" w:sz="0" w:space="0" w:color="auto"/>
            <w:left w:val="none" w:sz="0" w:space="0" w:color="auto"/>
            <w:bottom w:val="none" w:sz="0" w:space="0" w:color="auto"/>
            <w:right w:val="none" w:sz="0" w:space="0" w:color="auto"/>
          </w:divBdr>
        </w:div>
        <w:div w:id="1545368219">
          <w:marLeft w:val="0"/>
          <w:marRight w:val="0"/>
          <w:marTop w:val="0"/>
          <w:marBottom w:val="0"/>
          <w:divBdr>
            <w:top w:val="none" w:sz="0" w:space="0" w:color="auto"/>
            <w:left w:val="none" w:sz="0" w:space="0" w:color="auto"/>
            <w:bottom w:val="none" w:sz="0" w:space="0" w:color="auto"/>
            <w:right w:val="none" w:sz="0" w:space="0" w:color="auto"/>
          </w:divBdr>
        </w:div>
        <w:div w:id="1406806389">
          <w:marLeft w:val="0"/>
          <w:marRight w:val="0"/>
          <w:marTop w:val="0"/>
          <w:marBottom w:val="0"/>
          <w:divBdr>
            <w:top w:val="none" w:sz="0" w:space="0" w:color="auto"/>
            <w:left w:val="none" w:sz="0" w:space="0" w:color="auto"/>
            <w:bottom w:val="none" w:sz="0" w:space="0" w:color="auto"/>
            <w:right w:val="none" w:sz="0" w:space="0" w:color="auto"/>
          </w:divBdr>
        </w:div>
        <w:div w:id="2102750238">
          <w:marLeft w:val="0"/>
          <w:marRight w:val="0"/>
          <w:marTop w:val="0"/>
          <w:marBottom w:val="0"/>
          <w:divBdr>
            <w:top w:val="none" w:sz="0" w:space="0" w:color="auto"/>
            <w:left w:val="none" w:sz="0" w:space="0" w:color="auto"/>
            <w:bottom w:val="none" w:sz="0" w:space="0" w:color="auto"/>
            <w:right w:val="none" w:sz="0" w:space="0" w:color="auto"/>
          </w:divBdr>
        </w:div>
        <w:div w:id="1814788345">
          <w:marLeft w:val="0"/>
          <w:marRight w:val="0"/>
          <w:marTop w:val="0"/>
          <w:marBottom w:val="0"/>
          <w:divBdr>
            <w:top w:val="none" w:sz="0" w:space="0" w:color="auto"/>
            <w:left w:val="none" w:sz="0" w:space="0" w:color="auto"/>
            <w:bottom w:val="none" w:sz="0" w:space="0" w:color="auto"/>
            <w:right w:val="none" w:sz="0" w:space="0" w:color="auto"/>
          </w:divBdr>
        </w:div>
        <w:div w:id="527761509">
          <w:marLeft w:val="0"/>
          <w:marRight w:val="0"/>
          <w:marTop w:val="0"/>
          <w:marBottom w:val="0"/>
          <w:divBdr>
            <w:top w:val="none" w:sz="0" w:space="0" w:color="auto"/>
            <w:left w:val="none" w:sz="0" w:space="0" w:color="auto"/>
            <w:bottom w:val="none" w:sz="0" w:space="0" w:color="auto"/>
            <w:right w:val="none" w:sz="0" w:space="0" w:color="auto"/>
          </w:divBdr>
        </w:div>
        <w:div w:id="845440117">
          <w:marLeft w:val="0"/>
          <w:marRight w:val="0"/>
          <w:marTop w:val="0"/>
          <w:marBottom w:val="0"/>
          <w:divBdr>
            <w:top w:val="none" w:sz="0" w:space="0" w:color="auto"/>
            <w:left w:val="none" w:sz="0" w:space="0" w:color="auto"/>
            <w:bottom w:val="none" w:sz="0" w:space="0" w:color="auto"/>
            <w:right w:val="none" w:sz="0" w:space="0" w:color="auto"/>
          </w:divBdr>
        </w:div>
        <w:div w:id="277883338">
          <w:marLeft w:val="0"/>
          <w:marRight w:val="0"/>
          <w:marTop w:val="0"/>
          <w:marBottom w:val="0"/>
          <w:divBdr>
            <w:top w:val="none" w:sz="0" w:space="0" w:color="auto"/>
            <w:left w:val="none" w:sz="0" w:space="0" w:color="auto"/>
            <w:bottom w:val="none" w:sz="0" w:space="0" w:color="auto"/>
            <w:right w:val="none" w:sz="0" w:space="0" w:color="auto"/>
          </w:divBdr>
        </w:div>
        <w:div w:id="847644400">
          <w:marLeft w:val="0"/>
          <w:marRight w:val="0"/>
          <w:marTop w:val="0"/>
          <w:marBottom w:val="0"/>
          <w:divBdr>
            <w:top w:val="none" w:sz="0" w:space="0" w:color="auto"/>
            <w:left w:val="none" w:sz="0" w:space="0" w:color="auto"/>
            <w:bottom w:val="none" w:sz="0" w:space="0" w:color="auto"/>
            <w:right w:val="none" w:sz="0" w:space="0" w:color="auto"/>
          </w:divBdr>
        </w:div>
        <w:div w:id="754208629">
          <w:marLeft w:val="0"/>
          <w:marRight w:val="0"/>
          <w:marTop w:val="0"/>
          <w:marBottom w:val="0"/>
          <w:divBdr>
            <w:top w:val="none" w:sz="0" w:space="0" w:color="auto"/>
            <w:left w:val="none" w:sz="0" w:space="0" w:color="auto"/>
            <w:bottom w:val="none" w:sz="0" w:space="0" w:color="auto"/>
            <w:right w:val="none" w:sz="0" w:space="0" w:color="auto"/>
          </w:divBdr>
        </w:div>
        <w:div w:id="1572883606">
          <w:marLeft w:val="0"/>
          <w:marRight w:val="0"/>
          <w:marTop w:val="0"/>
          <w:marBottom w:val="0"/>
          <w:divBdr>
            <w:top w:val="none" w:sz="0" w:space="0" w:color="auto"/>
            <w:left w:val="none" w:sz="0" w:space="0" w:color="auto"/>
            <w:bottom w:val="none" w:sz="0" w:space="0" w:color="auto"/>
            <w:right w:val="none" w:sz="0" w:space="0" w:color="auto"/>
          </w:divBdr>
        </w:div>
        <w:div w:id="599148543">
          <w:marLeft w:val="0"/>
          <w:marRight w:val="0"/>
          <w:marTop w:val="0"/>
          <w:marBottom w:val="0"/>
          <w:divBdr>
            <w:top w:val="none" w:sz="0" w:space="0" w:color="auto"/>
            <w:left w:val="none" w:sz="0" w:space="0" w:color="auto"/>
            <w:bottom w:val="none" w:sz="0" w:space="0" w:color="auto"/>
            <w:right w:val="none" w:sz="0" w:space="0" w:color="auto"/>
          </w:divBdr>
        </w:div>
        <w:div w:id="375394667">
          <w:marLeft w:val="0"/>
          <w:marRight w:val="0"/>
          <w:marTop w:val="0"/>
          <w:marBottom w:val="0"/>
          <w:divBdr>
            <w:top w:val="none" w:sz="0" w:space="0" w:color="auto"/>
            <w:left w:val="none" w:sz="0" w:space="0" w:color="auto"/>
            <w:bottom w:val="none" w:sz="0" w:space="0" w:color="auto"/>
            <w:right w:val="none" w:sz="0" w:space="0" w:color="auto"/>
          </w:divBdr>
        </w:div>
        <w:div w:id="861672057">
          <w:marLeft w:val="0"/>
          <w:marRight w:val="0"/>
          <w:marTop w:val="0"/>
          <w:marBottom w:val="0"/>
          <w:divBdr>
            <w:top w:val="none" w:sz="0" w:space="0" w:color="auto"/>
            <w:left w:val="none" w:sz="0" w:space="0" w:color="auto"/>
            <w:bottom w:val="none" w:sz="0" w:space="0" w:color="auto"/>
            <w:right w:val="none" w:sz="0" w:space="0" w:color="auto"/>
          </w:divBdr>
        </w:div>
        <w:div w:id="751004413">
          <w:marLeft w:val="0"/>
          <w:marRight w:val="0"/>
          <w:marTop w:val="0"/>
          <w:marBottom w:val="0"/>
          <w:divBdr>
            <w:top w:val="none" w:sz="0" w:space="0" w:color="auto"/>
            <w:left w:val="none" w:sz="0" w:space="0" w:color="auto"/>
            <w:bottom w:val="none" w:sz="0" w:space="0" w:color="auto"/>
            <w:right w:val="none" w:sz="0" w:space="0" w:color="auto"/>
          </w:divBdr>
        </w:div>
        <w:div w:id="265582803">
          <w:marLeft w:val="0"/>
          <w:marRight w:val="0"/>
          <w:marTop w:val="0"/>
          <w:marBottom w:val="0"/>
          <w:divBdr>
            <w:top w:val="none" w:sz="0" w:space="0" w:color="auto"/>
            <w:left w:val="none" w:sz="0" w:space="0" w:color="auto"/>
            <w:bottom w:val="none" w:sz="0" w:space="0" w:color="auto"/>
            <w:right w:val="none" w:sz="0" w:space="0" w:color="auto"/>
          </w:divBdr>
        </w:div>
        <w:div w:id="1711958767">
          <w:marLeft w:val="0"/>
          <w:marRight w:val="0"/>
          <w:marTop w:val="0"/>
          <w:marBottom w:val="0"/>
          <w:divBdr>
            <w:top w:val="none" w:sz="0" w:space="0" w:color="auto"/>
            <w:left w:val="none" w:sz="0" w:space="0" w:color="auto"/>
            <w:bottom w:val="none" w:sz="0" w:space="0" w:color="auto"/>
            <w:right w:val="none" w:sz="0" w:space="0" w:color="auto"/>
          </w:divBdr>
        </w:div>
        <w:div w:id="1988896612">
          <w:marLeft w:val="0"/>
          <w:marRight w:val="0"/>
          <w:marTop w:val="0"/>
          <w:marBottom w:val="0"/>
          <w:divBdr>
            <w:top w:val="none" w:sz="0" w:space="0" w:color="auto"/>
            <w:left w:val="none" w:sz="0" w:space="0" w:color="auto"/>
            <w:bottom w:val="none" w:sz="0" w:space="0" w:color="auto"/>
            <w:right w:val="none" w:sz="0" w:space="0" w:color="auto"/>
          </w:divBdr>
        </w:div>
        <w:div w:id="1250502035">
          <w:marLeft w:val="0"/>
          <w:marRight w:val="0"/>
          <w:marTop w:val="0"/>
          <w:marBottom w:val="0"/>
          <w:divBdr>
            <w:top w:val="none" w:sz="0" w:space="0" w:color="auto"/>
            <w:left w:val="none" w:sz="0" w:space="0" w:color="auto"/>
            <w:bottom w:val="none" w:sz="0" w:space="0" w:color="auto"/>
            <w:right w:val="none" w:sz="0" w:space="0" w:color="auto"/>
          </w:divBdr>
        </w:div>
      </w:divsChild>
    </w:div>
    <w:div w:id="587079660">
      <w:bodyDiv w:val="1"/>
      <w:marLeft w:val="0"/>
      <w:marRight w:val="0"/>
      <w:marTop w:val="0"/>
      <w:marBottom w:val="0"/>
      <w:divBdr>
        <w:top w:val="none" w:sz="0" w:space="0" w:color="auto"/>
        <w:left w:val="none" w:sz="0" w:space="0" w:color="auto"/>
        <w:bottom w:val="none" w:sz="0" w:space="0" w:color="auto"/>
        <w:right w:val="none" w:sz="0" w:space="0" w:color="auto"/>
      </w:divBdr>
      <w:divsChild>
        <w:div w:id="1984773713">
          <w:marLeft w:val="0"/>
          <w:marRight w:val="0"/>
          <w:marTop w:val="0"/>
          <w:marBottom w:val="0"/>
          <w:divBdr>
            <w:top w:val="none" w:sz="0" w:space="0" w:color="auto"/>
            <w:left w:val="none" w:sz="0" w:space="0" w:color="auto"/>
            <w:bottom w:val="none" w:sz="0" w:space="0" w:color="auto"/>
            <w:right w:val="none" w:sz="0" w:space="0" w:color="auto"/>
          </w:divBdr>
        </w:div>
        <w:div w:id="869994378">
          <w:marLeft w:val="0"/>
          <w:marRight w:val="0"/>
          <w:marTop w:val="0"/>
          <w:marBottom w:val="0"/>
          <w:divBdr>
            <w:top w:val="none" w:sz="0" w:space="0" w:color="auto"/>
            <w:left w:val="none" w:sz="0" w:space="0" w:color="auto"/>
            <w:bottom w:val="none" w:sz="0" w:space="0" w:color="auto"/>
            <w:right w:val="none" w:sz="0" w:space="0" w:color="auto"/>
          </w:divBdr>
        </w:div>
        <w:div w:id="505437913">
          <w:marLeft w:val="0"/>
          <w:marRight w:val="0"/>
          <w:marTop w:val="0"/>
          <w:marBottom w:val="0"/>
          <w:divBdr>
            <w:top w:val="none" w:sz="0" w:space="0" w:color="auto"/>
            <w:left w:val="none" w:sz="0" w:space="0" w:color="auto"/>
            <w:bottom w:val="none" w:sz="0" w:space="0" w:color="auto"/>
            <w:right w:val="none" w:sz="0" w:space="0" w:color="auto"/>
          </w:divBdr>
        </w:div>
        <w:div w:id="1062557151">
          <w:marLeft w:val="0"/>
          <w:marRight w:val="0"/>
          <w:marTop w:val="0"/>
          <w:marBottom w:val="0"/>
          <w:divBdr>
            <w:top w:val="none" w:sz="0" w:space="0" w:color="auto"/>
            <w:left w:val="none" w:sz="0" w:space="0" w:color="auto"/>
            <w:bottom w:val="none" w:sz="0" w:space="0" w:color="auto"/>
            <w:right w:val="none" w:sz="0" w:space="0" w:color="auto"/>
          </w:divBdr>
        </w:div>
        <w:div w:id="1822305449">
          <w:marLeft w:val="0"/>
          <w:marRight w:val="0"/>
          <w:marTop w:val="0"/>
          <w:marBottom w:val="0"/>
          <w:divBdr>
            <w:top w:val="none" w:sz="0" w:space="0" w:color="auto"/>
            <w:left w:val="none" w:sz="0" w:space="0" w:color="auto"/>
            <w:bottom w:val="none" w:sz="0" w:space="0" w:color="auto"/>
            <w:right w:val="none" w:sz="0" w:space="0" w:color="auto"/>
          </w:divBdr>
        </w:div>
        <w:div w:id="1424448540">
          <w:marLeft w:val="0"/>
          <w:marRight w:val="0"/>
          <w:marTop w:val="0"/>
          <w:marBottom w:val="0"/>
          <w:divBdr>
            <w:top w:val="none" w:sz="0" w:space="0" w:color="auto"/>
            <w:left w:val="none" w:sz="0" w:space="0" w:color="auto"/>
            <w:bottom w:val="none" w:sz="0" w:space="0" w:color="auto"/>
            <w:right w:val="none" w:sz="0" w:space="0" w:color="auto"/>
          </w:divBdr>
        </w:div>
        <w:div w:id="1330673066">
          <w:marLeft w:val="0"/>
          <w:marRight w:val="0"/>
          <w:marTop w:val="0"/>
          <w:marBottom w:val="0"/>
          <w:divBdr>
            <w:top w:val="none" w:sz="0" w:space="0" w:color="auto"/>
            <w:left w:val="none" w:sz="0" w:space="0" w:color="auto"/>
            <w:bottom w:val="none" w:sz="0" w:space="0" w:color="auto"/>
            <w:right w:val="none" w:sz="0" w:space="0" w:color="auto"/>
          </w:divBdr>
        </w:div>
        <w:div w:id="652217294">
          <w:marLeft w:val="0"/>
          <w:marRight w:val="0"/>
          <w:marTop w:val="0"/>
          <w:marBottom w:val="0"/>
          <w:divBdr>
            <w:top w:val="none" w:sz="0" w:space="0" w:color="auto"/>
            <w:left w:val="none" w:sz="0" w:space="0" w:color="auto"/>
            <w:bottom w:val="none" w:sz="0" w:space="0" w:color="auto"/>
            <w:right w:val="none" w:sz="0" w:space="0" w:color="auto"/>
          </w:divBdr>
        </w:div>
        <w:div w:id="2000883630">
          <w:marLeft w:val="0"/>
          <w:marRight w:val="0"/>
          <w:marTop w:val="0"/>
          <w:marBottom w:val="0"/>
          <w:divBdr>
            <w:top w:val="none" w:sz="0" w:space="0" w:color="auto"/>
            <w:left w:val="none" w:sz="0" w:space="0" w:color="auto"/>
            <w:bottom w:val="none" w:sz="0" w:space="0" w:color="auto"/>
            <w:right w:val="none" w:sz="0" w:space="0" w:color="auto"/>
          </w:divBdr>
        </w:div>
        <w:div w:id="316303290">
          <w:marLeft w:val="0"/>
          <w:marRight w:val="0"/>
          <w:marTop w:val="0"/>
          <w:marBottom w:val="0"/>
          <w:divBdr>
            <w:top w:val="none" w:sz="0" w:space="0" w:color="auto"/>
            <w:left w:val="none" w:sz="0" w:space="0" w:color="auto"/>
            <w:bottom w:val="none" w:sz="0" w:space="0" w:color="auto"/>
            <w:right w:val="none" w:sz="0" w:space="0" w:color="auto"/>
          </w:divBdr>
        </w:div>
        <w:div w:id="2028672765">
          <w:marLeft w:val="0"/>
          <w:marRight w:val="0"/>
          <w:marTop w:val="0"/>
          <w:marBottom w:val="0"/>
          <w:divBdr>
            <w:top w:val="none" w:sz="0" w:space="0" w:color="auto"/>
            <w:left w:val="none" w:sz="0" w:space="0" w:color="auto"/>
            <w:bottom w:val="none" w:sz="0" w:space="0" w:color="auto"/>
            <w:right w:val="none" w:sz="0" w:space="0" w:color="auto"/>
          </w:divBdr>
        </w:div>
        <w:div w:id="1998221534">
          <w:marLeft w:val="0"/>
          <w:marRight w:val="0"/>
          <w:marTop w:val="0"/>
          <w:marBottom w:val="0"/>
          <w:divBdr>
            <w:top w:val="none" w:sz="0" w:space="0" w:color="auto"/>
            <w:left w:val="none" w:sz="0" w:space="0" w:color="auto"/>
            <w:bottom w:val="none" w:sz="0" w:space="0" w:color="auto"/>
            <w:right w:val="none" w:sz="0" w:space="0" w:color="auto"/>
          </w:divBdr>
        </w:div>
        <w:div w:id="477958499">
          <w:marLeft w:val="0"/>
          <w:marRight w:val="0"/>
          <w:marTop w:val="0"/>
          <w:marBottom w:val="0"/>
          <w:divBdr>
            <w:top w:val="none" w:sz="0" w:space="0" w:color="auto"/>
            <w:left w:val="none" w:sz="0" w:space="0" w:color="auto"/>
            <w:bottom w:val="none" w:sz="0" w:space="0" w:color="auto"/>
            <w:right w:val="none" w:sz="0" w:space="0" w:color="auto"/>
          </w:divBdr>
        </w:div>
        <w:div w:id="203058044">
          <w:marLeft w:val="0"/>
          <w:marRight w:val="0"/>
          <w:marTop w:val="0"/>
          <w:marBottom w:val="0"/>
          <w:divBdr>
            <w:top w:val="none" w:sz="0" w:space="0" w:color="auto"/>
            <w:left w:val="none" w:sz="0" w:space="0" w:color="auto"/>
            <w:bottom w:val="none" w:sz="0" w:space="0" w:color="auto"/>
            <w:right w:val="none" w:sz="0" w:space="0" w:color="auto"/>
          </w:divBdr>
        </w:div>
        <w:div w:id="239143858">
          <w:marLeft w:val="0"/>
          <w:marRight w:val="0"/>
          <w:marTop w:val="0"/>
          <w:marBottom w:val="0"/>
          <w:divBdr>
            <w:top w:val="none" w:sz="0" w:space="0" w:color="auto"/>
            <w:left w:val="none" w:sz="0" w:space="0" w:color="auto"/>
            <w:bottom w:val="none" w:sz="0" w:space="0" w:color="auto"/>
            <w:right w:val="none" w:sz="0" w:space="0" w:color="auto"/>
          </w:divBdr>
        </w:div>
        <w:div w:id="862481647">
          <w:marLeft w:val="0"/>
          <w:marRight w:val="0"/>
          <w:marTop w:val="0"/>
          <w:marBottom w:val="0"/>
          <w:divBdr>
            <w:top w:val="none" w:sz="0" w:space="0" w:color="auto"/>
            <w:left w:val="none" w:sz="0" w:space="0" w:color="auto"/>
            <w:bottom w:val="none" w:sz="0" w:space="0" w:color="auto"/>
            <w:right w:val="none" w:sz="0" w:space="0" w:color="auto"/>
          </w:divBdr>
        </w:div>
        <w:div w:id="632713237">
          <w:marLeft w:val="0"/>
          <w:marRight w:val="0"/>
          <w:marTop w:val="0"/>
          <w:marBottom w:val="0"/>
          <w:divBdr>
            <w:top w:val="none" w:sz="0" w:space="0" w:color="auto"/>
            <w:left w:val="none" w:sz="0" w:space="0" w:color="auto"/>
            <w:bottom w:val="none" w:sz="0" w:space="0" w:color="auto"/>
            <w:right w:val="none" w:sz="0" w:space="0" w:color="auto"/>
          </w:divBdr>
        </w:div>
        <w:div w:id="2111388826">
          <w:marLeft w:val="0"/>
          <w:marRight w:val="0"/>
          <w:marTop w:val="0"/>
          <w:marBottom w:val="0"/>
          <w:divBdr>
            <w:top w:val="none" w:sz="0" w:space="0" w:color="auto"/>
            <w:left w:val="none" w:sz="0" w:space="0" w:color="auto"/>
            <w:bottom w:val="none" w:sz="0" w:space="0" w:color="auto"/>
            <w:right w:val="none" w:sz="0" w:space="0" w:color="auto"/>
          </w:divBdr>
        </w:div>
        <w:div w:id="1794059639">
          <w:marLeft w:val="0"/>
          <w:marRight w:val="0"/>
          <w:marTop w:val="0"/>
          <w:marBottom w:val="0"/>
          <w:divBdr>
            <w:top w:val="none" w:sz="0" w:space="0" w:color="auto"/>
            <w:left w:val="none" w:sz="0" w:space="0" w:color="auto"/>
            <w:bottom w:val="none" w:sz="0" w:space="0" w:color="auto"/>
            <w:right w:val="none" w:sz="0" w:space="0" w:color="auto"/>
          </w:divBdr>
        </w:div>
        <w:div w:id="1258170253">
          <w:marLeft w:val="0"/>
          <w:marRight w:val="0"/>
          <w:marTop w:val="0"/>
          <w:marBottom w:val="0"/>
          <w:divBdr>
            <w:top w:val="none" w:sz="0" w:space="0" w:color="auto"/>
            <w:left w:val="none" w:sz="0" w:space="0" w:color="auto"/>
            <w:bottom w:val="none" w:sz="0" w:space="0" w:color="auto"/>
            <w:right w:val="none" w:sz="0" w:space="0" w:color="auto"/>
          </w:divBdr>
        </w:div>
        <w:div w:id="1698431814">
          <w:marLeft w:val="0"/>
          <w:marRight w:val="0"/>
          <w:marTop w:val="0"/>
          <w:marBottom w:val="0"/>
          <w:divBdr>
            <w:top w:val="none" w:sz="0" w:space="0" w:color="auto"/>
            <w:left w:val="none" w:sz="0" w:space="0" w:color="auto"/>
            <w:bottom w:val="none" w:sz="0" w:space="0" w:color="auto"/>
            <w:right w:val="none" w:sz="0" w:space="0" w:color="auto"/>
          </w:divBdr>
        </w:div>
        <w:div w:id="313148000">
          <w:marLeft w:val="0"/>
          <w:marRight w:val="0"/>
          <w:marTop w:val="0"/>
          <w:marBottom w:val="0"/>
          <w:divBdr>
            <w:top w:val="none" w:sz="0" w:space="0" w:color="auto"/>
            <w:left w:val="none" w:sz="0" w:space="0" w:color="auto"/>
            <w:bottom w:val="none" w:sz="0" w:space="0" w:color="auto"/>
            <w:right w:val="none" w:sz="0" w:space="0" w:color="auto"/>
          </w:divBdr>
        </w:div>
        <w:div w:id="1806123428">
          <w:marLeft w:val="0"/>
          <w:marRight w:val="0"/>
          <w:marTop w:val="0"/>
          <w:marBottom w:val="0"/>
          <w:divBdr>
            <w:top w:val="none" w:sz="0" w:space="0" w:color="auto"/>
            <w:left w:val="none" w:sz="0" w:space="0" w:color="auto"/>
            <w:bottom w:val="none" w:sz="0" w:space="0" w:color="auto"/>
            <w:right w:val="none" w:sz="0" w:space="0" w:color="auto"/>
          </w:divBdr>
        </w:div>
        <w:div w:id="1361661051">
          <w:marLeft w:val="0"/>
          <w:marRight w:val="0"/>
          <w:marTop w:val="0"/>
          <w:marBottom w:val="0"/>
          <w:divBdr>
            <w:top w:val="none" w:sz="0" w:space="0" w:color="auto"/>
            <w:left w:val="none" w:sz="0" w:space="0" w:color="auto"/>
            <w:bottom w:val="none" w:sz="0" w:space="0" w:color="auto"/>
            <w:right w:val="none" w:sz="0" w:space="0" w:color="auto"/>
          </w:divBdr>
        </w:div>
        <w:div w:id="751898052">
          <w:marLeft w:val="0"/>
          <w:marRight w:val="0"/>
          <w:marTop w:val="0"/>
          <w:marBottom w:val="0"/>
          <w:divBdr>
            <w:top w:val="none" w:sz="0" w:space="0" w:color="auto"/>
            <w:left w:val="none" w:sz="0" w:space="0" w:color="auto"/>
            <w:bottom w:val="none" w:sz="0" w:space="0" w:color="auto"/>
            <w:right w:val="none" w:sz="0" w:space="0" w:color="auto"/>
          </w:divBdr>
        </w:div>
        <w:div w:id="524096520">
          <w:marLeft w:val="0"/>
          <w:marRight w:val="0"/>
          <w:marTop w:val="0"/>
          <w:marBottom w:val="0"/>
          <w:divBdr>
            <w:top w:val="none" w:sz="0" w:space="0" w:color="auto"/>
            <w:left w:val="none" w:sz="0" w:space="0" w:color="auto"/>
            <w:bottom w:val="none" w:sz="0" w:space="0" w:color="auto"/>
            <w:right w:val="none" w:sz="0" w:space="0" w:color="auto"/>
          </w:divBdr>
        </w:div>
        <w:div w:id="2005424989">
          <w:marLeft w:val="0"/>
          <w:marRight w:val="0"/>
          <w:marTop w:val="0"/>
          <w:marBottom w:val="0"/>
          <w:divBdr>
            <w:top w:val="none" w:sz="0" w:space="0" w:color="auto"/>
            <w:left w:val="none" w:sz="0" w:space="0" w:color="auto"/>
            <w:bottom w:val="none" w:sz="0" w:space="0" w:color="auto"/>
            <w:right w:val="none" w:sz="0" w:space="0" w:color="auto"/>
          </w:divBdr>
        </w:div>
        <w:div w:id="823205422">
          <w:marLeft w:val="0"/>
          <w:marRight w:val="0"/>
          <w:marTop w:val="0"/>
          <w:marBottom w:val="0"/>
          <w:divBdr>
            <w:top w:val="none" w:sz="0" w:space="0" w:color="auto"/>
            <w:left w:val="none" w:sz="0" w:space="0" w:color="auto"/>
            <w:bottom w:val="none" w:sz="0" w:space="0" w:color="auto"/>
            <w:right w:val="none" w:sz="0" w:space="0" w:color="auto"/>
          </w:divBdr>
        </w:div>
        <w:div w:id="1855998577">
          <w:marLeft w:val="0"/>
          <w:marRight w:val="0"/>
          <w:marTop w:val="0"/>
          <w:marBottom w:val="0"/>
          <w:divBdr>
            <w:top w:val="none" w:sz="0" w:space="0" w:color="auto"/>
            <w:left w:val="none" w:sz="0" w:space="0" w:color="auto"/>
            <w:bottom w:val="none" w:sz="0" w:space="0" w:color="auto"/>
            <w:right w:val="none" w:sz="0" w:space="0" w:color="auto"/>
          </w:divBdr>
        </w:div>
        <w:div w:id="1963610129">
          <w:marLeft w:val="0"/>
          <w:marRight w:val="0"/>
          <w:marTop w:val="0"/>
          <w:marBottom w:val="0"/>
          <w:divBdr>
            <w:top w:val="none" w:sz="0" w:space="0" w:color="auto"/>
            <w:left w:val="none" w:sz="0" w:space="0" w:color="auto"/>
            <w:bottom w:val="none" w:sz="0" w:space="0" w:color="auto"/>
            <w:right w:val="none" w:sz="0" w:space="0" w:color="auto"/>
          </w:divBdr>
        </w:div>
        <w:div w:id="719862787">
          <w:marLeft w:val="0"/>
          <w:marRight w:val="0"/>
          <w:marTop w:val="0"/>
          <w:marBottom w:val="0"/>
          <w:divBdr>
            <w:top w:val="none" w:sz="0" w:space="0" w:color="auto"/>
            <w:left w:val="none" w:sz="0" w:space="0" w:color="auto"/>
            <w:bottom w:val="none" w:sz="0" w:space="0" w:color="auto"/>
            <w:right w:val="none" w:sz="0" w:space="0" w:color="auto"/>
          </w:divBdr>
        </w:div>
        <w:div w:id="1642077414">
          <w:marLeft w:val="0"/>
          <w:marRight w:val="0"/>
          <w:marTop w:val="0"/>
          <w:marBottom w:val="0"/>
          <w:divBdr>
            <w:top w:val="none" w:sz="0" w:space="0" w:color="auto"/>
            <w:left w:val="none" w:sz="0" w:space="0" w:color="auto"/>
            <w:bottom w:val="none" w:sz="0" w:space="0" w:color="auto"/>
            <w:right w:val="none" w:sz="0" w:space="0" w:color="auto"/>
          </w:divBdr>
        </w:div>
        <w:div w:id="777682636">
          <w:marLeft w:val="0"/>
          <w:marRight w:val="0"/>
          <w:marTop w:val="0"/>
          <w:marBottom w:val="0"/>
          <w:divBdr>
            <w:top w:val="none" w:sz="0" w:space="0" w:color="auto"/>
            <w:left w:val="none" w:sz="0" w:space="0" w:color="auto"/>
            <w:bottom w:val="none" w:sz="0" w:space="0" w:color="auto"/>
            <w:right w:val="none" w:sz="0" w:space="0" w:color="auto"/>
          </w:divBdr>
        </w:div>
        <w:div w:id="281696748">
          <w:marLeft w:val="0"/>
          <w:marRight w:val="0"/>
          <w:marTop w:val="0"/>
          <w:marBottom w:val="0"/>
          <w:divBdr>
            <w:top w:val="none" w:sz="0" w:space="0" w:color="auto"/>
            <w:left w:val="none" w:sz="0" w:space="0" w:color="auto"/>
            <w:bottom w:val="none" w:sz="0" w:space="0" w:color="auto"/>
            <w:right w:val="none" w:sz="0" w:space="0" w:color="auto"/>
          </w:divBdr>
        </w:div>
        <w:div w:id="1512256139">
          <w:marLeft w:val="0"/>
          <w:marRight w:val="0"/>
          <w:marTop w:val="0"/>
          <w:marBottom w:val="0"/>
          <w:divBdr>
            <w:top w:val="none" w:sz="0" w:space="0" w:color="auto"/>
            <w:left w:val="none" w:sz="0" w:space="0" w:color="auto"/>
            <w:bottom w:val="none" w:sz="0" w:space="0" w:color="auto"/>
            <w:right w:val="none" w:sz="0" w:space="0" w:color="auto"/>
          </w:divBdr>
        </w:div>
        <w:div w:id="200827293">
          <w:marLeft w:val="0"/>
          <w:marRight w:val="0"/>
          <w:marTop w:val="0"/>
          <w:marBottom w:val="0"/>
          <w:divBdr>
            <w:top w:val="none" w:sz="0" w:space="0" w:color="auto"/>
            <w:left w:val="none" w:sz="0" w:space="0" w:color="auto"/>
            <w:bottom w:val="none" w:sz="0" w:space="0" w:color="auto"/>
            <w:right w:val="none" w:sz="0" w:space="0" w:color="auto"/>
          </w:divBdr>
        </w:div>
        <w:div w:id="1577084806">
          <w:marLeft w:val="0"/>
          <w:marRight w:val="0"/>
          <w:marTop w:val="0"/>
          <w:marBottom w:val="0"/>
          <w:divBdr>
            <w:top w:val="none" w:sz="0" w:space="0" w:color="auto"/>
            <w:left w:val="none" w:sz="0" w:space="0" w:color="auto"/>
            <w:bottom w:val="none" w:sz="0" w:space="0" w:color="auto"/>
            <w:right w:val="none" w:sz="0" w:space="0" w:color="auto"/>
          </w:divBdr>
        </w:div>
        <w:div w:id="824013211">
          <w:marLeft w:val="0"/>
          <w:marRight w:val="0"/>
          <w:marTop w:val="0"/>
          <w:marBottom w:val="0"/>
          <w:divBdr>
            <w:top w:val="none" w:sz="0" w:space="0" w:color="auto"/>
            <w:left w:val="none" w:sz="0" w:space="0" w:color="auto"/>
            <w:bottom w:val="none" w:sz="0" w:space="0" w:color="auto"/>
            <w:right w:val="none" w:sz="0" w:space="0" w:color="auto"/>
          </w:divBdr>
        </w:div>
        <w:div w:id="1701130336">
          <w:marLeft w:val="0"/>
          <w:marRight w:val="0"/>
          <w:marTop w:val="0"/>
          <w:marBottom w:val="0"/>
          <w:divBdr>
            <w:top w:val="none" w:sz="0" w:space="0" w:color="auto"/>
            <w:left w:val="none" w:sz="0" w:space="0" w:color="auto"/>
            <w:bottom w:val="none" w:sz="0" w:space="0" w:color="auto"/>
            <w:right w:val="none" w:sz="0" w:space="0" w:color="auto"/>
          </w:divBdr>
        </w:div>
        <w:div w:id="1803420689">
          <w:marLeft w:val="0"/>
          <w:marRight w:val="0"/>
          <w:marTop w:val="0"/>
          <w:marBottom w:val="0"/>
          <w:divBdr>
            <w:top w:val="none" w:sz="0" w:space="0" w:color="auto"/>
            <w:left w:val="none" w:sz="0" w:space="0" w:color="auto"/>
            <w:bottom w:val="none" w:sz="0" w:space="0" w:color="auto"/>
            <w:right w:val="none" w:sz="0" w:space="0" w:color="auto"/>
          </w:divBdr>
        </w:div>
        <w:div w:id="2103866244">
          <w:marLeft w:val="0"/>
          <w:marRight w:val="0"/>
          <w:marTop w:val="0"/>
          <w:marBottom w:val="0"/>
          <w:divBdr>
            <w:top w:val="none" w:sz="0" w:space="0" w:color="auto"/>
            <w:left w:val="none" w:sz="0" w:space="0" w:color="auto"/>
            <w:bottom w:val="none" w:sz="0" w:space="0" w:color="auto"/>
            <w:right w:val="none" w:sz="0" w:space="0" w:color="auto"/>
          </w:divBdr>
        </w:div>
        <w:div w:id="920289028">
          <w:marLeft w:val="0"/>
          <w:marRight w:val="0"/>
          <w:marTop w:val="0"/>
          <w:marBottom w:val="0"/>
          <w:divBdr>
            <w:top w:val="none" w:sz="0" w:space="0" w:color="auto"/>
            <w:left w:val="none" w:sz="0" w:space="0" w:color="auto"/>
            <w:bottom w:val="none" w:sz="0" w:space="0" w:color="auto"/>
            <w:right w:val="none" w:sz="0" w:space="0" w:color="auto"/>
          </w:divBdr>
        </w:div>
        <w:div w:id="1538930372">
          <w:marLeft w:val="0"/>
          <w:marRight w:val="0"/>
          <w:marTop w:val="0"/>
          <w:marBottom w:val="0"/>
          <w:divBdr>
            <w:top w:val="none" w:sz="0" w:space="0" w:color="auto"/>
            <w:left w:val="none" w:sz="0" w:space="0" w:color="auto"/>
            <w:bottom w:val="none" w:sz="0" w:space="0" w:color="auto"/>
            <w:right w:val="none" w:sz="0" w:space="0" w:color="auto"/>
          </w:divBdr>
        </w:div>
        <w:div w:id="668411834">
          <w:marLeft w:val="0"/>
          <w:marRight w:val="0"/>
          <w:marTop w:val="0"/>
          <w:marBottom w:val="0"/>
          <w:divBdr>
            <w:top w:val="none" w:sz="0" w:space="0" w:color="auto"/>
            <w:left w:val="none" w:sz="0" w:space="0" w:color="auto"/>
            <w:bottom w:val="none" w:sz="0" w:space="0" w:color="auto"/>
            <w:right w:val="none" w:sz="0" w:space="0" w:color="auto"/>
          </w:divBdr>
        </w:div>
        <w:div w:id="725296969">
          <w:marLeft w:val="0"/>
          <w:marRight w:val="0"/>
          <w:marTop w:val="0"/>
          <w:marBottom w:val="0"/>
          <w:divBdr>
            <w:top w:val="none" w:sz="0" w:space="0" w:color="auto"/>
            <w:left w:val="none" w:sz="0" w:space="0" w:color="auto"/>
            <w:bottom w:val="none" w:sz="0" w:space="0" w:color="auto"/>
            <w:right w:val="none" w:sz="0" w:space="0" w:color="auto"/>
          </w:divBdr>
        </w:div>
        <w:div w:id="901212661">
          <w:marLeft w:val="0"/>
          <w:marRight w:val="0"/>
          <w:marTop w:val="0"/>
          <w:marBottom w:val="0"/>
          <w:divBdr>
            <w:top w:val="none" w:sz="0" w:space="0" w:color="auto"/>
            <w:left w:val="none" w:sz="0" w:space="0" w:color="auto"/>
            <w:bottom w:val="none" w:sz="0" w:space="0" w:color="auto"/>
            <w:right w:val="none" w:sz="0" w:space="0" w:color="auto"/>
          </w:divBdr>
        </w:div>
        <w:div w:id="317733284">
          <w:marLeft w:val="0"/>
          <w:marRight w:val="0"/>
          <w:marTop w:val="0"/>
          <w:marBottom w:val="0"/>
          <w:divBdr>
            <w:top w:val="none" w:sz="0" w:space="0" w:color="auto"/>
            <w:left w:val="none" w:sz="0" w:space="0" w:color="auto"/>
            <w:bottom w:val="none" w:sz="0" w:space="0" w:color="auto"/>
            <w:right w:val="none" w:sz="0" w:space="0" w:color="auto"/>
          </w:divBdr>
        </w:div>
        <w:div w:id="1356424510">
          <w:marLeft w:val="0"/>
          <w:marRight w:val="0"/>
          <w:marTop w:val="0"/>
          <w:marBottom w:val="0"/>
          <w:divBdr>
            <w:top w:val="none" w:sz="0" w:space="0" w:color="auto"/>
            <w:left w:val="none" w:sz="0" w:space="0" w:color="auto"/>
            <w:bottom w:val="none" w:sz="0" w:space="0" w:color="auto"/>
            <w:right w:val="none" w:sz="0" w:space="0" w:color="auto"/>
          </w:divBdr>
        </w:div>
        <w:div w:id="328949477">
          <w:marLeft w:val="0"/>
          <w:marRight w:val="0"/>
          <w:marTop w:val="0"/>
          <w:marBottom w:val="0"/>
          <w:divBdr>
            <w:top w:val="none" w:sz="0" w:space="0" w:color="auto"/>
            <w:left w:val="none" w:sz="0" w:space="0" w:color="auto"/>
            <w:bottom w:val="none" w:sz="0" w:space="0" w:color="auto"/>
            <w:right w:val="none" w:sz="0" w:space="0" w:color="auto"/>
          </w:divBdr>
        </w:div>
        <w:div w:id="750393605">
          <w:marLeft w:val="0"/>
          <w:marRight w:val="0"/>
          <w:marTop w:val="0"/>
          <w:marBottom w:val="0"/>
          <w:divBdr>
            <w:top w:val="none" w:sz="0" w:space="0" w:color="auto"/>
            <w:left w:val="none" w:sz="0" w:space="0" w:color="auto"/>
            <w:bottom w:val="none" w:sz="0" w:space="0" w:color="auto"/>
            <w:right w:val="none" w:sz="0" w:space="0" w:color="auto"/>
          </w:divBdr>
        </w:div>
        <w:div w:id="1517693537">
          <w:marLeft w:val="0"/>
          <w:marRight w:val="0"/>
          <w:marTop w:val="0"/>
          <w:marBottom w:val="0"/>
          <w:divBdr>
            <w:top w:val="none" w:sz="0" w:space="0" w:color="auto"/>
            <w:left w:val="none" w:sz="0" w:space="0" w:color="auto"/>
            <w:bottom w:val="none" w:sz="0" w:space="0" w:color="auto"/>
            <w:right w:val="none" w:sz="0" w:space="0" w:color="auto"/>
          </w:divBdr>
        </w:div>
        <w:div w:id="1298995542">
          <w:marLeft w:val="0"/>
          <w:marRight w:val="0"/>
          <w:marTop w:val="0"/>
          <w:marBottom w:val="0"/>
          <w:divBdr>
            <w:top w:val="none" w:sz="0" w:space="0" w:color="auto"/>
            <w:left w:val="none" w:sz="0" w:space="0" w:color="auto"/>
            <w:bottom w:val="none" w:sz="0" w:space="0" w:color="auto"/>
            <w:right w:val="none" w:sz="0" w:space="0" w:color="auto"/>
          </w:divBdr>
        </w:div>
        <w:div w:id="35742025">
          <w:marLeft w:val="0"/>
          <w:marRight w:val="0"/>
          <w:marTop w:val="0"/>
          <w:marBottom w:val="0"/>
          <w:divBdr>
            <w:top w:val="none" w:sz="0" w:space="0" w:color="auto"/>
            <w:left w:val="none" w:sz="0" w:space="0" w:color="auto"/>
            <w:bottom w:val="none" w:sz="0" w:space="0" w:color="auto"/>
            <w:right w:val="none" w:sz="0" w:space="0" w:color="auto"/>
          </w:divBdr>
        </w:div>
        <w:div w:id="1430155266">
          <w:marLeft w:val="0"/>
          <w:marRight w:val="0"/>
          <w:marTop w:val="0"/>
          <w:marBottom w:val="0"/>
          <w:divBdr>
            <w:top w:val="none" w:sz="0" w:space="0" w:color="auto"/>
            <w:left w:val="none" w:sz="0" w:space="0" w:color="auto"/>
            <w:bottom w:val="none" w:sz="0" w:space="0" w:color="auto"/>
            <w:right w:val="none" w:sz="0" w:space="0" w:color="auto"/>
          </w:divBdr>
        </w:div>
        <w:div w:id="614365769">
          <w:marLeft w:val="0"/>
          <w:marRight w:val="0"/>
          <w:marTop w:val="0"/>
          <w:marBottom w:val="0"/>
          <w:divBdr>
            <w:top w:val="none" w:sz="0" w:space="0" w:color="auto"/>
            <w:left w:val="none" w:sz="0" w:space="0" w:color="auto"/>
            <w:bottom w:val="none" w:sz="0" w:space="0" w:color="auto"/>
            <w:right w:val="none" w:sz="0" w:space="0" w:color="auto"/>
          </w:divBdr>
        </w:div>
        <w:div w:id="1842743324">
          <w:marLeft w:val="0"/>
          <w:marRight w:val="0"/>
          <w:marTop w:val="0"/>
          <w:marBottom w:val="0"/>
          <w:divBdr>
            <w:top w:val="none" w:sz="0" w:space="0" w:color="auto"/>
            <w:left w:val="none" w:sz="0" w:space="0" w:color="auto"/>
            <w:bottom w:val="none" w:sz="0" w:space="0" w:color="auto"/>
            <w:right w:val="none" w:sz="0" w:space="0" w:color="auto"/>
          </w:divBdr>
        </w:div>
        <w:div w:id="384791448">
          <w:marLeft w:val="0"/>
          <w:marRight w:val="0"/>
          <w:marTop w:val="0"/>
          <w:marBottom w:val="0"/>
          <w:divBdr>
            <w:top w:val="none" w:sz="0" w:space="0" w:color="auto"/>
            <w:left w:val="none" w:sz="0" w:space="0" w:color="auto"/>
            <w:bottom w:val="none" w:sz="0" w:space="0" w:color="auto"/>
            <w:right w:val="none" w:sz="0" w:space="0" w:color="auto"/>
          </w:divBdr>
        </w:div>
        <w:div w:id="1041978404">
          <w:marLeft w:val="0"/>
          <w:marRight w:val="0"/>
          <w:marTop w:val="0"/>
          <w:marBottom w:val="0"/>
          <w:divBdr>
            <w:top w:val="none" w:sz="0" w:space="0" w:color="auto"/>
            <w:left w:val="none" w:sz="0" w:space="0" w:color="auto"/>
            <w:bottom w:val="none" w:sz="0" w:space="0" w:color="auto"/>
            <w:right w:val="none" w:sz="0" w:space="0" w:color="auto"/>
          </w:divBdr>
        </w:div>
        <w:div w:id="157313528">
          <w:marLeft w:val="0"/>
          <w:marRight w:val="0"/>
          <w:marTop w:val="0"/>
          <w:marBottom w:val="0"/>
          <w:divBdr>
            <w:top w:val="none" w:sz="0" w:space="0" w:color="auto"/>
            <w:left w:val="none" w:sz="0" w:space="0" w:color="auto"/>
            <w:bottom w:val="none" w:sz="0" w:space="0" w:color="auto"/>
            <w:right w:val="none" w:sz="0" w:space="0" w:color="auto"/>
          </w:divBdr>
        </w:div>
        <w:div w:id="96406855">
          <w:marLeft w:val="0"/>
          <w:marRight w:val="0"/>
          <w:marTop w:val="0"/>
          <w:marBottom w:val="0"/>
          <w:divBdr>
            <w:top w:val="none" w:sz="0" w:space="0" w:color="auto"/>
            <w:left w:val="none" w:sz="0" w:space="0" w:color="auto"/>
            <w:bottom w:val="none" w:sz="0" w:space="0" w:color="auto"/>
            <w:right w:val="none" w:sz="0" w:space="0" w:color="auto"/>
          </w:divBdr>
        </w:div>
        <w:div w:id="1542211595">
          <w:marLeft w:val="0"/>
          <w:marRight w:val="0"/>
          <w:marTop w:val="0"/>
          <w:marBottom w:val="0"/>
          <w:divBdr>
            <w:top w:val="none" w:sz="0" w:space="0" w:color="auto"/>
            <w:left w:val="none" w:sz="0" w:space="0" w:color="auto"/>
            <w:bottom w:val="none" w:sz="0" w:space="0" w:color="auto"/>
            <w:right w:val="none" w:sz="0" w:space="0" w:color="auto"/>
          </w:divBdr>
        </w:div>
        <w:div w:id="2091389376">
          <w:marLeft w:val="0"/>
          <w:marRight w:val="0"/>
          <w:marTop w:val="0"/>
          <w:marBottom w:val="0"/>
          <w:divBdr>
            <w:top w:val="none" w:sz="0" w:space="0" w:color="auto"/>
            <w:left w:val="none" w:sz="0" w:space="0" w:color="auto"/>
            <w:bottom w:val="none" w:sz="0" w:space="0" w:color="auto"/>
            <w:right w:val="none" w:sz="0" w:space="0" w:color="auto"/>
          </w:divBdr>
        </w:div>
        <w:div w:id="2035883965">
          <w:marLeft w:val="0"/>
          <w:marRight w:val="0"/>
          <w:marTop w:val="0"/>
          <w:marBottom w:val="0"/>
          <w:divBdr>
            <w:top w:val="none" w:sz="0" w:space="0" w:color="auto"/>
            <w:left w:val="none" w:sz="0" w:space="0" w:color="auto"/>
            <w:bottom w:val="none" w:sz="0" w:space="0" w:color="auto"/>
            <w:right w:val="none" w:sz="0" w:space="0" w:color="auto"/>
          </w:divBdr>
        </w:div>
        <w:div w:id="877624708">
          <w:marLeft w:val="0"/>
          <w:marRight w:val="0"/>
          <w:marTop w:val="0"/>
          <w:marBottom w:val="0"/>
          <w:divBdr>
            <w:top w:val="none" w:sz="0" w:space="0" w:color="auto"/>
            <w:left w:val="none" w:sz="0" w:space="0" w:color="auto"/>
            <w:bottom w:val="none" w:sz="0" w:space="0" w:color="auto"/>
            <w:right w:val="none" w:sz="0" w:space="0" w:color="auto"/>
          </w:divBdr>
        </w:div>
        <w:div w:id="1714034670">
          <w:marLeft w:val="0"/>
          <w:marRight w:val="0"/>
          <w:marTop w:val="0"/>
          <w:marBottom w:val="0"/>
          <w:divBdr>
            <w:top w:val="none" w:sz="0" w:space="0" w:color="auto"/>
            <w:left w:val="none" w:sz="0" w:space="0" w:color="auto"/>
            <w:bottom w:val="none" w:sz="0" w:space="0" w:color="auto"/>
            <w:right w:val="none" w:sz="0" w:space="0" w:color="auto"/>
          </w:divBdr>
        </w:div>
        <w:div w:id="75633842">
          <w:marLeft w:val="0"/>
          <w:marRight w:val="0"/>
          <w:marTop w:val="0"/>
          <w:marBottom w:val="0"/>
          <w:divBdr>
            <w:top w:val="none" w:sz="0" w:space="0" w:color="auto"/>
            <w:left w:val="none" w:sz="0" w:space="0" w:color="auto"/>
            <w:bottom w:val="none" w:sz="0" w:space="0" w:color="auto"/>
            <w:right w:val="none" w:sz="0" w:space="0" w:color="auto"/>
          </w:divBdr>
        </w:div>
        <w:div w:id="1816023914">
          <w:marLeft w:val="0"/>
          <w:marRight w:val="0"/>
          <w:marTop w:val="0"/>
          <w:marBottom w:val="0"/>
          <w:divBdr>
            <w:top w:val="none" w:sz="0" w:space="0" w:color="auto"/>
            <w:left w:val="none" w:sz="0" w:space="0" w:color="auto"/>
            <w:bottom w:val="none" w:sz="0" w:space="0" w:color="auto"/>
            <w:right w:val="none" w:sz="0" w:space="0" w:color="auto"/>
          </w:divBdr>
        </w:div>
        <w:div w:id="510224871">
          <w:marLeft w:val="0"/>
          <w:marRight w:val="0"/>
          <w:marTop w:val="0"/>
          <w:marBottom w:val="0"/>
          <w:divBdr>
            <w:top w:val="none" w:sz="0" w:space="0" w:color="auto"/>
            <w:left w:val="none" w:sz="0" w:space="0" w:color="auto"/>
            <w:bottom w:val="none" w:sz="0" w:space="0" w:color="auto"/>
            <w:right w:val="none" w:sz="0" w:space="0" w:color="auto"/>
          </w:divBdr>
        </w:div>
        <w:div w:id="1620330900">
          <w:marLeft w:val="0"/>
          <w:marRight w:val="0"/>
          <w:marTop w:val="0"/>
          <w:marBottom w:val="0"/>
          <w:divBdr>
            <w:top w:val="none" w:sz="0" w:space="0" w:color="auto"/>
            <w:left w:val="none" w:sz="0" w:space="0" w:color="auto"/>
            <w:bottom w:val="none" w:sz="0" w:space="0" w:color="auto"/>
            <w:right w:val="none" w:sz="0" w:space="0" w:color="auto"/>
          </w:divBdr>
        </w:div>
        <w:div w:id="1095713690">
          <w:marLeft w:val="0"/>
          <w:marRight w:val="0"/>
          <w:marTop w:val="0"/>
          <w:marBottom w:val="0"/>
          <w:divBdr>
            <w:top w:val="none" w:sz="0" w:space="0" w:color="auto"/>
            <w:left w:val="none" w:sz="0" w:space="0" w:color="auto"/>
            <w:bottom w:val="none" w:sz="0" w:space="0" w:color="auto"/>
            <w:right w:val="none" w:sz="0" w:space="0" w:color="auto"/>
          </w:divBdr>
        </w:div>
        <w:div w:id="179126120">
          <w:marLeft w:val="0"/>
          <w:marRight w:val="0"/>
          <w:marTop w:val="0"/>
          <w:marBottom w:val="0"/>
          <w:divBdr>
            <w:top w:val="none" w:sz="0" w:space="0" w:color="auto"/>
            <w:left w:val="none" w:sz="0" w:space="0" w:color="auto"/>
            <w:bottom w:val="none" w:sz="0" w:space="0" w:color="auto"/>
            <w:right w:val="none" w:sz="0" w:space="0" w:color="auto"/>
          </w:divBdr>
        </w:div>
        <w:div w:id="270170559">
          <w:marLeft w:val="0"/>
          <w:marRight w:val="0"/>
          <w:marTop w:val="0"/>
          <w:marBottom w:val="0"/>
          <w:divBdr>
            <w:top w:val="none" w:sz="0" w:space="0" w:color="auto"/>
            <w:left w:val="none" w:sz="0" w:space="0" w:color="auto"/>
            <w:bottom w:val="none" w:sz="0" w:space="0" w:color="auto"/>
            <w:right w:val="none" w:sz="0" w:space="0" w:color="auto"/>
          </w:divBdr>
        </w:div>
        <w:div w:id="1331563551">
          <w:marLeft w:val="0"/>
          <w:marRight w:val="0"/>
          <w:marTop w:val="0"/>
          <w:marBottom w:val="0"/>
          <w:divBdr>
            <w:top w:val="none" w:sz="0" w:space="0" w:color="auto"/>
            <w:left w:val="none" w:sz="0" w:space="0" w:color="auto"/>
            <w:bottom w:val="none" w:sz="0" w:space="0" w:color="auto"/>
            <w:right w:val="none" w:sz="0" w:space="0" w:color="auto"/>
          </w:divBdr>
        </w:div>
        <w:div w:id="495151016">
          <w:marLeft w:val="0"/>
          <w:marRight w:val="0"/>
          <w:marTop w:val="0"/>
          <w:marBottom w:val="0"/>
          <w:divBdr>
            <w:top w:val="none" w:sz="0" w:space="0" w:color="auto"/>
            <w:left w:val="none" w:sz="0" w:space="0" w:color="auto"/>
            <w:bottom w:val="none" w:sz="0" w:space="0" w:color="auto"/>
            <w:right w:val="none" w:sz="0" w:space="0" w:color="auto"/>
          </w:divBdr>
        </w:div>
        <w:div w:id="745611453">
          <w:marLeft w:val="0"/>
          <w:marRight w:val="0"/>
          <w:marTop w:val="0"/>
          <w:marBottom w:val="0"/>
          <w:divBdr>
            <w:top w:val="none" w:sz="0" w:space="0" w:color="auto"/>
            <w:left w:val="none" w:sz="0" w:space="0" w:color="auto"/>
            <w:bottom w:val="none" w:sz="0" w:space="0" w:color="auto"/>
            <w:right w:val="none" w:sz="0" w:space="0" w:color="auto"/>
          </w:divBdr>
        </w:div>
        <w:div w:id="218131048">
          <w:marLeft w:val="0"/>
          <w:marRight w:val="0"/>
          <w:marTop w:val="0"/>
          <w:marBottom w:val="0"/>
          <w:divBdr>
            <w:top w:val="none" w:sz="0" w:space="0" w:color="auto"/>
            <w:left w:val="none" w:sz="0" w:space="0" w:color="auto"/>
            <w:bottom w:val="none" w:sz="0" w:space="0" w:color="auto"/>
            <w:right w:val="none" w:sz="0" w:space="0" w:color="auto"/>
          </w:divBdr>
        </w:div>
        <w:div w:id="764770119">
          <w:marLeft w:val="0"/>
          <w:marRight w:val="0"/>
          <w:marTop w:val="0"/>
          <w:marBottom w:val="0"/>
          <w:divBdr>
            <w:top w:val="none" w:sz="0" w:space="0" w:color="auto"/>
            <w:left w:val="none" w:sz="0" w:space="0" w:color="auto"/>
            <w:bottom w:val="none" w:sz="0" w:space="0" w:color="auto"/>
            <w:right w:val="none" w:sz="0" w:space="0" w:color="auto"/>
          </w:divBdr>
        </w:div>
        <w:div w:id="2112772311">
          <w:marLeft w:val="0"/>
          <w:marRight w:val="0"/>
          <w:marTop w:val="0"/>
          <w:marBottom w:val="0"/>
          <w:divBdr>
            <w:top w:val="none" w:sz="0" w:space="0" w:color="auto"/>
            <w:left w:val="none" w:sz="0" w:space="0" w:color="auto"/>
            <w:bottom w:val="none" w:sz="0" w:space="0" w:color="auto"/>
            <w:right w:val="none" w:sz="0" w:space="0" w:color="auto"/>
          </w:divBdr>
        </w:div>
        <w:div w:id="1224178089">
          <w:marLeft w:val="0"/>
          <w:marRight w:val="0"/>
          <w:marTop w:val="0"/>
          <w:marBottom w:val="0"/>
          <w:divBdr>
            <w:top w:val="none" w:sz="0" w:space="0" w:color="auto"/>
            <w:left w:val="none" w:sz="0" w:space="0" w:color="auto"/>
            <w:bottom w:val="none" w:sz="0" w:space="0" w:color="auto"/>
            <w:right w:val="none" w:sz="0" w:space="0" w:color="auto"/>
          </w:divBdr>
        </w:div>
        <w:div w:id="2059083066">
          <w:marLeft w:val="0"/>
          <w:marRight w:val="0"/>
          <w:marTop w:val="0"/>
          <w:marBottom w:val="0"/>
          <w:divBdr>
            <w:top w:val="none" w:sz="0" w:space="0" w:color="auto"/>
            <w:left w:val="none" w:sz="0" w:space="0" w:color="auto"/>
            <w:bottom w:val="none" w:sz="0" w:space="0" w:color="auto"/>
            <w:right w:val="none" w:sz="0" w:space="0" w:color="auto"/>
          </w:divBdr>
        </w:div>
        <w:div w:id="1302272304">
          <w:marLeft w:val="0"/>
          <w:marRight w:val="0"/>
          <w:marTop w:val="0"/>
          <w:marBottom w:val="0"/>
          <w:divBdr>
            <w:top w:val="none" w:sz="0" w:space="0" w:color="auto"/>
            <w:left w:val="none" w:sz="0" w:space="0" w:color="auto"/>
            <w:bottom w:val="none" w:sz="0" w:space="0" w:color="auto"/>
            <w:right w:val="none" w:sz="0" w:space="0" w:color="auto"/>
          </w:divBdr>
        </w:div>
        <w:div w:id="1669287090">
          <w:marLeft w:val="0"/>
          <w:marRight w:val="0"/>
          <w:marTop w:val="0"/>
          <w:marBottom w:val="0"/>
          <w:divBdr>
            <w:top w:val="none" w:sz="0" w:space="0" w:color="auto"/>
            <w:left w:val="none" w:sz="0" w:space="0" w:color="auto"/>
            <w:bottom w:val="none" w:sz="0" w:space="0" w:color="auto"/>
            <w:right w:val="none" w:sz="0" w:space="0" w:color="auto"/>
          </w:divBdr>
        </w:div>
        <w:div w:id="1466238394">
          <w:marLeft w:val="0"/>
          <w:marRight w:val="0"/>
          <w:marTop w:val="0"/>
          <w:marBottom w:val="0"/>
          <w:divBdr>
            <w:top w:val="none" w:sz="0" w:space="0" w:color="auto"/>
            <w:left w:val="none" w:sz="0" w:space="0" w:color="auto"/>
            <w:bottom w:val="none" w:sz="0" w:space="0" w:color="auto"/>
            <w:right w:val="none" w:sz="0" w:space="0" w:color="auto"/>
          </w:divBdr>
        </w:div>
        <w:div w:id="1029448509">
          <w:marLeft w:val="0"/>
          <w:marRight w:val="0"/>
          <w:marTop w:val="0"/>
          <w:marBottom w:val="0"/>
          <w:divBdr>
            <w:top w:val="none" w:sz="0" w:space="0" w:color="auto"/>
            <w:left w:val="none" w:sz="0" w:space="0" w:color="auto"/>
            <w:bottom w:val="none" w:sz="0" w:space="0" w:color="auto"/>
            <w:right w:val="none" w:sz="0" w:space="0" w:color="auto"/>
          </w:divBdr>
        </w:div>
        <w:div w:id="2139256227">
          <w:marLeft w:val="0"/>
          <w:marRight w:val="0"/>
          <w:marTop w:val="0"/>
          <w:marBottom w:val="0"/>
          <w:divBdr>
            <w:top w:val="none" w:sz="0" w:space="0" w:color="auto"/>
            <w:left w:val="none" w:sz="0" w:space="0" w:color="auto"/>
            <w:bottom w:val="none" w:sz="0" w:space="0" w:color="auto"/>
            <w:right w:val="none" w:sz="0" w:space="0" w:color="auto"/>
          </w:divBdr>
        </w:div>
        <w:div w:id="656343293">
          <w:marLeft w:val="0"/>
          <w:marRight w:val="0"/>
          <w:marTop w:val="0"/>
          <w:marBottom w:val="0"/>
          <w:divBdr>
            <w:top w:val="none" w:sz="0" w:space="0" w:color="auto"/>
            <w:left w:val="none" w:sz="0" w:space="0" w:color="auto"/>
            <w:bottom w:val="none" w:sz="0" w:space="0" w:color="auto"/>
            <w:right w:val="none" w:sz="0" w:space="0" w:color="auto"/>
          </w:divBdr>
        </w:div>
        <w:div w:id="1816098067">
          <w:marLeft w:val="0"/>
          <w:marRight w:val="0"/>
          <w:marTop w:val="0"/>
          <w:marBottom w:val="0"/>
          <w:divBdr>
            <w:top w:val="none" w:sz="0" w:space="0" w:color="auto"/>
            <w:left w:val="none" w:sz="0" w:space="0" w:color="auto"/>
            <w:bottom w:val="none" w:sz="0" w:space="0" w:color="auto"/>
            <w:right w:val="none" w:sz="0" w:space="0" w:color="auto"/>
          </w:divBdr>
        </w:div>
        <w:div w:id="187568943">
          <w:marLeft w:val="0"/>
          <w:marRight w:val="0"/>
          <w:marTop w:val="0"/>
          <w:marBottom w:val="0"/>
          <w:divBdr>
            <w:top w:val="none" w:sz="0" w:space="0" w:color="auto"/>
            <w:left w:val="none" w:sz="0" w:space="0" w:color="auto"/>
            <w:bottom w:val="none" w:sz="0" w:space="0" w:color="auto"/>
            <w:right w:val="none" w:sz="0" w:space="0" w:color="auto"/>
          </w:divBdr>
        </w:div>
        <w:div w:id="79261217">
          <w:marLeft w:val="0"/>
          <w:marRight w:val="0"/>
          <w:marTop w:val="0"/>
          <w:marBottom w:val="0"/>
          <w:divBdr>
            <w:top w:val="none" w:sz="0" w:space="0" w:color="auto"/>
            <w:left w:val="none" w:sz="0" w:space="0" w:color="auto"/>
            <w:bottom w:val="none" w:sz="0" w:space="0" w:color="auto"/>
            <w:right w:val="none" w:sz="0" w:space="0" w:color="auto"/>
          </w:divBdr>
        </w:div>
        <w:div w:id="469179509">
          <w:marLeft w:val="0"/>
          <w:marRight w:val="0"/>
          <w:marTop w:val="0"/>
          <w:marBottom w:val="0"/>
          <w:divBdr>
            <w:top w:val="none" w:sz="0" w:space="0" w:color="auto"/>
            <w:left w:val="none" w:sz="0" w:space="0" w:color="auto"/>
            <w:bottom w:val="none" w:sz="0" w:space="0" w:color="auto"/>
            <w:right w:val="none" w:sz="0" w:space="0" w:color="auto"/>
          </w:divBdr>
        </w:div>
        <w:div w:id="1213540108">
          <w:marLeft w:val="0"/>
          <w:marRight w:val="0"/>
          <w:marTop w:val="0"/>
          <w:marBottom w:val="0"/>
          <w:divBdr>
            <w:top w:val="none" w:sz="0" w:space="0" w:color="auto"/>
            <w:left w:val="none" w:sz="0" w:space="0" w:color="auto"/>
            <w:bottom w:val="none" w:sz="0" w:space="0" w:color="auto"/>
            <w:right w:val="none" w:sz="0" w:space="0" w:color="auto"/>
          </w:divBdr>
        </w:div>
        <w:div w:id="208032744">
          <w:marLeft w:val="0"/>
          <w:marRight w:val="0"/>
          <w:marTop w:val="0"/>
          <w:marBottom w:val="0"/>
          <w:divBdr>
            <w:top w:val="none" w:sz="0" w:space="0" w:color="auto"/>
            <w:left w:val="none" w:sz="0" w:space="0" w:color="auto"/>
            <w:bottom w:val="none" w:sz="0" w:space="0" w:color="auto"/>
            <w:right w:val="none" w:sz="0" w:space="0" w:color="auto"/>
          </w:divBdr>
        </w:div>
        <w:div w:id="366100891">
          <w:marLeft w:val="0"/>
          <w:marRight w:val="0"/>
          <w:marTop w:val="0"/>
          <w:marBottom w:val="0"/>
          <w:divBdr>
            <w:top w:val="none" w:sz="0" w:space="0" w:color="auto"/>
            <w:left w:val="none" w:sz="0" w:space="0" w:color="auto"/>
            <w:bottom w:val="none" w:sz="0" w:space="0" w:color="auto"/>
            <w:right w:val="none" w:sz="0" w:space="0" w:color="auto"/>
          </w:divBdr>
        </w:div>
        <w:div w:id="1641613328">
          <w:marLeft w:val="0"/>
          <w:marRight w:val="0"/>
          <w:marTop w:val="0"/>
          <w:marBottom w:val="0"/>
          <w:divBdr>
            <w:top w:val="none" w:sz="0" w:space="0" w:color="auto"/>
            <w:left w:val="none" w:sz="0" w:space="0" w:color="auto"/>
            <w:bottom w:val="none" w:sz="0" w:space="0" w:color="auto"/>
            <w:right w:val="none" w:sz="0" w:space="0" w:color="auto"/>
          </w:divBdr>
        </w:div>
        <w:div w:id="1326468019">
          <w:marLeft w:val="0"/>
          <w:marRight w:val="0"/>
          <w:marTop w:val="0"/>
          <w:marBottom w:val="0"/>
          <w:divBdr>
            <w:top w:val="none" w:sz="0" w:space="0" w:color="auto"/>
            <w:left w:val="none" w:sz="0" w:space="0" w:color="auto"/>
            <w:bottom w:val="none" w:sz="0" w:space="0" w:color="auto"/>
            <w:right w:val="none" w:sz="0" w:space="0" w:color="auto"/>
          </w:divBdr>
        </w:div>
        <w:div w:id="990864576">
          <w:marLeft w:val="0"/>
          <w:marRight w:val="0"/>
          <w:marTop w:val="0"/>
          <w:marBottom w:val="0"/>
          <w:divBdr>
            <w:top w:val="none" w:sz="0" w:space="0" w:color="auto"/>
            <w:left w:val="none" w:sz="0" w:space="0" w:color="auto"/>
            <w:bottom w:val="none" w:sz="0" w:space="0" w:color="auto"/>
            <w:right w:val="none" w:sz="0" w:space="0" w:color="auto"/>
          </w:divBdr>
        </w:div>
        <w:div w:id="1159075877">
          <w:marLeft w:val="0"/>
          <w:marRight w:val="0"/>
          <w:marTop w:val="0"/>
          <w:marBottom w:val="0"/>
          <w:divBdr>
            <w:top w:val="none" w:sz="0" w:space="0" w:color="auto"/>
            <w:left w:val="none" w:sz="0" w:space="0" w:color="auto"/>
            <w:bottom w:val="none" w:sz="0" w:space="0" w:color="auto"/>
            <w:right w:val="none" w:sz="0" w:space="0" w:color="auto"/>
          </w:divBdr>
        </w:div>
        <w:div w:id="1340159821">
          <w:marLeft w:val="0"/>
          <w:marRight w:val="0"/>
          <w:marTop w:val="0"/>
          <w:marBottom w:val="0"/>
          <w:divBdr>
            <w:top w:val="none" w:sz="0" w:space="0" w:color="auto"/>
            <w:left w:val="none" w:sz="0" w:space="0" w:color="auto"/>
            <w:bottom w:val="none" w:sz="0" w:space="0" w:color="auto"/>
            <w:right w:val="none" w:sz="0" w:space="0" w:color="auto"/>
          </w:divBdr>
        </w:div>
        <w:div w:id="671571969">
          <w:marLeft w:val="0"/>
          <w:marRight w:val="0"/>
          <w:marTop w:val="0"/>
          <w:marBottom w:val="0"/>
          <w:divBdr>
            <w:top w:val="none" w:sz="0" w:space="0" w:color="auto"/>
            <w:left w:val="none" w:sz="0" w:space="0" w:color="auto"/>
            <w:bottom w:val="none" w:sz="0" w:space="0" w:color="auto"/>
            <w:right w:val="none" w:sz="0" w:space="0" w:color="auto"/>
          </w:divBdr>
        </w:div>
        <w:div w:id="879366511">
          <w:marLeft w:val="0"/>
          <w:marRight w:val="0"/>
          <w:marTop w:val="0"/>
          <w:marBottom w:val="0"/>
          <w:divBdr>
            <w:top w:val="none" w:sz="0" w:space="0" w:color="auto"/>
            <w:left w:val="none" w:sz="0" w:space="0" w:color="auto"/>
            <w:bottom w:val="none" w:sz="0" w:space="0" w:color="auto"/>
            <w:right w:val="none" w:sz="0" w:space="0" w:color="auto"/>
          </w:divBdr>
        </w:div>
        <w:div w:id="1522547154">
          <w:marLeft w:val="0"/>
          <w:marRight w:val="0"/>
          <w:marTop w:val="0"/>
          <w:marBottom w:val="0"/>
          <w:divBdr>
            <w:top w:val="none" w:sz="0" w:space="0" w:color="auto"/>
            <w:left w:val="none" w:sz="0" w:space="0" w:color="auto"/>
            <w:bottom w:val="none" w:sz="0" w:space="0" w:color="auto"/>
            <w:right w:val="none" w:sz="0" w:space="0" w:color="auto"/>
          </w:divBdr>
        </w:div>
        <w:div w:id="1190218591">
          <w:marLeft w:val="0"/>
          <w:marRight w:val="0"/>
          <w:marTop w:val="0"/>
          <w:marBottom w:val="0"/>
          <w:divBdr>
            <w:top w:val="none" w:sz="0" w:space="0" w:color="auto"/>
            <w:left w:val="none" w:sz="0" w:space="0" w:color="auto"/>
            <w:bottom w:val="none" w:sz="0" w:space="0" w:color="auto"/>
            <w:right w:val="none" w:sz="0" w:space="0" w:color="auto"/>
          </w:divBdr>
        </w:div>
        <w:div w:id="211188689">
          <w:marLeft w:val="0"/>
          <w:marRight w:val="0"/>
          <w:marTop w:val="0"/>
          <w:marBottom w:val="0"/>
          <w:divBdr>
            <w:top w:val="none" w:sz="0" w:space="0" w:color="auto"/>
            <w:left w:val="none" w:sz="0" w:space="0" w:color="auto"/>
            <w:bottom w:val="none" w:sz="0" w:space="0" w:color="auto"/>
            <w:right w:val="none" w:sz="0" w:space="0" w:color="auto"/>
          </w:divBdr>
        </w:div>
        <w:div w:id="448553386">
          <w:marLeft w:val="0"/>
          <w:marRight w:val="0"/>
          <w:marTop w:val="0"/>
          <w:marBottom w:val="0"/>
          <w:divBdr>
            <w:top w:val="none" w:sz="0" w:space="0" w:color="auto"/>
            <w:left w:val="none" w:sz="0" w:space="0" w:color="auto"/>
            <w:bottom w:val="none" w:sz="0" w:space="0" w:color="auto"/>
            <w:right w:val="none" w:sz="0" w:space="0" w:color="auto"/>
          </w:divBdr>
        </w:div>
        <w:div w:id="1398551443">
          <w:marLeft w:val="0"/>
          <w:marRight w:val="0"/>
          <w:marTop w:val="0"/>
          <w:marBottom w:val="0"/>
          <w:divBdr>
            <w:top w:val="none" w:sz="0" w:space="0" w:color="auto"/>
            <w:left w:val="none" w:sz="0" w:space="0" w:color="auto"/>
            <w:bottom w:val="none" w:sz="0" w:space="0" w:color="auto"/>
            <w:right w:val="none" w:sz="0" w:space="0" w:color="auto"/>
          </w:divBdr>
        </w:div>
        <w:div w:id="511140193">
          <w:marLeft w:val="0"/>
          <w:marRight w:val="0"/>
          <w:marTop w:val="0"/>
          <w:marBottom w:val="0"/>
          <w:divBdr>
            <w:top w:val="none" w:sz="0" w:space="0" w:color="auto"/>
            <w:left w:val="none" w:sz="0" w:space="0" w:color="auto"/>
            <w:bottom w:val="none" w:sz="0" w:space="0" w:color="auto"/>
            <w:right w:val="none" w:sz="0" w:space="0" w:color="auto"/>
          </w:divBdr>
        </w:div>
        <w:div w:id="1769503885">
          <w:marLeft w:val="0"/>
          <w:marRight w:val="0"/>
          <w:marTop w:val="0"/>
          <w:marBottom w:val="0"/>
          <w:divBdr>
            <w:top w:val="none" w:sz="0" w:space="0" w:color="auto"/>
            <w:left w:val="none" w:sz="0" w:space="0" w:color="auto"/>
            <w:bottom w:val="none" w:sz="0" w:space="0" w:color="auto"/>
            <w:right w:val="none" w:sz="0" w:space="0" w:color="auto"/>
          </w:divBdr>
        </w:div>
        <w:div w:id="1266230647">
          <w:marLeft w:val="0"/>
          <w:marRight w:val="0"/>
          <w:marTop w:val="0"/>
          <w:marBottom w:val="0"/>
          <w:divBdr>
            <w:top w:val="none" w:sz="0" w:space="0" w:color="auto"/>
            <w:left w:val="none" w:sz="0" w:space="0" w:color="auto"/>
            <w:bottom w:val="none" w:sz="0" w:space="0" w:color="auto"/>
            <w:right w:val="none" w:sz="0" w:space="0" w:color="auto"/>
          </w:divBdr>
        </w:div>
        <w:div w:id="1331251228">
          <w:marLeft w:val="0"/>
          <w:marRight w:val="0"/>
          <w:marTop w:val="0"/>
          <w:marBottom w:val="0"/>
          <w:divBdr>
            <w:top w:val="none" w:sz="0" w:space="0" w:color="auto"/>
            <w:left w:val="none" w:sz="0" w:space="0" w:color="auto"/>
            <w:bottom w:val="none" w:sz="0" w:space="0" w:color="auto"/>
            <w:right w:val="none" w:sz="0" w:space="0" w:color="auto"/>
          </w:divBdr>
        </w:div>
        <w:div w:id="2079207984">
          <w:marLeft w:val="0"/>
          <w:marRight w:val="0"/>
          <w:marTop w:val="0"/>
          <w:marBottom w:val="0"/>
          <w:divBdr>
            <w:top w:val="none" w:sz="0" w:space="0" w:color="auto"/>
            <w:left w:val="none" w:sz="0" w:space="0" w:color="auto"/>
            <w:bottom w:val="none" w:sz="0" w:space="0" w:color="auto"/>
            <w:right w:val="none" w:sz="0" w:space="0" w:color="auto"/>
          </w:divBdr>
        </w:div>
        <w:div w:id="2103065792">
          <w:marLeft w:val="0"/>
          <w:marRight w:val="0"/>
          <w:marTop w:val="0"/>
          <w:marBottom w:val="0"/>
          <w:divBdr>
            <w:top w:val="none" w:sz="0" w:space="0" w:color="auto"/>
            <w:left w:val="none" w:sz="0" w:space="0" w:color="auto"/>
            <w:bottom w:val="none" w:sz="0" w:space="0" w:color="auto"/>
            <w:right w:val="none" w:sz="0" w:space="0" w:color="auto"/>
          </w:divBdr>
        </w:div>
        <w:div w:id="648291084">
          <w:marLeft w:val="0"/>
          <w:marRight w:val="0"/>
          <w:marTop w:val="0"/>
          <w:marBottom w:val="0"/>
          <w:divBdr>
            <w:top w:val="none" w:sz="0" w:space="0" w:color="auto"/>
            <w:left w:val="none" w:sz="0" w:space="0" w:color="auto"/>
            <w:bottom w:val="none" w:sz="0" w:space="0" w:color="auto"/>
            <w:right w:val="none" w:sz="0" w:space="0" w:color="auto"/>
          </w:divBdr>
        </w:div>
        <w:div w:id="367992407">
          <w:marLeft w:val="0"/>
          <w:marRight w:val="0"/>
          <w:marTop w:val="0"/>
          <w:marBottom w:val="0"/>
          <w:divBdr>
            <w:top w:val="none" w:sz="0" w:space="0" w:color="auto"/>
            <w:left w:val="none" w:sz="0" w:space="0" w:color="auto"/>
            <w:bottom w:val="none" w:sz="0" w:space="0" w:color="auto"/>
            <w:right w:val="none" w:sz="0" w:space="0" w:color="auto"/>
          </w:divBdr>
        </w:div>
        <w:div w:id="170409691">
          <w:marLeft w:val="0"/>
          <w:marRight w:val="0"/>
          <w:marTop w:val="0"/>
          <w:marBottom w:val="0"/>
          <w:divBdr>
            <w:top w:val="none" w:sz="0" w:space="0" w:color="auto"/>
            <w:left w:val="none" w:sz="0" w:space="0" w:color="auto"/>
            <w:bottom w:val="none" w:sz="0" w:space="0" w:color="auto"/>
            <w:right w:val="none" w:sz="0" w:space="0" w:color="auto"/>
          </w:divBdr>
        </w:div>
        <w:div w:id="1853913745">
          <w:marLeft w:val="0"/>
          <w:marRight w:val="0"/>
          <w:marTop w:val="0"/>
          <w:marBottom w:val="0"/>
          <w:divBdr>
            <w:top w:val="none" w:sz="0" w:space="0" w:color="auto"/>
            <w:left w:val="none" w:sz="0" w:space="0" w:color="auto"/>
            <w:bottom w:val="none" w:sz="0" w:space="0" w:color="auto"/>
            <w:right w:val="none" w:sz="0" w:space="0" w:color="auto"/>
          </w:divBdr>
        </w:div>
        <w:div w:id="1280843950">
          <w:marLeft w:val="0"/>
          <w:marRight w:val="0"/>
          <w:marTop w:val="0"/>
          <w:marBottom w:val="0"/>
          <w:divBdr>
            <w:top w:val="none" w:sz="0" w:space="0" w:color="auto"/>
            <w:left w:val="none" w:sz="0" w:space="0" w:color="auto"/>
            <w:bottom w:val="none" w:sz="0" w:space="0" w:color="auto"/>
            <w:right w:val="none" w:sz="0" w:space="0" w:color="auto"/>
          </w:divBdr>
        </w:div>
        <w:div w:id="1016267090">
          <w:marLeft w:val="0"/>
          <w:marRight w:val="0"/>
          <w:marTop w:val="0"/>
          <w:marBottom w:val="0"/>
          <w:divBdr>
            <w:top w:val="none" w:sz="0" w:space="0" w:color="auto"/>
            <w:left w:val="none" w:sz="0" w:space="0" w:color="auto"/>
            <w:bottom w:val="none" w:sz="0" w:space="0" w:color="auto"/>
            <w:right w:val="none" w:sz="0" w:space="0" w:color="auto"/>
          </w:divBdr>
        </w:div>
      </w:divsChild>
    </w:div>
    <w:div w:id="1202092943">
      <w:bodyDiv w:val="1"/>
      <w:marLeft w:val="0"/>
      <w:marRight w:val="0"/>
      <w:marTop w:val="0"/>
      <w:marBottom w:val="0"/>
      <w:divBdr>
        <w:top w:val="none" w:sz="0" w:space="0" w:color="auto"/>
        <w:left w:val="none" w:sz="0" w:space="0" w:color="auto"/>
        <w:bottom w:val="none" w:sz="0" w:space="0" w:color="auto"/>
        <w:right w:val="none" w:sz="0" w:space="0" w:color="auto"/>
      </w:divBdr>
    </w:div>
    <w:div w:id="1486046967">
      <w:bodyDiv w:val="1"/>
      <w:marLeft w:val="0"/>
      <w:marRight w:val="0"/>
      <w:marTop w:val="0"/>
      <w:marBottom w:val="0"/>
      <w:divBdr>
        <w:top w:val="none" w:sz="0" w:space="0" w:color="auto"/>
        <w:left w:val="none" w:sz="0" w:space="0" w:color="auto"/>
        <w:bottom w:val="none" w:sz="0" w:space="0" w:color="auto"/>
        <w:right w:val="none" w:sz="0" w:space="0" w:color="auto"/>
      </w:divBdr>
    </w:div>
    <w:div w:id="1586256840">
      <w:bodyDiv w:val="1"/>
      <w:marLeft w:val="0"/>
      <w:marRight w:val="0"/>
      <w:marTop w:val="0"/>
      <w:marBottom w:val="0"/>
      <w:divBdr>
        <w:top w:val="none" w:sz="0" w:space="0" w:color="auto"/>
        <w:left w:val="none" w:sz="0" w:space="0" w:color="auto"/>
        <w:bottom w:val="none" w:sz="0" w:space="0" w:color="auto"/>
        <w:right w:val="none" w:sz="0" w:space="0" w:color="auto"/>
      </w:divBdr>
    </w:div>
    <w:div w:id="1838618547">
      <w:bodyDiv w:val="1"/>
      <w:marLeft w:val="0"/>
      <w:marRight w:val="0"/>
      <w:marTop w:val="0"/>
      <w:marBottom w:val="0"/>
      <w:divBdr>
        <w:top w:val="none" w:sz="0" w:space="0" w:color="auto"/>
        <w:left w:val="none" w:sz="0" w:space="0" w:color="auto"/>
        <w:bottom w:val="none" w:sz="0" w:space="0" w:color="auto"/>
        <w:right w:val="none" w:sz="0" w:space="0" w:color="auto"/>
      </w:divBdr>
    </w:div>
    <w:div w:id="1867253137">
      <w:bodyDiv w:val="1"/>
      <w:marLeft w:val="0"/>
      <w:marRight w:val="0"/>
      <w:marTop w:val="0"/>
      <w:marBottom w:val="0"/>
      <w:divBdr>
        <w:top w:val="none" w:sz="0" w:space="0" w:color="auto"/>
        <w:left w:val="none" w:sz="0" w:space="0" w:color="auto"/>
        <w:bottom w:val="none" w:sz="0" w:space="0" w:color="auto"/>
        <w:right w:val="none" w:sz="0" w:space="0" w:color="auto"/>
      </w:divBdr>
    </w:div>
    <w:div w:id="1888032410">
      <w:bodyDiv w:val="1"/>
      <w:marLeft w:val="0"/>
      <w:marRight w:val="0"/>
      <w:marTop w:val="0"/>
      <w:marBottom w:val="0"/>
      <w:divBdr>
        <w:top w:val="none" w:sz="0" w:space="0" w:color="auto"/>
        <w:left w:val="none" w:sz="0" w:space="0" w:color="auto"/>
        <w:bottom w:val="none" w:sz="0" w:space="0" w:color="auto"/>
        <w:right w:val="none" w:sz="0" w:space="0" w:color="auto"/>
      </w:divBdr>
      <w:divsChild>
        <w:div w:id="1518811334">
          <w:marLeft w:val="0"/>
          <w:marRight w:val="0"/>
          <w:marTop w:val="0"/>
          <w:marBottom w:val="0"/>
          <w:divBdr>
            <w:top w:val="none" w:sz="0" w:space="0" w:color="auto"/>
            <w:left w:val="none" w:sz="0" w:space="0" w:color="auto"/>
            <w:bottom w:val="none" w:sz="0" w:space="0" w:color="auto"/>
            <w:right w:val="none" w:sz="0" w:space="0" w:color="auto"/>
          </w:divBdr>
        </w:div>
        <w:div w:id="572860482">
          <w:marLeft w:val="0"/>
          <w:marRight w:val="0"/>
          <w:marTop w:val="0"/>
          <w:marBottom w:val="0"/>
          <w:divBdr>
            <w:top w:val="none" w:sz="0" w:space="0" w:color="auto"/>
            <w:left w:val="none" w:sz="0" w:space="0" w:color="auto"/>
            <w:bottom w:val="none" w:sz="0" w:space="0" w:color="auto"/>
            <w:right w:val="none" w:sz="0" w:space="0" w:color="auto"/>
          </w:divBdr>
        </w:div>
        <w:div w:id="2035305060">
          <w:marLeft w:val="0"/>
          <w:marRight w:val="0"/>
          <w:marTop w:val="0"/>
          <w:marBottom w:val="0"/>
          <w:divBdr>
            <w:top w:val="none" w:sz="0" w:space="0" w:color="auto"/>
            <w:left w:val="none" w:sz="0" w:space="0" w:color="auto"/>
            <w:bottom w:val="none" w:sz="0" w:space="0" w:color="auto"/>
            <w:right w:val="none" w:sz="0" w:space="0" w:color="auto"/>
          </w:divBdr>
        </w:div>
        <w:div w:id="178785409">
          <w:marLeft w:val="0"/>
          <w:marRight w:val="0"/>
          <w:marTop w:val="0"/>
          <w:marBottom w:val="0"/>
          <w:divBdr>
            <w:top w:val="none" w:sz="0" w:space="0" w:color="auto"/>
            <w:left w:val="none" w:sz="0" w:space="0" w:color="auto"/>
            <w:bottom w:val="none" w:sz="0" w:space="0" w:color="auto"/>
            <w:right w:val="none" w:sz="0" w:space="0" w:color="auto"/>
          </w:divBdr>
        </w:div>
        <w:div w:id="782505934">
          <w:marLeft w:val="0"/>
          <w:marRight w:val="0"/>
          <w:marTop w:val="0"/>
          <w:marBottom w:val="0"/>
          <w:divBdr>
            <w:top w:val="none" w:sz="0" w:space="0" w:color="auto"/>
            <w:left w:val="none" w:sz="0" w:space="0" w:color="auto"/>
            <w:bottom w:val="none" w:sz="0" w:space="0" w:color="auto"/>
            <w:right w:val="none" w:sz="0" w:space="0" w:color="auto"/>
          </w:divBdr>
        </w:div>
        <w:div w:id="1372223516">
          <w:marLeft w:val="0"/>
          <w:marRight w:val="0"/>
          <w:marTop w:val="0"/>
          <w:marBottom w:val="0"/>
          <w:divBdr>
            <w:top w:val="none" w:sz="0" w:space="0" w:color="auto"/>
            <w:left w:val="none" w:sz="0" w:space="0" w:color="auto"/>
            <w:bottom w:val="none" w:sz="0" w:space="0" w:color="auto"/>
            <w:right w:val="none" w:sz="0" w:space="0" w:color="auto"/>
          </w:divBdr>
        </w:div>
        <w:div w:id="1799297449">
          <w:marLeft w:val="0"/>
          <w:marRight w:val="0"/>
          <w:marTop w:val="0"/>
          <w:marBottom w:val="0"/>
          <w:divBdr>
            <w:top w:val="none" w:sz="0" w:space="0" w:color="auto"/>
            <w:left w:val="none" w:sz="0" w:space="0" w:color="auto"/>
            <w:bottom w:val="none" w:sz="0" w:space="0" w:color="auto"/>
            <w:right w:val="none" w:sz="0" w:space="0" w:color="auto"/>
          </w:divBdr>
        </w:div>
        <w:div w:id="1900364850">
          <w:marLeft w:val="0"/>
          <w:marRight w:val="0"/>
          <w:marTop w:val="0"/>
          <w:marBottom w:val="0"/>
          <w:divBdr>
            <w:top w:val="none" w:sz="0" w:space="0" w:color="auto"/>
            <w:left w:val="none" w:sz="0" w:space="0" w:color="auto"/>
            <w:bottom w:val="none" w:sz="0" w:space="0" w:color="auto"/>
            <w:right w:val="none" w:sz="0" w:space="0" w:color="auto"/>
          </w:divBdr>
        </w:div>
        <w:div w:id="1334798186">
          <w:marLeft w:val="0"/>
          <w:marRight w:val="0"/>
          <w:marTop w:val="0"/>
          <w:marBottom w:val="0"/>
          <w:divBdr>
            <w:top w:val="none" w:sz="0" w:space="0" w:color="auto"/>
            <w:left w:val="none" w:sz="0" w:space="0" w:color="auto"/>
            <w:bottom w:val="none" w:sz="0" w:space="0" w:color="auto"/>
            <w:right w:val="none" w:sz="0" w:space="0" w:color="auto"/>
          </w:divBdr>
        </w:div>
        <w:div w:id="1794325948">
          <w:marLeft w:val="0"/>
          <w:marRight w:val="0"/>
          <w:marTop w:val="0"/>
          <w:marBottom w:val="0"/>
          <w:divBdr>
            <w:top w:val="none" w:sz="0" w:space="0" w:color="auto"/>
            <w:left w:val="none" w:sz="0" w:space="0" w:color="auto"/>
            <w:bottom w:val="none" w:sz="0" w:space="0" w:color="auto"/>
            <w:right w:val="none" w:sz="0" w:space="0" w:color="auto"/>
          </w:divBdr>
        </w:div>
        <w:div w:id="1631278603">
          <w:marLeft w:val="0"/>
          <w:marRight w:val="0"/>
          <w:marTop w:val="0"/>
          <w:marBottom w:val="0"/>
          <w:divBdr>
            <w:top w:val="none" w:sz="0" w:space="0" w:color="auto"/>
            <w:left w:val="none" w:sz="0" w:space="0" w:color="auto"/>
            <w:bottom w:val="none" w:sz="0" w:space="0" w:color="auto"/>
            <w:right w:val="none" w:sz="0" w:space="0" w:color="auto"/>
          </w:divBdr>
        </w:div>
        <w:div w:id="2118522618">
          <w:marLeft w:val="0"/>
          <w:marRight w:val="0"/>
          <w:marTop w:val="0"/>
          <w:marBottom w:val="0"/>
          <w:divBdr>
            <w:top w:val="none" w:sz="0" w:space="0" w:color="auto"/>
            <w:left w:val="none" w:sz="0" w:space="0" w:color="auto"/>
            <w:bottom w:val="none" w:sz="0" w:space="0" w:color="auto"/>
            <w:right w:val="none" w:sz="0" w:space="0" w:color="auto"/>
          </w:divBdr>
        </w:div>
        <w:div w:id="310134171">
          <w:marLeft w:val="0"/>
          <w:marRight w:val="0"/>
          <w:marTop w:val="0"/>
          <w:marBottom w:val="0"/>
          <w:divBdr>
            <w:top w:val="none" w:sz="0" w:space="0" w:color="auto"/>
            <w:left w:val="none" w:sz="0" w:space="0" w:color="auto"/>
            <w:bottom w:val="none" w:sz="0" w:space="0" w:color="auto"/>
            <w:right w:val="none" w:sz="0" w:space="0" w:color="auto"/>
          </w:divBdr>
        </w:div>
        <w:div w:id="1977374570">
          <w:marLeft w:val="0"/>
          <w:marRight w:val="0"/>
          <w:marTop w:val="0"/>
          <w:marBottom w:val="0"/>
          <w:divBdr>
            <w:top w:val="none" w:sz="0" w:space="0" w:color="auto"/>
            <w:left w:val="none" w:sz="0" w:space="0" w:color="auto"/>
            <w:bottom w:val="none" w:sz="0" w:space="0" w:color="auto"/>
            <w:right w:val="none" w:sz="0" w:space="0" w:color="auto"/>
          </w:divBdr>
        </w:div>
        <w:div w:id="784733962">
          <w:marLeft w:val="0"/>
          <w:marRight w:val="0"/>
          <w:marTop w:val="0"/>
          <w:marBottom w:val="0"/>
          <w:divBdr>
            <w:top w:val="none" w:sz="0" w:space="0" w:color="auto"/>
            <w:left w:val="none" w:sz="0" w:space="0" w:color="auto"/>
            <w:bottom w:val="none" w:sz="0" w:space="0" w:color="auto"/>
            <w:right w:val="none" w:sz="0" w:space="0" w:color="auto"/>
          </w:divBdr>
        </w:div>
        <w:div w:id="1462842372">
          <w:marLeft w:val="0"/>
          <w:marRight w:val="0"/>
          <w:marTop w:val="0"/>
          <w:marBottom w:val="0"/>
          <w:divBdr>
            <w:top w:val="none" w:sz="0" w:space="0" w:color="auto"/>
            <w:left w:val="none" w:sz="0" w:space="0" w:color="auto"/>
            <w:bottom w:val="none" w:sz="0" w:space="0" w:color="auto"/>
            <w:right w:val="none" w:sz="0" w:space="0" w:color="auto"/>
          </w:divBdr>
        </w:div>
        <w:div w:id="581765736">
          <w:marLeft w:val="0"/>
          <w:marRight w:val="0"/>
          <w:marTop w:val="0"/>
          <w:marBottom w:val="0"/>
          <w:divBdr>
            <w:top w:val="none" w:sz="0" w:space="0" w:color="auto"/>
            <w:left w:val="none" w:sz="0" w:space="0" w:color="auto"/>
            <w:bottom w:val="none" w:sz="0" w:space="0" w:color="auto"/>
            <w:right w:val="none" w:sz="0" w:space="0" w:color="auto"/>
          </w:divBdr>
        </w:div>
        <w:div w:id="938294218">
          <w:marLeft w:val="0"/>
          <w:marRight w:val="0"/>
          <w:marTop w:val="0"/>
          <w:marBottom w:val="0"/>
          <w:divBdr>
            <w:top w:val="none" w:sz="0" w:space="0" w:color="auto"/>
            <w:left w:val="none" w:sz="0" w:space="0" w:color="auto"/>
            <w:bottom w:val="none" w:sz="0" w:space="0" w:color="auto"/>
            <w:right w:val="none" w:sz="0" w:space="0" w:color="auto"/>
          </w:divBdr>
        </w:div>
        <w:div w:id="1014184117">
          <w:marLeft w:val="0"/>
          <w:marRight w:val="0"/>
          <w:marTop w:val="0"/>
          <w:marBottom w:val="0"/>
          <w:divBdr>
            <w:top w:val="none" w:sz="0" w:space="0" w:color="auto"/>
            <w:left w:val="none" w:sz="0" w:space="0" w:color="auto"/>
            <w:bottom w:val="none" w:sz="0" w:space="0" w:color="auto"/>
            <w:right w:val="none" w:sz="0" w:space="0" w:color="auto"/>
          </w:divBdr>
        </w:div>
        <w:div w:id="2119134188">
          <w:marLeft w:val="0"/>
          <w:marRight w:val="0"/>
          <w:marTop w:val="0"/>
          <w:marBottom w:val="0"/>
          <w:divBdr>
            <w:top w:val="none" w:sz="0" w:space="0" w:color="auto"/>
            <w:left w:val="none" w:sz="0" w:space="0" w:color="auto"/>
            <w:bottom w:val="none" w:sz="0" w:space="0" w:color="auto"/>
            <w:right w:val="none" w:sz="0" w:space="0" w:color="auto"/>
          </w:divBdr>
        </w:div>
        <w:div w:id="1995914667">
          <w:marLeft w:val="0"/>
          <w:marRight w:val="0"/>
          <w:marTop w:val="0"/>
          <w:marBottom w:val="0"/>
          <w:divBdr>
            <w:top w:val="none" w:sz="0" w:space="0" w:color="auto"/>
            <w:left w:val="none" w:sz="0" w:space="0" w:color="auto"/>
            <w:bottom w:val="none" w:sz="0" w:space="0" w:color="auto"/>
            <w:right w:val="none" w:sz="0" w:space="0" w:color="auto"/>
          </w:divBdr>
        </w:div>
        <w:div w:id="1551378213">
          <w:marLeft w:val="0"/>
          <w:marRight w:val="0"/>
          <w:marTop w:val="0"/>
          <w:marBottom w:val="0"/>
          <w:divBdr>
            <w:top w:val="none" w:sz="0" w:space="0" w:color="auto"/>
            <w:left w:val="none" w:sz="0" w:space="0" w:color="auto"/>
            <w:bottom w:val="none" w:sz="0" w:space="0" w:color="auto"/>
            <w:right w:val="none" w:sz="0" w:space="0" w:color="auto"/>
          </w:divBdr>
        </w:div>
        <w:div w:id="1131289319">
          <w:marLeft w:val="0"/>
          <w:marRight w:val="0"/>
          <w:marTop w:val="0"/>
          <w:marBottom w:val="0"/>
          <w:divBdr>
            <w:top w:val="none" w:sz="0" w:space="0" w:color="auto"/>
            <w:left w:val="none" w:sz="0" w:space="0" w:color="auto"/>
            <w:bottom w:val="none" w:sz="0" w:space="0" w:color="auto"/>
            <w:right w:val="none" w:sz="0" w:space="0" w:color="auto"/>
          </w:divBdr>
        </w:div>
        <w:div w:id="673459610">
          <w:marLeft w:val="0"/>
          <w:marRight w:val="0"/>
          <w:marTop w:val="0"/>
          <w:marBottom w:val="0"/>
          <w:divBdr>
            <w:top w:val="none" w:sz="0" w:space="0" w:color="auto"/>
            <w:left w:val="none" w:sz="0" w:space="0" w:color="auto"/>
            <w:bottom w:val="none" w:sz="0" w:space="0" w:color="auto"/>
            <w:right w:val="none" w:sz="0" w:space="0" w:color="auto"/>
          </w:divBdr>
        </w:div>
        <w:div w:id="164781913">
          <w:marLeft w:val="0"/>
          <w:marRight w:val="0"/>
          <w:marTop w:val="0"/>
          <w:marBottom w:val="0"/>
          <w:divBdr>
            <w:top w:val="none" w:sz="0" w:space="0" w:color="auto"/>
            <w:left w:val="none" w:sz="0" w:space="0" w:color="auto"/>
            <w:bottom w:val="none" w:sz="0" w:space="0" w:color="auto"/>
            <w:right w:val="none" w:sz="0" w:space="0" w:color="auto"/>
          </w:divBdr>
        </w:div>
        <w:div w:id="131867834">
          <w:marLeft w:val="0"/>
          <w:marRight w:val="0"/>
          <w:marTop w:val="0"/>
          <w:marBottom w:val="0"/>
          <w:divBdr>
            <w:top w:val="none" w:sz="0" w:space="0" w:color="auto"/>
            <w:left w:val="none" w:sz="0" w:space="0" w:color="auto"/>
            <w:bottom w:val="none" w:sz="0" w:space="0" w:color="auto"/>
            <w:right w:val="none" w:sz="0" w:space="0" w:color="auto"/>
          </w:divBdr>
        </w:div>
        <w:div w:id="2068608270">
          <w:marLeft w:val="0"/>
          <w:marRight w:val="0"/>
          <w:marTop w:val="0"/>
          <w:marBottom w:val="0"/>
          <w:divBdr>
            <w:top w:val="none" w:sz="0" w:space="0" w:color="auto"/>
            <w:left w:val="none" w:sz="0" w:space="0" w:color="auto"/>
            <w:bottom w:val="none" w:sz="0" w:space="0" w:color="auto"/>
            <w:right w:val="none" w:sz="0" w:space="0" w:color="auto"/>
          </w:divBdr>
        </w:div>
        <w:div w:id="1309475943">
          <w:marLeft w:val="0"/>
          <w:marRight w:val="0"/>
          <w:marTop w:val="0"/>
          <w:marBottom w:val="0"/>
          <w:divBdr>
            <w:top w:val="none" w:sz="0" w:space="0" w:color="auto"/>
            <w:left w:val="none" w:sz="0" w:space="0" w:color="auto"/>
            <w:bottom w:val="none" w:sz="0" w:space="0" w:color="auto"/>
            <w:right w:val="none" w:sz="0" w:space="0" w:color="auto"/>
          </w:divBdr>
        </w:div>
        <w:div w:id="1637182560">
          <w:marLeft w:val="0"/>
          <w:marRight w:val="0"/>
          <w:marTop w:val="0"/>
          <w:marBottom w:val="0"/>
          <w:divBdr>
            <w:top w:val="none" w:sz="0" w:space="0" w:color="auto"/>
            <w:left w:val="none" w:sz="0" w:space="0" w:color="auto"/>
            <w:bottom w:val="none" w:sz="0" w:space="0" w:color="auto"/>
            <w:right w:val="none" w:sz="0" w:space="0" w:color="auto"/>
          </w:divBdr>
        </w:div>
        <w:div w:id="1026522498">
          <w:marLeft w:val="0"/>
          <w:marRight w:val="0"/>
          <w:marTop w:val="0"/>
          <w:marBottom w:val="0"/>
          <w:divBdr>
            <w:top w:val="none" w:sz="0" w:space="0" w:color="auto"/>
            <w:left w:val="none" w:sz="0" w:space="0" w:color="auto"/>
            <w:bottom w:val="none" w:sz="0" w:space="0" w:color="auto"/>
            <w:right w:val="none" w:sz="0" w:space="0" w:color="auto"/>
          </w:divBdr>
        </w:div>
        <w:div w:id="258760832">
          <w:marLeft w:val="0"/>
          <w:marRight w:val="0"/>
          <w:marTop w:val="0"/>
          <w:marBottom w:val="0"/>
          <w:divBdr>
            <w:top w:val="none" w:sz="0" w:space="0" w:color="auto"/>
            <w:left w:val="none" w:sz="0" w:space="0" w:color="auto"/>
            <w:bottom w:val="none" w:sz="0" w:space="0" w:color="auto"/>
            <w:right w:val="none" w:sz="0" w:space="0" w:color="auto"/>
          </w:divBdr>
        </w:div>
        <w:div w:id="1093161357">
          <w:marLeft w:val="0"/>
          <w:marRight w:val="0"/>
          <w:marTop w:val="0"/>
          <w:marBottom w:val="0"/>
          <w:divBdr>
            <w:top w:val="none" w:sz="0" w:space="0" w:color="auto"/>
            <w:left w:val="none" w:sz="0" w:space="0" w:color="auto"/>
            <w:bottom w:val="none" w:sz="0" w:space="0" w:color="auto"/>
            <w:right w:val="none" w:sz="0" w:space="0" w:color="auto"/>
          </w:divBdr>
        </w:div>
        <w:div w:id="586185387">
          <w:marLeft w:val="0"/>
          <w:marRight w:val="0"/>
          <w:marTop w:val="0"/>
          <w:marBottom w:val="0"/>
          <w:divBdr>
            <w:top w:val="none" w:sz="0" w:space="0" w:color="auto"/>
            <w:left w:val="none" w:sz="0" w:space="0" w:color="auto"/>
            <w:bottom w:val="none" w:sz="0" w:space="0" w:color="auto"/>
            <w:right w:val="none" w:sz="0" w:space="0" w:color="auto"/>
          </w:divBdr>
        </w:div>
        <w:div w:id="802115371">
          <w:marLeft w:val="0"/>
          <w:marRight w:val="0"/>
          <w:marTop w:val="0"/>
          <w:marBottom w:val="0"/>
          <w:divBdr>
            <w:top w:val="none" w:sz="0" w:space="0" w:color="auto"/>
            <w:left w:val="none" w:sz="0" w:space="0" w:color="auto"/>
            <w:bottom w:val="none" w:sz="0" w:space="0" w:color="auto"/>
            <w:right w:val="none" w:sz="0" w:space="0" w:color="auto"/>
          </w:divBdr>
        </w:div>
        <w:div w:id="1120951974">
          <w:marLeft w:val="0"/>
          <w:marRight w:val="0"/>
          <w:marTop w:val="0"/>
          <w:marBottom w:val="0"/>
          <w:divBdr>
            <w:top w:val="none" w:sz="0" w:space="0" w:color="auto"/>
            <w:left w:val="none" w:sz="0" w:space="0" w:color="auto"/>
            <w:bottom w:val="none" w:sz="0" w:space="0" w:color="auto"/>
            <w:right w:val="none" w:sz="0" w:space="0" w:color="auto"/>
          </w:divBdr>
        </w:div>
        <w:div w:id="679506603">
          <w:marLeft w:val="0"/>
          <w:marRight w:val="0"/>
          <w:marTop w:val="0"/>
          <w:marBottom w:val="0"/>
          <w:divBdr>
            <w:top w:val="none" w:sz="0" w:space="0" w:color="auto"/>
            <w:left w:val="none" w:sz="0" w:space="0" w:color="auto"/>
            <w:bottom w:val="none" w:sz="0" w:space="0" w:color="auto"/>
            <w:right w:val="none" w:sz="0" w:space="0" w:color="auto"/>
          </w:divBdr>
        </w:div>
        <w:div w:id="1043481990">
          <w:marLeft w:val="0"/>
          <w:marRight w:val="0"/>
          <w:marTop w:val="0"/>
          <w:marBottom w:val="0"/>
          <w:divBdr>
            <w:top w:val="none" w:sz="0" w:space="0" w:color="auto"/>
            <w:left w:val="none" w:sz="0" w:space="0" w:color="auto"/>
            <w:bottom w:val="none" w:sz="0" w:space="0" w:color="auto"/>
            <w:right w:val="none" w:sz="0" w:space="0" w:color="auto"/>
          </w:divBdr>
        </w:div>
        <w:div w:id="1271861321">
          <w:marLeft w:val="0"/>
          <w:marRight w:val="0"/>
          <w:marTop w:val="0"/>
          <w:marBottom w:val="0"/>
          <w:divBdr>
            <w:top w:val="none" w:sz="0" w:space="0" w:color="auto"/>
            <w:left w:val="none" w:sz="0" w:space="0" w:color="auto"/>
            <w:bottom w:val="none" w:sz="0" w:space="0" w:color="auto"/>
            <w:right w:val="none" w:sz="0" w:space="0" w:color="auto"/>
          </w:divBdr>
        </w:div>
        <w:div w:id="1606418633">
          <w:marLeft w:val="0"/>
          <w:marRight w:val="0"/>
          <w:marTop w:val="0"/>
          <w:marBottom w:val="0"/>
          <w:divBdr>
            <w:top w:val="none" w:sz="0" w:space="0" w:color="auto"/>
            <w:left w:val="none" w:sz="0" w:space="0" w:color="auto"/>
            <w:bottom w:val="none" w:sz="0" w:space="0" w:color="auto"/>
            <w:right w:val="none" w:sz="0" w:space="0" w:color="auto"/>
          </w:divBdr>
        </w:div>
        <w:div w:id="889875737">
          <w:marLeft w:val="0"/>
          <w:marRight w:val="0"/>
          <w:marTop w:val="0"/>
          <w:marBottom w:val="0"/>
          <w:divBdr>
            <w:top w:val="none" w:sz="0" w:space="0" w:color="auto"/>
            <w:left w:val="none" w:sz="0" w:space="0" w:color="auto"/>
            <w:bottom w:val="none" w:sz="0" w:space="0" w:color="auto"/>
            <w:right w:val="none" w:sz="0" w:space="0" w:color="auto"/>
          </w:divBdr>
        </w:div>
        <w:div w:id="1954940883">
          <w:marLeft w:val="0"/>
          <w:marRight w:val="0"/>
          <w:marTop w:val="0"/>
          <w:marBottom w:val="0"/>
          <w:divBdr>
            <w:top w:val="none" w:sz="0" w:space="0" w:color="auto"/>
            <w:left w:val="none" w:sz="0" w:space="0" w:color="auto"/>
            <w:bottom w:val="none" w:sz="0" w:space="0" w:color="auto"/>
            <w:right w:val="none" w:sz="0" w:space="0" w:color="auto"/>
          </w:divBdr>
        </w:div>
        <w:div w:id="1154181680">
          <w:marLeft w:val="0"/>
          <w:marRight w:val="0"/>
          <w:marTop w:val="0"/>
          <w:marBottom w:val="0"/>
          <w:divBdr>
            <w:top w:val="none" w:sz="0" w:space="0" w:color="auto"/>
            <w:left w:val="none" w:sz="0" w:space="0" w:color="auto"/>
            <w:bottom w:val="none" w:sz="0" w:space="0" w:color="auto"/>
            <w:right w:val="none" w:sz="0" w:space="0" w:color="auto"/>
          </w:divBdr>
        </w:div>
        <w:div w:id="1820533579">
          <w:marLeft w:val="0"/>
          <w:marRight w:val="0"/>
          <w:marTop w:val="0"/>
          <w:marBottom w:val="0"/>
          <w:divBdr>
            <w:top w:val="none" w:sz="0" w:space="0" w:color="auto"/>
            <w:left w:val="none" w:sz="0" w:space="0" w:color="auto"/>
            <w:bottom w:val="none" w:sz="0" w:space="0" w:color="auto"/>
            <w:right w:val="none" w:sz="0" w:space="0" w:color="auto"/>
          </w:divBdr>
        </w:div>
        <w:div w:id="2046177958">
          <w:marLeft w:val="0"/>
          <w:marRight w:val="0"/>
          <w:marTop w:val="0"/>
          <w:marBottom w:val="0"/>
          <w:divBdr>
            <w:top w:val="none" w:sz="0" w:space="0" w:color="auto"/>
            <w:left w:val="none" w:sz="0" w:space="0" w:color="auto"/>
            <w:bottom w:val="none" w:sz="0" w:space="0" w:color="auto"/>
            <w:right w:val="none" w:sz="0" w:space="0" w:color="auto"/>
          </w:divBdr>
        </w:div>
        <w:div w:id="874124500">
          <w:marLeft w:val="0"/>
          <w:marRight w:val="0"/>
          <w:marTop w:val="0"/>
          <w:marBottom w:val="0"/>
          <w:divBdr>
            <w:top w:val="none" w:sz="0" w:space="0" w:color="auto"/>
            <w:left w:val="none" w:sz="0" w:space="0" w:color="auto"/>
            <w:bottom w:val="none" w:sz="0" w:space="0" w:color="auto"/>
            <w:right w:val="none" w:sz="0" w:space="0" w:color="auto"/>
          </w:divBdr>
        </w:div>
        <w:div w:id="480272669">
          <w:marLeft w:val="0"/>
          <w:marRight w:val="0"/>
          <w:marTop w:val="0"/>
          <w:marBottom w:val="0"/>
          <w:divBdr>
            <w:top w:val="none" w:sz="0" w:space="0" w:color="auto"/>
            <w:left w:val="none" w:sz="0" w:space="0" w:color="auto"/>
            <w:bottom w:val="none" w:sz="0" w:space="0" w:color="auto"/>
            <w:right w:val="none" w:sz="0" w:space="0" w:color="auto"/>
          </w:divBdr>
        </w:div>
        <w:div w:id="781002173">
          <w:marLeft w:val="0"/>
          <w:marRight w:val="0"/>
          <w:marTop w:val="0"/>
          <w:marBottom w:val="0"/>
          <w:divBdr>
            <w:top w:val="none" w:sz="0" w:space="0" w:color="auto"/>
            <w:left w:val="none" w:sz="0" w:space="0" w:color="auto"/>
            <w:bottom w:val="none" w:sz="0" w:space="0" w:color="auto"/>
            <w:right w:val="none" w:sz="0" w:space="0" w:color="auto"/>
          </w:divBdr>
        </w:div>
        <w:div w:id="1615290176">
          <w:marLeft w:val="0"/>
          <w:marRight w:val="0"/>
          <w:marTop w:val="0"/>
          <w:marBottom w:val="0"/>
          <w:divBdr>
            <w:top w:val="none" w:sz="0" w:space="0" w:color="auto"/>
            <w:left w:val="none" w:sz="0" w:space="0" w:color="auto"/>
            <w:bottom w:val="none" w:sz="0" w:space="0" w:color="auto"/>
            <w:right w:val="none" w:sz="0" w:space="0" w:color="auto"/>
          </w:divBdr>
        </w:div>
        <w:div w:id="791940632">
          <w:marLeft w:val="0"/>
          <w:marRight w:val="0"/>
          <w:marTop w:val="0"/>
          <w:marBottom w:val="0"/>
          <w:divBdr>
            <w:top w:val="none" w:sz="0" w:space="0" w:color="auto"/>
            <w:left w:val="none" w:sz="0" w:space="0" w:color="auto"/>
            <w:bottom w:val="none" w:sz="0" w:space="0" w:color="auto"/>
            <w:right w:val="none" w:sz="0" w:space="0" w:color="auto"/>
          </w:divBdr>
        </w:div>
        <w:div w:id="1198931516">
          <w:marLeft w:val="0"/>
          <w:marRight w:val="0"/>
          <w:marTop w:val="0"/>
          <w:marBottom w:val="0"/>
          <w:divBdr>
            <w:top w:val="none" w:sz="0" w:space="0" w:color="auto"/>
            <w:left w:val="none" w:sz="0" w:space="0" w:color="auto"/>
            <w:bottom w:val="none" w:sz="0" w:space="0" w:color="auto"/>
            <w:right w:val="none" w:sz="0" w:space="0" w:color="auto"/>
          </w:divBdr>
        </w:div>
        <w:div w:id="239027144">
          <w:marLeft w:val="0"/>
          <w:marRight w:val="0"/>
          <w:marTop w:val="0"/>
          <w:marBottom w:val="0"/>
          <w:divBdr>
            <w:top w:val="none" w:sz="0" w:space="0" w:color="auto"/>
            <w:left w:val="none" w:sz="0" w:space="0" w:color="auto"/>
            <w:bottom w:val="none" w:sz="0" w:space="0" w:color="auto"/>
            <w:right w:val="none" w:sz="0" w:space="0" w:color="auto"/>
          </w:divBdr>
        </w:div>
        <w:div w:id="1835416121">
          <w:marLeft w:val="0"/>
          <w:marRight w:val="0"/>
          <w:marTop w:val="0"/>
          <w:marBottom w:val="0"/>
          <w:divBdr>
            <w:top w:val="none" w:sz="0" w:space="0" w:color="auto"/>
            <w:left w:val="none" w:sz="0" w:space="0" w:color="auto"/>
            <w:bottom w:val="none" w:sz="0" w:space="0" w:color="auto"/>
            <w:right w:val="none" w:sz="0" w:space="0" w:color="auto"/>
          </w:divBdr>
        </w:div>
        <w:div w:id="872615497">
          <w:marLeft w:val="0"/>
          <w:marRight w:val="0"/>
          <w:marTop w:val="0"/>
          <w:marBottom w:val="0"/>
          <w:divBdr>
            <w:top w:val="none" w:sz="0" w:space="0" w:color="auto"/>
            <w:left w:val="none" w:sz="0" w:space="0" w:color="auto"/>
            <w:bottom w:val="none" w:sz="0" w:space="0" w:color="auto"/>
            <w:right w:val="none" w:sz="0" w:space="0" w:color="auto"/>
          </w:divBdr>
        </w:div>
        <w:div w:id="290474945">
          <w:marLeft w:val="0"/>
          <w:marRight w:val="0"/>
          <w:marTop w:val="0"/>
          <w:marBottom w:val="0"/>
          <w:divBdr>
            <w:top w:val="none" w:sz="0" w:space="0" w:color="auto"/>
            <w:left w:val="none" w:sz="0" w:space="0" w:color="auto"/>
            <w:bottom w:val="none" w:sz="0" w:space="0" w:color="auto"/>
            <w:right w:val="none" w:sz="0" w:space="0" w:color="auto"/>
          </w:divBdr>
        </w:div>
        <w:div w:id="956109370">
          <w:marLeft w:val="0"/>
          <w:marRight w:val="0"/>
          <w:marTop w:val="0"/>
          <w:marBottom w:val="0"/>
          <w:divBdr>
            <w:top w:val="none" w:sz="0" w:space="0" w:color="auto"/>
            <w:left w:val="none" w:sz="0" w:space="0" w:color="auto"/>
            <w:bottom w:val="none" w:sz="0" w:space="0" w:color="auto"/>
            <w:right w:val="none" w:sz="0" w:space="0" w:color="auto"/>
          </w:divBdr>
        </w:div>
        <w:div w:id="1122188603">
          <w:marLeft w:val="0"/>
          <w:marRight w:val="0"/>
          <w:marTop w:val="0"/>
          <w:marBottom w:val="0"/>
          <w:divBdr>
            <w:top w:val="none" w:sz="0" w:space="0" w:color="auto"/>
            <w:left w:val="none" w:sz="0" w:space="0" w:color="auto"/>
            <w:bottom w:val="none" w:sz="0" w:space="0" w:color="auto"/>
            <w:right w:val="none" w:sz="0" w:space="0" w:color="auto"/>
          </w:divBdr>
        </w:div>
        <w:div w:id="497769406">
          <w:marLeft w:val="0"/>
          <w:marRight w:val="0"/>
          <w:marTop w:val="0"/>
          <w:marBottom w:val="0"/>
          <w:divBdr>
            <w:top w:val="none" w:sz="0" w:space="0" w:color="auto"/>
            <w:left w:val="none" w:sz="0" w:space="0" w:color="auto"/>
            <w:bottom w:val="none" w:sz="0" w:space="0" w:color="auto"/>
            <w:right w:val="none" w:sz="0" w:space="0" w:color="auto"/>
          </w:divBdr>
        </w:div>
        <w:div w:id="408893533">
          <w:marLeft w:val="0"/>
          <w:marRight w:val="0"/>
          <w:marTop w:val="0"/>
          <w:marBottom w:val="0"/>
          <w:divBdr>
            <w:top w:val="none" w:sz="0" w:space="0" w:color="auto"/>
            <w:left w:val="none" w:sz="0" w:space="0" w:color="auto"/>
            <w:bottom w:val="none" w:sz="0" w:space="0" w:color="auto"/>
            <w:right w:val="none" w:sz="0" w:space="0" w:color="auto"/>
          </w:divBdr>
        </w:div>
        <w:div w:id="1500078475">
          <w:marLeft w:val="0"/>
          <w:marRight w:val="0"/>
          <w:marTop w:val="0"/>
          <w:marBottom w:val="0"/>
          <w:divBdr>
            <w:top w:val="none" w:sz="0" w:space="0" w:color="auto"/>
            <w:left w:val="none" w:sz="0" w:space="0" w:color="auto"/>
            <w:bottom w:val="none" w:sz="0" w:space="0" w:color="auto"/>
            <w:right w:val="none" w:sz="0" w:space="0" w:color="auto"/>
          </w:divBdr>
        </w:div>
        <w:div w:id="1094473715">
          <w:marLeft w:val="0"/>
          <w:marRight w:val="0"/>
          <w:marTop w:val="0"/>
          <w:marBottom w:val="0"/>
          <w:divBdr>
            <w:top w:val="none" w:sz="0" w:space="0" w:color="auto"/>
            <w:left w:val="none" w:sz="0" w:space="0" w:color="auto"/>
            <w:bottom w:val="none" w:sz="0" w:space="0" w:color="auto"/>
            <w:right w:val="none" w:sz="0" w:space="0" w:color="auto"/>
          </w:divBdr>
        </w:div>
        <w:div w:id="836726833">
          <w:marLeft w:val="0"/>
          <w:marRight w:val="0"/>
          <w:marTop w:val="0"/>
          <w:marBottom w:val="0"/>
          <w:divBdr>
            <w:top w:val="none" w:sz="0" w:space="0" w:color="auto"/>
            <w:left w:val="none" w:sz="0" w:space="0" w:color="auto"/>
            <w:bottom w:val="none" w:sz="0" w:space="0" w:color="auto"/>
            <w:right w:val="none" w:sz="0" w:space="0" w:color="auto"/>
          </w:divBdr>
        </w:div>
        <w:div w:id="1136411940">
          <w:marLeft w:val="0"/>
          <w:marRight w:val="0"/>
          <w:marTop w:val="0"/>
          <w:marBottom w:val="0"/>
          <w:divBdr>
            <w:top w:val="none" w:sz="0" w:space="0" w:color="auto"/>
            <w:left w:val="none" w:sz="0" w:space="0" w:color="auto"/>
            <w:bottom w:val="none" w:sz="0" w:space="0" w:color="auto"/>
            <w:right w:val="none" w:sz="0" w:space="0" w:color="auto"/>
          </w:divBdr>
        </w:div>
        <w:div w:id="409158394">
          <w:marLeft w:val="0"/>
          <w:marRight w:val="0"/>
          <w:marTop w:val="0"/>
          <w:marBottom w:val="0"/>
          <w:divBdr>
            <w:top w:val="none" w:sz="0" w:space="0" w:color="auto"/>
            <w:left w:val="none" w:sz="0" w:space="0" w:color="auto"/>
            <w:bottom w:val="none" w:sz="0" w:space="0" w:color="auto"/>
            <w:right w:val="none" w:sz="0" w:space="0" w:color="auto"/>
          </w:divBdr>
        </w:div>
        <w:div w:id="469789294">
          <w:marLeft w:val="0"/>
          <w:marRight w:val="0"/>
          <w:marTop w:val="0"/>
          <w:marBottom w:val="0"/>
          <w:divBdr>
            <w:top w:val="none" w:sz="0" w:space="0" w:color="auto"/>
            <w:left w:val="none" w:sz="0" w:space="0" w:color="auto"/>
            <w:bottom w:val="none" w:sz="0" w:space="0" w:color="auto"/>
            <w:right w:val="none" w:sz="0" w:space="0" w:color="auto"/>
          </w:divBdr>
        </w:div>
        <w:div w:id="426971731">
          <w:marLeft w:val="0"/>
          <w:marRight w:val="0"/>
          <w:marTop w:val="0"/>
          <w:marBottom w:val="0"/>
          <w:divBdr>
            <w:top w:val="none" w:sz="0" w:space="0" w:color="auto"/>
            <w:left w:val="none" w:sz="0" w:space="0" w:color="auto"/>
            <w:bottom w:val="none" w:sz="0" w:space="0" w:color="auto"/>
            <w:right w:val="none" w:sz="0" w:space="0" w:color="auto"/>
          </w:divBdr>
        </w:div>
        <w:div w:id="319965370">
          <w:marLeft w:val="0"/>
          <w:marRight w:val="0"/>
          <w:marTop w:val="0"/>
          <w:marBottom w:val="0"/>
          <w:divBdr>
            <w:top w:val="none" w:sz="0" w:space="0" w:color="auto"/>
            <w:left w:val="none" w:sz="0" w:space="0" w:color="auto"/>
            <w:bottom w:val="none" w:sz="0" w:space="0" w:color="auto"/>
            <w:right w:val="none" w:sz="0" w:space="0" w:color="auto"/>
          </w:divBdr>
        </w:div>
        <w:div w:id="725838216">
          <w:marLeft w:val="0"/>
          <w:marRight w:val="0"/>
          <w:marTop w:val="0"/>
          <w:marBottom w:val="0"/>
          <w:divBdr>
            <w:top w:val="none" w:sz="0" w:space="0" w:color="auto"/>
            <w:left w:val="none" w:sz="0" w:space="0" w:color="auto"/>
            <w:bottom w:val="none" w:sz="0" w:space="0" w:color="auto"/>
            <w:right w:val="none" w:sz="0" w:space="0" w:color="auto"/>
          </w:divBdr>
        </w:div>
        <w:div w:id="506753571">
          <w:marLeft w:val="0"/>
          <w:marRight w:val="0"/>
          <w:marTop w:val="0"/>
          <w:marBottom w:val="0"/>
          <w:divBdr>
            <w:top w:val="none" w:sz="0" w:space="0" w:color="auto"/>
            <w:left w:val="none" w:sz="0" w:space="0" w:color="auto"/>
            <w:bottom w:val="none" w:sz="0" w:space="0" w:color="auto"/>
            <w:right w:val="none" w:sz="0" w:space="0" w:color="auto"/>
          </w:divBdr>
        </w:div>
        <w:div w:id="1312905522">
          <w:marLeft w:val="0"/>
          <w:marRight w:val="0"/>
          <w:marTop w:val="0"/>
          <w:marBottom w:val="0"/>
          <w:divBdr>
            <w:top w:val="none" w:sz="0" w:space="0" w:color="auto"/>
            <w:left w:val="none" w:sz="0" w:space="0" w:color="auto"/>
            <w:bottom w:val="none" w:sz="0" w:space="0" w:color="auto"/>
            <w:right w:val="none" w:sz="0" w:space="0" w:color="auto"/>
          </w:divBdr>
        </w:div>
        <w:div w:id="1705515547">
          <w:marLeft w:val="0"/>
          <w:marRight w:val="0"/>
          <w:marTop w:val="0"/>
          <w:marBottom w:val="0"/>
          <w:divBdr>
            <w:top w:val="none" w:sz="0" w:space="0" w:color="auto"/>
            <w:left w:val="none" w:sz="0" w:space="0" w:color="auto"/>
            <w:bottom w:val="none" w:sz="0" w:space="0" w:color="auto"/>
            <w:right w:val="none" w:sz="0" w:space="0" w:color="auto"/>
          </w:divBdr>
        </w:div>
        <w:div w:id="357776833">
          <w:marLeft w:val="0"/>
          <w:marRight w:val="0"/>
          <w:marTop w:val="0"/>
          <w:marBottom w:val="0"/>
          <w:divBdr>
            <w:top w:val="none" w:sz="0" w:space="0" w:color="auto"/>
            <w:left w:val="none" w:sz="0" w:space="0" w:color="auto"/>
            <w:bottom w:val="none" w:sz="0" w:space="0" w:color="auto"/>
            <w:right w:val="none" w:sz="0" w:space="0" w:color="auto"/>
          </w:divBdr>
        </w:div>
        <w:div w:id="630407472">
          <w:marLeft w:val="0"/>
          <w:marRight w:val="0"/>
          <w:marTop w:val="0"/>
          <w:marBottom w:val="0"/>
          <w:divBdr>
            <w:top w:val="none" w:sz="0" w:space="0" w:color="auto"/>
            <w:left w:val="none" w:sz="0" w:space="0" w:color="auto"/>
            <w:bottom w:val="none" w:sz="0" w:space="0" w:color="auto"/>
            <w:right w:val="none" w:sz="0" w:space="0" w:color="auto"/>
          </w:divBdr>
        </w:div>
        <w:div w:id="1997226262">
          <w:marLeft w:val="0"/>
          <w:marRight w:val="0"/>
          <w:marTop w:val="0"/>
          <w:marBottom w:val="0"/>
          <w:divBdr>
            <w:top w:val="none" w:sz="0" w:space="0" w:color="auto"/>
            <w:left w:val="none" w:sz="0" w:space="0" w:color="auto"/>
            <w:bottom w:val="none" w:sz="0" w:space="0" w:color="auto"/>
            <w:right w:val="none" w:sz="0" w:space="0" w:color="auto"/>
          </w:divBdr>
        </w:div>
        <w:div w:id="2008050881">
          <w:marLeft w:val="0"/>
          <w:marRight w:val="0"/>
          <w:marTop w:val="0"/>
          <w:marBottom w:val="0"/>
          <w:divBdr>
            <w:top w:val="none" w:sz="0" w:space="0" w:color="auto"/>
            <w:left w:val="none" w:sz="0" w:space="0" w:color="auto"/>
            <w:bottom w:val="none" w:sz="0" w:space="0" w:color="auto"/>
            <w:right w:val="none" w:sz="0" w:space="0" w:color="auto"/>
          </w:divBdr>
        </w:div>
        <w:div w:id="1430616142">
          <w:marLeft w:val="0"/>
          <w:marRight w:val="0"/>
          <w:marTop w:val="0"/>
          <w:marBottom w:val="0"/>
          <w:divBdr>
            <w:top w:val="none" w:sz="0" w:space="0" w:color="auto"/>
            <w:left w:val="none" w:sz="0" w:space="0" w:color="auto"/>
            <w:bottom w:val="none" w:sz="0" w:space="0" w:color="auto"/>
            <w:right w:val="none" w:sz="0" w:space="0" w:color="auto"/>
          </w:divBdr>
        </w:div>
        <w:div w:id="1958099266">
          <w:marLeft w:val="0"/>
          <w:marRight w:val="0"/>
          <w:marTop w:val="0"/>
          <w:marBottom w:val="0"/>
          <w:divBdr>
            <w:top w:val="none" w:sz="0" w:space="0" w:color="auto"/>
            <w:left w:val="none" w:sz="0" w:space="0" w:color="auto"/>
            <w:bottom w:val="none" w:sz="0" w:space="0" w:color="auto"/>
            <w:right w:val="none" w:sz="0" w:space="0" w:color="auto"/>
          </w:divBdr>
        </w:div>
        <w:div w:id="940839006">
          <w:marLeft w:val="0"/>
          <w:marRight w:val="0"/>
          <w:marTop w:val="0"/>
          <w:marBottom w:val="0"/>
          <w:divBdr>
            <w:top w:val="none" w:sz="0" w:space="0" w:color="auto"/>
            <w:left w:val="none" w:sz="0" w:space="0" w:color="auto"/>
            <w:bottom w:val="none" w:sz="0" w:space="0" w:color="auto"/>
            <w:right w:val="none" w:sz="0" w:space="0" w:color="auto"/>
          </w:divBdr>
        </w:div>
        <w:div w:id="1783839401">
          <w:marLeft w:val="0"/>
          <w:marRight w:val="0"/>
          <w:marTop w:val="0"/>
          <w:marBottom w:val="0"/>
          <w:divBdr>
            <w:top w:val="none" w:sz="0" w:space="0" w:color="auto"/>
            <w:left w:val="none" w:sz="0" w:space="0" w:color="auto"/>
            <w:bottom w:val="none" w:sz="0" w:space="0" w:color="auto"/>
            <w:right w:val="none" w:sz="0" w:space="0" w:color="auto"/>
          </w:divBdr>
        </w:div>
        <w:div w:id="1991665210">
          <w:marLeft w:val="0"/>
          <w:marRight w:val="0"/>
          <w:marTop w:val="0"/>
          <w:marBottom w:val="0"/>
          <w:divBdr>
            <w:top w:val="none" w:sz="0" w:space="0" w:color="auto"/>
            <w:left w:val="none" w:sz="0" w:space="0" w:color="auto"/>
            <w:bottom w:val="none" w:sz="0" w:space="0" w:color="auto"/>
            <w:right w:val="none" w:sz="0" w:space="0" w:color="auto"/>
          </w:divBdr>
        </w:div>
        <w:div w:id="1856771174">
          <w:marLeft w:val="0"/>
          <w:marRight w:val="0"/>
          <w:marTop w:val="0"/>
          <w:marBottom w:val="0"/>
          <w:divBdr>
            <w:top w:val="none" w:sz="0" w:space="0" w:color="auto"/>
            <w:left w:val="none" w:sz="0" w:space="0" w:color="auto"/>
            <w:bottom w:val="none" w:sz="0" w:space="0" w:color="auto"/>
            <w:right w:val="none" w:sz="0" w:space="0" w:color="auto"/>
          </w:divBdr>
        </w:div>
        <w:div w:id="295258497">
          <w:marLeft w:val="0"/>
          <w:marRight w:val="0"/>
          <w:marTop w:val="0"/>
          <w:marBottom w:val="0"/>
          <w:divBdr>
            <w:top w:val="none" w:sz="0" w:space="0" w:color="auto"/>
            <w:left w:val="none" w:sz="0" w:space="0" w:color="auto"/>
            <w:bottom w:val="none" w:sz="0" w:space="0" w:color="auto"/>
            <w:right w:val="none" w:sz="0" w:space="0" w:color="auto"/>
          </w:divBdr>
        </w:div>
        <w:div w:id="73867546">
          <w:marLeft w:val="0"/>
          <w:marRight w:val="0"/>
          <w:marTop w:val="0"/>
          <w:marBottom w:val="0"/>
          <w:divBdr>
            <w:top w:val="none" w:sz="0" w:space="0" w:color="auto"/>
            <w:left w:val="none" w:sz="0" w:space="0" w:color="auto"/>
            <w:bottom w:val="none" w:sz="0" w:space="0" w:color="auto"/>
            <w:right w:val="none" w:sz="0" w:space="0" w:color="auto"/>
          </w:divBdr>
        </w:div>
        <w:div w:id="1933778241">
          <w:marLeft w:val="0"/>
          <w:marRight w:val="0"/>
          <w:marTop w:val="0"/>
          <w:marBottom w:val="0"/>
          <w:divBdr>
            <w:top w:val="none" w:sz="0" w:space="0" w:color="auto"/>
            <w:left w:val="none" w:sz="0" w:space="0" w:color="auto"/>
            <w:bottom w:val="none" w:sz="0" w:space="0" w:color="auto"/>
            <w:right w:val="none" w:sz="0" w:space="0" w:color="auto"/>
          </w:divBdr>
        </w:div>
        <w:div w:id="1330989013">
          <w:marLeft w:val="0"/>
          <w:marRight w:val="0"/>
          <w:marTop w:val="0"/>
          <w:marBottom w:val="0"/>
          <w:divBdr>
            <w:top w:val="none" w:sz="0" w:space="0" w:color="auto"/>
            <w:left w:val="none" w:sz="0" w:space="0" w:color="auto"/>
            <w:bottom w:val="none" w:sz="0" w:space="0" w:color="auto"/>
            <w:right w:val="none" w:sz="0" w:space="0" w:color="auto"/>
          </w:divBdr>
        </w:div>
        <w:div w:id="1667854872">
          <w:marLeft w:val="0"/>
          <w:marRight w:val="0"/>
          <w:marTop w:val="0"/>
          <w:marBottom w:val="0"/>
          <w:divBdr>
            <w:top w:val="none" w:sz="0" w:space="0" w:color="auto"/>
            <w:left w:val="none" w:sz="0" w:space="0" w:color="auto"/>
            <w:bottom w:val="none" w:sz="0" w:space="0" w:color="auto"/>
            <w:right w:val="none" w:sz="0" w:space="0" w:color="auto"/>
          </w:divBdr>
        </w:div>
        <w:div w:id="815607447">
          <w:marLeft w:val="0"/>
          <w:marRight w:val="0"/>
          <w:marTop w:val="0"/>
          <w:marBottom w:val="0"/>
          <w:divBdr>
            <w:top w:val="none" w:sz="0" w:space="0" w:color="auto"/>
            <w:left w:val="none" w:sz="0" w:space="0" w:color="auto"/>
            <w:bottom w:val="none" w:sz="0" w:space="0" w:color="auto"/>
            <w:right w:val="none" w:sz="0" w:space="0" w:color="auto"/>
          </w:divBdr>
        </w:div>
        <w:div w:id="1994213703">
          <w:marLeft w:val="0"/>
          <w:marRight w:val="0"/>
          <w:marTop w:val="0"/>
          <w:marBottom w:val="0"/>
          <w:divBdr>
            <w:top w:val="none" w:sz="0" w:space="0" w:color="auto"/>
            <w:left w:val="none" w:sz="0" w:space="0" w:color="auto"/>
            <w:bottom w:val="none" w:sz="0" w:space="0" w:color="auto"/>
            <w:right w:val="none" w:sz="0" w:space="0" w:color="auto"/>
          </w:divBdr>
        </w:div>
        <w:div w:id="1268805019">
          <w:marLeft w:val="0"/>
          <w:marRight w:val="0"/>
          <w:marTop w:val="0"/>
          <w:marBottom w:val="0"/>
          <w:divBdr>
            <w:top w:val="none" w:sz="0" w:space="0" w:color="auto"/>
            <w:left w:val="none" w:sz="0" w:space="0" w:color="auto"/>
            <w:bottom w:val="none" w:sz="0" w:space="0" w:color="auto"/>
            <w:right w:val="none" w:sz="0" w:space="0" w:color="auto"/>
          </w:divBdr>
        </w:div>
        <w:div w:id="1874657735">
          <w:marLeft w:val="0"/>
          <w:marRight w:val="0"/>
          <w:marTop w:val="0"/>
          <w:marBottom w:val="0"/>
          <w:divBdr>
            <w:top w:val="none" w:sz="0" w:space="0" w:color="auto"/>
            <w:left w:val="none" w:sz="0" w:space="0" w:color="auto"/>
            <w:bottom w:val="none" w:sz="0" w:space="0" w:color="auto"/>
            <w:right w:val="none" w:sz="0" w:space="0" w:color="auto"/>
          </w:divBdr>
        </w:div>
        <w:div w:id="1188982502">
          <w:marLeft w:val="0"/>
          <w:marRight w:val="0"/>
          <w:marTop w:val="0"/>
          <w:marBottom w:val="0"/>
          <w:divBdr>
            <w:top w:val="none" w:sz="0" w:space="0" w:color="auto"/>
            <w:left w:val="none" w:sz="0" w:space="0" w:color="auto"/>
            <w:bottom w:val="none" w:sz="0" w:space="0" w:color="auto"/>
            <w:right w:val="none" w:sz="0" w:space="0" w:color="auto"/>
          </w:divBdr>
        </w:div>
        <w:div w:id="630215135">
          <w:marLeft w:val="0"/>
          <w:marRight w:val="0"/>
          <w:marTop w:val="0"/>
          <w:marBottom w:val="0"/>
          <w:divBdr>
            <w:top w:val="none" w:sz="0" w:space="0" w:color="auto"/>
            <w:left w:val="none" w:sz="0" w:space="0" w:color="auto"/>
            <w:bottom w:val="none" w:sz="0" w:space="0" w:color="auto"/>
            <w:right w:val="none" w:sz="0" w:space="0" w:color="auto"/>
          </w:divBdr>
        </w:div>
        <w:div w:id="77140503">
          <w:marLeft w:val="0"/>
          <w:marRight w:val="0"/>
          <w:marTop w:val="0"/>
          <w:marBottom w:val="0"/>
          <w:divBdr>
            <w:top w:val="none" w:sz="0" w:space="0" w:color="auto"/>
            <w:left w:val="none" w:sz="0" w:space="0" w:color="auto"/>
            <w:bottom w:val="none" w:sz="0" w:space="0" w:color="auto"/>
            <w:right w:val="none" w:sz="0" w:space="0" w:color="auto"/>
          </w:divBdr>
        </w:div>
        <w:div w:id="2076470017">
          <w:marLeft w:val="0"/>
          <w:marRight w:val="0"/>
          <w:marTop w:val="0"/>
          <w:marBottom w:val="0"/>
          <w:divBdr>
            <w:top w:val="none" w:sz="0" w:space="0" w:color="auto"/>
            <w:left w:val="none" w:sz="0" w:space="0" w:color="auto"/>
            <w:bottom w:val="none" w:sz="0" w:space="0" w:color="auto"/>
            <w:right w:val="none" w:sz="0" w:space="0" w:color="auto"/>
          </w:divBdr>
        </w:div>
        <w:div w:id="654842377">
          <w:marLeft w:val="0"/>
          <w:marRight w:val="0"/>
          <w:marTop w:val="0"/>
          <w:marBottom w:val="0"/>
          <w:divBdr>
            <w:top w:val="none" w:sz="0" w:space="0" w:color="auto"/>
            <w:left w:val="none" w:sz="0" w:space="0" w:color="auto"/>
            <w:bottom w:val="none" w:sz="0" w:space="0" w:color="auto"/>
            <w:right w:val="none" w:sz="0" w:space="0" w:color="auto"/>
          </w:divBdr>
        </w:div>
        <w:div w:id="1259018116">
          <w:marLeft w:val="0"/>
          <w:marRight w:val="0"/>
          <w:marTop w:val="0"/>
          <w:marBottom w:val="0"/>
          <w:divBdr>
            <w:top w:val="none" w:sz="0" w:space="0" w:color="auto"/>
            <w:left w:val="none" w:sz="0" w:space="0" w:color="auto"/>
            <w:bottom w:val="none" w:sz="0" w:space="0" w:color="auto"/>
            <w:right w:val="none" w:sz="0" w:space="0" w:color="auto"/>
          </w:divBdr>
        </w:div>
        <w:div w:id="594509582">
          <w:marLeft w:val="0"/>
          <w:marRight w:val="0"/>
          <w:marTop w:val="0"/>
          <w:marBottom w:val="0"/>
          <w:divBdr>
            <w:top w:val="none" w:sz="0" w:space="0" w:color="auto"/>
            <w:left w:val="none" w:sz="0" w:space="0" w:color="auto"/>
            <w:bottom w:val="none" w:sz="0" w:space="0" w:color="auto"/>
            <w:right w:val="none" w:sz="0" w:space="0" w:color="auto"/>
          </w:divBdr>
        </w:div>
        <w:div w:id="1608272314">
          <w:marLeft w:val="0"/>
          <w:marRight w:val="0"/>
          <w:marTop w:val="0"/>
          <w:marBottom w:val="0"/>
          <w:divBdr>
            <w:top w:val="none" w:sz="0" w:space="0" w:color="auto"/>
            <w:left w:val="none" w:sz="0" w:space="0" w:color="auto"/>
            <w:bottom w:val="none" w:sz="0" w:space="0" w:color="auto"/>
            <w:right w:val="none" w:sz="0" w:space="0" w:color="auto"/>
          </w:divBdr>
        </w:div>
        <w:div w:id="1988170594">
          <w:marLeft w:val="0"/>
          <w:marRight w:val="0"/>
          <w:marTop w:val="0"/>
          <w:marBottom w:val="0"/>
          <w:divBdr>
            <w:top w:val="none" w:sz="0" w:space="0" w:color="auto"/>
            <w:left w:val="none" w:sz="0" w:space="0" w:color="auto"/>
            <w:bottom w:val="none" w:sz="0" w:space="0" w:color="auto"/>
            <w:right w:val="none" w:sz="0" w:space="0" w:color="auto"/>
          </w:divBdr>
        </w:div>
        <w:div w:id="888029466">
          <w:marLeft w:val="0"/>
          <w:marRight w:val="0"/>
          <w:marTop w:val="0"/>
          <w:marBottom w:val="0"/>
          <w:divBdr>
            <w:top w:val="none" w:sz="0" w:space="0" w:color="auto"/>
            <w:left w:val="none" w:sz="0" w:space="0" w:color="auto"/>
            <w:bottom w:val="none" w:sz="0" w:space="0" w:color="auto"/>
            <w:right w:val="none" w:sz="0" w:space="0" w:color="auto"/>
          </w:divBdr>
        </w:div>
        <w:div w:id="618100074">
          <w:marLeft w:val="0"/>
          <w:marRight w:val="0"/>
          <w:marTop w:val="0"/>
          <w:marBottom w:val="0"/>
          <w:divBdr>
            <w:top w:val="none" w:sz="0" w:space="0" w:color="auto"/>
            <w:left w:val="none" w:sz="0" w:space="0" w:color="auto"/>
            <w:bottom w:val="none" w:sz="0" w:space="0" w:color="auto"/>
            <w:right w:val="none" w:sz="0" w:space="0" w:color="auto"/>
          </w:divBdr>
        </w:div>
        <w:div w:id="362023231">
          <w:marLeft w:val="0"/>
          <w:marRight w:val="0"/>
          <w:marTop w:val="0"/>
          <w:marBottom w:val="0"/>
          <w:divBdr>
            <w:top w:val="none" w:sz="0" w:space="0" w:color="auto"/>
            <w:left w:val="none" w:sz="0" w:space="0" w:color="auto"/>
            <w:bottom w:val="none" w:sz="0" w:space="0" w:color="auto"/>
            <w:right w:val="none" w:sz="0" w:space="0" w:color="auto"/>
          </w:divBdr>
        </w:div>
        <w:div w:id="816528558">
          <w:marLeft w:val="0"/>
          <w:marRight w:val="0"/>
          <w:marTop w:val="0"/>
          <w:marBottom w:val="0"/>
          <w:divBdr>
            <w:top w:val="none" w:sz="0" w:space="0" w:color="auto"/>
            <w:left w:val="none" w:sz="0" w:space="0" w:color="auto"/>
            <w:bottom w:val="none" w:sz="0" w:space="0" w:color="auto"/>
            <w:right w:val="none" w:sz="0" w:space="0" w:color="auto"/>
          </w:divBdr>
        </w:div>
        <w:div w:id="1824278731">
          <w:marLeft w:val="0"/>
          <w:marRight w:val="0"/>
          <w:marTop w:val="0"/>
          <w:marBottom w:val="0"/>
          <w:divBdr>
            <w:top w:val="none" w:sz="0" w:space="0" w:color="auto"/>
            <w:left w:val="none" w:sz="0" w:space="0" w:color="auto"/>
            <w:bottom w:val="none" w:sz="0" w:space="0" w:color="auto"/>
            <w:right w:val="none" w:sz="0" w:space="0" w:color="auto"/>
          </w:divBdr>
        </w:div>
        <w:div w:id="614750387">
          <w:marLeft w:val="0"/>
          <w:marRight w:val="0"/>
          <w:marTop w:val="0"/>
          <w:marBottom w:val="0"/>
          <w:divBdr>
            <w:top w:val="none" w:sz="0" w:space="0" w:color="auto"/>
            <w:left w:val="none" w:sz="0" w:space="0" w:color="auto"/>
            <w:bottom w:val="none" w:sz="0" w:space="0" w:color="auto"/>
            <w:right w:val="none" w:sz="0" w:space="0" w:color="auto"/>
          </w:divBdr>
        </w:div>
        <w:div w:id="1685356221">
          <w:marLeft w:val="0"/>
          <w:marRight w:val="0"/>
          <w:marTop w:val="0"/>
          <w:marBottom w:val="0"/>
          <w:divBdr>
            <w:top w:val="none" w:sz="0" w:space="0" w:color="auto"/>
            <w:left w:val="none" w:sz="0" w:space="0" w:color="auto"/>
            <w:bottom w:val="none" w:sz="0" w:space="0" w:color="auto"/>
            <w:right w:val="none" w:sz="0" w:space="0" w:color="auto"/>
          </w:divBdr>
        </w:div>
        <w:div w:id="917590648">
          <w:marLeft w:val="0"/>
          <w:marRight w:val="0"/>
          <w:marTop w:val="0"/>
          <w:marBottom w:val="0"/>
          <w:divBdr>
            <w:top w:val="none" w:sz="0" w:space="0" w:color="auto"/>
            <w:left w:val="none" w:sz="0" w:space="0" w:color="auto"/>
            <w:bottom w:val="none" w:sz="0" w:space="0" w:color="auto"/>
            <w:right w:val="none" w:sz="0" w:space="0" w:color="auto"/>
          </w:divBdr>
        </w:div>
        <w:div w:id="1665547881">
          <w:marLeft w:val="0"/>
          <w:marRight w:val="0"/>
          <w:marTop w:val="0"/>
          <w:marBottom w:val="0"/>
          <w:divBdr>
            <w:top w:val="none" w:sz="0" w:space="0" w:color="auto"/>
            <w:left w:val="none" w:sz="0" w:space="0" w:color="auto"/>
            <w:bottom w:val="none" w:sz="0" w:space="0" w:color="auto"/>
            <w:right w:val="none" w:sz="0" w:space="0" w:color="auto"/>
          </w:divBdr>
        </w:div>
        <w:div w:id="1744720026">
          <w:marLeft w:val="0"/>
          <w:marRight w:val="0"/>
          <w:marTop w:val="0"/>
          <w:marBottom w:val="0"/>
          <w:divBdr>
            <w:top w:val="none" w:sz="0" w:space="0" w:color="auto"/>
            <w:left w:val="none" w:sz="0" w:space="0" w:color="auto"/>
            <w:bottom w:val="none" w:sz="0" w:space="0" w:color="auto"/>
            <w:right w:val="none" w:sz="0" w:space="0" w:color="auto"/>
          </w:divBdr>
        </w:div>
        <w:div w:id="1356033441">
          <w:marLeft w:val="0"/>
          <w:marRight w:val="0"/>
          <w:marTop w:val="0"/>
          <w:marBottom w:val="0"/>
          <w:divBdr>
            <w:top w:val="none" w:sz="0" w:space="0" w:color="auto"/>
            <w:left w:val="none" w:sz="0" w:space="0" w:color="auto"/>
            <w:bottom w:val="none" w:sz="0" w:space="0" w:color="auto"/>
            <w:right w:val="none" w:sz="0" w:space="0" w:color="auto"/>
          </w:divBdr>
        </w:div>
        <w:div w:id="1694333759">
          <w:marLeft w:val="0"/>
          <w:marRight w:val="0"/>
          <w:marTop w:val="0"/>
          <w:marBottom w:val="0"/>
          <w:divBdr>
            <w:top w:val="none" w:sz="0" w:space="0" w:color="auto"/>
            <w:left w:val="none" w:sz="0" w:space="0" w:color="auto"/>
            <w:bottom w:val="none" w:sz="0" w:space="0" w:color="auto"/>
            <w:right w:val="none" w:sz="0" w:space="0" w:color="auto"/>
          </w:divBdr>
        </w:div>
        <w:div w:id="1329598709">
          <w:marLeft w:val="0"/>
          <w:marRight w:val="0"/>
          <w:marTop w:val="0"/>
          <w:marBottom w:val="0"/>
          <w:divBdr>
            <w:top w:val="none" w:sz="0" w:space="0" w:color="auto"/>
            <w:left w:val="none" w:sz="0" w:space="0" w:color="auto"/>
            <w:bottom w:val="none" w:sz="0" w:space="0" w:color="auto"/>
            <w:right w:val="none" w:sz="0" w:space="0" w:color="auto"/>
          </w:divBdr>
        </w:div>
        <w:div w:id="313069252">
          <w:marLeft w:val="0"/>
          <w:marRight w:val="0"/>
          <w:marTop w:val="0"/>
          <w:marBottom w:val="0"/>
          <w:divBdr>
            <w:top w:val="none" w:sz="0" w:space="0" w:color="auto"/>
            <w:left w:val="none" w:sz="0" w:space="0" w:color="auto"/>
            <w:bottom w:val="none" w:sz="0" w:space="0" w:color="auto"/>
            <w:right w:val="none" w:sz="0" w:space="0" w:color="auto"/>
          </w:divBdr>
        </w:div>
        <w:div w:id="2021926132">
          <w:marLeft w:val="0"/>
          <w:marRight w:val="0"/>
          <w:marTop w:val="0"/>
          <w:marBottom w:val="0"/>
          <w:divBdr>
            <w:top w:val="none" w:sz="0" w:space="0" w:color="auto"/>
            <w:left w:val="none" w:sz="0" w:space="0" w:color="auto"/>
            <w:bottom w:val="none" w:sz="0" w:space="0" w:color="auto"/>
            <w:right w:val="none" w:sz="0" w:space="0" w:color="auto"/>
          </w:divBdr>
        </w:div>
        <w:div w:id="1051879512">
          <w:marLeft w:val="0"/>
          <w:marRight w:val="0"/>
          <w:marTop w:val="0"/>
          <w:marBottom w:val="0"/>
          <w:divBdr>
            <w:top w:val="none" w:sz="0" w:space="0" w:color="auto"/>
            <w:left w:val="none" w:sz="0" w:space="0" w:color="auto"/>
            <w:bottom w:val="none" w:sz="0" w:space="0" w:color="auto"/>
            <w:right w:val="none" w:sz="0" w:space="0" w:color="auto"/>
          </w:divBdr>
        </w:div>
        <w:div w:id="668874839">
          <w:marLeft w:val="0"/>
          <w:marRight w:val="0"/>
          <w:marTop w:val="0"/>
          <w:marBottom w:val="0"/>
          <w:divBdr>
            <w:top w:val="none" w:sz="0" w:space="0" w:color="auto"/>
            <w:left w:val="none" w:sz="0" w:space="0" w:color="auto"/>
            <w:bottom w:val="none" w:sz="0" w:space="0" w:color="auto"/>
            <w:right w:val="none" w:sz="0" w:space="0" w:color="auto"/>
          </w:divBdr>
        </w:div>
        <w:div w:id="1880581295">
          <w:marLeft w:val="0"/>
          <w:marRight w:val="0"/>
          <w:marTop w:val="0"/>
          <w:marBottom w:val="0"/>
          <w:divBdr>
            <w:top w:val="none" w:sz="0" w:space="0" w:color="auto"/>
            <w:left w:val="none" w:sz="0" w:space="0" w:color="auto"/>
            <w:bottom w:val="none" w:sz="0" w:space="0" w:color="auto"/>
            <w:right w:val="none" w:sz="0" w:space="0" w:color="auto"/>
          </w:divBdr>
        </w:div>
        <w:div w:id="599608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DD32E-3586-4D4D-8F4E-308DDB95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5873</TotalTime>
  <Pages>59</Pages>
  <Words>12083</Words>
  <Characters>68874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Flexi Komputer</cp:lastModifiedBy>
  <cp:revision>238</cp:revision>
  <cp:lastPrinted>2019-07-26T08:06:00Z</cp:lastPrinted>
  <dcterms:created xsi:type="dcterms:W3CDTF">2019-05-08T15:56:00Z</dcterms:created>
  <dcterms:modified xsi:type="dcterms:W3CDTF">2019-08-22T07:46:00Z</dcterms:modified>
</cp:coreProperties>
</file>