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6B9" w:rsidRPr="008B6627" w:rsidRDefault="00FA06B9" w:rsidP="00FA06B9">
      <w:pPr>
        <w:spacing w:line="360" w:lineRule="auto"/>
        <w:jc w:val="center"/>
        <w:rPr>
          <w:rFonts w:ascii="Arial BOLD" w:hAnsi="Arial BOLD" w:cs="Arial"/>
          <w:b/>
          <w:sz w:val="28"/>
          <w:szCs w:val="28"/>
        </w:rPr>
      </w:pPr>
      <w:r w:rsidRPr="008B6627">
        <w:rPr>
          <w:rFonts w:ascii="Arial BOLD" w:hAnsi="Arial BOLD" w:cs="Arial"/>
          <w:b/>
          <w:sz w:val="28"/>
          <w:szCs w:val="28"/>
        </w:rPr>
        <w:t>KARYA TULIS ILMIAH</w:t>
      </w:r>
    </w:p>
    <w:p w:rsidR="00FA06B9" w:rsidRPr="008B6627" w:rsidRDefault="00FA06B9" w:rsidP="00FA06B9">
      <w:pPr>
        <w:pStyle w:val="NoSpacing"/>
        <w:jc w:val="center"/>
        <w:rPr>
          <w:rFonts w:ascii="Arial" w:hAnsi="Arial" w:cs="Arial"/>
          <w:b/>
          <w:sz w:val="28"/>
          <w:szCs w:val="28"/>
        </w:rPr>
      </w:pPr>
      <w:r w:rsidRPr="008B6627">
        <w:rPr>
          <w:rFonts w:ascii="Arial" w:hAnsi="Arial" w:cs="Arial"/>
          <w:b/>
          <w:sz w:val="28"/>
          <w:szCs w:val="28"/>
        </w:rPr>
        <w:t>FAKTOR-FAKTOR YANG BERHUBUNGAN DENGAN KELELAHAN KERJA PADA PEKERJA BAGIAN</w:t>
      </w:r>
    </w:p>
    <w:p w:rsidR="00FA06B9" w:rsidRPr="008B6627" w:rsidRDefault="00FA06B9" w:rsidP="00FA06B9">
      <w:pPr>
        <w:pStyle w:val="NoSpacing"/>
        <w:jc w:val="center"/>
        <w:rPr>
          <w:rFonts w:ascii="Arial" w:hAnsi="Arial" w:cs="Arial"/>
          <w:b/>
          <w:sz w:val="28"/>
          <w:szCs w:val="28"/>
        </w:rPr>
      </w:pPr>
      <w:r w:rsidRPr="008B6627">
        <w:rPr>
          <w:rFonts w:ascii="Arial" w:hAnsi="Arial" w:cs="Arial"/>
          <w:b/>
          <w:sz w:val="28"/>
          <w:szCs w:val="28"/>
        </w:rPr>
        <w:t xml:space="preserve">  PRODUKSI PAKAN DI PT CENTRAL </w:t>
      </w:r>
    </w:p>
    <w:p w:rsidR="00FA06B9" w:rsidRPr="008B6627" w:rsidRDefault="00FA06B9" w:rsidP="00FA06B9">
      <w:pPr>
        <w:pStyle w:val="NoSpacing"/>
        <w:jc w:val="center"/>
        <w:rPr>
          <w:rFonts w:ascii="Arial" w:hAnsi="Arial" w:cs="Arial"/>
          <w:b/>
          <w:sz w:val="28"/>
          <w:szCs w:val="28"/>
        </w:rPr>
      </w:pPr>
      <w:proofErr w:type="gramStart"/>
      <w:r w:rsidRPr="008B6627">
        <w:rPr>
          <w:rFonts w:ascii="Arial" w:hAnsi="Arial" w:cs="Arial"/>
          <w:b/>
          <w:sz w:val="28"/>
          <w:szCs w:val="28"/>
        </w:rPr>
        <w:t>PROTEINA  PRIMA</w:t>
      </w:r>
      <w:proofErr w:type="gramEnd"/>
      <w:r w:rsidRPr="008B6627">
        <w:rPr>
          <w:rFonts w:ascii="Arial" w:hAnsi="Arial" w:cs="Arial"/>
          <w:b/>
          <w:sz w:val="28"/>
          <w:szCs w:val="28"/>
        </w:rPr>
        <w:t xml:space="preserve"> MEDAN </w:t>
      </w:r>
    </w:p>
    <w:p w:rsidR="00FA06B9" w:rsidRPr="008B6627" w:rsidRDefault="00FA06B9" w:rsidP="00FA06B9">
      <w:pPr>
        <w:pStyle w:val="NoSpacing"/>
        <w:jc w:val="center"/>
        <w:rPr>
          <w:rFonts w:ascii="Arial" w:hAnsi="Arial" w:cs="Arial"/>
          <w:b/>
          <w:sz w:val="28"/>
          <w:szCs w:val="28"/>
        </w:rPr>
      </w:pPr>
      <w:r w:rsidRPr="008B6627">
        <w:rPr>
          <w:rFonts w:ascii="Arial" w:hAnsi="Arial" w:cs="Arial"/>
          <w:b/>
          <w:sz w:val="28"/>
          <w:szCs w:val="28"/>
        </w:rPr>
        <w:t>TAHUN 2019</w:t>
      </w:r>
    </w:p>
    <w:p w:rsidR="00FA06B9" w:rsidRPr="008B6627" w:rsidRDefault="00FA06B9" w:rsidP="00FA06B9">
      <w:pPr>
        <w:pStyle w:val="NoSpacing"/>
        <w:jc w:val="center"/>
        <w:rPr>
          <w:rFonts w:ascii="Arial" w:hAnsi="Arial" w:cs="Arial"/>
          <w:sz w:val="28"/>
          <w:szCs w:val="28"/>
        </w:rPr>
      </w:pPr>
    </w:p>
    <w:p w:rsidR="00FA06B9" w:rsidRPr="008B6627" w:rsidRDefault="00FA06B9" w:rsidP="00FA06B9">
      <w:pPr>
        <w:spacing w:line="360" w:lineRule="auto"/>
        <w:jc w:val="center"/>
        <w:rPr>
          <w:rFonts w:ascii="Arial BOLD" w:hAnsi="Arial BOLD" w:cs="Arial"/>
          <w:b/>
          <w:i/>
          <w:sz w:val="28"/>
          <w:szCs w:val="28"/>
        </w:rPr>
      </w:pPr>
      <w:r w:rsidRPr="008B6627">
        <w:rPr>
          <w:rFonts w:ascii="Arial BOLD" w:hAnsi="Arial BOLD" w:cs="Arial"/>
          <w:b/>
          <w:i/>
          <w:sz w:val="28"/>
          <w:szCs w:val="28"/>
        </w:rPr>
        <w:t>Karya Tulis In</w:t>
      </w:r>
      <w:r>
        <w:rPr>
          <w:rFonts w:ascii="Arial BOLD" w:hAnsi="Arial BOLD" w:cs="Arial"/>
          <w:b/>
          <w:i/>
          <w:sz w:val="28"/>
          <w:szCs w:val="28"/>
        </w:rPr>
        <w:t>i Diajukan Sebagai Syarat Untuk</w:t>
      </w:r>
      <w:r>
        <w:rPr>
          <w:rFonts w:cs="Arial"/>
          <w:b/>
          <w:i/>
          <w:sz w:val="28"/>
          <w:szCs w:val="28"/>
          <w:lang w:val="id-ID"/>
        </w:rPr>
        <w:t xml:space="preserve"> </w:t>
      </w:r>
      <w:r w:rsidRPr="008B6627">
        <w:rPr>
          <w:rFonts w:ascii="Arial BOLD" w:hAnsi="Arial BOLD" w:cs="Arial"/>
          <w:b/>
          <w:i/>
          <w:sz w:val="28"/>
          <w:szCs w:val="28"/>
        </w:rPr>
        <w:t xml:space="preserve">Menyelesaikan Pendidikan Program Studi Diploma III </w:t>
      </w:r>
    </w:p>
    <w:p w:rsidR="00FA06B9" w:rsidRPr="008B6627" w:rsidRDefault="00FA06B9" w:rsidP="00FA06B9">
      <w:pPr>
        <w:spacing w:line="360" w:lineRule="auto"/>
        <w:rPr>
          <w:rFonts w:ascii="Arial BOLD" w:hAnsi="Arial BOLD" w:cs="Arial"/>
          <w:sz w:val="28"/>
          <w:szCs w:val="28"/>
        </w:rPr>
      </w:pPr>
      <w:r w:rsidRPr="008B6627">
        <w:rPr>
          <w:rFonts w:ascii="Arial BOLD" w:hAnsi="Arial BOLD" w:cs="Arial"/>
          <w:noProof/>
          <w:sz w:val="28"/>
          <w:szCs w:val="28"/>
          <w:lang w:val="en-US"/>
        </w:rPr>
        <w:drawing>
          <wp:anchor distT="0" distB="0" distL="114300" distR="114300" simplePos="0" relativeHeight="251659264" behindDoc="0" locked="0" layoutInCell="1" allowOverlap="1" wp14:anchorId="1D2EBD13" wp14:editId="25185141">
            <wp:simplePos x="0" y="0"/>
            <wp:positionH relativeFrom="column">
              <wp:posOffset>1364028</wp:posOffset>
            </wp:positionH>
            <wp:positionV relativeFrom="paragraph">
              <wp:posOffset>275368</wp:posOffset>
            </wp:positionV>
            <wp:extent cx="2230120" cy="2274570"/>
            <wp:effectExtent l="0" t="0" r="0" b="0"/>
            <wp:wrapNone/>
            <wp:docPr id="1" name="Picture 1" descr="F:\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olte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0120"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06B9" w:rsidRPr="008B6627" w:rsidRDefault="00FA06B9" w:rsidP="00FA06B9">
      <w:pPr>
        <w:spacing w:line="360" w:lineRule="auto"/>
        <w:rPr>
          <w:rFonts w:ascii="Arial BOLD" w:hAnsi="Arial BOLD" w:cs="Arial"/>
          <w:sz w:val="28"/>
          <w:szCs w:val="28"/>
        </w:rPr>
      </w:pPr>
    </w:p>
    <w:p w:rsidR="00FA06B9" w:rsidRPr="008B6627" w:rsidRDefault="00FA06B9" w:rsidP="00FA06B9">
      <w:pPr>
        <w:spacing w:line="360" w:lineRule="auto"/>
        <w:rPr>
          <w:rFonts w:ascii="Arial BOLD" w:hAnsi="Arial BOLD" w:cs="Arial"/>
          <w:sz w:val="28"/>
          <w:szCs w:val="28"/>
        </w:rPr>
      </w:pPr>
    </w:p>
    <w:p w:rsidR="00FA06B9" w:rsidRPr="008B6627" w:rsidRDefault="00FA06B9" w:rsidP="00FA06B9">
      <w:pPr>
        <w:spacing w:line="360" w:lineRule="auto"/>
        <w:rPr>
          <w:rFonts w:ascii="Arial BOLD" w:hAnsi="Arial BOLD" w:cs="Arial"/>
          <w:sz w:val="28"/>
          <w:szCs w:val="28"/>
        </w:rPr>
      </w:pPr>
    </w:p>
    <w:p w:rsidR="00FA06B9" w:rsidRPr="008B6627" w:rsidRDefault="00FA06B9" w:rsidP="00FA06B9">
      <w:pPr>
        <w:tabs>
          <w:tab w:val="left" w:pos="7685"/>
        </w:tabs>
        <w:spacing w:line="360" w:lineRule="auto"/>
        <w:rPr>
          <w:rFonts w:ascii="Arial BOLD" w:hAnsi="Arial BOLD" w:cs="Arial"/>
          <w:sz w:val="28"/>
          <w:szCs w:val="28"/>
        </w:rPr>
      </w:pPr>
      <w:r w:rsidRPr="008B6627">
        <w:rPr>
          <w:rFonts w:ascii="Arial BOLD" w:hAnsi="Arial BOLD" w:cs="Arial"/>
          <w:sz w:val="28"/>
          <w:szCs w:val="28"/>
        </w:rPr>
        <w:tab/>
      </w:r>
    </w:p>
    <w:p w:rsidR="00FA06B9" w:rsidRPr="008B6627" w:rsidRDefault="00FA06B9" w:rsidP="00FA06B9">
      <w:pPr>
        <w:tabs>
          <w:tab w:val="left" w:pos="7685"/>
        </w:tabs>
        <w:spacing w:line="360" w:lineRule="auto"/>
        <w:jc w:val="center"/>
        <w:rPr>
          <w:rFonts w:ascii="Arial BOLD" w:hAnsi="Arial BOLD" w:cs="Arial"/>
          <w:b/>
          <w:sz w:val="28"/>
          <w:szCs w:val="28"/>
        </w:rPr>
      </w:pPr>
    </w:p>
    <w:p w:rsidR="00FA06B9" w:rsidRPr="008B6627" w:rsidRDefault="00FA06B9" w:rsidP="00FA06B9">
      <w:pPr>
        <w:tabs>
          <w:tab w:val="left" w:pos="7685"/>
        </w:tabs>
        <w:spacing w:line="360" w:lineRule="auto"/>
        <w:jc w:val="center"/>
        <w:rPr>
          <w:rFonts w:ascii="Arial BOLD" w:hAnsi="Arial BOLD" w:cs="Arial"/>
          <w:b/>
          <w:sz w:val="28"/>
          <w:szCs w:val="28"/>
        </w:rPr>
      </w:pPr>
    </w:p>
    <w:p w:rsidR="00FA06B9" w:rsidRPr="008B6627" w:rsidRDefault="00FA06B9" w:rsidP="00FA06B9">
      <w:pPr>
        <w:tabs>
          <w:tab w:val="left" w:pos="7685"/>
        </w:tabs>
        <w:spacing w:line="360" w:lineRule="auto"/>
        <w:jc w:val="center"/>
        <w:rPr>
          <w:rFonts w:ascii="Arial BOLD" w:hAnsi="Arial BOLD" w:cs="Arial"/>
          <w:b/>
          <w:sz w:val="28"/>
          <w:szCs w:val="28"/>
        </w:rPr>
      </w:pPr>
      <w:proofErr w:type="gramStart"/>
      <w:r w:rsidRPr="008B6627">
        <w:rPr>
          <w:rFonts w:ascii="Arial BOLD" w:hAnsi="Arial BOLD" w:cs="Arial"/>
          <w:b/>
          <w:sz w:val="28"/>
          <w:szCs w:val="28"/>
        </w:rPr>
        <w:t>OLEH :</w:t>
      </w:r>
      <w:proofErr w:type="gramEnd"/>
    </w:p>
    <w:p w:rsidR="00FA06B9" w:rsidRPr="008B6627" w:rsidRDefault="00FA06B9" w:rsidP="00FA06B9">
      <w:pPr>
        <w:pStyle w:val="NoSpacing"/>
        <w:spacing w:line="360" w:lineRule="auto"/>
        <w:jc w:val="center"/>
        <w:rPr>
          <w:rFonts w:ascii="Arial BOLD" w:hAnsi="Arial BOLD" w:cs="Arial"/>
          <w:b/>
          <w:sz w:val="28"/>
          <w:szCs w:val="28"/>
          <w:u w:val="single"/>
        </w:rPr>
      </w:pPr>
      <w:r w:rsidRPr="008B6627">
        <w:rPr>
          <w:rFonts w:ascii="Arial BOLD" w:hAnsi="Arial BOLD" w:cs="Arial"/>
          <w:b/>
          <w:sz w:val="28"/>
          <w:szCs w:val="28"/>
          <w:u w:val="single"/>
        </w:rPr>
        <w:t>OKTAVIA RUMONDANG RAJAGUKGUK</w:t>
      </w:r>
    </w:p>
    <w:p w:rsidR="00FA06B9" w:rsidRPr="008B6627" w:rsidRDefault="00FA06B9" w:rsidP="00FA06B9">
      <w:pPr>
        <w:pStyle w:val="NoSpacing"/>
        <w:spacing w:line="360" w:lineRule="auto"/>
        <w:jc w:val="center"/>
        <w:rPr>
          <w:rFonts w:ascii="Arial BOLD" w:hAnsi="Arial BOLD" w:cs="Arial"/>
          <w:b/>
          <w:sz w:val="28"/>
          <w:szCs w:val="28"/>
        </w:rPr>
      </w:pPr>
      <w:r w:rsidRPr="008B6627">
        <w:rPr>
          <w:rFonts w:ascii="Arial BOLD" w:hAnsi="Arial BOLD" w:cs="Arial"/>
          <w:b/>
          <w:sz w:val="28"/>
          <w:szCs w:val="28"/>
        </w:rPr>
        <w:t>NIM: P00933016097</w:t>
      </w:r>
    </w:p>
    <w:p w:rsidR="00FA06B9" w:rsidRPr="008B6627" w:rsidRDefault="00FA06B9" w:rsidP="00FA06B9">
      <w:pPr>
        <w:rPr>
          <w:rFonts w:ascii="Arial BOLD" w:hAnsi="Arial BOLD" w:cs="Arial"/>
          <w:sz w:val="28"/>
          <w:szCs w:val="28"/>
          <w:lang w:val="id-ID"/>
        </w:rPr>
      </w:pPr>
    </w:p>
    <w:p w:rsidR="00FA06B9" w:rsidRPr="008B6627" w:rsidRDefault="00FA06B9" w:rsidP="00FA06B9">
      <w:pPr>
        <w:tabs>
          <w:tab w:val="left" w:pos="7685"/>
        </w:tabs>
        <w:spacing w:line="360" w:lineRule="auto"/>
        <w:rPr>
          <w:rFonts w:ascii="Arial BOLD" w:hAnsi="Arial BOLD" w:cs="Arial"/>
          <w:b/>
          <w:sz w:val="28"/>
          <w:szCs w:val="28"/>
        </w:rPr>
      </w:pPr>
    </w:p>
    <w:p w:rsidR="00FA06B9" w:rsidRDefault="00FA06B9" w:rsidP="00FA06B9">
      <w:pPr>
        <w:tabs>
          <w:tab w:val="left" w:pos="7685"/>
        </w:tabs>
        <w:spacing w:line="240" w:lineRule="auto"/>
        <w:jc w:val="center"/>
        <w:rPr>
          <w:rFonts w:ascii="Arial BOLD" w:hAnsi="Arial BOLD" w:cs="Arial"/>
          <w:b/>
          <w:sz w:val="28"/>
          <w:szCs w:val="28"/>
        </w:rPr>
      </w:pPr>
      <w:r w:rsidRPr="008B6627">
        <w:rPr>
          <w:rFonts w:ascii="Arial BOLD" w:hAnsi="Arial BOLD" w:cs="Arial"/>
          <w:b/>
          <w:sz w:val="28"/>
          <w:szCs w:val="28"/>
        </w:rPr>
        <w:t>POLITEKNIK KESEHATAN KEMENKES MEDAN                                       JURUSAN KESEHATAN LINGKUNGAN                                                KABANJAHE                                                                                                          2019</w:t>
      </w:r>
    </w:p>
    <w:p w:rsidR="00FA06B9" w:rsidRPr="0099125A" w:rsidRDefault="00FA06B9" w:rsidP="00FA06B9">
      <w:pPr>
        <w:jc w:val="center"/>
        <w:rPr>
          <w:rFonts w:ascii="Arial" w:hAnsi="Arial" w:cs="Arial"/>
          <w:b/>
          <w:sz w:val="28"/>
          <w:szCs w:val="28"/>
        </w:rPr>
      </w:pPr>
      <w:r w:rsidRPr="0099125A">
        <w:rPr>
          <w:rFonts w:ascii="Arial" w:hAnsi="Arial" w:cs="Arial"/>
          <w:b/>
          <w:sz w:val="28"/>
          <w:szCs w:val="28"/>
        </w:rPr>
        <w:lastRenderedPageBreak/>
        <w:t>LEMBAR PERSETUJUAN</w:t>
      </w:r>
    </w:p>
    <w:p w:rsidR="00FA06B9" w:rsidRPr="0099125A" w:rsidRDefault="00FA06B9" w:rsidP="00FA06B9">
      <w:pPr>
        <w:jc w:val="center"/>
        <w:rPr>
          <w:rFonts w:ascii="Arial" w:hAnsi="Arial" w:cs="Arial"/>
          <w:b/>
          <w:sz w:val="28"/>
          <w:szCs w:val="28"/>
        </w:rPr>
      </w:pPr>
    </w:p>
    <w:p w:rsidR="00FA06B9" w:rsidRPr="0099125A" w:rsidRDefault="00FA06B9" w:rsidP="00FA06B9">
      <w:pPr>
        <w:ind w:left="1440" w:hanging="1440"/>
        <w:jc w:val="both"/>
        <w:rPr>
          <w:rFonts w:ascii="Arial" w:hAnsi="Arial" w:cs="Arial"/>
          <w:b/>
          <w:sz w:val="24"/>
          <w:szCs w:val="24"/>
        </w:rPr>
      </w:pPr>
      <w:r w:rsidRPr="0099125A">
        <w:rPr>
          <w:rFonts w:ascii="Arial" w:hAnsi="Arial" w:cs="Arial"/>
          <w:b/>
          <w:sz w:val="24"/>
          <w:szCs w:val="24"/>
        </w:rPr>
        <w:t>JUDUL</w:t>
      </w:r>
      <w:r w:rsidRPr="0099125A">
        <w:rPr>
          <w:rFonts w:ascii="Arial" w:hAnsi="Arial" w:cs="Arial"/>
          <w:b/>
          <w:sz w:val="24"/>
          <w:szCs w:val="24"/>
        </w:rPr>
        <w:tab/>
        <w:t>:</w:t>
      </w:r>
      <w:r>
        <w:rPr>
          <w:rFonts w:ascii="Arial" w:hAnsi="Arial" w:cs="Arial"/>
          <w:b/>
          <w:sz w:val="24"/>
          <w:szCs w:val="24"/>
        </w:rPr>
        <w:t xml:space="preserve"> Faktor-Faktor Yang Berhubungan Dengan Kelelahan  </w:t>
      </w:r>
      <w:r>
        <w:rPr>
          <w:rFonts w:ascii="Arial" w:hAnsi="Arial" w:cs="Arial"/>
          <w:b/>
          <w:sz w:val="24"/>
          <w:szCs w:val="24"/>
        </w:rPr>
        <w:br/>
        <w:t xml:space="preserve">   Kerja Pada Pekerja Bagian Produksi Pakan Di PT.   </w:t>
      </w:r>
      <w:r>
        <w:rPr>
          <w:rFonts w:ascii="Arial" w:hAnsi="Arial" w:cs="Arial"/>
          <w:b/>
          <w:sz w:val="24"/>
          <w:szCs w:val="24"/>
        </w:rPr>
        <w:br/>
        <w:t xml:space="preserve">   Central Proteina Prima Medan Tahun 2019</w:t>
      </w:r>
    </w:p>
    <w:p w:rsidR="00FA06B9" w:rsidRPr="0099125A" w:rsidRDefault="00FA06B9" w:rsidP="00FA06B9">
      <w:pPr>
        <w:rPr>
          <w:rFonts w:ascii="Arial" w:hAnsi="Arial" w:cs="Arial"/>
          <w:b/>
          <w:sz w:val="24"/>
          <w:szCs w:val="24"/>
        </w:rPr>
      </w:pPr>
      <w:r w:rsidRPr="0099125A">
        <w:rPr>
          <w:rFonts w:ascii="Arial" w:hAnsi="Arial" w:cs="Arial"/>
          <w:b/>
          <w:sz w:val="24"/>
          <w:szCs w:val="24"/>
        </w:rPr>
        <w:t>NAMA</w:t>
      </w:r>
      <w:r w:rsidRPr="0099125A">
        <w:rPr>
          <w:rFonts w:ascii="Arial" w:hAnsi="Arial" w:cs="Arial"/>
          <w:b/>
          <w:sz w:val="24"/>
          <w:szCs w:val="24"/>
        </w:rPr>
        <w:tab/>
      </w:r>
      <w:r w:rsidRPr="0099125A">
        <w:rPr>
          <w:rFonts w:ascii="Arial" w:hAnsi="Arial" w:cs="Arial"/>
          <w:b/>
          <w:sz w:val="24"/>
          <w:szCs w:val="24"/>
        </w:rPr>
        <w:tab/>
        <w:t>:</w:t>
      </w:r>
      <w:r>
        <w:rPr>
          <w:rFonts w:ascii="Arial" w:hAnsi="Arial" w:cs="Arial"/>
          <w:b/>
          <w:sz w:val="24"/>
          <w:szCs w:val="24"/>
        </w:rPr>
        <w:t xml:space="preserve"> OKTAVIA RUMONDANG RAJAGUKGUK</w:t>
      </w:r>
    </w:p>
    <w:p w:rsidR="00FA06B9" w:rsidRPr="0099125A" w:rsidRDefault="00FA06B9" w:rsidP="00FA06B9">
      <w:pPr>
        <w:rPr>
          <w:rFonts w:ascii="Arial" w:hAnsi="Arial" w:cs="Arial"/>
          <w:b/>
          <w:sz w:val="24"/>
          <w:szCs w:val="24"/>
        </w:rPr>
      </w:pPr>
      <w:r w:rsidRPr="0099125A">
        <w:rPr>
          <w:rFonts w:ascii="Arial" w:hAnsi="Arial" w:cs="Arial"/>
          <w:b/>
          <w:sz w:val="24"/>
          <w:szCs w:val="24"/>
        </w:rPr>
        <w:t>NIM</w:t>
      </w:r>
      <w:r w:rsidRPr="0099125A">
        <w:rPr>
          <w:rFonts w:ascii="Arial" w:hAnsi="Arial" w:cs="Arial"/>
          <w:b/>
          <w:sz w:val="24"/>
          <w:szCs w:val="24"/>
        </w:rPr>
        <w:tab/>
      </w:r>
      <w:r w:rsidRPr="0099125A">
        <w:rPr>
          <w:rFonts w:ascii="Arial" w:hAnsi="Arial" w:cs="Arial"/>
          <w:b/>
          <w:sz w:val="24"/>
          <w:szCs w:val="24"/>
        </w:rPr>
        <w:tab/>
        <w:t>:</w:t>
      </w:r>
      <w:r>
        <w:rPr>
          <w:rFonts w:ascii="Arial" w:hAnsi="Arial" w:cs="Arial"/>
          <w:b/>
          <w:sz w:val="24"/>
          <w:szCs w:val="24"/>
        </w:rPr>
        <w:t xml:space="preserve"> P00933016097</w:t>
      </w:r>
    </w:p>
    <w:p w:rsidR="00FA06B9" w:rsidRPr="0099125A" w:rsidRDefault="00FA06B9" w:rsidP="00FA06B9">
      <w:pPr>
        <w:rPr>
          <w:rFonts w:ascii="Arial" w:hAnsi="Arial" w:cs="Arial"/>
          <w:b/>
          <w:sz w:val="24"/>
          <w:szCs w:val="24"/>
        </w:rPr>
      </w:pPr>
    </w:p>
    <w:p w:rsidR="00FA06B9" w:rsidRDefault="00FA06B9" w:rsidP="00FA06B9">
      <w:pPr>
        <w:jc w:val="center"/>
        <w:rPr>
          <w:rFonts w:ascii="Arial" w:hAnsi="Arial" w:cs="Arial"/>
        </w:rPr>
      </w:pPr>
      <w:r>
        <w:rPr>
          <w:rFonts w:ascii="Arial" w:hAnsi="Arial" w:cs="Arial"/>
        </w:rPr>
        <w:t xml:space="preserve">Telah Diterima dan Disetujui Untuk Diseminarkan Dihadapan Penguji </w:t>
      </w:r>
    </w:p>
    <w:p w:rsidR="00FA06B9" w:rsidRDefault="00FA06B9" w:rsidP="00FA06B9">
      <w:pPr>
        <w:jc w:val="center"/>
        <w:rPr>
          <w:rFonts w:ascii="Arial" w:hAnsi="Arial" w:cs="Arial"/>
        </w:rPr>
      </w:pPr>
      <w:r>
        <w:rPr>
          <w:rFonts w:ascii="Arial" w:hAnsi="Arial" w:cs="Arial"/>
        </w:rPr>
        <w:t>Kabanjahe,   Juli 2019</w:t>
      </w:r>
    </w:p>
    <w:p w:rsidR="00FA06B9" w:rsidRPr="0099125A" w:rsidRDefault="00FA06B9" w:rsidP="00FA06B9">
      <w:pPr>
        <w:rPr>
          <w:rFonts w:ascii="Arial" w:hAnsi="Arial" w:cs="Arial"/>
        </w:rPr>
      </w:pPr>
    </w:p>
    <w:p w:rsidR="00FA06B9" w:rsidRPr="0099125A" w:rsidRDefault="00FA06B9" w:rsidP="00FA06B9">
      <w:pPr>
        <w:jc w:val="center"/>
        <w:rPr>
          <w:rFonts w:ascii="Arial" w:hAnsi="Arial" w:cs="Arial"/>
        </w:rPr>
      </w:pPr>
    </w:p>
    <w:p w:rsidR="00FA06B9" w:rsidRDefault="00FA06B9" w:rsidP="00FA06B9">
      <w:pPr>
        <w:jc w:val="center"/>
        <w:rPr>
          <w:rFonts w:ascii="Arial" w:hAnsi="Arial" w:cs="Arial"/>
          <w:b/>
        </w:rPr>
      </w:pPr>
      <w:r w:rsidRPr="0099125A">
        <w:rPr>
          <w:rFonts w:ascii="Arial" w:hAnsi="Arial" w:cs="Arial"/>
          <w:b/>
        </w:rPr>
        <w:t xml:space="preserve">Menyetujui </w:t>
      </w:r>
    </w:p>
    <w:p w:rsidR="00FA06B9" w:rsidRPr="0099125A" w:rsidRDefault="00FA06B9" w:rsidP="00FA06B9">
      <w:pPr>
        <w:jc w:val="center"/>
        <w:rPr>
          <w:rFonts w:ascii="Arial" w:hAnsi="Arial" w:cs="Arial"/>
          <w:b/>
        </w:rPr>
      </w:pPr>
      <w:r>
        <w:rPr>
          <w:rFonts w:ascii="Arial" w:hAnsi="Arial" w:cs="Arial"/>
          <w:b/>
        </w:rPr>
        <w:t xml:space="preserve">Pembimbing </w:t>
      </w:r>
    </w:p>
    <w:p w:rsidR="00FA06B9" w:rsidRPr="0099125A" w:rsidRDefault="00FA06B9" w:rsidP="00FA06B9">
      <w:pPr>
        <w:jc w:val="center"/>
        <w:rPr>
          <w:rFonts w:ascii="Arial" w:hAnsi="Arial" w:cs="Arial"/>
          <w:b/>
        </w:rPr>
      </w:pPr>
    </w:p>
    <w:p w:rsidR="00FA06B9" w:rsidRPr="0099125A" w:rsidRDefault="00FA06B9" w:rsidP="00FA06B9">
      <w:pPr>
        <w:jc w:val="center"/>
        <w:rPr>
          <w:rFonts w:ascii="Arial" w:hAnsi="Arial" w:cs="Arial"/>
          <w:b/>
        </w:rPr>
      </w:pPr>
    </w:p>
    <w:p w:rsidR="00FA06B9" w:rsidRPr="00A70F9F" w:rsidRDefault="00FA06B9" w:rsidP="00FA06B9">
      <w:pPr>
        <w:pStyle w:val="NoSpacing"/>
        <w:spacing w:line="360" w:lineRule="auto"/>
        <w:jc w:val="center"/>
        <w:rPr>
          <w:rFonts w:ascii="Arial" w:hAnsi="Arial" w:cs="Arial"/>
          <w:b/>
          <w:szCs w:val="28"/>
          <w:u w:val="single"/>
        </w:rPr>
      </w:pPr>
      <w:r w:rsidRPr="00A70F9F">
        <w:rPr>
          <w:rFonts w:ascii="Arial" w:hAnsi="Arial" w:cs="Arial"/>
          <w:b/>
          <w:szCs w:val="28"/>
          <w:u w:val="single"/>
        </w:rPr>
        <w:t>Th. Teddy Bambang S</w:t>
      </w:r>
      <w:proofErr w:type="gramStart"/>
      <w:r w:rsidRPr="00A70F9F">
        <w:rPr>
          <w:rFonts w:ascii="Arial" w:hAnsi="Arial" w:cs="Arial"/>
          <w:b/>
          <w:szCs w:val="28"/>
          <w:u w:val="single"/>
        </w:rPr>
        <w:t>,SKM</w:t>
      </w:r>
      <w:proofErr w:type="gramEnd"/>
      <w:r w:rsidRPr="00A70F9F">
        <w:rPr>
          <w:rFonts w:ascii="Arial" w:hAnsi="Arial" w:cs="Arial"/>
          <w:b/>
          <w:szCs w:val="28"/>
          <w:u w:val="single"/>
        </w:rPr>
        <w:t>, M.Kes</w:t>
      </w:r>
    </w:p>
    <w:p w:rsidR="00FA06B9" w:rsidRPr="00C52DBD" w:rsidRDefault="00FA06B9" w:rsidP="00FA06B9">
      <w:pPr>
        <w:pStyle w:val="NoSpacing"/>
        <w:spacing w:line="360" w:lineRule="auto"/>
        <w:jc w:val="center"/>
        <w:rPr>
          <w:rFonts w:ascii="Arial" w:hAnsi="Arial" w:cs="Arial"/>
          <w:b/>
          <w:szCs w:val="28"/>
        </w:rPr>
      </w:pPr>
      <w:r w:rsidRPr="00C52DBD">
        <w:rPr>
          <w:rFonts w:ascii="Arial" w:hAnsi="Arial" w:cs="Arial"/>
          <w:b/>
          <w:szCs w:val="28"/>
        </w:rPr>
        <w:t xml:space="preserve">NIP. </w:t>
      </w:r>
      <w:r>
        <w:rPr>
          <w:rFonts w:ascii="Arial" w:hAnsi="Arial" w:cs="Arial"/>
          <w:b/>
          <w:szCs w:val="28"/>
        </w:rPr>
        <w:t>196308261987031000</w:t>
      </w:r>
    </w:p>
    <w:p w:rsidR="00FA06B9" w:rsidRDefault="00FA06B9" w:rsidP="00FA06B9">
      <w:pPr>
        <w:jc w:val="center"/>
        <w:rPr>
          <w:rFonts w:ascii="Arial" w:hAnsi="Arial" w:cs="Arial"/>
          <w:b/>
        </w:rPr>
      </w:pPr>
    </w:p>
    <w:p w:rsidR="00FA06B9" w:rsidRPr="003C74B6" w:rsidRDefault="00FA06B9" w:rsidP="00FA06B9">
      <w:pPr>
        <w:rPr>
          <w:rFonts w:ascii="Arial" w:hAnsi="Arial" w:cs="Arial"/>
          <w:b/>
          <w:lang w:val="id-ID"/>
        </w:rPr>
      </w:pPr>
    </w:p>
    <w:p w:rsidR="00FA06B9" w:rsidRPr="0099125A" w:rsidRDefault="00FA06B9" w:rsidP="00FA06B9">
      <w:pPr>
        <w:jc w:val="center"/>
        <w:rPr>
          <w:rFonts w:ascii="Arial" w:hAnsi="Arial" w:cs="Arial"/>
          <w:b/>
        </w:rPr>
      </w:pPr>
      <w:r w:rsidRPr="0099125A">
        <w:rPr>
          <w:rFonts w:ascii="Arial" w:hAnsi="Arial" w:cs="Arial"/>
          <w:b/>
        </w:rPr>
        <w:t>Ketua Jurusan Kesehatan Lingkungan</w:t>
      </w:r>
      <w:r>
        <w:rPr>
          <w:rFonts w:ascii="Arial" w:hAnsi="Arial" w:cs="Arial"/>
          <w:b/>
        </w:rPr>
        <w:t xml:space="preserve"> kabanjahe</w:t>
      </w:r>
    </w:p>
    <w:p w:rsidR="00FA06B9" w:rsidRPr="0099125A" w:rsidRDefault="00FA06B9" w:rsidP="00FA06B9">
      <w:pPr>
        <w:jc w:val="center"/>
        <w:rPr>
          <w:rFonts w:ascii="Arial" w:hAnsi="Arial" w:cs="Arial"/>
          <w:b/>
        </w:rPr>
      </w:pPr>
      <w:r w:rsidRPr="0099125A">
        <w:rPr>
          <w:rFonts w:ascii="Arial" w:hAnsi="Arial" w:cs="Arial"/>
          <w:b/>
        </w:rPr>
        <w:t>Politeknik Kesehatan Kemenkes Medan</w:t>
      </w:r>
    </w:p>
    <w:p w:rsidR="00FA06B9" w:rsidRPr="0099125A" w:rsidRDefault="00FA06B9" w:rsidP="00FA06B9">
      <w:pPr>
        <w:jc w:val="center"/>
        <w:rPr>
          <w:rFonts w:ascii="Arial" w:hAnsi="Arial" w:cs="Arial"/>
          <w:b/>
        </w:rPr>
      </w:pPr>
    </w:p>
    <w:p w:rsidR="00FA06B9" w:rsidRPr="0099125A" w:rsidRDefault="00FA06B9" w:rsidP="00FA06B9">
      <w:pPr>
        <w:jc w:val="center"/>
        <w:rPr>
          <w:rFonts w:ascii="Arial" w:hAnsi="Arial" w:cs="Arial"/>
          <w:b/>
        </w:rPr>
      </w:pPr>
    </w:p>
    <w:p w:rsidR="00FA06B9" w:rsidRPr="0099125A" w:rsidRDefault="00FA06B9" w:rsidP="00FA06B9">
      <w:pPr>
        <w:jc w:val="center"/>
        <w:rPr>
          <w:rFonts w:ascii="Arial" w:hAnsi="Arial" w:cs="Arial"/>
          <w:b/>
          <w:u w:val="single"/>
        </w:rPr>
      </w:pPr>
      <w:r w:rsidRPr="0099125A">
        <w:rPr>
          <w:rFonts w:ascii="Arial" w:hAnsi="Arial" w:cs="Arial"/>
          <w:b/>
          <w:u w:val="single"/>
        </w:rPr>
        <w:t>Erba Kalto Manik, SKM, M.sc</w:t>
      </w:r>
    </w:p>
    <w:p w:rsidR="00FA06B9" w:rsidRPr="003C74B6" w:rsidRDefault="00FA06B9" w:rsidP="00FA06B9">
      <w:pPr>
        <w:jc w:val="center"/>
        <w:rPr>
          <w:rFonts w:ascii="Arial" w:hAnsi="Arial" w:cs="Arial"/>
          <w:b/>
          <w:lang w:val="id-ID"/>
        </w:rPr>
      </w:pPr>
      <w:r w:rsidRPr="0099125A">
        <w:rPr>
          <w:rFonts w:ascii="Arial" w:hAnsi="Arial" w:cs="Arial"/>
          <w:b/>
        </w:rPr>
        <w:t>Nip. 196203261985021001</w:t>
      </w:r>
    </w:p>
    <w:p w:rsidR="00FA06B9" w:rsidRPr="008B6627" w:rsidRDefault="00FA06B9" w:rsidP="00FA06B9">
      <w:pPr>
        <w:tabs>
          <w:tab w:val="left" w:pos="7685"/>
        </w:tabs>
        <w:spacing w:line="240" w:lineRule="auto"/>
        <w:jc w:val="center"/>
        <w:rPr>
          <w:rFonts w:cs="Arial"/>
          <w:b/>
          <w:sz w:val="28"/>
          <w:szCs w:val="28"/>
          <w:lang w:val="en-US"/>
        </w:rPr>
      </w:pPr>
    </w:p>
    <w:p w:rsidR="00FA06B9" w:rsidRPr="00096FDC" w:rsidRDefault="00FA06B9" w:rsidP="00FA06B9">
      <w:pPr>
        <w:jc w:val="center"/>
        <w:rPr>
          <w:rFonts w:ascii="Arial" w:hAnsi="Arial" w:cs="Arial"/>
          <w:b/>
          <w:sz w:val="28"/>
          <w:szCs w:val="28"/>
        </w:rPr>
      </w:pPr>
      <w:r w:rsidRPr="00096FDC">
        <w:rPr>
          <w:rFonts w:ascii="Arial" w:hAnsi="Arial" w:cs="Arial"/>
          <w:b/>
          <w:sz w:val="28"/>
          <w:szCs w:val="28"/>
        </w:rPr>
        <w:lastRenderedPageBreak/>
        <w:t>LEMBAR PENGESAHAN</w:t>
      </w:r>
    </w:p>
    <w:p w:rsidR="00FA06B9" w:rsidRPr="00A70F9F" w:rsidRDefault="00FA06B9" w:rsidP="00FA06B9">
      <w:pPr>
        <w:ind w:left="1440" w:hanging="1440"/>
        <w:jc w:val="both"/>
        <w:rPr>
          <w:rFonts w:ascii="Arial" w:hAnsi="Arial" w:cs="Arial"/>
          <w:b/>
          <w:sz w:val="24"/>
          <w:szCs w:val="24"/>
        </w:rPr>
      </w:pPr>
      <w:r w:rsidRPr="00096FDC">
        <w:rPr>
          <w:rFonts w:ascii="Arial" w:hAnsi="Arial" w:cs="Arial"/>
          <w:b/>
          <w:sz w:val="24"/>
          <w:szCs w:val="24"/>
        </w:rPr>
        <w:t>JUDUL</w:t>
      </w:r>
      <w:r w:rsidRPr="00096FDC">
        <w:rPr>
          <w:rFonts w:ascii="Arial" w:hAnsi="Arial" w:cs="Arial"/>
          <w:b/>
          <w:sz w:val="24"/>
          <w:szCs w:val="24"/>
        </w:rPr>
        <w:tab/>
        <w:t>:</w:t>
      </w:r>
      <w:r>
        <w:rPr>
          <w:b/>
          <w:bCs/>
          <w:sz w:val="24"/>
          <w:szCs w:val="24"/>
        </w:rPr>
        <w:t xml:space="preserve"> </w:t>
      </w:r>
      <w:r>
        <w:rPr>
          <w:rFonts w:ascii="Arial" w:hAnsi="Arial" w:cs="Arial"/>
          <w:b/>
          <w:sz w:val="24"/>
          <w:szCs w:val="24"/>
        </w:rPr>
        <w:t xml:space="preserve">Faktor-Faktor Yang Berhubungan Dengan Kelelahan   </w:t>
      </w:r>
      <w:r>
        <w:rPr>
          <w:rFonts w:ascii="Arial" w:hAnsi="Arial" w:cs="Arial"/>
          <w:b/>
          <w:sz w:val="24"/>
          <w:szCs w:val="24"/>
        </w:rPr>
        <w:br/>
        <w:t xml:space="preserve">   Kerja Pada Pekerja Bagian Produksi Pakan Di PT.   </w:t>
      </w:r>
      <w:r>
        <w:rPr>
          <w:rFonts w:ascii="Arial" w:hAnsi="Arial" w:cs="Arial"/>
          <w:b/>
          <w:sz w:val="24"/>
          <w:szCs w:val="24"/>
        </w:rPr>
        <w:br/>
        <w:t xml:space="preserve">   Central Proteina Prima Medan Tahun 2019</w:t>
      </w:r>
    </w:p>
    <w:p w:rsidR="00FA06B9" w:rsidRPr="00096FDC" w:rsidRDefault="00FA06B9" w:rsidP="00FA06B9">
      <w:pPr>
        <w:ind w:left="1440" w:hanging="1440"/>
        <w:rPr>
          <w:rFonts w:ascii="Arial" w:hAnsi="Arial" w:cs="Arial"/>
          <w:b/>
          <w:sz w:val="24"/>
          <w:szCs w:val="24"/>
        </w:rPr>
      </w:pPr>
      <w:r w:rsidRPr="00096FDC">
        <w:rPr>
          <w:rFonts w:ascii="Arial" w:hAnsi="Arial" w:cs="Arial"/>
          <w:b/>
          <w:sz w:val="24"/>
          <w:szCs w:val="24"/>
        </w:rPr>
        <w:t>NAMA</w:t>
      </w:r>
      <w:r w:rsidRPr="00096FDC">
        <w:rPr>
          <w:rFonts w:ascii="Arial" w:hAnsi="Arial" w:cs="Arial"/>
          <w:b/>
          <w:sz w:val="24"/>
          <w:szCs w:val="24"/>
        </w:rPr>
        <w:tab/>
        <w:t>:</w:t>
      </w:r>
      <w:r>
        <w:rPr>
          <w:rFonts w:ascii="Arial" w:hAnsi="Arial" w:cs="Arial"/>
          <w:b/>
          <w:sz w:val="24"/>
          <w:szCs w:val="24"/>
        </w:rPr>
        <w:t xml:space="preserve"> OKTAVIA RUMONDANG RAJAGUKGUK</w:t>
      </w:r>
    </w:p>
    <w:p w:rsidR="00FA06B9" w:rsidRDefault="00FA06B9" w:rsidP="00FA06B9">
      <w:pPr>
        <w:ind w:left="1440" w:hanging="1440"/>
        <w:rPr>
          <w:rFonts w:ascii="Arial" w:hAnsi="Arial" w:cs="Arial"/>
          <w:b/>
          <w:sz w:val="24"/>
          <w:szCs w:val="24"/>
        </w:rPr>
      </w:pPr>
      <w:r w:rsidRPr="00096FDC">
        <w:rPr>
          <w:rFonts w:ascii="Arial" w:hAnsi="Arial" w:cs="Arial"/>
          <w:b/>
          <w:sz w:val="24"/>
          <w:szCs w:val="24"/>
        </w:rPr>
        <w:t>NIM</w:t>
      </w:r>
      <w:r w:rsidRPr="00096FDC">
        <w:rPr>
          <w:rFonts w:ascii="Arial" w:hAnsi="Arial" w:cs="Arial"/>
          <w:b/>
          <w:sz w:val="24"/>
          <w:szCs w:val="24"/>
        </w:rPr>
        <w:tab/>
        <w:t>:</w:t>
      </w:r>
      <w:r>
        <w:rPr>
          <w:rFonts w:ascii="Arial" w:hAnsi="Arial" w:cs="Arial"/>
          <w:b/>
          <w:sz w:val="24"/>
          <w:szCs w:val="24"/>
        </w:rPr>
        <w:t xml:space="preserve"> P00933016097</w:t>
      </w:r>
    </w:p>
    <w:p w:rsidR="00FA06B9" w:rsidRPr="00096FDC" w:rsidRDefault="00FA06B9" w:rsidP="00FA06B9">
      <w:pPr>
        <w:ind w:left="1440" w:hanging="1440"/>
        <w:rPr>
          <w:rFonts w:ascii="Arial" w:hAnsi="Arial" w:cs="Arial"/>
          <w:b/>
          <w:sz w:val="24"/>
          <w:szCs w:val="24"/>
        </w:rPr>
      </w:pPr>
    </w:p>
    <w:p w:rsidR="00FA06B9" w:rsidRDefault="00FA06B9" w:rsidP="00FA06B9">
      <w:pPr>
        <w:ind w:hanging="1440"/>
        <w:jc w:val="center"/>
        <w:rPr>
          <w:b/>
          <w:bCs/>
          <w:sz w:val="24"/>
          <w:szCs w:val="24"/>
        </w:rPr>
      </w:pPr>
      <w:r>
        <w:rPr>
          <w:b/>
          <w:bCs/>
          <w:sz w:val="24"/>
          <w:szCs w:val="24"/>
        </w:rPr>
        <w:tab/>
      </w:r>
      <w:r w:rsidRPr="00096FDC">
        <w:rPr>
          <w:b/>
          <w:bCs/>
          <w:sz w:val="24"/>
          <w:szCs w:val="24"/>
        </w:rPr>
        <w:t>Karya Tulis Ilmiah ini Telah Diuji Pada Sid</w:t>
      </w:r>
      <w:r>
        <w:rPr>
          <w:b/>
          <w:bCs/>
          <w:sz w:val="24"/>
          <w:szCs w:val="24"/>
        </w:rPr>
        <w:t xml:space="preserve">ang Ujian Akhir Program Jurusan </w:t>
      </w:r>
      <w:r w:rsidRPr="00096FDC">
        <w:rPr>
          <w:b/>
          <w:bCs/>
          <w:sz w:val="24"/>
          <w:szCs w:val="24"/>
        </w:rPr>
        <w:t>Kesehatan Lingkungan Poltekkes Kemenkes Medan Tahun 2019</w:t>
      </w:r>
    </w:p>
    <w:p w:rsidR="00FA06B9" w:rsidRPr="00096FDC" w:rsidRDefault="00FA06B9" w:rsidP="00FA06B9">
      <w:pPr>
        <w:ind w:left="1440" w:hanging="1440"/>
        <w:rPr>
          <w:b/>
          <w:bCs/>
          <w:sz w:val="24"/>
          <w:szCs w:val="24"/>
        </w:rPr>
      </w:pPr>
    </w:p>
    <w:p w:rsidR="00FA06B9" w:rsidRDefault="00FA06B9" w:rsidP="00FA06B9">
      <w:pPr>
        <w:ind w:firstLine="720"/>
        <w:rPr>
          <w:b/>
          <w:bCs/>
          <w:sz w:val="24"/>
          <w:szCs w:val="24"/>
        </w:rPr>
      </w:pPr>
      <w:r>
        <w:rPr>
          <w:b/>
          <w:bCs/>
          <w:sz w:val="24"/>
          <w:szCs w:val="24"/>
        </w:rPr>
        <w:t xml:space="preserve">    </w:t>
      </w:r>
      <w:r w:rsidRPr="00096FDC">
        <w:rPr>
          <w:b/>
          <w:bCs/>
          <w:sz w:val="24"/>
          <w:szCs w:val="24"/>
        </w:rPr>
        <w:t>Penguji I</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w:t>
      </w:r>
      <w:r w:rsidRPr="00096FDC">
        <w:rPr>
          <w:b/>
          <w:bCs/>
          <w:sz w:val="24"/>
          <w:szCs w:val="24"/>
        </w:rPr>
        <w:t>Penguji II</w:t>
      </w:r>
    </w:p>
    <w:p w:rsidR="00FA06B9" w:rsidRPr="00096FDC" w:rsidRDefault="00FA06B9" w:rsidP="00FA06B9">
      <w:pPr>
        <w:ind w:firstLine="720"/>
        <w:rPr>
          <w:b/>
          <w:bCs/>
          <w:sz w:val="24"/>
          <w:szCs w:val="24"/>
        </w:rPr>
      </w:pPr>
    </w:p>
    <w:p w:rsidR="00FA06B9" w:rsidRPr="00096FDC" w:rsidRDefault="00FA06B9" w:rsidP="00FA06B9">
      <w:pPr>
        <w:ind w:left="1440" w:hanging="720"/>
        <w:rPr>
          <w:b/>
          <w:bCs/>
          <w:sz w:val="24"/>
          <w:szCs w:val="24"/>
          <w:u w:val="single"/>
        </w:rPr>
      </w:pPr>
    </w:p>
    <w:p w:rsidR="00FA06B9" w:rsidRPr="00096FDC" w:rsidRDefault="00FA06B9" w:rsidP="00FA06B9">
      <w:pPr>
        <w:spacing w:after="0"/>
        <w:rPr>
          <w:b/>
          <w:bCs/>
          <w:sz w:val="24"/>
          <w:szCs w:val="24"/>
          <w:u w:val="single"/>
        </w:rPr>
      </w:pPr>
      <w:r>
        <w:rPr>
          <w:b/>
          <w:bCs/>
          <w:sz w:val="24"/>
          <w:szCs w:val="24"/>
          <w:u w:val="single"/>
        </w:rPr>
        <w:t xml:space="preserve">Risnawati Tanjung, SKM, M.Kes </w:t>
      </w:r>
      <w:r>
        <w:rPr>
          <w:b/>
          <w:bCs/>
          <w:sz w:val="24"/>
          <w:szCs w:val="24"/>
        </w:rPr>
        <w:tab/>
      </w:r>
      <w:r>
        <w:rPr>
          <w:b/>
          <w:bCs/>
          <w:sz w:val="24"/>
          <w:szCs w:val="24"/>
        </w:rPr>
        <w:tab/>
      </w:r>
      <w:r>
        <w:rPr>
          <w:b/>
          <w:bCs/>
          <w:sz w:val="24"/>
          <w:szCs w:val="24"/>
        </w:rPr>
        <w:tab/>
        <w:t xml:space="preserve">   </w:t>
      </w:r>
      <w:r>
        <w:rPr>
          <w:b/>
          <w:bCs/>
          <w:sz w:val="24"/>
          <w:szCs w:val="24"/>
          <w:u w:val="single"/>
        </w:rPr>
        <w:t xml:space="preserve">Mustar </w:t>
      </w:r>
      <w:r w:rsidRPr="00096FDC">
        <w:rPr>
          <w:b/>
          <w:bCs/>
          <w:sz w:val="24"/>
          <w:szCs w:val="24"/>
          <w:u w:val="single"/>
        </w:rPr>
        <w:t>Rusli</w:t>
      </w:r>
      <w:proofErr w:type="gramStart"/>
      <w:r w:rsidRPr="00096FDC">
        <w:rPr>
          <w:b/>
          <w:bCs/>
          <w:sz w:val="24"/>
          <w:szCs w:val="24"/>
          <w:u w:val="single"/>
        </w:rPr>
        <w:t>,SKM,MKes</w:t>
      </w:r>
      <w:proofErr w:type="gramEnd"/>
    </w:p>
    <w:p w:rsidR="00FA06B9" w:rsidRDefault="00FA06B9" w:rsidP="00FA06B9">
      <w:pPr>
        <w:spacing w:after="0"/>
        <w:rPr>
          <w:rFonts w:ascii="Arial" w:hAnsi="Arial" w:cs="Arial"/>
          <w:b/>
          <w:sz w:val="24"/>
          <w:szCs w:val="24"/>
        </w:rPr>
      </w:pPr>
      <w:r>
        <w:rPr>
          <w:rFonts w:ascii="Arial" w:hAnsi="Arial" w:cs="Arial"/>
          <w:b/>
          <w:sz w:val="24"/>
          <w:szCs w:val="24"/>
        </w:rPr>
        <w:t xml:space="preserve">  NIP</w:t>
      </w:r>
      <w:proofErr w:type="gramStart"/>
      <w:r>
        <w:rPr>
          <w:rFonts w:ascii="Arial" w:hAnsi="Arial" w:cs="Arial"/>
          <w:b/>
          <w:sz w:val="24"/>
          <w:szCs w:val="24"/>
        </w:rPr>
        <w:t>:197505042000122003</w:t>
      </w:r>
      <w:proofErr w:type="gramEnd"/>
      <w:r>
        <w:rPr>
          <w:rFonts w:ascii="Arial" w:hAnsi="Arial" w:cs="Arial"/>
          <w:b/>
          <w:sz w:val="24"/>
          <w:szCs w:val="24"/>
        </w:rPr>
        <w:tab/>
      </w:r>
      <w:r>
        <w:rPr>
          <w:rFonts w:ascii="Arial" w:hAnsi="Arial" w:cs="Arial"/>
          <w:b/>
          <w:sz w:val="24"/>
          <w:szCs w:val="24"/>
        </w:rPr>
        <w:tab/>
      </w:r>
      <w:r>
        <w:rPr>
          <w:rFonts w:ascii="Arial" w:hAnsi="Arial" w:cs="Arial"/>
          <w:b/>
          <w:sz w:val="24"/>
          <w:szCs w:val="24"/>
        </w:rPr>
        <w:tab/>
        <w:t>NIP:</w:t>
      </w:r>
      <w:r w:rsidRPr="00096FDC">
        <w:rPr>
          <w:rFonts w:ascii="Arial" w:hAnsi="Arial" w:cs="Arial"/>
          <w:b/>
          <w:sz w:val="24"/>
          <w:szCs w:val="24"/>
        </w:rPr>
        <w:t>196906081991021001</w:t>
      </w:r>
    </w:p>
    <w:p w:rsidR="00FA06B9" w:rsidRDefault="00FA06B9" w:rsidP="00FA06B9">
      <w:pPr>
        <w:ind w:left="1440" w:hanging="720"/>
        <w:jc w:val="center"/>
        <w:rPr>
          <w:rFonts w:ascii="Arial" w:hAnsi="Arial" w:cs="Arial"/>
          <w:b/>
          <w:sz w:val="24"/>
          <w:szCs w:val="24"/>
        </w:rPr>
      </w:pPr>
    </w:p>
    <w:p w:rsidR="00FA06B9" w:rsidRPr="00096FDC" w:rsidRDefault="00FA06B9" w:rsidP="00FA06B9">
      <w:pPr>
        <w:ind w:left="1440" w:hanging="72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Pr="00096FDC">
        <w:rPr>
          <w:rFonts w:ascii="Arial" w:hAnsi="Arial" w:cs="Arial"/>
          <w:b/>
          <w:sz w:val="24"/>
          <w:szCs w:val="24"/>
        </w:rPr>
        <w:t>Ketua Penguji</w:t>
      </w:r>
    </w:p>
    <w:p w:rsidR="00FA06B9" w:rsidRDefault="00FA06B9" w:rsidP="00FA06B9">
      <w:pPr>
        <w:rPr>
          <w:rFonts w:ascii="Arial" w:hAnsi="Arial" w:cs="Arial"/>
          <w:b/>
          <w:sz w:val="24"/>
          <w:szCs w:val="24"/>
        </w:rPr>
      </w:pPr>
    </w:p>
    <w:p w:rsidR="00FA06B9" w:rsidRPr="00096FDC" w:rsidRDefault="00FA06B9" w:rsidP="00FA06B9">
      <w:pPr>
        <w:rPr>
          <w:rFonts w:ascii="Arial" w:hAnsi="Arial" w:cs="Arial"/>
          <w:b/>
          <w:sz w:val="24"/>
          <w:szCs w:val="24"/>
        </w:rPr>
      </w:pPr>
    </w:p>
    <w:p w:rsidR="00FA06B9" w:rsidRPr="00A70F9F" w:rsidRDefault="00FA06B9" w:rsidP="00FA06B9">
      <w:pPr>
        <w:pStyle w:val="NoSpacing"/>
        <w:spacing w:line="360" w:lineRule="auto"/>
        <w:jc w:val="center"/>
        <w:rPr>
          <w:rFonts w:ascii="Arial" w:hAnsi="Arial" w:cs="Arial"/>
          <w:b/>
          <w:szCs w:val="28"/>
          <w:u w:val="single"/>
        </w:rPr>
      </w:pPr>
      <w:r w:rsidRPr="00A70F9F">
        <w:rPr>
          <w:rFonts w:ascii="Arial" w:hAnsi="Arial" w:cs="Arial"/>
          <w:b/>
          <w:szCs w:val="28"/>
          <w:u w:val="single"/>
        </w:rPr>
        <w:t>Th. Teddy Bambang S</w:t>
      </w:r>
      <w:proofErr w:type="gramStart"/>
      <w:r w:rsidRPr="00A70F9F">
        <w:rPr>
          <w:rFonts w:ascii="Arial" w:hAnsi="Arial" w:cs="Arial"/>
          <w:b/>
          <w:szCs w:val="28"/>
          <w:u w:val="single"/>
        </w:rPr>
        <w:t>,SKM</w:t>
      </w:r>
      <w:proofErr w:type="gramEnd"/>
      <w:r w:rsidRPr="00A70F9F">
        <w:rPr>
          <w:rFonts w:ascii="Arial" w:hAnsi="Arial" w:cs="Arial"/>
          <w:b/>
          <w:szCs w:val="28"/>
          <w:u w:val="single"/>
        </w:rPr>
        <w:t>, M.Kes</w:t>
      </w:r>
    </w:p>
    <w:p w:rsidR="00FA06B9" w:rsidRPr="0060325B" w:rsidRDefault="00FA06B9" w:rsidP="00FA06B9">
      <w:pPr>
        <w:pStyle w:val="NoSpacing"/>
        <w:spacing w:line="360" w:lineRule="auto"/>
        <w:jc w:val="center"/>
        <w:rPr>
          <w:rFonts w:ascii="Arial" w:hAnsi="Arial" w:cs="Arial"/>
          <w:b/>
          <w:szCs w:val="28"/>
          <w:lang w:val="en-US"/>
        </w:rPr>
      </w:pPr>
      <w:r w:rsidRPr="00C52DBD">
        <w:rPr>
          <w:rFonts w:ascii="Arial" w:hAnsi="Arial" w:cs="Arial"/>
          <w:b/>
          <w:szCs w:val="28"/>
        </w:rPr>
        <w:t xml:space="preserve">NIP. </w:t>
      </w:r>
      <w:r>
        <w:rPr>
          <w:rFonts w:ascii="Arial" w:hAnsi="Arial" w:cs="Arial"/>
          <w:b/>
          <w:szCs w:val="28"/>
        </w:rPr>
        <w:t>196308261987031000</w:t>
      </w:r>
    </w:p>
    <w:p w:rsidR="00FA06B9" w:rsidRDefault="00FA06B9" w:rsidP="00FA06B9">
      <w:pPr>
        <w:jc w:val="center"/>
        <w:rPr>
          <w:rFonts w:ascii="Arial" w:hAnsi="Arial" w:cs="Arial"/>
          <w:b/>
        </w:rPr>
      </w:pPr>
    </w:p>
    <w:p w:rsidR="00FA06B9" w:rsidRDefault="00FA06B9" w:rsidP="00FA06B9">
      <w:pPr>
        <w:pStyle w:val="Default"/>
        <w:jc w:val="center"/>
        <w:rPr>
          <w:b/>
          <w:bCs/>
        </w:rPr>
      </w:pPr>
      <w:r>
        <w:rPr>
          <w:b/>
          <w:bCs/>
        </w:rPr>
        <w:t xml:space="preserve">       </w:t>
      </w:r>
      <w:r w:rsidRPr="00096FDC">
        <w:rPr>
          <w:b/>
          <w:bCs/>
        </w:rPr>
        <w:t>Ke</w:t>
      </w:r>
      <w:r>
        <w:rPr>
          <w:b/>
          <w:bCs/>
        </w:rPr>
        <w:t xml:space="preserve">tua Jurusan Kesehatan Lingkungan </w:t>
      </w:r>
    </w:p>
    <w:p w:rsidR="00FA06B9" w:rsidRPr="0060325B" w:rsidRDefault="00FA06B9" w:rsidP="00FA06B9">
      <w:pPr>
        <w:pStyle w:val="Default"/>
        <w:jc w:val="center"/>
      </w:pPr>
      <w:r>
        <w:rPr>
          <w:b/>
          <w:bCs/>
        </w:rPr>
        <w:t xml:space="preserve">       </w:t>
      </w:r>
      <w:r w:rsidRPr="00096FDC">
        <w:rPr>
          <w:b/>
          <w:bCs/>
        </w:rPr>
        <w:t>Politeknik Kesehatan Kemenkes Medan</w:t>
      </w:r>
    </w:p>
    <w:p w:rsidR="00FA06B9" w:rsidRPr="00096FDC" w:rsidRDefault="00FA06B9" w:rsidP="00FA06B9">
      <w:pPr>
        <w:spacing w:after="0" w:line="240" w:lineRule="auto"/>
        <w:ind w:left="1440" w:hanging="720"/>
        <w:jc w:val="center"/>
        <w:rPr>
          <w:rFonts w:ascii="Arial" w:hAnsi="Arial" w:cs="Arial"/>
          <w:b/>
          <w:bCs/>
          <w:sz w:val="24"/>
          <w:szCs w:val="24"/>
        </w:rPr>
      </w:pPr>
    </w:p>
    <w:p w:rsidR="00FA06B9" w:rsidRDefault="00FA06B9" w:rsidP="00FA06B9">
      <w:pPr>
        <w:spacing w:after="0" w:line="240" w:lineRule="auto"/>
        <w:ind w:left="1440" w:hanging="720"/>
        <w:jc w:val="center"/>
        <w:rPr>
          <w:rFonts w:ascii="Arial" w:hAnsi="Arial" w:cs="Arial"/>
          <w:b/>
          <w:bCs/>
          <w:sz w:val="24"/>
          <w:szCs w:val="24"/>
          <w:u w:val="single"/>
        </w:rPr>
      </w:pPr>
    </w:p>
    <w:p w:rsidR="00FA06B9" w:rsidRDefault="00FA06B9" w:rsidP="00FA06B9">
      <w:pPr>
        <w:pStyle w:val="Default"/>
        <w:ind w:firstLine="720"/>
        <w:jc w:val="center"/>
        <w:rPr>
          <w:b/>
          <w:bCs/>
          <w:color w:val="auto"/>
          <w:u w:val="single"/>
        </w:rPr>
      </w:pPr>
    </w:p>
    <w:p w:rsidR="00FA06B9" w:rsidRDefault="00FA06B9" w:rsidP="00FA06B9">
      <w:pPr>
        <w:pStyle w:val="Default"/>
        <w:ind w:firstLine="720"/>
        <w:jc w:val="center"/>
        <w:rPr>
          <w:b/>
          <w:bCs/>
          <w:color w:val="auto"/>
          <w:u w:val="single"/>
        </w:rPr>
      </w:pPr>
    </w:p>
    <w:p w:rsidR="00FA06B9" w:rsidRPr="00096FDC" w:rsidRDefault="00FA06B9" w:rsidP="00FA06B9">
      <w:pPr>
        <w:pStyle w:val="Default"/>
        <w:ind w:firstLine="720"/>
        <w:jc w:val="center"/>
        <w:rPr>
          <w:u w:val="single"/>
        </w:rPr>
      </w:pPr>
      <w:r w:rsidRPr="00096FDC">
        <w:rPr>
          <w:b/>
          <w:bCs/>
          <w:u w:val="single"/>
        </w:rPr>
        <w:t>Erba Kalto Manik SKM</w:t>
      </w:r>
      <w:proofErr w:type="gramStart"/>
      <w:r w:rsidRPr="00096FDC">
        <w:rPr>
          <w:b/>
          <w:bCs/>
          <w:u w:val="single"/>
        </w:rPr>
        <w:t>,M.Sc</w:t>
      </w:r>
      <w:proofErr w:type="gramEnd"/>
    </w:p>
    <w:p w:rsidR="00FA06B9" w:rsidRPr="00096FDC" w:rsidRDefault="00FA06B9" w:rsidP="00FA06B9">
      <w:pPr>
        <w:spacing w:after="0" w:line="240" w:lineRule="auto"/>
        <w:ind w:left="1440" w:hanging="720"/>
        <w:jc w:val="center"/>
        <w:rPr>
          <w:rFonts w:ascii="Arial" w:hAnsi="Arial" w:cs="Arial"/>
          <w:b/>
          <w:sz w:val="24"/>
          <w:szCs w:val="24"/>
          <w:u w:val="single"/>
        </w:rPr>
      </w:pPr>
      <w:r w:rsidRPr="00096FDC">
        <w:rPr>
          <w:rFonts w:ascii="Arial" w:hAnsi="Arial" w:cs="Arial"/>
          <w:b/>
          <w:bCs/>
          <w:sz w:val="24"/>
          <w:szCs w:val="24"/>
        </w:rPr>
        <w:t>NIP.196203261985021001</w:t>
      </w:r>
    </w:p>
    <w:p w:rsidR="00FA06B9" w:rsidRDefault="00FA06B9" w:rsidP="00FA06B9">
      <w:pPr>
        <w:spacing w:line="360" w:lineRule="auto"/>
        <w:rPr>
          <w:rFonts w:ascii="Arial" w:hAnsi="Arial" w:cs="Arial"/>
          <w:b/>
          <w:sz w:val="28"/>
          <w:szCs w:val="28"/>
        </w:rPr>
      </w:pPr>
    </w:p>
    <w:p w:rsidR="00FA06B9" w:rsidRPr="00DB379F" w:rsidRDefault="00FA06B9" w:rsidP="00FA06B9">
      <w:pPr>
        <w:spacing w:line="360" w:lineRule="auto"/>
        <w:jc w:val="center"/>
        <w:rPr>
          <w:rFonts w:ascii="Arial" w:hAnsi="Arial" w:cs="Arial"/>
          <w:b/>
          <w:sz w:val="28"/>
          <w:szCs w:val="28"/>
        </w:rPr>
      </w:pPr>
      <w:r w:rsidRPr="00DB379F">
        <w:rPr>
          <w:rFonts w:ascii="Arial" w:hAnsi="Arial" w:cs="Arial"/>
          <w:b/>
          <w:sz w:val="28"/>
          <w:szCs w:val="28"/>
        </w:rPr>
        <w:lastRenderedPageBreak/>
        <w:t>BIODATA PENULIS</w:t>
      </w:r>
    </w:p>
    <w:p w:rsidR="00FA06B9" w:rsidRPr="00DB379F" w:rsidRDefault="00FA06B9" w:rsidP="00FA06B9">
      <w:pPr>
        <w:spacing w:line="360" w:lineRule="auto"/>
        <w:jc w:val="center"/>
        <w:rPr>
          <w:rFonts w:ascii="Arial" w:hAnsi="Arial" w:cs="Arial"/>
          <w:b/>
        </w:rPr>
      </w:pPr>
      <w:r w:rsidRPr="00DB379F">
        <w:rPr>
          <w:rFonts w:ascii="Arial" w:hAnsi="Arial" w:cs="Arial"/>
          <w:b/>
          <w:noProof/>
          <w:lang w:val="en-US"/>
        </w:rPr>
        <w:drawing>
          <wp:inline distT="0" distB="0" distL="0" distR="0" wp14:anchorId="30F1EBCD" wp14:editId="4BEFF25C">
            <wp:extent cx="2171700" cy="2364127"/>
            <wp:effectExtent l="0" t="0" r="0" b="0"/>
            <wp:docPr id="2" name="Picture 2" descr="C:\Users\User\Pictures\foto\Mondang\IMG_20180320_150347_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foto\Mondang\IMG_20180320_150347_190.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0" b="98854" l="1042" r="90625">
                                  <a14:foregroundMark x1="33229" y1="55833" x2="34271" y2="88021"/>
                                  <a14:foregroundMark x1="56875" y1="45417" x2="60521" y2="87292"/>
                                  <a14:foregroundMark x1="50417" y1="58750" x2="50417" y2="87500"/>
                                  <a14:foregroundMark x1="68854" y1="49896" x2="90625" y2="83646"/>
                                  <a14:foregroundMark x1="66250" y1="50417" x2="79792" y2="98958"/>
                                  <a14:foregroundMark x1="55313" y1="64896" x2="55313" y2="70625"/>
                                  <a14:foregroundMark x1="55625" y1="63333" x2="62292" y2="68854"/>
                                  <a14:foregroundMark x1="53542" y1="64167" x2="51667" y2="69583"/>
                                  <a14:foregroundMark x1="52708" y1="70625" x2="62604" y2="65938"/>
                                  <a14:foregroundMark x1="16875" y1="53229" x2="1042" y2="94792"/>
                                  <a14:foregroundMark x1="57917" y1="34063" x2="64167" y2="44375"/>
                                  <a14:foregroundMark x1="65729" y1="46458" x2="69063" y2="46771"/>
                                  <a14:foregroundMark x1="6250" y1="58438" x2="1563" y2="69583"/>
                                  <a14:backgroundMark x1="2292" y1="62604" x2="11979" y2="49583"/>
                                  <a14:backgroundMark x1="19271" y1="2813" x2="17917" y2="521"/>
                                  <a14:backgroundMark x1="60000" y1="20521" x2="80000" y2="38229"/>
                                  <a14:backgroundMark x1="59792" y1="30625" x2="62813" y2="36875"/>
                                  <a14:backgroundMark x1="60313" y1="37396" x2="65417" y2="42917"/>
                                  <a14:backgroundMark x1="53750" y1="8021" x2="97188" y2="9063"/>
                                  <a14:backgroundMark x1="11734" y1="30298" x2="14361" y2="1401"/>
                                </a14:backgroundRemoval>
                              </a14:imgEffect>
                              <a14:imgEffect>
                                <a14:colorTemperature colorTemp="5300"/>
                              </a14:imgEffect>
                            </a14:imgLayer>
                          </a14:imgProps>
                        </a:ext>
                        <a:ext uri="{28A0092B-C50C-407E-A947-70E740481C1C}">
                          <a14:useLocalDpi xmlns:a14="http://schemas.microsoft.com/office/drawing/2010/main" val="0"/>
                        </a:ext>
                      </a:extLst>
                    </a:blip>
                    <a:srcRect r="8139"/>
                    <a:stretch/>
                  </pic:blipFill>
                  <pic:spPr bwMode="auto">
                    <a:xfrm>
                      <a:off x="0" y="0"/>
                      <a:ext cx="2179747" cy="2372887"/>
                    </a:xfrm>
                    <a:prstGeom prst="rect">
                      <a:avLst/>
                    </a:prstGeom>
                    <a:noFill/>
                    <a:ln>
                      <a:noFill/>
                    </a:ln>
                    <a:extLst>
                      <a:ext uri="{53640926-AAD7-44D8-BBD7-CCE9431645EC}">
                        <a14:shadowObscured xmlns:a14="http://schemas.microsoft.com/office/drawing/2010/main"/>
                      </a:ext>
                    </a:extLst>
                  </pic:spPr>
                </pic:pic>
              </a:graphicData>
            </a:graphic>
          </wp:inline>
        </w:drawing>
      </w:r>
    </w:p>
    <w:p w:rsidR="00FA06B9" w:rsidRPr="00DB379F" w:rsidRDefault="00FA06B9" w:rsidP="00FA06B9">
      <w:pPr>
        <w:spacing w:line="360" w:lineRule="auto"/>
        <w:rPr>
          <w:rFonts w:ascii="Arial" w:hAnsi="Arial" w:cs="Arial"/>
          <w:b/>
        </w:rPr>
      </w:pPr>
    </w:p>
    <w:p w:rsidR="00FA06B9" w:rsidRPr="00DB379F" w:rsidRDefault="00FA06B9" w:rsidP="00FA06B9">
      <w:pPr>
        <w:rPr>
          <w:rFonts w:ascii="Arial" w:hAnsi="Arial" w:cs="Arial"/>
        </w:rPr>
      </w:pPr>
      <w:r w:rsidRPr="00DB379F">
        <w:rPr>
          <w:rFonts w:ascii="Arial" w:hAnsi="Arial" w:cs="Arial"/>
        </w:rPr>
        <w:t>Nama</w:t>
      </w:r>
      <w:r w:rsidRPr="00DB379F">
        <w:rPr>
          <w:rFonts w:ascii="Arial" w:hAnsi="Arial" w:cs="Arial"/>
        </w:rPr>
        <w:tab/>
      </w:r>
      <w:r w:rsidRPr="00DB379F">
        <w:rPr>
          <w:rFonts w:ascii="Arial" w:hAnsi="Arial" w:cs="Arial"/>
        </w:rPr>
        <w:tab/>
      </w:r>
      <w:r w:rsidRPr="00DB379F">
        <w:rPr>
          <w:rFonts w:ascii="Arial" w:hAnsi="Arial" w:cs="Arial"/>
        </w:rPr>
        <w:tab/>
      </w:r>
      <w:r w:rsidRPr="00DB379F">
        <w:rPr>
          <w:rFonts w:ascii="Arial" w:hAnsi="Arial" w:cs="Arial"/>
        </w:rPr>
        <w:tab/>
        <w:t>: Oktavia Rumondang Rajagukguk</w:t>
      </w:r>
    </w:p>
    <w:p w:rsidR="00FA06B9" w:rsidRPr="00DB379F" w:rsidRDefault="00FA06B9" w:rsidP="00FA06B9">
      <w:pPr>
        <w:rPr>
          <w:rFonts w:ascii="Arial" w:hAnsi="Arial" w:cs="Arial"/>
        </w:rPr>
      </w:pPr>
      <w:r w:rsidRPr="00DB379F">
        <w:rPr>
          <w:rFonts w:ascii="Arial" w:hAnsi="Arial" w:cs="Arial"/>
        </w:rPr>
        <w:t>Nim</w:t>
      </w:r>
      <w:r w:rsidRPr="00DB379F">
        <w:rPr>
          <w:rFonts w:ascii="Arial" w:hAnsi="Arial" w:cs="Arial"/>
        </w:rPr>
        <w:tab/>
      </w:r>
      <w:r w:rsidRPr="00DB379F">
        <w:rPr>
          <w:rFonts w:ascii="Arial" w:hAnsi="Arial" w:cs="Arial"/>
        </w:rPr>
        <w:tab/>
      </w:r>
      <w:r w:rsidRPr="00DB379F">
        <w:rPr>
          <w:rFonts w:ascii="Arial" w:hAnsi="Arial" w:cs="Arial"/>
        </w:rPr>
        <w:tab/>
      </w:r>
      <w:r w:rsidRPr="00DB379F">
        <w:rPr>
          <w:rFonts w:ascii="Arial" w:hAnsi="Arial" w:cs="Arial"/>
        </w:rPr>
        <w:tab/>
        <w:t>: P00933016097</w:t>
      </w:r>
    </w:p>
    <w:p w:rsidR="00FA06B9" w:rsidRPr="00DB379F" w:rsidRDefault="00FA06B9" w:rsidP="00FA06B9">
      <w:pPr>
        <w:rPr>
          <w:rFonts w:ascii="Arial" w:hAnsi="Arial" w:cs="Arial"/>
        </w:rPr>
      </w:pPr>
      <w:r w:rsidRPr="00DB379F">
        <w:rPr>
          <w:rFonts w:ascii="Arial" w:hAnsi="Arial" w:cs="Arial"/>
        </w:rPr>
        <w:t>Tempat/Tanggal Lahir</w:t>
      </w:r>
      <w:r w:rsidRPr="00DB379F">
        <w:rPr>
          <w:rFonts w:ascii="Arial" w:hAnsi="Arial" w:cs="Arial"/>
        </w:rPr>
        <w:tab/>
      </w:r>
      <w:r>
        <w:rPr>
          <w:rFonts w:ascii="Arial" w:hAnsi="Arial" w:cs="Arial"/>
        </w:rPr>
        <w:tab/>
      </w:r>
      <w:r w:rsidRPr="00DB379F">
        <w:rPr>
          <w:rFonts w:ascii="Arial" w:hAnsi="Arial" w:cs="Arial"/>
        </w:rPr>
        <w:t>: Parparean, 18 Oktober 1997</w:t>
      </w:r>
    </w:p>
    <w:p w:rsidR="00FA06B9" w:rsidRPr="00DB379F" w:rsidRDefault="00FA06B9" w:rsidP="00FA06B9">
      <w:pPr>
        <w:rPr>
          <w:rFonts w:ascii="Arial" w:hAnsi="Arial" w:cs="Arial"/>
        </w:rPr>
      </w:pPr>
      <w:r w:rsidRPr="00DB379F">
        <w:rPr>
          <w:rFonts w:ascii="Arial" w:hAnsi="Arial" w:cs="Arial"/>
        </w:rPr>
        <w:t>Jenis Kelamin</w:t>
      </w:r>
      <w:r w:rsidRPr="00DB379F">
        <w:rPr>
          <w:rFonts w:ascii="Arial" w:hAnsi="Arial" w:cs="Arial"/>
        </w:rPr>
        <w:tab/>
      </w:r>
      <w:r w:rsidRPr="00DB379F">
        <w:rPr>
          <w:rFonts w:ascii="Arial" w:hAnsi="Arial" w:cs="Arial"/>
        </w:rPr>
        <w:tab/>
      </w:r>
      <w:r>
        <w:rPr>
          <w:rFonts w:ascii="Arial" w:hAnsi="Arial" w:cs="Arial"/>
        </w:rPr>
        <w:tab/>
      </w:r>
      <w:r w:rsidRPr="00DB379F">
        <w:rPr>
          <w:rFonts w:ascii="Arial" w:hAnsi="Arial" w:cs="Arial"/>
        </w:rPr>
        <w:t>: Perempuan</w:t>
      </w:r>
    </w:p>
    <w:p w:rsidR="00FA06B9" w:rsidRPr="00DB379F" w:rsidRDefault="00FA06B9" w:rsidP="00FA06B9">
      <w:pPr>
        <w:rPr>
          <w:rFonts w:ascii="Arial" w:hAnsi="Arial" w:cs="Arial"/>
        </w:rPr>
      </w:pPr>
      <w:r w:rsidRPr="00DB379F">
        <w:rPr>
          <w:rFonts w:ascii="Arial" w:hAnsi="Arial" w:cs="Arial"/>
        </w:rPr>
        <w:t>Agama</w:t>
      </w:r>
      <w:r w:rsidRPr="00DB379F">
        <w:rPr>
          <w:rFonts w:ascii="Arial" w:hAnsi="Arial" w:cs="Arial"/>
        </w:rPr>
        <w:tab/>
      </w:r>
      <w:r w:rsidRPr="00DB379F">
        <w:rPr>
          <w:rFonts w:ascii="Arial" w:hAnsi="Arial" w:cs="Arial"/>
        </w:rPr>
        <w:tab/>
      </w:r>
      <w:r w:rsidRPr="00DB379F">
        <w:rPr>
          <w:rFonts w:ascii="Arial" w:hAnsi="Arial" w:cs="Arial"/>
        </w:rPr>
        <w:tab/>
      </w:r>
      <w:r>
        <w:rPr>
          <w:rFonts w:ascii="Arial" w:hAnsi="Arial" w:cs="Arial"/>
        </w:rPr>
        <w:tab/>
      </w:r>
      <w:r w:rsidRPr="00DB379F">
        <w:rPr>
          <w:rFonts w:ascii="Arial" w:hAnsi="Arial" w:cs="Arial"/>
        </w:rPr>
        <w:t>: Kristen Protestan</w:t>
      </w:r>
    </w:p>
    <w:p w:rsidR="00FA06B9" w:rsidRPr="00DB379F" w:rsidRDefault="00FA06B9" w:rsidP="00FA06B9">
      <w:pPr>
        <w:rPr>
          <w:rFonts w:ascii="Arial" w:hAnsi="Arial" w:cs="Arial"/>
        </w:rPr>
      </w:pPr>
      <w:r>
        <w:rPr>
          <w:rFonts w:ascii="Arial" w:hAnsi="Arial" w:cs="Arial"/>
        </w:rPr>
        <w:t>Anak ke</w:t>
      </w:r>
      <w:r>
        <w:rPr>
          <w:rFonts w:ascii="Arial" w:hAnsi="Arial" w:cs="Arial"/>
        </w:rPr>
        <w:tab/>
      </w:r>
      <w:r>
        <w:rPr>
          <w:rFonts w:ascii="Arial" w:hAnsi="Arial" w:cs="Arial"/>
        </w:rPr>
        <w:tab/>
      </w:r>
      <w:r>
        <w:rPr>
          <w:rFonts w:ascii="Arial" w:hAnsi="Arial" w:cs="Arial"/>
        </w:rPr>
        <w:tab/>
      </w:r>
      <w:r w:rsidRPr="00DB379F">
        <w:rPr>
          <w:rFonts w:ascii="Arial" w:hAnsi="Arial" w:cs="Arial"/>
        </w:rPr>
        <w:t>: 1 (Satu) Dari 2 (Dua) Bersaudara</w:t>
      </w:r>
    </w:p>
    <w:p w:rsidR="00FA06B9" w:rsidRPr="00DB379F" w:rsidRDefault="00FA06B9" w:rsidP="00FA06B9">
      <w:pPr>
        <w:rPr>
          <w:rFonts w:ascii="Arial" w:hAnsi="Arial" w:cs="Arial"/>
        </w:rPr>
      </w:pPr>
      <w:r w:rsidRPr="00DB379F">
        <w:rPr>
          <w:rFonts w:ascii="Arial" w:hAnsi="Arial" w:cs="Arial"/>
        </w:rPr>
        <w:t>Alamat</w:t>
      </w:r>
      <w:r w:rsidRPr="00DB379F">
        <w:rPr>
          <w:rFonts w:ascii="Arial" w:hAnsi="Arial" w:cs="Arial"/>
        </w:rPr>
        <w:tab/>
      </w:r>
      <w:r w:rsidRPr="00DB379F">
        <w:rPr>
          <w:rFonts w:ascii="Arial" w:hAnsi="Arial" w:cs="Arial"/>
        </w:rPr>
        <w:tab/>
      </w:r>
      <w:r w:rsidRPr="00DB379F">
        <w:rPr>
          <w:rFonts w:ascii="Arial" w:hAnsi="Arial" w:cs="Arial"/>
        </w:rPr>
        <w:tab/>
      </w:r>
      <w:r>
        <w:rPr>
          <w:rFonts w:ascii="Arial" w:hAnsi="Arial" w:cs="Arial"/>
        </w:rPr>
        <w:tab/>
      </w:r>
      <w:r w:rsidRPr="00DB379F">
        <w:rPr>
          <w:rFonts w:ascii="Arial" w:hAnsi="Arial" w:cs="Arial"/>
        </w:rPr>
        <w:t>: Lumban Munthe,</w:t>
      </w:r>
      <w:r>
        <w:rPr>
          <w:rFonts w:ascii="Arial" w:hAnsi="Arial" w:cs="Arial"/>
        </w:rPr>
        <w:t xml:space="preserve"> Desa Pangombusan, Kec.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DB379F">
        <w:rPr>
          <w:rFonts w:ascii="Arial" w:hAnsi="Arial" w:cs="Arial"/>
        </w:rPr>
        <w:t>Parmaksian, Kab. Toba Samosir</w:t>
      </w:r>
    </w:p>
    <w:p w:rsidR="00FA06B9" w:rsidRPr="00DB379F" w:rsidRDefault="00FA06B9" w:rsidP="00FA06B9">
      <w:pPr>
        <w:rPr>
          <w:rFonts w:ascii="Arial" w:hAnsi="Arial" w:cs="Arial"/>
        </w:rPr>
      </w:pPr>
      <w:r w:rsidRPr="00DB379F">
        <w:rPr>
          <w:rFonts w:ascii="Arial" w:hAnsi="Arial" w:cs="Arial"/>
        </w:rPr>
        <w:t>Status Mahasiswa</w:t>
      </w:r>
      <w:r w:rsidRPr="00DB379F">
        <w:rPr>
          <w:rFonts w:ascii="Arial" w:hAnsi="Arial" w:cs="Arial"/>
        </w:rPr>
        <w:tab/>
      </w:r>
      <w:r w:rsidRPr="00DB379F">
        <w:rPr>
          <w:rFonts w:ascii="Arial" w:hAnsi="Arial" w:cs="Arial"/>
        </w:rPr>
        <w:tab/>
        <w:t>: Jalur Umum</w:t>
      </w:r>
    </w:p>
    <w:p w:rsidR="00FA06B9" w:rsidRPr="00DB379F" w:rsidRDefault="00FA06B9" w:rsidP="00FA06B9">
      <w:pPr>
        <w:rPr>
          <w:rFonts w:ascii="Arial" w:hAnsi="Arial" w:cs="Arial"/>
        </w:rPr>
      </w:pPr>
      <w:r w:rsidRPr="00DB379F">
        <w:rPr>
          <w:rFonts w:ascii="Arial" w:hAnsi="Arial" w:cs="Arial"/>
        </w:rPr>
        <w:t xml:space="preserve">Nama Ayah </w:t>
      </w:r>
      <w:r w:rsidRPr="00DB379F">
        <w:rPr>
          <w:rFonts w:ascii="Arial" w:hAnsi="Arial" w:cs="Arial"/>
        </w:rPr>
        <w:tab/>
      </w:r>
      <w:r w:rsidRPr="00DB379F">
        <w:rPr>
          <w:rFonts w:ascii="Arial" w:hAnsi="Arial" w:cs="Arial"/>
        </w:rPr>
        <w:tab/>
      </w:r>
      <w:r w:rsidRPr="00DB379F">
        <w:rPr>
          <w:rFonts w:ascii="Arial" w:hAnsi="Arial" w:cs="Arial"/>
        </w:rPr>
        <w:tab/>
        <w:t>: Suharto Rajagukguk</w:t>
      </w:r>
    </w:p>
    <w:p w:rsidR="00FA06B9" w:rsidRPr="00DB379F" w:rsidRDefault="00FA06B9" w:rsidP="00FA06B9">
      <w:pPr>
        <w:rPr>
          <w:rFonts w:ascii="Arial" w:hAnsi="Arial" w:cs="Arial"/>
        </w:rPr>
      </w:pPr>
      <w:r w:rsidRPr="00DB379F">
        <w:rPr>
          <w:rFonts w:ascii="Arial" w:hAnsi="Arial" w:cs="Arial"/>
        </w:rPr>
        <w:t>Nama Ibu</w:t>
      </w:r>
      <w:r w:rsidRPr="00DB379F">
        <w:rPr>
          <w:rFonts w:ascii="Arial" w:hAnsi="Arial" w:cs="Arial"/>
        </w:rPr>
        <w:tab/>
      </w:r>
      <w:r w:rsidRPr="00DB379F">
        <w:rPr>
          <w:rFonts w:ascii="Arial" w:hAnsi="Arial" w:cs="Arial"/>
        </w:rPr>
        <w:tab/>
      </w:r>
      <w:r w:rsidRPr="00DB379F">
        <w:rPr>
          <w:rFonts w:ascii="Arial" w:hAnsi="Arial" w:cs="Arial"/>
        </w:rPr>
        <w:tab/>
        <w:t>: Asniar Butar-butar</w:t>
      </w:r>
    </w:p>
    <w:p w:rsidR="00FA06B9" w:rsidRPr="00DB379F" w:rsidRDefault="00FA06B9" w:rsidP="00FA06B9">
      <w:pPr>
        <w:rPr>
          <w:rFonts w:ascii="Arial" w:hAnsi="Arial" w:cs="Arial"/>
          <w:b/>
        </w:rPr>
      </w:pPr>
      <w:r w:rsidRPr="00DB379F">
        <w:rPr>
          <w:rFonts w:ascii="Arial" w:hAnsi="Arial" w:cs="Arial"/>
          <w:b/>
        </w:rPr>
        <w:t xml:space="preserve">Riwayat Pendidikan </w:t>
      </w:r>
      <w:r w:rsidRPr="00DB379F">
        <w:rPr>
          <w:rFonts w:ascii="Arial" w:hAnsi="Arial" w:cs="Arial"/>
          <w:b/>
        </w:rPr>
        <w:tab/>
        <w:t>:</w:t>
      </w:r>
    </w:p>
    <w:p w:rsidR="00FA06B9" w:rsidRPr="00DB379F" w:rsidRDefault="00FA06B9" w:rsidP="00FA06B9">
      <w:pPr>
        <w:pStyle w:val="ListParagraph"/>
        <w:numPr>
          <w:ilvl w:val="0"/>
          <w:numId w:val="1"/>
        </w:numPr>
        <w:ind w:left="0" w:firstLine="0"/>
        <w:rPr>
          <w:rFonts w:ascii="Arial" w:hAnsi="Arial" w:cs="Arial"/>
        </w:rPr>
      </w:pPr>
      <w:r w:rsidRPr="00DB379F">
        <w:rPr>
          <w:rFonts w:ascii="Arial" w:hAnsi="Arial" w:cs="Arial"/>
        </w:rPr>
        <w:t>SD (2004 – 2010)</w:t>
      </w:r>
      <w:r w:rsidRPr="00DB379F">
        <w:rPr>
          <w:rFonts w:ascii="Arial" w:hAnsi="Arial" w:cs="Arial"/>
        </w:rPr>
        <w:tab/>
        <w:t>: SD Negeri No. 173643 Pangombusan</w:t>
      </w:r>
    </w:p>
    <w:p w:rsidR="00FA06B9" w:rsidRPr="00DB379F" w:rsidRDefault="00FA06B9" w:rsidP="00FA06B9">
      <w:pPr>
        <w:pStyle w:val="ListParagraph"/>
        <w:numPr>
          <w:ilvl w:val="0"/>
          <w:numId w:val="1"/>
        </w:numPr>
        <w:ind w:left="0" w:firstLine="0"/>
        <w:rPr>
          <w:rFonts w:ascii="Arial" w:hAnsi="Arial" w:cs="Arial"/>
        </w:rPr>
      </w:pPr>
      <w:r w:rsidRPr="00DB379F">
        <w:rPr>
          <w:rFonts w:ascii="Arial" w:hAnsi="Arial" w:cs="Arial"/>
        </w:rPr>
        <w:t>SMP (2010 – 2013)</w:t>
      </w:r>
      <w:r w:rsidRPr="00DB379F">
        <w:rPr>
          <w:rFonts w:ascii="Arial" w:hAnsi="Arial" w:cs="Arial"/>
        </w:rPr>
        <w:tab/>
        <w:t xml:space="preserve">: SMP Negeri 2 Porsea </w:t>
      </w:r>
    </w:p>
    <w:p w:rsidR="00FA06B9" w:rsidRPr="00DB379F" w:rsidRDefault="00FA06B9" w:rsidP="00FA06B9">
      <w:pPr>
        <w:pStyle w:val="ListParagraph"/>
        <w:numPr>
          <w:ilvl w:val="0"/>
          <w:numId w:val="1"/>
        </w:numPr>
        <w:ind w:left="0" w:firstLine="0"/>
        <w:rPr>
          <w:rFonts w:ascii="Arial" w:hAnsi="Arial" w:cs="Arial"/>
        </w:rPr>
      </w:pPr>
      <w:r w:rsidRPr="00DB379F">
        <w:rPr>
          <w:rFonts w:ascii="Arial" w:hAnsi="Arial" w:cs="Arial"/>
        </w:rPr>
        <w:t>SMA (2013 – 2016)</w:t>
      </w:r>
      <w:r w:rsidRPr="00DB379F">
        <w:rPr>
          <w:rFonts w:ascii="Arial" w:hAnsi="Arial" w:cs="Arial"/>
        </w:rPr>
        <w:tab/>
        <w:t>: SMA Negeri 1 Siantar Narumonda</w:t>
      </w:r>
    </w:p>
    <w:p w:rsidR="00FA06B9" w:rsidRPr="00DB379F" w:rsidRDefault="00FA06B9" w:rsidP="00FA06B9">
      <w:pPr>
        <w:pStyle w:val="ListParagraph"/>
        <w:numPr>
          <w:ilvl w:val="0"/>
          <w:numId w:val="1"/>
        </w:numPr>
        <w:ind w:left="0" w:firstLine="0"/>
        <w:rPr>
          <w:rFonts w:ascii="Arial" w:hAnsi="Arial" w:cs="Arial"/>
        </w:rPr>
      </w:pPr>
      <w:r w:rsidRPr="00DB379F">
        <w:rPr>
          <w:rFonts w:ascii="Arial" w:hAnsi="Arial" w:cs="Arial"/>
        </w:rPr>
        <w:t>D.III (2016 – 2019)</w:t>
      </w:r>
      <w:r w:rsidRPr="00DB379F">
        <w:rPr>
          <w:rFonts w:ascii="Arial" w:hAnsi="Arial" w:cs="Arial"/>
        </w:rPr>
        <w:tab/>
        <w:t xml:space="preserve">: Politeknik Kesehatan Kemenkes Medan RI </w:t>
      </w:r>
      <w:r>
        <w:rPr>
          <w:rFonts w:ascii="Arial" w:hAnsi="Arial" w:cs="Arial"/>
        </w:rPr>
        <w:br/>
        <w:t xml:space="preserve">                                                 Jurusan </w:t>
      </w:r>
      <w:r w:rsidRPr="00DB379F">
        <w:rPr>
          <w:rFonts w:ascii="Arial" w:hAnsi="Arial" w:cs="Arial"/>
        </w:rPr>
        <w:t>Kesehatan Lingkungan</w:t>
      </w:r>
    </w:p>
    <w:p w:rsidR="00FA06B9" w:rsidRDefault="00FA06B9" w:rsidP="00FA06B9">
      <w:pPr>
        <w:pStyle w:val="NoSpacing"/>
        <w:rPr>
          <w:rFonts w:ascii="Arial" w:hAnsi="Arial" w:cs="Arial"/>
          <w:b/>
        </w:rPr>
      </w:pPr>
      <w:r>
        <w:rPr>
          <w:rFonts w:ascii="Arial" w:hAnsi="Arial" w:cs="Arial"/>
          <w:b/>
        </w:rPr>
        <w:lastRenderedPageBreak/>
        <w:t>KEMENTERIAN KESEHATAN REPUBLIK INDONESIA</w:t>
      </w:r>
    </w:p>
    <w:p w:rsidR="00FA06B9" w:rsidRDefault="00FA06B9" w:rsidP="00FA06B9">
      <w:pPr>
        <w:pStyle w:val="NoSpacing"/>
        <w:rPr>
          <w:rFonts w:ascii="Arial" w:hAnsi="Arial" w:cs="Arial"/>
          <w:b/>
        </w:rPr>
      </w:pPr>
      <w:r>
        <w:rPr>
          <w:rFonts w:ascii="Arial" w:hAnsi="Arial" w:cs="Arial"/>
          <w:b/>
        </w:rPr>
        <w:t>POLITEKNIK KESEHATAN MEDAN</w:t>
      </w:r>
    </w:p>
    <w:p w:rsidR="00FA06B9" w:rsidRDefault="00FA06B9" w:rsidP="00FA06B9">
      <w:pPr>
        <w:pStyle w:val="NoSpacing"/>
        <w:rPr>
          <w:rFonts w:ascii="Arial" w:hAnsi="Arial" w:cs="Arial"/>
          <w:b/>
        </w:rPr>
      </w:pPr>
      <w:r>
        <w:rPr>
          <w:rFonts w:ascii="Arial" w:hAnsi="Arial" w:cs="Arial"/>
          <w:b/>
        </w:rPr>
        <w:t xml:space="preserve">JURUSAN KESEHATAN LINGKUNGAN </w:t>
      </w:r>
    </w:p>
    <w:p w:rsidR="00FA06B9" w:rsidRPr="003E3E7E" w:rsidRDefault="00FA06B9" w:rsidP="00FA06B9">
      <w:pPr>
        <w:pStyle w:val="NoSpacing"/>
        <w:rPr>
          <w:rFonts w:ascii="Arial" w:hAnsi="Arial" w:cs="Arial"/>
          <w:b/>
          <w:lang w:val="en-US"/>
        </w:rPr>
      </w:pPr>
      <w:r>
        <w:rPr>
          <w:rFonts w:ascii="Arial" w:hAnsi="Arial" w:cs="Arial"/>
          <w:b/>
        </w:rPr>
        <w:t xml:space="preserve">KABANJAHE </w:t>
      </w:r>
    </w:p>
    <w:p w:rsidR="00FA06B9" w:rsidRDefault="00FA06B9" w:rsidP="00FA06B9">
      <w:pPr>
        <w:pStyle w:val="NoSpacing"/>
        <w:rPr>
          <w:rFonts w:ascii="Arial" w:hAnsi="Arial" w:cs="Arial"/>
          <w:b/>
        </w:rPr>
      </w:pPr>
    </w:p>
    <w:p w:rsidR="00FA06B9" w:rsidRDefault="00FA06B9" w:rsidP="00FA06B9">
      <w:pPr>
        <w:pStyle w:val="NoSpacing"/>
        <w:rPr>
          <w:rFonts w:ascii="Arial" w:hAnsi="Arial" w:cs="Arial"/>
          <w:b/>
        </w:rPr>
      </w:pPr>
      <w:r>
        <w:rPr>
          <w:rFonts w:ascii="Arial" w:hAnsi="Arial" w:cs="Arial"/>
          <w:b/>
        </w:rPr>
        <w:t xml:space="preserve">KARYA TULIS </w:t>
      </w:r>
      <w:proofErr w:type="gramStart"/>
      <w:r>
        <w:rPr>
          <w:rFonts w:ascii="Arial" w:hAnsi="Arial" w:cs="Arial"/>
          <w:b/>
        </w:rPr>
        <w:t>ILMIAH ,</w:t>
      </w:r>
      <w:proofErr w:type="gramEnd"/>
      <w:r>
        <w:rPr>
          <w:rFonts w:ascii="Arial" w:hAnsi="Arial" w:cs="Arial"/>
          <w:b/>
        </w:rPr>
        <w:t xml:space="preserve"> J</w:t>
      </w:r>
      <w:r>
        <w:rPr>
          <w:rFonts w:ascii="Arial" w:hAnsi="Arial" w:cs="Arial"/>
          <w:b/>
          <w:lang w:val="en-US"/>
        </w:rPr>
        <w:t>uly</w:t>
      </w:r>
      <w:r>
        <w:rPr>
          <w:rFonts w:ascii="Arial" w:hAnsi="Arial" w:cs="Arial"/>
          <w:b/>
        </w:rPr>
        <w:t xml:space="preserve"> 2019 </w:t>
      </w:r>
    </w:p>
    <w:p w:rsidR="00FA06B9" w:rsidRPr="003E3E7E" w:rsidRDefault="00FA06B9" w:rsidP="00FA06B9">
      <w:pPr>
        <w:pStyle w:val="NoSpacing"/>
        <w:rPr>
          <w:rFonts w:ascii="Arial" w:hAnsi="Arial" w:cs="Arial"/>
          <w:b/>
        </w:rPr>
      </w:pPr>
      <w:r>
        <w:rPr>
          <w:rFonts w:ascii="Arial" w:hAnsi="Arial" w:cs="Arial"/>
          <w:b/>
          <w:lang w:val="en-US"/>
        </w:rPr>
        <w:t>OKTAVIA RUMONDANG RAJAGUKGUK</w:t>
      </w:r>
    </w:p>
    <w:p w:rsidR="00FA06B9" w:rsidRDefault="00FA06B9" w:rsidP="00FA06B9">
      <w:pPr>
        <w:pStyle w:val="NoSpacing"/>
        <w:rPr>
          <w:rFonts w:ascii="Arial" w:hAnsi="Arial" w:cs="Arial"/>
          <w:b/>
        </w:rPr>
      </w:pPr>
    </w:p>
    <w:p w:rsidR="00FA06B9" w:rsidRPr="00C442B9" w:rsidRDefault="00FA06B9" w:rsidP="00FA06B9">
      <w:pPr>
        <w:pStyle w:val="NoSpacing"/>
        <w:jc w:val="both"/>
        <w:rPr>
          <w:rFonts w:ascii="Arial" w:hAnsi="Arial" w:cs="Arial"/>
          <w:b/>
          <w:sz w:val="18"/>
        </w:rPr>
      </w:pPr>
      <w:r w:rsidRPr="00C442B9">
        <w:rPr>
          <w:rFonts w:ascii="Arial" w:hAnsi="Arial" w:cs="Arial"/>
          <w:b/>
        </w:rPr>
        <w:t>“</w:t>
      </w:r>
      <w:r w:rsidRPr="00C442B9">
        <w:rPr>
          <w:rFonts w:ascii="Arial" w:hAnsi="Arial" w:cs="Arial"/>
          <w:b/>
          <w:lang w:val="en-US"/>
        </w:rPr>
        <w:t>Faktor-faktor yang Berhubungan</w:t>
      </w:r>
      <w:r w:rsidRPr="00C442B9">
        <w:rPr>
          <w:rFonts w:ascii="Arial" w:hAnsi="Arial" w:cs="Arial"/>
          <w:b/>
        </w:rPr>
        <w:t xml:space="preserve"> </w:t>
      </w:r>
      <w:r w:rsidRPr="00C442B9">
        <w:rPr>
          <w:rFonts w:ascii="Arial" w:hAnsi="Arial" w:cs="Arial"/>
          <w:b/>
          <w:lang w:val="en-US"/>
        </w:rPr>
        <w:t>Dengan</w:t>
      </w:r>
      <w:r w:rsidRPr="00C442B9">
        <w:rPr>
          <w:rFonts w:ascii="Arial" w:hAnsi="Arial" w:cs="Arial"/>
          <w:b/>
        </w:rPr>
        <w:t xml:space="preserve"> </w:t>
      </w:r>
      <w:r w:rsidRPr="00C442B9">
        <w:rPr>
          <w:rFonts w:ascii="Arial" w:hAnsi="Arial" w:cs="Arial"/>
          <w:b/>
          <w:lang w:val="en-US"/>
        </w:rPr>
        <w:t>Kelelahan</w:t>
      </w:r>
      <w:r w:rsidRPr="00C442B9">
        <w:rPr>
          <w:rFonts w:ascii="Arial" w:hAnsi="Arial" w:cs="Arial"/>
          <w:b/>
        </w:rPr>
        <w:t xml:space="preserve"> Kerja pada Pekerja </w:t>
      </w:r>
      <w:r>
        <w:rPr>
          <w:rFonts w:ascii="Arial" w:hAnsi="Arial" w:cs="Arial"/>
          <w:b/>
        </w:rPr>
        <w:t xml:space="preserve">  </w:t>
      </w:r>
      <w:r>
        <w:rPr>
          <w:rFonts w:ascii="Arial" w:hAnsi="Arial" w:cs="Arial"/>
          <w:b/>
        </w:rPr>
        <w:br/>
        <w:t xml:space="preserve">  </w:t>
      </w:r>
      <w:proofErr w:type="gramStart"/>
      <w:r w:rsidRPr="00C442B9">
        <w:rPr>
          <w:rFonts w:ascii="Arial" w:hAnsi="Arial" w:cs="Arial"/>
          <w:b/>
        </w:rPr>
        <w:t xml:space="preserve">Bagian  </w:t>
      </w:r>
      <w:r w:rsidRPr="00C442B9">
        <w:rPr>
          <w:rFonts w:ascii="Arial" w:hAnsi="Arial" w:cs="Arial"/>
          <w:b/>
          <w:lang w:val="en-US"/>
        </w:rPr>
        <w:t>Produks</w:t>
      </w:r>
      <w:r w:rsidRPr="00C442B9">
        <w:rPr>
          <w:rFonts w:ascii="Arial" w:hAnsi="Arial" w:cs="Arial"/>
          <w:b/>
        </w:rPr>
        <w:t>i</w:t>
      </w:r>
      <w:proofErr w:type="gramEnd"/>
      <w:r w:rsidRPr="00C442B9">
        <w:rPr>
          <w:rFonts w:ascii="Arial" w:hAnsi="Arial" w:cs="Arial"/>
          <w:b/>
        </w:rPr>
        <w:t xml:space="preserve"> </w:t>
      </w:r>
      <w:r w:rsidRPr="00C442B9">
        <w:rPr>
          <w:rFonts w:ascii="Arial" w:hAnsi="Arial" w:cs="Arial"/>
          <w:b/>
          <w:lang w:val="en-US"/>
        </w:rPr>
        <w:t>Pakan DiPT.Central</w:t>
      </w:r>
      <w:r w:rsidRPr="00C442B9">
        <w:rPr>
          <w:rFonts w:ascii="Arial" w:hAnsi="Arial" w:cs="Arial"/>
          <w:b/>
        </w:rPr>
        <w:t xml:space="preserve"> </w:t>
      </w:r>
      <w:r w:rsidRPr="00C442B9">
        <w:rPr>
          <w:rFonts w:ascii="Arial" w:hAnsi="Arial" w:cs="Arial"/>
          <w:b/>
          <w:lang w:val="en-US"/>
        </w:rPr>
        <w:t>Proteina Prima Medan Tahun 2019</w:t>
      </w:r>
      <w:r w:rsidRPr="00C442B9">
        <w:rPr>
          <w:rFonts w:ascii="Arial" w:hAnsi="Arial" w:cs="Arial"/>
          <w:b/>
        </w:rPr>
        <w:t xml:space="preserve">”                                                                                                                                                                                                 </w:t>
      </w:r>
    </w:p>
    <w:p w:rsidR="00FA06B9" w:rsidRPr="00C442B9" w:rsidRDefault="00FA06B9" w:rsidP="00FA06B9">
      <w:pPr>
        <w:pStyle w:val="NoSpacing"/>
        <w:jc w:val="both"/>
        <w:rPr>
          <w:rFonts w:ascii="Arial" w:hAnsi="Arial" w:cs="Arial"/>
          <w:b/>
        </w:rPr>
      </w:pPr>
    </w:p>
    <w:p w:rsidR="00FA06B9" w:rsidRDefault="00FA06B9" w:rsidP="00FA06B9">
      <w:pPr>
        <w:pStyle w:val="NoSpacing"/>
        <w:rPr>
          <w:rFonts w:ascii="Arial" w:hAnsi="Arial" w:cs="Arial"/>
          <w:b/>
        </w:rPr>
      </w:pPr>
      <w:proofErr w:type="gramStart"/>
      <w:r>
        <w:rPr>
          <w:rFonts w:ascii="Arial" w:hAnsi="Arial" w:cs="Arial"/>
          <w:b/>
        </w:rPr>
        <w:t>viii</w:t>
      </w:r>
      <w:proofErr w:type="gramEnd"/>
      <w:r>
        <w:rPr>
          <w:rFonts w:ascii="Arial" w:hAnsi="Arial" w:cs="Arial"/>
          <w:b/>
        </w:rPr>
        <w:t xml:space="preserve"> +  4</w:t>
      </w:r>
      <w:r>
        <w:rPr>
          <w:rFonts w:ascii="Arial" w:hAnsi="Arial" w:cs="Arial"/>
          <w:b/>
          <w:lang w:val="en-US"/>
        </w:rPr>
        <w:t xml:space="preserve">7 </w:t>
      </w:r>
      <w:r>
        <w:rPr>
          <w:rFonts w:ascii="Arial" w:hAnsi="Arial" w:cs="Arial"/>
          <w:b/>
        </w:rPr>
        <w:t xml:space="preserve">Halaman + 11 Tabel + Daftar Pustaka + </w:t>
      </w:r>
      <w:r>
        <w:rPr>
          <w:rFonts w:ascii="Arial" w:hAnsi="Arial" w:cs="Arial"/>
          <w:b/>
          <w:lang w:val="en-US"/>
        </w:rPr>
        <w:t>8</w:t>
      </w:r>
      <w:r>
        <w:rPr>
          <w:rFonts w:ascii="Arial" w:hAnsi="Arial" w:cs="Arial"/>
          <w:b/>
        </w:rPr>
        <w:t xml:space="preserve"> Lampiran </w:t>
      </w:r>
    </w:p>
    <w:p w:rsidR="00FA06B9" w:rsidRDefault="00FA06B9" w:rsidP="00FA06B9">
      <w:pPr>
        <w:pStyle w:val="NoSpacing"/>
        <w:rPr>
          <w:rFonts w:ascii="Arial" w:hAnsi="Arial" w:cs="Arial"/>
          <w:b/>
        </w:rPr>
      </w:pPr>
      <w:r>
        <w:rPr>
          <w:rFonts w:ascii="Arial" w:hAnsi="Arial" w:cs="Arial"/>
          <w:b/>
        </w:rPr>
        <w:t xml:space="preserve">                                                </w:t>
      </w:r>
    </w:p>
    <w:p w:rsidR="00FA06B9" w:rsidRDefault="00FA06B9" w:rsidP="00FA06B9">
      <w:pPr>
        <w:pStyle w:val="NoSpacing"/>
        <w:rPr>
          <w:rFonts w:ascii="Arial" w:hAnsi="Arial" w:cs="Arial"/>
          <w:b/>
        </w:rPr>
      </w:pPr>
    </w:p>
    <w:p w:rsidR="00FA06B9" w:rsidRDefault="00FA06B9" w:rsidP="00FA06B9">
      <w:pPr>
        <w:pStyle w:val="NoSpacing"/>
        <w:jc w:val="center"/>
        <w:rPr>
          <w:rFonts w:ascii="Arial" w:hAnsi="Arial" w:cs="Arial"/>
          <w:b/>
          <w:lang w:val="en-US"/>
        </w:rPr>
      </w:pPr>
      <w:r>
        <w:rPr>
          <w:rFonts w:ascii="Arial" w:hAnsi="Arial" w:cs="Arial"/>
          <w:b/>
        </w:rPr>
        <w:t>ABSTRAK</w:t>
      </w:r>
    </w:p>
    <w:p w:rsidR="00FA06B9" w:rsidRPr="00FA695B" w:rsidRDefault="00FA06B9" w:rsidP="00FA06B9">
      <w:pPr>
        <w:pStyle w:val="NoSpacing"/>
        <w:jc w:val="center"/>
        <w:rPr>
          <w:rFonts w:ascii="Arial" w:hAnsi="Arial" w:cs="Arial"/>
          <w:b/>
          <w:lang w:val="en-US"/>
        </w:rPr>
      </w:pPr>
    </w:p>
    <w:p w:rsidR="00FA06B9" w:rsidRDefault="00FA06B9" w:rsidP="00FA06B9">
      <w:pPr>
        <w:pStyle w:val="ListParagraph"/>
        <w:tabs>
          <w:tab w:val="left" w:pos="709"/>
        </w:tabs>
        <w:spacing w:line="240" w:lineRule="auto"/>
        <w:ind w:left="0"/>
        <w:jc w:val="both"/>
        <w:rPr>
          <w:rFonts w:ascii="Arial" w:hAnsi="Arial" w:cs="Arial"/>
          <w:lang w:val="en-US"/>
        </w:rPr>
      </w:pPr>
      <w:r>
        <w:rPr>
          <w:rFonts w:ascii="Arial" w:hAnsi="Arial" w:cs="Arial"/>
          <w:lang w:val="en-US"/>
        </w:rPr>
        <w:tab/>
      </w:r>
      <w:proofErr w:type="gramStart"/>
      <w:r w:rsidRPr="006E3010">
        <w:rPr>
          <w:rFonts w:ascii="Arial" w:hAnsi="Arial" w:cs="Arial"/>
        </w:rPr>
        <w:t>Kelelahan kerja merupakan salah satu permasalahan kesehatan dan keselamatan kerja yang dapat menjadi faktor risiko terjadinya kecelakaan pada saat bekerja.</w:t>
      </w:r>
      <w:proofErr w:type="gramEnd"/>
      <w:r>
        <w:rPr>
          <w:rFonts w:ascii="Arial" w:hAnsi="Arial" w:cs="Arial"/>
          <w:lang w:val="id-ID"/>
        </w:rPr>
        <w:t xml:space="preserve"> </w:t>
      </w:r>
      <w:proofErr w:type="gramStart"/>
      <w:r w:rsidRPr="006E3010">
        <w:rPr>
          <w:rFonts w:ascii="Arial" w:hAnsi="Arial" w:cs="Arial"/>
        </w:rPr>
        <w:t>Kelelahan</w:t>
      </w:r>
      <w:r>
        <w:rPr>
          <w:rFonts w:ascii="Arial" w:hAnsi="Arial" w:cs="Arial"/>
          <w:lang w:val="id-ID"/>
        </w:rPr>
        <w:t xml:space="preserve"> </w:t>
      </w:r>
      <w:r>
        <w:rPr>
          <w:rFonts w:ascii="Arial" w:hAnsi="Arial" w:cs="Arial"/>
        </w:rPr>
        <w:t>pada</w:t>
      </w:r>
      <w:r>
        <w:rPr>
          <w:rFonts w:ascii="Arial" w:hAnsi="Arial" w:cs="Arial"/>
          <w:lang w:val="id-ID"/>
        </w:rPr>
        <w:t xml:space="preserve"> </w:t>
      </w:r>
      <w:r>
        <w:rPr>
          <w:rFonts w:ascii="Arial" w:hAnsi="Arial" w:cs="Arial"/>
        </w:rPr>
        <w:t>pekerja</w:t>
      </w:r>
      <w:r>
        <w:rPr>
          <w:rFonts w:ascii="Arial" w:hAnsi="Arial" w:cs="Arial"/>
          <w:lang w:val="id-ID"/>
        </w:rPr>
        <w:t xml:space="preserve"> </w:t>
      </w:r>
      <w:r>
        <w:rPr>
          <w:rFonts w:ascii="Arial" w:hAnsi="Arial" w:cs="Arial"/>
        </w:rPr>
        <w:t>dapat</w:t>
      </w:r>
      <w:r>
        <w:rPr>
          <w:rFonts w:ascii="Arial" w:hAnsi="Arial" w:cs="Arial"/>
          <w:lang w:val="id-ID"/>
        </w:rPr>
        <w:t xml:space="preserve"> </w:t>
      </w:r>
      <w:r w:rsidRPr="006E3010">
        <w:rPr>
          <w:rFonts w:ascii="Arial" w:hAnsi="Arial" w:cs="Arial"/>
        </w:rPr>
        <w:t>berdampak</w:t>
      </w:r>
      <w:r>
        <w:rPr>
          <w:rFonts w:ascii="Arial" w:hAnsi="Arial" w:cs="Arial"/>
          <w:lang w:val="id-ID"/>
        </w:rPr>
        <w:t xml:space="preserve"> </w:t>
      </w:r>
      <w:r w:rsidRPr="006E3010">
        <w:rPr>
          <w:rFonts w:ascii="Arial" w:hAnsi="Arial" w:cs="Arial"/>
        </w:rPr>
        <w:t>terhadap</w:t>
      </w:r>
      <w:r>
        <w:rPr>
          <w:rFonts w:ascii="Arial" w:hAnsi="Arial" w:cs="Arial"/>
          <w:lang w:val="id-ID"/>
        </w:rPr>
        <w:t xml:space="preserve"> </w:t>
      </w:r>
      <w:r w:rsidRPr="006E3010">
        <w:rPr>
          <w:rFonts w:ascii="Arial" w:hAnsi="Arial" w:cs="Arial"/>
        </w:rPr>
        <w:t>penurunan</w:t>
      </w:r>
      <w:r>
        <w:rPr>
          <w:rFonts w:ascii="Arial" w:hAnsi="Arial" w:cs="Arial"/>
          <w:lang w:val="id-ID"/>
        </w:rPr>
        <w:t xml:space="preserve"> </w:t>
      </w:r>
      <w:r w:rsidRPr="006E3010">
        <w:rPr>
          <w:rFonts w:ascii="Arial" w:hAnsi="Arial" w:cs="Arial"/>
        </w:rPr>
        <w:t>produktivitas kerja dan penurunan konsentrasi kerja</w:t>
      </w:r>
      <w:r>
        <w:rPr>
          <w:rFonts w:ascii="Arial" w:hAnsi="Arial" w:cs="Arial"/>
          <w:lang w:val="en-US"/>
        </w:rPr>
        <w:t>.</w:t>
      </w:r>
      <w:proofErr w:type="gramEnd"/>
      <w:r>
        <w:rPr>
          <w:rFonts w:ascii="Arial" w:hAnsi="Arial" w:cs="Arial"/>
          <w:lang w:val="id-ID"/>
        </w:rPr>
        <w:t xml:space="preserve"> </w:t>
      </w:r>
      <w:proofErr w:type="gramStart"/>
      <w:r>
        <w:rPr>
          <w:rFonts w:ascii="Arial" w:hAnsi="Arial" w:cs="Arial"/>
          <w:lang w:val="en-US"/>
        </w:rPr>
        <w:t>Permasalahan</w:t>
      </w:r>
      <w:r>
        <w:rPr>
          <w:rFonts w:ascii="Arial" w:hAnsi="Arial" w:cs="Arial"/>
          <w:lang w:val="id-ID"/>
        </w:rPr>
        <w:t xml:space="preserve"> </w:t>
      </w:r>
      <w:r>
        <w:rPr>
          <w:rFonts w:ascii="Arial" w:hAnsi="Arial" w:cs="Arial"/>
          <w:lang w:val="en-US"/>
        </w:rPr>
        <w:t>dalam</w:t>
      </w:r>
      <w:r>
        <w:rPr>
          <w:rFonts w:ascii="Arial" w:hAnsi="Arial" w:cs="Arial"/>
          <w:lang w:val="id-ID"/>
        </w:rPr>
        <w:t xml:space="preserve"> </w:t>
      </w:r>
      <w:r>
        <w:rPr>
          <w:rFonts w:ascii="Arial" w:hAnsi="Arial" w:cs="Arial"/>
          <w:lang w:val="en-US"/>
        </w:rPr>
        <w:t>penelitian</w:t>
      </w:r>
      <w:r>
        <w:rPr>
          <w:rFonts w:ascii="Arial" w:hAnsi="Arial" w:cs="Arial"/>
          <w:lang w:val="id-ID"/>
        </w:rPr>
        <w:t xml:space="preserve"> </w:t>
      </w:r>
      <w:r>
        <w:rPr>
          <w:rFonts w:ascii="Arial" w:hAnsi="Arial" w:cs="Arial"/>
          <w:lang w:val="en-US"/>
        </w:rPr>
        <w:t>ini</w:t>
      </w:r>
      <w:r>
        <w:rPr>
          <w:rFonts w:ascii="Arial" w:hAnsi="Arial" w:cs="Arial"/>
          <w:lang w:val="id-ID"/>
        </w:rPr>
        <w:t xml:space="preserve"> </w:t>
      </w:r>
      <w:r>
        <w:rPr>
          <w:rFonts w:ascii="Arial" w:hAnsi="Arial" w:cs="Arial"/>
          <w:lang w:val="en-US"/>
        </w:rPr>
        <w:t>adalah</w:t>
      </w:r>
      <w:r>
        <w:rPr>
          <w:rFonts w:ascii="Arial" w:hAnsi="Arial" w:cs="Arial"/>
          <w:lang w:val="id-ID"/>
        </w:rPr>
        <w:t xml:space="preserve"> f</w:t>
      </w:r>
      <w:r>
        <w:rPr>
          <w:rFonts w:ascii="Arial" w:hAnsi="Arial" w:cs="Arial"/>
          <w:lang w:val="en-US"/>
        </w:rPr>
        <w:t>aktor-faktor yang berhubungan</w:t>
      </w:r>
      <w:r>
        <w:rPr>
          <w:rFonts w:ascii="Arial" w:hAnsi="Arial" w:cs="Arial"/>
          <w:lang w:val="id-ID"/>
        </w:rPr>
        <w:t xml:space="preserve"> </w:t>
      </w:r>
      <w:r>
        <w:rPr>
          <w:rFonts w:ascii="Arial" w:hAnsi="Arial" w:cs="Arial"/>
          <w:lang w:val="en-US"/>
        </w:rPr>
        <w:t>dengan</w:t>
      </w:r>
      <w:r>
        <w:rPr>
          <w:rFonts w:ascii="Arial" w:hAnsi="Arial" w:cs="Arial"/>
          <w:lang w:val="id-ID"/>
        </w:rPr>
        <w:t xml:space="preserve"> </w:t>
      </w:r>
      <w:r>
        <w:rPr>
          <w:rFonts w:ascii="Arial" w:hAnsi="Arial" w:cs="Arial"/>
          <w:lang w:val="en-US"/>
        </w:rPr>
        <w:t>kelelahan</w:t>
      </w:r>
      <w:r>
        <w:rPr>
          <w:rFonts w:ascii="Arial" w:hAnsi="Arial" w:cs="Arial"/>
          <w:lang w:val="id-ID"/>
        </w:rPr>
        <w:t xml:space="preserve"> </w:t>
      </w:r>
      <w:r>
        <w:rPr>
          <w:rFonts w:ascii="Arial" w:hAnsi="Arial" w:cs="Arial"/>
          <w:lang w:val="en-US"/>
        </w:rPr>
        <w:t>kerja</w:t>
      </w:r>
      <w:r>
        <w:rPr>
          <w:rFonts w:ascii="Arial" w:hAnsi="Arial" w:cs="Arial"/>
          <w:lang w:val="id-ID"/>
        </w:rPr>
        <w:t xml:space="preserve"> </w:t>
      </w:r>
      <w:r>
        <w:rPr>
          <w:rFonts w:ascii="Arial" w:hAnsi="Arial" w:cs="Arial"/>
          <w:lang w:val="en-US"/>
        </w:rPr>
        <w:t>pada</w:t>
      </w:r>
      <w:r>
        <w:rPr>
          <w:rFonts w:ascii="Arial" w:hAnsi="Arial" w:cs="Arial"/>
          <w:lang w:val="id-ID"/>
        </w:rPr>
        <w:t xml:space="preserve"> </w:t>
      </w:r>
      <w:r>
        <w:rPr>
          <w:rFonts w:ascii="Arial" w:hAnsi="Arial" w:cs="Arial"/>
          <w:lang w:val="en-US"/>
        </w:rPr>
        <w:t>pekerja</w:t>
      </w:r>
      <w:r>
        <w:rPr>
          <w:rFonts w:ascii="Arial" w:hAnsi="Arial" w:cs="Arial"/>
          <w:lang w:val="id-ID"/>
        </w:rPr>
        <w:t xml:space="preserve"> </w:t>
      </w:r>
      <w:r>
        <w:rPr>
          <w:rFonts w:ascii="Arial" w:hAnsi="Arial" w:cs="Arial"/>
          <w:lang w:val="en-US"/>
        </w:rPr>
        <w:t>bagian</w:t>
      </w:r>
      <w:r>
        <w:rPr>
          <w:rFonts w:ascii="Arial" w:hAnsi="Arial" w:cs="Arial"/>
          <w:lang w:val="id-ID"/>
        </w:rPr>
        <w:t xml:space="preserve"> </w:t>
      </w:r>
      <w:r>
        <w:rPr>
          <w:rFonts w:ascii="Arial" w:hAnsi="Arial" w:cs="Arial"/>
          <w:lang w:val="en-US"/>
        </w:rPr>
        <w:t>produksi</w:t>
      </w:r>
      <w:r>
        <w:rPr>
          <w:rFonts w:ascii="Arial" w:hAnsi="Arial" w:cs="Arial"/>
          <w:lang w:val="id-ID"/>
        </w:rPr>
        <w:t xml:space="preserve"> </w:t>
      </w:r>
      <w:r>
        <w:rPr>
          <w:rFonts w:ascii="Arial" w:hAnsi="Arial" w:cs="Arial"/>
          <w:lang w:val="en-US"/>
        </w:rPr>
        <w:t>pakan</w:t>
      </w:r>
      <w:r>
        <w:rPr>
          <w:rFonts w:ascii="Arial" w:hAnsi="Arial" w:cs="Arial"/>
          <w:lang w:val="id-ID"/>
        </w:rPr>
        <w:t xml:space="preserve"> </w:t>
      </w:r>
      <w:r>
        <w:rPr>
          <w:rFonts w:ascii="Arial" w:hAnsi="Arial" w:cs="Arial"/>
          <w:lang w:val="en-US"/>
        </w:rPr>
        <w:t>PT.Central</w:t>
      </w:r>
      <w:r>
        <w:rPr>
          <w:rFonts w:ascii="Arial" w:hAnsi="Arial" w:cs="Arial"/>
          <w:lang w:val="id-ID"/>
        </w:rPr>
        <w:t xml:space="preserve"> </w:t>
      </w:r>
      <w:r>
        <w:rPr>
          <w:rFonts w:ascii="Arial" w:hAnsi="Arial" w:cs="Arial"/>
          <w:lang w:val="en-US"/>
        </w:rPr>
        <w:t>Proteina Prima Medan.</w:t>
      </w:r>
      <w:proofErr w:type="gramEnd"/>
    </w:p>
    <w:p w:rsidR="00FA06B9" w:rsidRDefault="00FA06B9" w:rsidP="00FA06B9">
      <w:pPr>
        <w:pStyle w:val="ListParagraph"/>
        <w:tabs>
          <w:tab w:val="left" w:pos="709"/>
        </w:tabs>
        <w:spacing w:line="240" w:lineRule="auto"/>
        <w:ind w:left="0"/>
        <w:jc w:val="both"/>
        <w:rPr>
          <w:rFonts w:ascii="Arial" w:hAnsi="Arial" w:cs="Arial"/>
          <w:color w:val="231F20"/>
        </w:rPr>
      </w:pPr>
      <w:r>
        <w:rPr>
          <w:rFonts w:ascii="Arial" w:hAnsi="Arial" w:cs="Arial"/>
          <w:lang w:val="en-US"/>
        </w:rPr>
        <w:tab/>
        <w:t>Rancangan</w:t>
      </w:r>
      <w:r>
        <w:rPr>
          <w:rFonts w:ascii="Arial" w:hAnsi="Arial" w:cs="Arial"/>
          <w:lang w:val="id-ID"/>
        </w:rPr>
        <w:t xml:space="preserve"> </w:t>
      </w:r>
      <w:r>
        <w:rPr>
          <w:rFonts w:ascii="Arial" w:hAnsi="Arial" w:cs="Arial"/>
          <w:lang w:val="en-US"/>
        </w:rPr>
        <w:t>penelitian</w:t>
      </w:r>
      <w:r>
        <w:rPr>
          <w:rFonts w:ascii="Arial" w:hAnsi="Arial" w:cs="Arial"/>
          <w:lang w:val="id-ID"/>
        </w:rPr>
        <w:t xml:space="preserve"> </w:t>
      </w:r>
      <w:r>
        <w:rPr>
          <w:rFonts w:ascii="Arial" w:hAnsi="Arial" w:cs="Arial"/>
          <w:lang w:val="en-US"/>
        </w:rPr>
        <w:t>menggunakan</w:t>
      </w:r>
      <w:r>
        <w:rPr>
          <w:rFonts w:ascii="Arial" w:hAnsi="Arial" w:cs="Arial"/>
          <w:lang w:val="id-ID"/>
        </w:rPr>
        <w:t xml:space="preserve"> </w:t>
      </w:r>
      <w:r>
        <w:rPr>
          <w:rFonts w:ascii="Arial" w:hAnsi="Arial" w:cs="Arial"/>
          <w:lang w:val="en-US"/>
        </w:rPr>
        <w:t>pendekatan cross sectional. Bertujuan</w:t>
      </w:r>
      <w:r>
        <w:rPr>
          <w:rFonts w:ascii="Arial" w:hAnsi="Arial" w:cs="Arial"/>
          <w:lang w:val="id-ID"/>
        </w:rPr>
        <w:t xml:space="preserve"> </w:t>
      </w:r>
      <w:r>
        <w:rPr>
          <w:rFonts w:ascii="Arial" w:hAnsi="Arial" w:cs="Arial"/>
          <w:lang w:val="en-US"/>
        </w:rPr>
        <w:t>untuk</w:t>
      </w:r>
      <w:r>
        <w:rPr>
          <w:rFonts w:ascii="Arial" w:hAnsi="Arial" w:cs="Arial"/>
          <w:lang w:val="id-ID"/>
        </w:rPr>
        <w:t xml:space="preserve"> </w:t>
      </w:r>
      <w:r>
        <w:rPr>
          <w:rFonts w:ascii="Arial" w:hAnsi="Arial" w:cs="Arial"/>
          <w:lang w:val="en-US"/>
        </w:rPr>
        <w:t>melihat</w:t>
      </w:r>
      <w:r>
        <w:rPr>
          <w:rFonts w:ascii="Arial" w:hAnsi="Arial" w:cs="Arial"/>
          <w:lang w:val="id-ID"/>
        </w:rPr>
        <w:t xml:space="preserve"> </w:t>
      </w:r>
      <w:r>
        <w:rPr>
          <w:rFonts w:ascii="Arial" w:hAnsi="Arial" w:cs="Arial"/>
          <w:lang w:val="en-US"/>
        </w:rPr>
        <w:t>hubungan</w:t>
      </w:r>
      <w:r>
        <w:rPr>
          <w:rFonts w:ascii="Arial" w:hAnsi="Arial" w:cs="Arial"/>
          <w:lang w:val="id-ID"/>
        </w:rPr>
        <w:t xml:space="preserve"> </w:t>
      </w:r>
      <w:r>
        <w:rPr>
          <w:rFonts w:ascii="Arial" w:hAnsi="Arial" w:cs="Arial"/>
          <w:lang w:val="en-US"/>
        </w:rPr>
        <w:t>antara variable dependen (kelelahan</w:t>
      </w:r>
      <w:r>
        <w:rPr>
          <w:rFonts w:ascii="Arial" w:hAnsi="Arial" w:cs="Arial"/>
          <w:lang w:val="id-ID"/>
        </w:rPr>
        <w:t xml:space="preserve"> </w:t>
      </w:r>
      <w:r>
        <w:rPr>
          <w:rFonts w:ascii="Arial" w:hAnsi="Arial" w:cs="Arial"/>
          <w:lang w:val="en-US"/>
        </w:rPr>
        <w:t>kerja) dengan variable independen (</w:t>
      </w:r>
      <w:proofErr w:type="gramStart"/>
      <w:r>
        <w:rPr>
          <w:rFonts w:ascii="Arial" w:hAnsi="Arial" w:cs="Arial"/>
          <w:lang w:val="en-US"/>
        </w:rPr>
        <w:t>Usia</w:t>
      </w:r>
      <w:proofErr w:type="gramEnd"/>
      <w:r>
        <w:rPr>
          <w:rFonts w:ascii="Arial" w:hAnsi="Arial" w:cs="Arial"/>
          <w:lang w:val="en-US"/>
        </w:rPr>
        <w:t>, Jenis</w:t>
      </w:r>
      <w:r>
        <w:rPr>
          <w:rFonts w:ascii="Arial" w:hAnsi="Arial" w:cs="Arial"/>
          <w:lang w:val="id-ID"/>
        </w:rPr>
        <w:t xml:space="preserve"> </w:t>
      </w:r>
      <w:r>
        <w:rPr>
          <w:rFonts w:ascii="Arial" w:hAnsi="Arial" w:cs="Arial"/>
          <w:lang w:val="en-US"/>
        </w:rPr>
        <w:t>Kelamin, Masa</w:t>
      </w:r>
      <w:r>
        <w:rPr>
          <w:rFonts w:ascii="Arial" w:hAnsi="Arial" w:cs="Arial"/>
          <w:lang w:val="id-ID"/>
        </w:rPr>
        <w:t xml:space="preserve"> </w:t>
      </w:r>
      <w:r>
        <w:rPr>
          <w:rFonts w:ascii="Arial" w:hAnsi="Arial" w:cs="Arial"/>
          <w:lang w:val="en-US"/>
        </w:rPr>
        <w:t>Kerja</w:t>
      </w:r>
      <w:r>
        <w:rPr>
          <w:rFonts w:ascii="Arial" w:hAnsi="Arial" w:cs="Arial"/>
          <w:lang w:val="id-ID"/>
        </w:rPr>
        <w:t xml:space="preserve"> </w:t>
      </w:r>
      <w:r>
        <w:rPr>
          <w:rFonts w:ascii="Arial" w:hAnsi="Arial" w:cs="Arial"/>
          <w:lang w:val="en-US"/>
        </w:rPr>
        <w:t>dan</w:t>
      </w:r>
      <w:r>
        <w:rPr>
          <w:rFonts w:ascii="Arial" w:hAnsi="Arial" w:cs="Arial"/>
          <w:lang w:val="id-ID"/>
        </w:rPr>
        <w:t xml:space="preserve"> </w:t>
      </w:r>
      <w:r>
        <w:rPr>
          <w:rFonts w:ascii="Arial" w:hAnsi="Arial" w:cs="Arial"/>
          <w:lang w:val="en-US"/>
        </w:rPr>
        <w:t>Kebisingan). Teknik yang digunakan</w:t>
      </w:r>
      <w:r>
        <w:rPr>
          <w:rFonts w:ascii="Arial" w:hAnsi="Arial" w:cs="Arial"/>
          <w:lang w:val="id-ID"/>
        </w:rPr>
        <w:t xml:space="preserve"> </w:t>
      </w:r>
      <w:r>
        <w:rPr>
          <w:rFonts w:ascii="Arial" w:hAnsi="Arial" w:cs="Arial"/>
          <w:lang w:val="en-US"/>
        </w:rPr>
        <w:t>dalam</w:t>
      </w:r>
      <w:r>
        <w:rPr>
          <w:rFonts w:ascii="Arial" w:hAnsi="Arial" w:cs="Arial"/>
          <w:lang w:val="id-ID"/>
        </w:rPr>
        <w:t xml:space="preserve"> </w:t>
      </w:r>
      <w:r>
        <w:rPr>
          <w:rFonts w:ascii="Arial" w:hAnsi="Arial" w:cs="Arial"/>
          <w:lang w:val="en-US"/>
        </w:rPr>
        <w:t>pengambilan</w:t>
      </w:r>
      <w:r>
        <w:rPr>
          <w:rFonts w:ascii="Arial" w:hAnsi="Arial" w:cs="Arial"/>
          <w:lang w:val="id-ID"/>
        </w:rPr>
        <w:t xml:space="preserve"> </w:t>
      </w:r>
      <w:r>
        <w:rPr>
          <w:rFonts w:ascii="Arial" w:hAnsi="Arial" w:cs="Arial"/>
          <w:lang w:val="en-US"/>
        </w:rPr>
        <w:t>sampel</w:t>
      </w:r>
      <w:r>
        <w:rPr>
          <w:rFonts w:ascii="Arial" w:hAnsi="Arial" w:cs="Arial"/>
          <w:lang w:val="id-ID"/>
        </w:rPr>
        <w:t xml:space="preserve"> </w:t>
      </w:r>
      <w:r>
        <w:rPr>
          <w:rFonts w:ascii="Arial" w:hAnsi="Arial" w:cs="Arial"/>
          <w:lang w:val="en-US"/>
        </w:rPr>
        <w:t>adalah total sampling yaitu 50 responden.Teknik</w:t>
      </w:r>
      <w:r>
        <w:rPr>
          <w:rFonts w:ascii="Arial" w:hAnsi="Arial" w:cs="Arial"/>
          <w:lang w:val="id-ID"/>
        </w:rPr>
        <w:t xml:space="preserve"> </w:t>
      </w:r>
      <w:r>
        <w:rPr>
          <w:rFonts w:ascii="Arial" w:hAnsi="Arial" w:cs="Arial"/>
          <w:lang w:val="en-US"/>
        </w:rPr>
        <w:t>pengambilan data kelelahan</w:t>
      </w:r>
      <w:r>
        <w:rPr>
          <w:rFonts w:ascii="Arial" w:hAnsi="Arial" w:cs="Arial"/>
          <w:lang w:val="id-ID"/>
        </w:rPr>
        <w:t xml:space="preserve"> </w:t>
      </w:r>
      <w:r>
        <w:rPr>
          <w:rFonts w:ascii="Arial" w:hAnsi="Arial" w:cs="Arial"/>
          <w:lang w:val="en-US"/>
        </w:rPr>
        <w:t>kerja</w:t>
      </w:r>
      <w:r>
        <w:rPr>
          <w:rFonts w:ascii="Arial" w:hAnsi="Arial" w:cs="Arial"/>
          <w:lang w:val="id-ID"/>
        </w:rPr>
        <w:t xml:space="preserve"> </w:t>
      </w:r>
      <w:r>
        <w:rPr>
          <w:rFonts w:ascii="Arial" w:hAnsi="Arial" w:cs="Arial"/>
          <w:lang w:val="en-US"/>
        </w:rPr>
        <w:t>menggunakan</w:t>
      </w:r>
      <w:r>
        <w:rPr>
          <w:rFonts w:ascii="Arial" w:hAnsi="Arial" w:cs="Arial"/>
          <w:lang w:val="id-ID"/>
        </w:rPr>
        <w:t xml:space="preserve"> </w:t>
      </w:r>
      <w:r>
        <w:rPr>
          <w:rFonts w:ascii="Arial" w:hAnsi="Arial" w:cs="Arial"/>
          <w:lang w:val="en-US"/>
        </w:rPr>
        <w:t>kuesioner 30-item gejala</w:t>
      </w:r>
      <w:r>
        <w:rPr>
          <w:rFonts w:ascii="Arial" w:hAnsi="Arial" w:cs="Arial"/>
          <w:lang w:val="id-ID"/>
        </w:rPr>
        <w:t xml:space="preserve"> </w:t>
      </w:r>
      <w:r>
        <w:rPr>
          <w:rFonts w:ascii="Arial" w:hAnsi="Arial" w:cs="Arial"/>
          <w:lang w:val="en-US"/>
        </w:rPr>
        <w:t>kelelahan</w:t>
      </w:r>
      <w:r>
        <w:rPr>
          <w:rFonts w:ascii="Arial" w:hAnsi="Arial" w:cs="Arial"/>
          <w:lang w:val="id-ID"/>
        </w:rPr>
        <w:t xml:space="preserve"> </w:t>
      </w:r>
      <w:r>
        <w:rPr>
          <w:rFonts w:ascii="Arial" w:hAnsi="Arial" w:cs="Arial"/>
          <w:lang w:val="en-US"/>
        </w:rPr>
        <w:t>umum IFRC (International Fatique Research Committee of Japanese Association of Industrial Health).Dengan</w:t>
      </w:r>
      <w:r>
        <w:rPr>
          <w:rFonts w:ascii="Arial" w:hAnsi="Arial" w:cs="Arial"/>
          <w:lang w:val="id-ID"/>
        </w:rPr>
        <w:t xml:space="preserve"> </w:t>
      </w:r>
      <w:r>
        <w:rPr>
          <w:rFonts w:ascii="Arial" w:hAnsi="Arial" w:cs="Arial"/>
          <w:lang w:val="en-US"/>
        </w:rPr>
        <w:t>Uji</w:t>
      </w:r>
      <w:r>
        <w:rPr>
          <w:rFonts w:ascii="Arial" w:hAnsi="Arial" w:cs="Arial"/>
          <w:lang w:val="id-ID"/>
        </w:rPr>
        <w:t xml:space="preserve"> </w:t>
      </w:r>
      <w:r>
        <w:rPr>
          <w:rFonts w:ascii="Arial" w:hAnsi="Arial" w:cs="Arial"/>
          <w:lang w:val="en-US"/>
        </w:rPr>
        <w:t>statistic</w:t>
      </w:r>
      <w:r>
        <w:rPr>
          <w:rFonts w:ascii="Arial" w:hAnsi="Arial" w:cs="Arial"/>
          <w:lang w:val="id-ID"/>
        </w:rPr>
        <w:t xml:space="preserve"> </w:t>
      </w:r>
      <w:r>
        <w:rPr>
          <w:rFonts w:ascii="Arial" w:hAnsi="Arial" w:cs="Arial"/>
          <w:lang w:val="en-US"/>
        </w:rPr>
        <w:t>menggunakan Chi-square dengan</w:t>
      </w:r>
      <w:r>
        <w:rPr>
          <w:rFonts w:ascii="Arial" w:hAnsi="Arial" w:cs="Arial"/>
          <w:lang w:val="id-ID"/>
        </w:rPr>
        <w:t xml:space="preserve"> </w:t>
      </w:r>
      <w:r>
        <w:rPr>
          <w:rFonts w:ascii="Arial" w:hAnsi="Arial" w:cs="Arial"/>
          <w:lang w:val="en-US"/>
        </w:rPr>
        <w:t>taraf</w:t>
      </w:r>
      <w:r>
        <w:rPr>
          <w:rFonts w:ascii="Arial" w:hAnsi="Arial" w:cs="Arial"/>
          <w:lang w:val="id-ID"/>
        </w:rPr>
        <w:t xml:space="preserve"> </w:t>
      </w:r>
      <w:r>
        <w:rPr>
          <w:rFonts w:ascii="Arial" w:hAnsi="Arial" w:cs="Arial"/>
          <w:lang w:val="en-US"/>
        </w:rPr>
        <w:t>signifikan p-value &lt; 0,05.</w:t>
      </w:r>
    </w:p>
    <w:p w:rsidR="00FA06B9" w:rsidRDefault="00FA06B9" w:rsidP="00FA06B9">
      <w:pPr>
        <w:pStyle w:val="ListParagraph"/>
        <w:tabs>
          <w:tab w:val="left" w:pos="709"/>
        </w:tabs>
        <w:spacing w:line="240" w:lineRule="auto"/>
        <w:ind w:left="0"/>
        <w:jc w:val="both"/>
        <w:rPr>
          <w:rFonts w:ascii="Arial" w:hAnsi="Arial" w:cs="Arial"/>
          <w:color w:val="231F20"/>
          <w:lang w:val="id-ID"/>
        </w:rPr>
      </w:pPr>
      <w:r>
        <w:rPr>
          <w:rFonts w:ascii="Arial" w:hAnsi="Arial" w:cs="Arial"/>
          <w:color w:val="231F20"/>
        </w:rPr>
        <w:tab/>
      </w:r>
      <w:proofErr w:type="gramStart"/>
      <w:r>
        <w:rPr>
          <w:rFonts w:ascii="Arial" w:hAnsi="Arial" w:cs="Arial"/>
          <w:lang w:val="en-US"/>
        </w:rPr>
        <w:t>Berdasarkan</w:t>
      </w:r>
      <w:r>
        <w:rPr>
          <w:rFonts w:ascii="Arial" w:hAnsi="Arial" w:cs="Arial"/>
          <w:lang w:val="id-ID"/>
        </w:rPr>
        <w:t xml:space="preserve"> </w:t>
      </w:r>
      <w:r>
        <w:rPr>
          <w:rFonts w:ascii="Arial" w:hAnsi="Arial" w:cs="Arial"/>
          <w:lang w:val="en-US"/>
        </w:rPr>
        <w:t>hasil</w:t>
      </w:r>
      <w:r>
        <w:rPr>
          <w:rFonts w:ascii="Arial" w:hAnsi="Arial" w:cs="Arial"/>
          <w:lang w:val="id-ID"/>
        </w:rPr>
        <w:t xml:space="preserve"> </w:t>
      </w:r>
      <w:r>
        <w:rPr>
          <w:rFonts w:ascii="Arial" w:hAnsi="Arial" w:cs="Arial"/>
          <w:lang w:val="en-US"/>
        </w:rPr>
        <w:t>penelitian, frekuensi</w:t>
      </w:r>
      <w:r>
        <w:rPr>
          <w:rFonts w:ascii="Arial" w:hAnsi="Arial" w:cs="Arial"/>
          <w:lang w:val="id-ID"/>
        </w:rPr>
        <w:t xml:space="preserve"> </w:t>
      </w:r>
      <w:r>
        <w:rPr>
          <w:rFonts w:ascii="Arial" w:hAnsi="Arial" w:cs="Arial"/>
          <w:lang w:val="en-US"/>
        </w:rPr>
        <w:t>kelelahan</w:t>
      </w:r>
      <w:r>
        <w:rPr>
          <w:rFonts w:ascii="Arial" w:hAnsi="Arial" w:cs="Arial"/>
          <w:lang w:val="id-ID"/>
        </w:rPr>
        <w:t xml:space="preserve"> </w:t>
      </w:r>
      <w:r>
        <w:rPr>
          <w:rFonts w:ascii="Arial" w:hAnsi="Arial" w:cs="Arial"/>
          <w:lang w:val="en-US"/>
        </w:rPr>
        <w:t>kerja</w:t>
      </w:r>
      <w:r>
        <w:rPr>
          <w:rFonts w:ascii="Arial" w:hAnsi="Arial" w:cs="Arial"/>
          <w:lang w:val="id-ID"/>
        </w:rPr>
        <w:t xml:space="preserve"> </w:t>
      </w:r>
      <w:r>
        <w:rPr>
          <w:rFonts w:ascii="Arial" w:hAnsi="Arial" w:cs="Arial"/>
          <w:lang w:val="en-US"/>
        </w:rPr>
        <w:t>pada</w:t>
      </w:r>
      <w:r>
        <w:rPr>
          <w:rFonts w:ascii="Arial" w:hAnsi="Arial" w:cs="Arial"/>
          <w:lang w:val="id-ID"/>
        </w:rPr>
        <w:t xml:space="preserve"> </w:t>
      </w:r>
      <w:r>
        <w:rPr>
          <w:rFonts w:ascii="Arial" w:hAnsi="Arial" w:cs="Arial"/>
          <w:lang w:val="en-US"/>
        </w:rPr>
        <w:t>pekerja</w:t>
      </w:r>
      <w:r>
        <w:rPr>
          <w:rFonts w:ascii="Arial" w:hAnsi="Arial" w:cs="Arial"/>
          <w:lang w:val="id-ID"/>
        </w:rPr>
        <w:t xml:space="preserve"> </w:t>
      </w:r>
      <w:r>
        <w:rPr>
          <w:rFonts w:ascii="Arial" w:hAnsi="Arial" w:cs="Arial"/>
          <w:lang w:val="en-US"/>
        </w:rPr>
        <w:t>bagian</w:t>
      </w:r>
      <w:r>
        <w:rPr>
          <w:rFonts w:ascii="Arial" w:hAnsi="Arial" w:cs="Arial"/>
          <w:lang w:val="id-ID"/>
        </w:rPr>
        <w:t xml:space="preserve"> </w:t>
      </w:r>
      <w:r>
        <w:rPr>
          <w:rFonts w:ascii="Arial" w:hAnsi="Arial" w:cs="Arial"/>
          <w:lang w:val="en-US"/>
        </w:rPr>
        <w:t>produksi</w:t>
      </w:r>
      <w:r>
        <w:rPr>
          <w:rFonts w:ascii="Arial" w:hAnsi="Arial" w:cs="Arial"/>
          <w:lang w:val="id-ID"/>
        </w:rPr>
        <w:t xml:space="preserve"> </w:t>
      </w:r>
      <w:r>
        <w:rPr>
          <w:rFonts w:ascii="Arial" w:hAnsi="Arial" w:cs="Arial"/>
          <w:lang w:val="en-US"/>
        </w:rPr>
        <w:t xml:space="preserve">pakan PT. Central Proteina Prima Medan </w:t>
      </w:r>
      <w:r>
        <w:rPr>
          <w:rFonts w:ascii="Arial" w:hAnsi="Arial" w:cs="Arial"/>
        </w:rPr>
        <w:t>sebanyak 37 (74.0%)</w:t>
      </w:r>
      <w:r>
        <w:rPr>
          <w:rFonts w:ascii="Arial" w:hAnsi="Arial" w:cs="Arial"/>
          <w:lang w:val="id-ID"/>
        </w:rPr>
        <w:t xml:space="preserve"> </w:t>
      </w:r>
      <w:r w:rsidRPr="006E3010">
        <w:rPr>
          <w:rFonts w:ascii="Arial" w:hAnsi="Arial" w:cs="Arial"/>
        </w:rPr>
        <w:t>rendah</w:t>
      </w:r>
      <w:r>
        <w:rPr>
          <w:rFonts w:ascii="Arial" w:hAnsi="Arial" w:cs="Arial"/>
          <w:lang w:val="id-ID"/>
        </w:rPr>
        <w:t xml:space="preserve"> </w:t>
      </w:r>
      <w:r w:rsidRPr="006E3010">
        <w:rPr>
          <w:rFonts w:ascii="Arial" w:hAnsi="Arial" w:cs="Arial"/>
        </w:rPr>
        <w:t>dan 13 (26.0%) sedang.</w:t>
      </w:r>
      <w:proofErr w:type="gramEnd"/>
      <w:r>
        <w:rPr>
          <w:rFonts w:ascii="Arial" w:hAnsi="Arial" w:cs="Arial"/>
          <w:lang w:val="id-ID"/>
        </w:rPr>
        <w:t xml:space="preserve"> </w:t>
      </w:r>
      <w:r>
        <w:rPr>
          <w:rFonts w:ascii="Arial" w:hAnsi="Arial" w:cs="Arial"/>
        </w:rPr>
        <w:t>Berdasarkan</w:t>
      </w:r>
      <w:r>
        <w:rPr>
          <w:rFonts w:ascii="Arial" w:hAnsi="Arial" w:cs="Arial"/>
          <w:lang w:val="id-ID"/>
        </w:rPr>
        <w:t xml:space="preserve"> </w:t>
      </w:r>
      <w:r>
        <w:rPr>
          <w:rFonts w:ascii="Arial" w:hAnsi="Arial" w:cs="Arial"/>
        </w:rPr>
        <w:t>analisis bivariate dapat</w:t>
      </w:r>
      <w:r>
        <w:rPr>
          <w:rFonts w:ascii="Arial" w:hAnsi="Arial" w:cs="Arial"/>
          <w:lang w:val="id-ID"/>
        </w:rPr>
        <w:t xml:space="preserve"> </w:t>
      </w:r>
      <w:r>
        <w:rPr>
          <w:rFonts w:ascii="Arial" w:hAnsi="Arial" w:cs="Arial"/>
        </w:rPr>
        <w:t>diketahui</w:t>
      </w:r>
      <w:r>
        <w:rPr>
          <w:rFonts w:ascii="Arial" w:hAnsi="Arial" w:cs="Arial"/>
          <w:lang w:val="id-ID"/>
        </w:rPr>
        <w:t xml:space="preserve"> </w:t>
      </w:r>
      <w:r>
        <w:rPr>
          <w:rFonts w:ascii="Arial" w:hAnsi="Arial" w:cs="Arial"/>
        </w:rPr>
        <w:t>bahwa</w:t>
      </w:r>
      <w:r>
        <w:rPr>
          <w:rFonts w:ascii="Arial" w:hAnsi="Arial" w:cs="Arial"/>
          <w:lang w:val="id-ID"/>
        </w:rPr>
        <w:t xml:space="preserve"> </w:t>
      </w:r>
      <w:r>
        <w:rPr>
          <w:rFonts w:ascii="Arial" w:hAnsi="Arial" w:cs="Arial"/>
        </w:rPr>
        <w:t>tidak</w:t>
      </w:r>
      <w:r>
        <w:rPr>
          <w:rFonts w:ascii="Arial" w:hAnsi="Arial" w:cs="Arial"/>
          <w:lang w:val="id-ID"/>
        </w:rPr>
        <w:t xml:space="preserve"> </w:t>
      </w:r>
      <w:r>
        <w:rPr>
          <w:rFonts w:ascii="Arial" w:hAnsi="Arial" w:cs="Arial"/>
        </w:rPr>
        <w:t>ada</w:t>
      </w:r>
      <w:r>
        <w:rPr>
          <w:rFonts w:ascii="Arial" w:hAnsi="Arial" w:cs="Arial"/>
          <w:lang w:val="id-ID"/>
        </w:rPr>
        <w:t xml:space="preserve"> </w:t>
      </w:r>
      <w:r>
        <w:rPr>
          <w:rFonts w:ascii="Arial" w:hAnsi="Arial" w:cs="Arial"/>
        </w:rPr>
        <w:t>hubungan</w:t>
      </w:r>
      <w:r>
        <w:rPr>
          <w:rFonts w:ascii="Arial" w:hAnsi="Arial" w:cs="Arial"/>
          <w:lang w:val="id-ID"/>
        </w:rPr>
        <w:t xml:space="preserve"> </w:t>
      </w:r>
      <w:r>
        <w:rPr>
          <w:rFonts w:ascii="Arial" w:hAnsi="Arial" w:cs="Arial"/>
        </w:rPr>
        <w:t>antara variable dependen (kelelahan</w:t>
      </w:r>
      <w:r>
        <w:rPr>
          <w:rFonts w:ascii="Arial" w:hAnsi="Arial" w:cs="Arial"/>
          <w:lang w:val="id-ID"/>
        </w:rPr>
        <w:t xml:space="preserve"> </w:t>
      </w:r>
      <w:r>
        <w:rPr>
          <w:rFonts w:ascii="Arial" w:hAnsi="Arial" w:cs="Arial"/>
        </w:rPr>
        <w:t>kerja) dengan variable independen (</w:t>
      </w:r>
      <w:proofErr w:type="gramStart"/>
      <w:r>
        <w:rPr>
          <w:rFonts w:ascii="Arial" w:hAnsi="Arial" w:cs="Arial"/>
        </w:rPr>
        <w:t>Usia</w:t>
      </w:r>
      <w:proofErr w:type="gramEnd"/>
      <w:r>
        <w:rPr>
          <w:rFonts w:ascii="Arial" w:hAnsi="Arial" w:cs="Arial"/>
        </w:rPr>
        <w:t>,</w:t>
      </w:r>
      <w:r>
        <w:rPr>
          <w:rFonts w:ascii="Arial" w:hAnsi="Arial" w:cs="Arial"/>
          <w:lang w:val="id-ID"/>
        </w:rPr>
        <w:t xml:space="preserve"> </w:t>
      </w:r>
      <w:r>
        <w:rPr>
          <w:rFonts w:ascii="Arial" w:hAnsi="Arial" w:cs="Arial"/>
        </w:rPr>
        <w:t>JenisKelamin, Masa</w:t>
      </w:r>
      <w:r>
        <w:rPr>
          <w:rFonts w:ascii="Arial" w:hAnsi="Arial" w:cs="Arial"/>
          <w:lang w:val="id-ID"/>
        </w:rPr>
        <w:t xml:space="preserve"> </w:t>
      </w:r>
      <w:r>
        <w:rPr>
          <w:rFonts w:ascii="Arial" w:hAnsi="Arial" w:cs="Arial"/>
        </w:rPr>
        <w:t>Kerja</w:t>
      </w:r>
      <w:r>
        <w:rPr>
          <w:rFonts w:ascii="Arial" w:hAnsi="Arial" w:cs="Arial"/>
          <w:lang w:val="id-ID"/>
        </w:rPr>
        <w:t xml:space="preserve"> </w:t>
      </w:r>
      <w:r>
        <w:rPr>
          <w:rFonts w:ascii="Arial" w:hAnsi="Arial" w:cs="Arial"/>
        </w:rPr>
        <w:t>dan</w:t>
      </w:r>
      <w:r>
        <w:rPr>
          <w:rFonts w:ascii="Arial" w:hAnsi="Arial" w:cs="Arial"/>
          <w:lang w:val="id-ID"/>
        </w:rPr>
        <w:t xml:space="preserve"> </w:t>
      </w:r>
      <w:r>
        <w:rPr>
          <w:rFonts w:ascii="Arial" w:hAnsi="Arial" w:cs="Arial"/>
        </w:rPr>
        <w:t>Kebisingan</w:t>
      </w:r>
      <w:r>
        <w:rPr>
          <w:rFonts w:ascii="Arial" w:hAnsi="Arial" w:cs="Arial"/>
          <w:lang w:val="id-ID"/>
        </w:rPr>
        <w:t>)</w:t>
      </w:r>
      <w:r>
        <w:rPr>
          <w:rFonts w:ascii="Arial" w:hAnsi="Arial" w:cs="Arial"/>
        </w:rPr>
        <w:t>.</w:t>
      </w:r>
      <w:r>
        <w:rPr>
          <w:rFonts w:ascii="Arial" w:hAnsi="Arial" w:cs="Arial"/>
          <w:lang w:val="id-ID"/>
        </w:rPr>
        <w:t xml:space="preserve"> </w:t>
      </w:r>
      <w:proofErr w:type="gramStart"/>
      <w:r>
        <w:rPr>
          <w:rFonts w:ascii="Arial" w:hAnsi="Arial" w:cs="Arial"/>
        </w:rPr>
        <w:t>Untuk</w:t>
      </w:r>
      <w:r>
        <w:rPr>
          <w:rFonts w:ascii="Arial" w:hAnsi="Arial" w:cs="Arial"/>
          <w:lang w:val="id-ID"/>
        </w:rPr>
        <w:t xml:space="preserve"> </w:t>
      </w:r>
      <w:r>
        <w:rPr>
          <w:rFonts w:ascii="Arial" w:hAnsi="Arial" w:cs="Arial"/>
        </w:rPr>
        <w:t>mengurangi</w:t>
      </w:r>
      <w:r>
        <w:rPr>
          <w:rFonts w:ascii="Arial" w:hAnsi="Arial" w:cs="Arial"/>
          <w:lang w:val="id-ID"/>
        </w:rPr>
        <w:t xml:space="preserve"> </w:t>
      </w:r>
      <w:r>
        <w:rPr>
          <w:rFonts w:ascii="Arial" w:hAnsi="Arial" w:cs="Arial"/>
        </w:rPr>
        <w:t>kelelahan</w:t>
      </w:r>
      <w:r>
        <w:rPr>
          <w:rFonts w:ascii="Arial" w:hAnsi="Arial" w:cs="Arial"/>
          <w:lang w:val="id-ID"/>
        </w:rPr>
        <w:t xml:space="preserve"> </w:t>
      </w:r>
      <w:r>
        <w:rPr>
          <w:rFonts w:ascii="Arial" w:hAnsi="Arial" w:cs="Arial"/>
        </w:rPr>
        <w:t>kerja</w:t>
      </w:r>
      <w:r>
        <w:rPr>
          <w:rFonts w:ascii="Arial" w:hAnsi="Arial" w:cs="Arial"/>
          <w:lang w:val="id-ID"/>
        </w:rPr>
        <w:t xml:space="preserve"> </w:t>
      </w:r>
      <w:r>
        <w:rPr>
          <w:rFonts w:ascii="Arial" w:hAnsi="Arial" w:cs="Arial"/>
        </w:rPr>
        <w:t>disarankan</w:t>
      </w:r>
      <w:r>
        <w:rPr>
          <w:rFonts w:ascii="Arial" w:hAnsi="Arial" w:cs="Arial"/>
          <w:lang w:val="id-ID"/>
        </w:rPr>
        <w:t xml:space="preserve"> </w:t>
      </w:r>
      <w:r>
        <w:rPr>
          <w:rFonts w:ascii="Arial" w:hAnsi="Arial" w:cs="Arial"/>
        </w:rPr>
        <w:t>untuk</w:t>
      </w:r>
      <w:r>
        <w:rPr>
          <w:rFonts w:ascii="Arial" w:hAnsi="Arial" w:cs="Arial"/>
          <w:lang w:val="id-ID"/>
        </w:rPr>
        <w:t xml:space="preserve"> </w:t>
      </w:r>
      <w:r>
        <w:rPr>
          <w:rFonts w:ascii="Arial" w:hAnsi="Arial" w:cs="Arial"/>
        </w:rPr>
        <w:t>tenaga</w:t>
      </w:r>
      <w:r>
        <w:rPr>
          <w:rFonts w:ascii="Arial" w:hAnsi="Arial" w:cs="Arial"/>
          <w:lang w:val="id-ID"/>
        </w:rPr>
        <w:t xml:space="preserve"> </w:t>
      </w:r>
      <w:r>
        <w:rPr>
          <w:rFonts w:ascii="Arial" w:hAnsi="Arial" w:cs="Arial"/>
        </w:rPr>
        <w:t>kerja</w:t>
      </w:r>
      <w:r>
        <w:rPr>
          <w:rFonts w:ascii="Arial" w:hAnsi="Arial" w:cs="Arial"/>
          <w:lang w:val="id-ID"/>
        </w:rPr>
        <w:t xml:space="preserve"> </w:t>
      </w:r>
      <w:r>
        <w:rPr>
          <w:rFonts w:ascii="Arial" w:hAnsi="Arial" w:cs="Arial"/>
        </w:rPr>
        <w:t>melakukan</w:t>
      </w:r>
      <w:r>
        <w:rPr>
          <w:rFonts w:ascii="Arial" w:hAnsi="Arial" w:cs="Arial"/>
          <w:lang w:val="id-ID"/>
        </w:rPr>
        <w:t xml:space="preserve"> </w:t>
      </w:r>
      <w:r>
        <w:rPr>
          <w:rFonts w:ascii="Arial" w:hAnsi="Arial" w:cs="Arial"/>
        </w:rPr>
        <w:t>peregangan</w:t>
      </w:r>
      <w:r>
        <w:rPr>
          <w:rFonts w:ascii="Arial" w:hAnsi="Arial" w:cs="Arial"/>
          <w:lang w:val="id-ID"/>
        </w:rPr>
        <w:t xml:space="preserve"> </w:t>
      </w:r>
      <w:r>
        <w:rPr>
          <w:rFonts w:ascii="Arial" w:hAnsi="Arial" w:cs="Arial"/>
        </w:rPr>
        <w:t xml:space="preserve">otot, </w:t>
      </w:r>
      <w:r w:rsidRPr="008479C2">
        <w:rPr>
          <w:rFonts w:ascii="Arial" w:hAnsi="Arial" w:cs="Arial"/>
        </w:rPr>
        <w:t>supaya</w:t>
      </w:r>
      <w:r>
        <w:rPr>
          <w:rFonts w:ascii="Arial" w:hAnsi="Arial" w:cs="Arial"/>
          <w:lang w:val="id-ID"/>
        </w:rPr>
        <w:t xml:space="preserve"> </w:t>
      </w:r>
      <w:r w:rsidRPr="008479C2">
        <w:rPr>
          <w:rFonts w:ascii="Arial" w:hAnsi="Arial" w:cs="Arial"/>
        </w:rPr>
        <w:t>tubuh</w:t>
      </w:r>
      <w:r>
        <w:rPr>
          <w:rFonts w:ascii="Arial" w:hAnsi="Arial" w:cs="Arial"/>
          <w:lang w:val="id-ID"/>
        </w:rPr>
        <w:t xml:space="preserve"> </w:t>
      </w:r>
      <w:r w:rsidRPr="008479C2">
        <w:rPr>
          <w:rFonts w:ascii="Arial" w:hAnsi="Arial" w:cs="Arial"/>
        </w:rPr>
        <w:t>tidak</w:t>
      </w:r>
      <w:r>
        <w:rPr>
          <w:rFonts w:ascii="Arial" w:hAnsi="Arial" w:cs="Arial"/>
          <w:lang w:val="id-ID"/>
        </w:rPr>
        <w:t xml:space="preserve"> </w:t>
      </w:r>
      <w:r w:rsidRPr="008479C2">
        <w:rPr>
          <w:rFonts w:ascii="Arial" w:hAnsi="Arial" w:cs="Arial"/>
        </w:rPr>
        <w:t>terlalu lama dalam</w:t>
      </w:r>
      <w:r>
        <w:rPr>
          <w:rFonts w:ascii="Arial" w:hAnsi="Arial" w:cs="Arial"/>
          <w:lang w:val="id-ID"/>
        </w:rPr>
        <w:t xml:space="preserve"> </w:t>
      </w:r>
      <w:r w:rsidRPr="008479C2">
        <w:rPr>
          <w:rFonts w:ascii="Arial" w:hAnsi="Arial" w:cs="Arial"/>
        </w:rPr>
        <w:t>keadaan</w:t>
      </w:r>
      <w:r>
        <w:rPr>
          <w:rFonts w:ascii="Arial" w:hAnsi="Arial" w:cs="Arial"/>
          <w:lang w:val="id-ID"/>
        </w:rPr>
        <w:t xml:space="preserve"> </w:t>
      </w:r>
      <w:r w:rsidRPr="008479C2">
        <w:rPr>
          <w:rFonts w:ascii="Arial" w:hAnsi="Arial" w:cs="Arial"/>
        </w:rPr>
        <w:t>statis yang terjadi</w:t>
      </w:r>
      <w:r>
        <w:rPr>
          <w:rFonts w:ascii="Arial" w:hAnsi="Arial" w:cs="Arial"/>
          <w:lang w:val="id-ID"/>
        </w:rPr>
        <w:t xml:space="preserve"> </w:t>
      </w:r>
      <w:r w:rsidRPr="008479C2">
        <w:rPr>
          <w:rFonts w:ascii="Arial" w:hAnsi="Arial" w:cs="Arial"/>
        </w:rPr>
        <w:t>berulang kali.</w:t>
      </w:r>
      <w:proofErr w:type="gramEnd"/>
      <w:r w:rsidRPr="008479C2">
        <w:rPr>
          <w:rFonts w:ascii="Arial" w:hAnsi="Arial" w:cs="Arial"/>
        </w:rPr>
        <w:t xml:space="preserve"> </w:t>
      </w:r>
      <w:r>
        <w:rPr>
          <w:rFonts w:ascii="Arial" w:hAnsi="Arial" w:cs="Arial"/>
          <w:color w:val="231F20"/>
          <w:lang w:val="id-ID"/>
        </w:rPr>
        <w:t xml:space="preserve">           </w:t>
      </w:r>
    </w:p>
    <w:p w:rsidR="00FA06B9" w:rsidRPr="00C442B9" w:rsidRDefault="00FA06B9" w:rsidP="00FA06B9">
      <w:pPr>
        <w:pStyle w:val="ListParagraph"/>
        <w:tabs>
          <w:tab w:val="left" w:pos="709"/>
        </w:tabs>
        <w:spacing w:line="240" w:lineRule="auto"/>
        <w:ind w:left="0"/>
        <w:jc w:val="both"/>
        <w:rPr>
          <w:rFonts w:ascii="Arial" w:hAnsi="Arial" w:cs="Arial"/>
          <w:color w:val="231F20"/>
          <w:lang w:val="id-ID"/>
        </w:rPr>
      </w:pPr>
      <w:r>
        <w:rPr>
          <w:rFonts w:ascii="Arial" w:hAnsi="Arial" w:cs="Arial"/>
          <w:color w:val="231F20"/>
          <w:lang w:val="id-ID"/>
        </w:rPr>
        <w:t xml:space="preserve">                             </w:t>
      </w:r>
    </w:p>
    <w:p w:rsidR="00FA06B9" w:rsidRDefault="00FA06B9" w:rsidP="00FA06B9">
      <w:pPr>
        <w:pStyle w:val="NoSpacing"/>
        <w:rPr>
          <w:rFonts w:ascii="Arial" w:hAnsi="Arial" w:cs="Arial"/>
          <w:b/>
        </w:rPr>
      </w:pPr>
      <w:r>
        <w:rPr>
          <w:rFonts w:ascii="Arial" w:hAnsi="Arial" w:cs="Arial"/>
          <w:b/>
        </w:rPr>
        <w:t xml:space="preserve">Kata </w:t>
      </w:r>
      <w:proofErr w:type="gramStart"/>
      <w:r>
        <w:rPr>
          <w:rFonts w:ascii="Arial" w:hAnsi="Arial" w:cs="Arial"/>
          <w:b/>
        </w:rPr>
        <w:t>Kunci :</w:t>
      </w:r>
      <w:proofErr w:type="gramEnd"/>
      <w:r>
        <w:rPr>
          <w:rFonts w:ascii="Arial" w:hAnsi="Arial" w:cs="Arial"/>
          <w:b/>
        </w:rPr>
        <w:t xml:space="preserve"> Kelelahan Kerja, Kuesioner IFRC</w:t>
      </w:r>
    </w:p>
    <w:p w:rsidR="00FA06B9" w:rsidRDefault="00FA06B9" w:rsidP="00FA06B9">
      <w:pPr>
        <w:spacing w:line="240" w:lineRule="auto"/>
      </w:pPr>
    </w:p>
    <w:p w:rsidR="00FA06B9" w:rsidRDefault="00FA06B9" w:rsidP="00FA06B9">
      <w:pPr>
        <w:spacing w:line="240" w:lineRule="auto"/>
        <w:rPr>
          <w:lang w:val="id-ID"/>
        </w:rPr>
      </w:pPr>
      <w:r>
        <w:rPr>
          <w:lang w:val="id-ID"/>
        </w:rPr>
        <w:br/>
      </w:r>
    </w:p>
    <w:p w:rsidR="00FA06B9" w:rsidRDefault="00FA06B9" w:rsidP="00FA06B9">
      <w:pPr>
        <w:spacing w:line="240" w:lineRule="auto"/>
        <w:rPr>
          <w:lang w:val="id-ID"/>
        </w:rPr>
      </w:pPr>
    </w:p>
    <w:p w:rsidR="00FA06B9" w:rsidRDefault="00FA06B9" w:rsidP="00FA06B9">
      <w:pPr>
        <w:spacing w:line="240" w:lineRule="auto"/>
        <w:rPr>
          <w:lang w:val="id-ID"/>
        </w:rPr>
      </w:pPr>
    </w:p>
    <w:p w:rsidR="00FA06B9" w:rsidRDefault="00FA06B9" w:rsidP="00FA06B9">
      <w:pPr>
        <w:spacing w:line="240" w:lineRule="auto"/>
        <w:rPr>
          <w:lang w:val="id-ID"/>
        </w:rPr>
      </w:pPr>
    </w:p>
    <w:p w:rsidR="00FA06B9" w:rsidRPr="003E3E7E" w:rsidRDefault="00FA06B9" w:rsidP="00FA06B9">
      <w:pPr>
        <w:pStyle w:val="NoSpacing"/>
        <w:rPr>
          <w:rFonts w:ascii="Arial" w:hAnsi="Arial" w:cs="Arial"/>
          <w:b/>
          <w:lang w:val="en-US"/>
        </w:rPr>
      </w:pPr>
      <w:r>
        <w:rPr>
          <w:rFonts w:ascii="Arial" w:hAnsi="Arial" w:cs="Arial"/>
          <w:b/>
          <w:lang w:val="en-US"/>
        </w:rPr>
        <w:lastRenderedPageBreak/>
        <w:t>MINISTRY OF HEALTH OF THE REPUBLIC OF INDONESIA</w:t>
      </w:r>
    </w:p>
    <w:p w:rsidR="00FA06B9" w:rsidRPr="003E3E7E" w:rsidRDefault="00FA06B9" w:rsidP="00FA06B9">
      <w:pPr>
        <w:pStyle w:val="NoSpacing"/>
        <w:rPr>
          <w:rFonts w:ascii="Arial" w:hAnsi="Arial" w:cs="Arial"/>
          <w:b/>
          <w:lang w:val="en-US"/>
        </w:rPr>
      </w:pPr>
      <w:r>
        <w:rPr>
          <w:rFonts w:ascii="Arial" w:hAnsi="Arial" w:cs="Arial"/>
          <w:b/>
          <w:lang w:val="en-US"/>
        </w:rPr>
        <w:t>MEDAN HEALTH POLYTECHNICS</w:t>
      </w:r>
    </w:p>
    <w:p w:rsidR="00FA06B9" w:rsidRPr="003E3E7E" w:rsidRDefault="00FA06B9" w:rsidP="00FA06B9">
      <w:pPr>
        <w:pStyle w:val="NoSpacing"/>
        <w:rPr>
          <w:rFonts w:ascii="Arial" w:hAnsi="Arial" w:cs="Arial"/>
          <w:b/>
          <w:lang w:val="en-US"/>
        </w:rPr>
      </w:pPr>
      <w:r>
        <w:rPr>
          <w:rFonts w:ascii="Arial" w:hAnsi="Arial" w:cs="Arial"/>
          <w:b/>
          <w:lang w:val="en-US"/>
        </w:rPr>
        <w:t>ENVIRONMENTAL HEALTH DEPARTMENT</w:t>
      </w:r>
    </w:p>
    <w:p w:rsidR="00FA06B9" w:rsidRDefault="00FA06B9" w:rsidP="00FA06B9">
      <w:pPr>
        <w:pStyle w:val="NoSpacing"/>
        <w:rPr>
          <w:rFonts w:ascii="Arial" w:hAnsi="Arial" w:cs="Arial"/>
          <w:b/>
        </w:rPr>
      </w:pPr>
      <w:r>
        <w:rPr>
          <w:rFonts w:ascii="Arial" w:hAnsi="Arial" w:cs="Arial"/>
          <w:b/>
        </w:rPr>
        <w:t xml:space="preserve">KABANJAHE </w:t>
      </w:r>
    </w:p>
    <w:p w:rsidR="00FA06B9" w:rsidRPr="007F20B8" w:rsidRDefault="00FA06B9" w:rsidP="00FA06B9">
      <w:pPr>
        <w:pStyle w:val="NoSpacing"/>
        <w:rPr>
          <w:rFonts w:ascii="Arial" w:hAnsi="Arial" w:cs="Arial"/>
          <w:b/>
        </w:rPr>
      </w:pPr>
    </w:p>
    <w:p w:rsidR="00FA06B9" w:rsidRDefault="00FA06B9" w:rsidP="00FA06B9">
      <w:pPr>
        <w:pStyle w:val="NoSpacing"/>
        <w:rPr>
          <w:rFonts w:ascii="Arial" w:hAnsi="Arial" w:cs="Arial"/>
          <w:b/>
        </w:rPr>
      </w:pPr>
      <w:r>
        <w:rPr>
          <w:rFonts w:ascii="Arial" w:hAnsi="Arial" w:cs="Arial"/>
          <w:b/>
          <w:lang w:val="en-US"/>
        </w:rPr>
        <w:t xml:space="preserve">Scientific </w:t>
      </w:r>
      <w:proofErr w:type="gramStart"/>
      <w:r>
        <w:rPr>
          <w:rFonts w:ascii="Arial" w:hAnsi="Arial" w:cs="Arial"/>
          <w:b/>
          <w:lang w:val="en-US"/>
        </w:rPr>
        <w:t>Writing</w:t>
      </w:r>
      <w:r>
        <w:rPr>
          <w:rFonts w:ascii="Arial" w:hAnsi="Arial" w:cs="Arial"/>
          <w:b/>
        </w:rPr>
        <w:t xml:space="preserve"> ,J</w:t>
      </w:r>
      <w:r>
        <w:rPr>
          <w:rFonts w:ascii="Arial" w:hAnsi="Arial" w:cs="Arial"/>
          <w:b/>
          <w:lang w:val="en-US"/>
        </w:rPr>
        <w:t>uly</w:t>
      </w:r>
      <w:proofErr w:type="gramEnd"/>
      <w:r>
        <w:rPr>
          <w:rFonts w:ascii="Arial" w:hAnsi="Arial" w:cs="Arial"/>
          <w:b/>
        </w:rPr>
        <w:t xml:space="preserve"> 2019 </w:t>
      </w:r>
    </w:p>
    <w:p w:rsidR="00FA06B9" w:rsidRPr="003E3E7E" w:rsidRDefault="00FA06B9" w:rsidP="00FA06B9">
      <w:pPr>
        <w:pStyle w:val="NoSpacing"/>
        <w:rPr>
          <w:rFonts w:ascii="Arial" w:hAnsi="Arial" w:cs="Arial"/>
          <w:b/>
        </w:rPr>
      </w:pPr>
      <w:r>
        <w:rPr>
          <w:rFonts w:ascii="Arial" w:hAnsi="Arial" w:cs="Arial"/>
          <w:b/>
          <w:lang w:val="en-US"/>
        </w:rPr>
        <w:t>OKTAVIA RUMONDANG RAJAGUKGUK</w:t>
      </w:r>
    </w:p>
    <w:p w:rsidR="00FA06B9" w:rsidRDefault="00FA06B9" w:rsidP="00FA06B9">
      <w:pPr>
        <w:pStyle w:val="NoSpacing"/>
        <w:jc w:val="both"/>
      </w:pPr>
    </w:p>
    <w:p w:rsidR="00FA06B9" w:rsidRDefault="00FA06B9" w:rsidP="00FA06B9">
      <w:pPr>
        <w:pStyle w:val="NoSpacing"/>
        <w:jc w:val="both"/>
        <w:rPr>
          <w:rFonts w:ascii="Arial" w:hAnsi="Arial" w:cs="Arial"/>
          <w:b/>
          <w:szCs w:val="28"/>
        </w:rPr>
      </w:pPr>
      <w:r>
        <w:rPr>
          <w:rFonts w:ascii="Arial" w:hAnsi="Arial" w:cs="Arial"/>
          <w:b/>
          <w:szCs w:val="28"/>
        </w:rPr>
        <w:t>“</w:t>
      </w:r>
      <w:r>
        <w:rPr>
          <w:rFonts w:ascii="Arial" w:hAnsi="Arial" w:cs="Arial"/>
          <w:b/>
          <w:szCs w:val="28"/>
          <w:lang w:val="en-US"/>
        </w:rPr>
        <w:t xml:space="preserve">Factors Associated With Fatigue in Workes </w:t>
      </w:r>
      <w:proofErr w:type="gramStart"/>
      <w:r>
        <w:rPr>
          <w:rFonts w:ascii="Arial" w:hAnsi="Arial" w:cs="Arial"/>
          <w:b/>
          <w:szCs w:val="28"/>
          <w:lang w:val="en-US"/>
        </w:rPr>
        <w:t>In</w:t>
      </w:r>
      <w:proofErr w:type="gramEnd"/>
      <w:r>
        <w:rPr>
          <w:rFonts w:ascii="Arial" w:hAnsi="Arial" w:cs="Arial"/>
          <w:b/>
          <w:szCs w:val="28"/>
          <w:lang w:val="en-US"/>
        </w:rPr>
        <w:t xml:space="preserve"> Feed Productions In PT. </w:t>
      </w:r>
      <w:r>
        <w:rPr>
          <w:rFonts w:ascii="Arial" w:hAnsi="Arial" w:cs="Arial"/>
          <w:b/>
          <w:szCs w:val="28"/>
          <w:lang w:val="en-US"/>
        </w:rPr>
        <w:br/>
      </w:r>
      <w:r>
        <w:rPr>
          <w:rFonts w:ascii="Arial" w:hAnsi="Arial" w:cs="Arial"/>
          <w:b/>
          <w:szCs w:val="28"/>
        </w:rPr>
        <w:t xml:space="preserve">  </w:t>
      </w:r>
      <w:r>
        <w:rPr>
          <w:rFonts w:ascii="Arial" w:hAnsi="Arial" w:cs="Arial"/>
          <w:b/>
          <w:szCs w:val="28"/>
          <w:lang w:val="en-US"/>
        </w:rPr>
        <w:t>Central Proteina Prima Medan Year 2019 “</w:t>
      </w:r>
    </w:p>
    <w:p w:rsidR="00FA06B9" w:rsidRPr="007F20B8" w:rsidRDefault="00FA06B9" w:rsidP="00FA06B9">
      <w:pPr>
        <w:pStyle w:val="NoSpacing"/>
        <w:jc w:val="both"/>
        <w:rPr>
          <w:rFonts w:ascii="Arial" w:hAnsi="Arial" w:cs="Arial"/>
          <w:b/>
          <w:szCs w:val="28"/>
        </w:rPr>
      </w:pPr>
    </w:p>
    <w:p w:rsidR="00FA06B9" w:rsidRDefault="00FA06B9" w:rsidP="00FA06B9">
      <w:pPr>
        <w:pStyle w:val="NoSpacing"/>
        <w:rPr>
          <w:rFonts w:ascii="Arial" w:hAnsi="Arial" w:cs="Arial"/>
          <w:b/>
        </w:rPr>
      </w:pPr>
      <w:proofErr w:type="gramStart"/>
      <w:r>
        <w:rPr>
          <w:rFonts w:ascii="Arial" w:hAnsi="Arial" w:cs="Arial"/>
          <w:b/>
        </w:rPr>
        <w:t>viii</w:t>
      </w:r>
      <w:proofErr w:type="gramEnd"/>
      <w:r>
        <w:rPr>
          <w:rFonts w:ascii="Arial" w:hAnsi="Arial" w:cs="Arial"/>
          <w:b/>
        </w:rPr>
        <w:t xml:space="preserve"> +  4</w:t>
      </w:r>
      <w:r>
        <w:rPr>
          <w:rFonts w:ascii="Arial" w:hAnsi="Arial" w:cs="Arial"/>
          <w:b/>
          <w:lang w:val="en-US"/>
        </w:rPr>
        <w:t xml:space="preserve">7 </w:t>
      </w:r>
      <w:r>
        <w:rPr>
          <w:rFonts w:ascii="Arial" w:hAnsi="Arial" w:cs="Arial"/>
          <w:b/>
        </w:rPr>
        <w:t xml:space="preserve">Pages + 11 Tables + Bibliography + </w:t>
      </w:r>
      <w:r>
        <w:rPr>
          <w:rFonts w:ascii="Arial" w:hAnsi="Arial" w:cs="Arial"/>
          <w:b/>
          <w:lang w:val="en-US"/>
        </w:rPr>
        <w:t>8</w:t>
      </w:r>
      <w:r>
        <w:rPr>
          <w:rFonts w:ascii="Arial" w:hAnsi="Arial" w:cs="Arial"/>
          <w:b/>
        </w:rPr>
        <w:t xml:space="preserve"> attachment</w:t>
      </w:r>
    </w:p>
    <w:p w:rsidR="00FA06B9" w:rsidRPr="00F70A4D" w:rsidRDefault="00FA06B9" w:rsidP="00FA06B9">
      <w:pPr>
        <w:pStyle w:val="NoSpacing"/>
        <w:rPr>
          <w:rFonts w:ascii="Arial" w:hAnsi="Arial" w:cs="Arial"/>
          <w:b/>
        </w:rPr>
      </w:pPr>
      <w:r>
        <w:rPr>
          <w:rFonts w:ascii="Arial" w:hAnsi="Arial" w:cs="Arial"/>
          <w:b/>
        </w:rPr>
        <w:t xml:space="preserve">                                                </w:t>
      </w:r>
    </w:p>
    <w:p w:rsidR="00FA06B9" w:rsidRDefault="00FA06B9" w:rsidP="00FA06B9">
      <w:pPr>
        <w:pStyle w:val="NoSpacing"/>
        <w:jc w:val="both"/>
        <w:rPr>
          <w:rFonts w:ascii="Arial" w:hAnsi="Arial" w:cs="Arial"/>
          <w:b/>
          <w:szCs w:val="28"/>
          <w:lang w:val="en-US"/>
        </w:rPr>
      </w:pPr>
    </w:p>
    <w:p w:rsidR="00FA06B9" w:rsidRPr="00F70A4D" w:rsidRDefault="00FA06B9" w:rsidP="00FA06B9">
      <w:pPr>
        <w:pStyle w:val="NoSpacing"/>
        <w:jc w:val="center"/>
        <w:rPr>
          <w:rFonts w:ascii="Arial" w:hAnsi="Arial" w:cs="Arial"/>
          <w:b/>
          <w:sz w:val="24"/>
          <w:szCs w:val="24"/>
        </w:rPr>
      </w:pPr>
      <w:r w:rsidRPr="00F70A4D">
        <w:rPr>
          <w:rFonts w:ascii="Arial" w:hAnsi="Arial" w:cs="Arial"/>
          <w:b/>
          <w:sz w:val="24"/>
          <w:szCs w:val="24"/>
          <w:lang w:val="en-US"/>
        </w:rPr>
        <w:t>ABSTRACT</w:t>
      </w:r>
    </w:p>
    <w:p w:rsidR="00FA06B9" w:rsidRPr="007F20B8" w:rsidRDefault="00FA06B9" w:rsidP="00FA06B9">
      <w:pPr>
        <w:pStyle w:val="NoSpacing"/>
        <w:jc w:val="center"/>
        <w:rPr>
          <w:rFonts w:ascii="Arial" w:hAnsi="Arial" w:cs="Arial"/>
          <w:b/>
          <w:sz w:val="28"/>
          <w:szCs w:val="28"/>
        </w:rPr>
      </w:pPr>
    </w:p>
    <w:p w:rsidR="00FA06B9" w:rsidRPr="00C442B9" w:rsidRDefault="00FA06B9" w:rsidP="00FA06B9">
      <w:pPr>
        <w:pStyle w:val="NoSpacing"/>
        <w:jc w:val="both"/>
        <w:rPr>
          <w:rFonts w:ascii="Arial" w:hAnsi="Arial" w:cs="Arial"/>
          <w:lang w:val="en-US"/>
        </w:rPr>
      </w:pPr>
      <w:r>
        <w:rPr>
          <w:rFonts w:ascii="Arial" w:hAnsi="Arial" w:cs="Arial"/>
          <w:b/>
          <w:lang w:val="en-US"/>
        </w:rPr>
        <w:tab/>
      </w:r>
      <w:r w:rsidRPr="00C442B9">
        <w:rPr>
          <w:rFonts w:ascii="Arial" w:hAnsi="Arial" w:cs="Arial"/>
          <w:lang w:val="en-US"/>
        </w:rPr>
        <w:t>Fatigue is one of the problems of health and safety of work that can become risk factors the occurrence of an accident at work. Fatigue on workwers could impact to a decrease in productivity of work and a decreased concentration of work. The problems in this study are the factors associated with fatigue in works in feed productions In PT. Central Proteina Medan Year 2019.</w:t>
      </w:r>
    </w:p>
    <w:p w:rsidR="00FA06B9" w:rsidRPr="00C442B9" w:rsidRDefault="00FA06B9" w:rsidP="00FA06B9">
      <w:pPr>
        <w:pStyle w:val="NoSpacing"/>
        <w:jc w:val="both"/>
        <w:rPr>
          <w:rFonts w:ascii="Arial" w:hAnsi="Arial" w:cs="Arial"/>
        </w:rPr>
      </w:pPr>
      <w:r w:rsidRPr="00C442B9">
        <w:rPr>
          <w:rFonts w:ascii="Arial" w:hAnsi="Arial" w:cs="Arial"/>
          <w:lang w:val="en-US"/>
        </w:rPr>
        <w:tab/>
        <w:t>The study design was cross sectional. Aims to see the relationship between the dependent variable (fatigue) with the independent variable (Age, Gender, Work Period, and Noise). The technique used in sampling is the total sampling namely 50 respondents. Fatique data retrieval technigue using a 30-item questi</w:t>
      </w:r>
      <w:r>
        <w:rPr>
          <w:rFonts w:ascii="Arial" w:hAnsi="Arial" w:cs="Arial"/>
          <w:lang w:val="en-US"/>
        </w:rPr>
        <w:t>onnaire fatigue symptoms public</w:t>
      </w:r>
      <w:r w:rsidRPr="00C442B9">
        <w:rPr>
          <w:rFonts w:ascii="Arial" w:hAnsi="Arial" w:cs="Arial"/>
          <w:lang w:val="en-US"/>
        </w:rPr>
        <w:t xml:space="preserve"> IFRC (International Fatique Research Committee of Japanese Association of Industrial Health).Using the test Chi-Square with a significant level of p-value &lt; 0.05.</w:t>
      </w:r>
    </w:p>
    <w:p w:rsidR="00FA06B9" w:rsidRPr="00C442B9" w:rsidRDefault="00FA06B9" w:rsidP="00FA06B9">
      <w:pPr>
        <w:pStyle w:val="NoSpacing"/>
        <w:jc w:val="both"/>
        <w:rPr>
          <w:rFonts w:ascii="Arial" w:hAnsi="Arial" w:cs="Arial"/>
          <w:lang w:val="en-US"/>
        </w:rPr>
      </w:pPr>
      <w:r w:rsidRPr="00C442B9">
        <w:rPr>
          <w:rFonts w:ascii="Arial" w:hAnsi="Arial" w:cs="Arial"/>
          <w:lang w:val="en-US"/>
        </w:rPr>
        <w:tab/>
        <w:t xml:space="preserve">Based of the result of the study, the frequency of fatigue work on workers in feed productions in PT. Central Proteina Prima Medan </w:t>
      </w:r>
      <w:r w:rsidRPr="00C442B9">
        <w:rPr>
          <w:rFonts w:ascii="Arial" w:hAnsi="Arial" w:cs="Arial"/>
        </w:rPr>
        <w:t>Were low is 37 (74.0%) and medium 13 (26.0%). Based on bivariate analysis , it can be seen that there is no relationship between  the dependent variable (fatigue) with the independent variable (Age, Gender, Work Period, and Noise).To reduce work fatigue are recommended that regular workers  for labor stretching muscles so the body won’t be in stasis for too long.</w:t>
      </w:r>
    </w:p>
    <w:p w:rsidR="00FA06B9" w:rsidRPr="00C442B9" w:rsidRDefault="00FA06B9" w:rsidP="00FA06B9">
      <w:pPr>
        <w:rPr>
          <w:rFonts w:ascii="Arial" w:hAnsi="Arial" w:cs="Arial"/>
          <w:b/>
          <w:lang w:val="id-ID"/>
        </w:rPr>
      </w:pPr>
    </w:p>
    <w:p w:rsidR="00FA06B9" w:rsidRPr="00C442B9" w:rsidRDefault="00FA06B9" w:rsidP="00FA06B9">
      <w:pPr>
        <w:rPr>
          <w:rFonts w:ascii="Arial" w:hAnsi="Arial" w:cs="Arial"/>
          <w:b/>
          <w:lang w:val="id-ID"/>
        </w:rPr>
      </w:pPr>
      <w:r w:rsidRPr="00C442B9">
        <w:rPr>
          <w:rFonts w:ascii="Arial" w:hAnsi="Arial" w:cs="Arial"/>
          <w:b/>
          <w:lang w:val="id-ID"/>
        </w:rPr>
        <w:t xml:space="preserve">Keyword : fatigue, IFRC questionnaire </w:t>
      </w:r>
    </w:p>
    <w:p w:rsidR="00FA06B9" w:rsidRDefault="00FA06B9"/>
    <w:p w:rsidR="00FA06B9" w:rsidRPr="00FA06B9" w:rsidRDefault="00FA06B9" w:rsidP="00FA06B9"/>
    <w:p w:rsidR="00FA06B9" w:rsidRPr="00FA06B9" w:rsidRDefault="00FA06B9" w:rsidP="00FA06B9"/>
    <w:p w:rsidR="00FA06B9" w:rsidRDefault="00FA06B9" w:rsidP="00FA06B9"/>
    <w:p w:rsidR="00233647" w:rsidRDefault="00233647" w:rsidP="00FA06B9"/>
    <w:p w:rsidR="00FA06B9" w:rsidRDefault="00FA06B9" w:rsidP="00FA06B9"/>
    <w:p w:rsidR="00FA06B9" w:rsidRPr="003C5D90" w:rsidRDefault="00FA06B9" w:rsidP="00FA06B9">
      <w:pPr>
        <w:jc w:val="center"/>
        <w:rPr>
          <w:rFonts w:ascii="Arial" w:hAnsi="Arial" w:cs="Arial"/>
          <w:b/>
          <w:sz w:val="28"/>
          <w:szCs w:val="28"/>
        </w:rPr>
      </w:pPr>
      <w:r w:rsidRPr="003C5D90">
        <w:rPr>
          <w:rFonts w:ascii="Arial" w:hAnsi="Arial" w:cs="Arial"/>
          <w:b/>
          <w:sz w:val="28"/>
          <w:szCs w:val="28"/>
        </w:rPr>
        <w:lastRenderedPageBreak/>
        <w:t>KATA PENGANTAR</w:t>
      </w:r>
    </w:p>
    <w:p w:rsidR="00FA06B9" w:rsidRPr="003C5D90" w:rsidRDefault="00FA06B9" w:rsidP="00FA06B9">
      <w:pPr>
        <w:jc w:val="center"/>
        <w:rPr>
          <w:rFonts w:ascii="Arial" w:hAnsi="Arial" w:cs="Arial"/>
          <w:b/>
        </w:rPr>
      </w:pPr>
    </w:p>
    <w:p w:rsidR="00FA06B9" w:rsidRPr="003C5D90" w:rsidRDefault="00FA06B9" w:rsidP="00FA06B9">
      <w:pPr>
        <w:pStyle w:val="NoSpacing"/>
        <w:spacing w:line="360" w:lineRule="auto"/>
        <w:jc w:val="both"/>
        <w:rPr>
          <w:rFonts w:ascii="Arial" w:hAnsi="Arial" w:cs="Arial"/>
        </w:rPr>
      </w:pPr>
      <w:r w:rsidRPr="003C5D90">
        <w:tab/>
      </w:r>
      <w:r w:rsidRPr="003C5D90">
        <w:rPr>
          <w:rFonts w:ascii="Arial" w:hAnsi="Arial" w:cs="Arial"/>
        </w:rPr>
        <w:t xml:space="preserve">Puji dan syukur peniliti ucapkan kepada Tuhan Yang Maha Esa atas segala anugerah dan berkat yang telah diberikan sehingga peneliti dapat menyelesaikan Karya Tulis Ilmiah dengan judul </w:t>
      </w:r>
      <w:r w:rsidRPr="003C5D90">
        <w:rPr>
          <w:rFonts w:ascii="Arial" w:hAnsi="Arial" w:cs="Arial"/>
          <w:b/>
        </w:rPr>
        <w:t xml:space="preserve">“Faktor-Faktor Yang Berhubungan Dengan Kelelahan Kerja Pada Pekerja Bagian Produksi Pakan Di PT. Central Proteina Prima Medan 2019 </w:t>
      </w:r>
      <w:proofErr w:type="gramStart"/>
      <w:r w:rsidRPr="003C5D90">
        <w:rPr>
          <w:rFonts w:ascii="Arial" w:hAnsi="Arial" w:cs="Arial"/>
          <w:b/>
        </w:rPr>
        <w:t xml:space="preserve">“ </w:t>
      </w:r>
      <w:r w:rsidRPr="003C5D90">
        <w:rPr>
          <w:rFonts w:ascii="Arial" w:hAnsi="Arial" w:cs="Arial"/>
        </w:rPr>
        <w:t>disusun</w:t>
      </w:r>
      <w:proofErr w:type="gramEnd"/>
      <w:r w:rsidRPr="003C5D90">
        <w:rPr>
          <w:rFonts w:ascii="Arial" w:hAnsi="Arial" w:cs="Arial"/>
        </w:rPr>
        <w:t xml:space="preserve"> untuk memenuhi salah satu syarat untuk memperoleh gelar Diploma III di Jurusan Kesehatan Lingkungan Politeknik Kesehatan Kemenkes Medan.</w:t>
      </w:r>
    </w:p>
    <w:p w:rsidR="00FA06B9" w:rsidRPr="003C5D90" w:rsidRDefault="00FA06B9" w:rsidP="00FA06B9">
      <w:pPr>
        <w:pStyle w:val="NoSpacing"/>
        <w:spacing w:line="360" w:lineRule="auto"/>
        <w:jc w:val="both"/>
        <w:rPr>
          <w:rFonts w:ascii="Arial" w:hAnsi="Arial" w:cs="Arial"/>
        </w:rPr>
      </w:pPr>
      <w:r w:rsidRPr="003C5D90">
        <w:rPr>
          <w:rFonts w:ascii="Arial" w:hAnsi="Arial" w:cs="Arial"/>
        </w:rPr>
        <w:tab/>
      </w:r>
      <w:proofErr w:type="gramStart"/>
      <w:r w:rsidRPr="003C5D90">
        <w:rPr>
          <w:rFonts w:ascii="Arial" w:hAnsi="Arial" w:cs="Arial"/>
        </w:rPr>
        <w:t xml:space="preserve">Dalam menyusun </w:t>
      </w:r>
      <w:r>
        <w:rPr>
          <w:rFonts w:ascii="Arial" w:hAnsi="Arial" w:cs="Arial"/>
        </w:rPr>
        <w:t>Karya Ilmiah</w:t>
      </w:r>
      <w:r w:rsidRPr="003C5D90">
        <w:rPr>
          <w:rFonts w:ascii="Arial" w:hAnsi="Arial" w:cs="Arial"/>
        </w:rPr>
        <w:t xml:space="preserve"> ini, peneliti tidak lepas dari berbagai kesulitan dan hambatan, namun berkat bantuan dari berbagai pihak maka peneliti dapat menyelesaikannya.</w:t>
      </w:r>
      <w:proofErr w:type="gramEnd"/>
    </w:p>
    <w:p w:rsidR="00FA06B9" w:rsidRDefault="00FA06B9" w:rsidP="00FA06B9">
      <w:pPr>
        <w:pStyle w:val="NoSpacing"/>
        <w:spacing w:line="360" w:lineRule="auto"/>
        <w:jc w:val="both"/>
        <w:rPr>
          <w:rFonts w:ascii="Arial" w:hAnsi="Arial" w:cs="Arial"/>
        </w:rPr>
      </w:pPr>
      <w:r w:rsidRPr="003C5D90">
        <w:rPr>
          <w:rFonts w:ascii="Arial" w:hAnsi="Arial" w:cs="Arial"/>
        </w:rPr>
        <w:tab/>
      </w:r>
      <w:proofErr w:type="gramStart"/>
      <w:r w:rsidRPr="003C5D90">
        <w:rPr>
          <w:rFonts w:ascii="Arial" w:hAnsi="Arial" w:cs="Arial"/>
        </w:rPr>
        <w:t xml:space="preserve">Pada kesempatan ini dengan kerendahan hati, peneliti menyampaikana terima kasih yang sebesar-besarnya kepada semua pihak yang telah memberikan bantuan dan bimbingan sehingga </w:t>
      </w:r>
      <w:r>
        <w:rPr>
          <w:rFonts w:ascii="Arial" w:hAnsi="Arial" w:cs="Arial"/>
        </w:rPr>
        <w:t>Karya Ilmiah</w:t>
      </w:r>
      <w:r w:rsidRPr="003C5D90">
        <w:rPr>
          <w:rFonts w:ascii="Arial" w:hAnsi="Arial" w:cs="Arial"/>
        </w:rPr>
        <w:t xml:space="preserve"> ini dapat disesaikan.</w:t>
      </w:r>
      <w:proofErr w:type="gramEnd"/>
      <w:r>
        <w:rPr>
          <w:rFonts w:ascii="Arial" w:hAnsi="Arial" w:cs="Arial"/>
        </w:rPr>
        <w:t xml:space="preserve"> Pada kesempatan ini juga peneliti mengucapkan terimakasih yang sebesar-besarnya </w:t>
      </w:r>
      <w:proofErr w:type="gramStart"/>
      <w:r>
        <w:rPr>
          <w:rFonts w:ascii="Arial" w:hAnsi="Arial" w:cs="Arial"/>
        </w:rPr>
        <w:t>kepada :</w:t>
      </w:r>
      <w:proofErr w:type="gramEnd"/>
    </w:p>
    <w:p w:rsidR="00FA06B9" w:rsidRDefault="00FA06B9" w:rsidP="00FA06B9">
      <w:pPr>
        <w:pStyle w:val="NoSpacing"/>
        <w:numPr>
          <w:ilvl w:val="0"/>
          <w:numId w:val="2"/>
        </w:numPr>
        <w:spacing w:line="360" w:lineRule="auto"/>
        <w:ind w:left="0" w:firstLine="0"/>
        <w:jc w:val="both"/>
        <w:rPr>
          <w:rFonts w:ascii="Arial" w:hAnsi="Arial" w:cs="Arial"/>
        </w:rPr>
      </w:pPr>
      <w:r>
        <w:rPr>
          <w:rFonts w:ascii="Arial" w:hAnsi="Arial" w:cs="Arial"/>
        </w:rPr>
        <w:t xml:space="preserve">Kepada kedua Orangtua saya, Bapak Suharto Rajagukguk dan Ibu Asniar </w:t>
      </w:r>
      <w:r>
        <w:rPr>
          <w:rFonts w:ascii="Arial" w:hAnsi="Arial" w:cs="Arial"/>
        </w:rPr>
        <w:tab/>
        <w:t xml:space="preserve">Butar-Butar yang selalu mendukung saya dari awal hingga penyusunan </w:t>
      </w:r>
      <w:r>
        <w:rPr>
          <w:rFonts w:ascii="Arial" w:hAnsi="Arial" w:cs="Arial"/>
        </w:rPr>
        <w:tab/>
        <w:t xml:space="preserve">tugas akhir. </w:t>
      </w:r>
    </w:p>
    <w:p w:rsidR="00FA06B9" w:rsidRDefault="00FA06B9" w:rsidP="00FA06B9">
      <w:pPr>
        <w:pStyle w:val="NoSpacing"/>
        <w:numPr>
          <w:ilvl w:val="0"/>
          <w:numId w:val="2"/>
        </w:numPr>
        <w:spacing w:line="360" w:lineRule="auto"/>
        <w:ind w:left="0" w:firstLine="0"/>
        <w:jc w:val="both"/>
        <w:rPr>
          <w:rFonts w:ascii="Arial" w:hAnsi="Arial" w:cs="Arial"/>
        </w:rPr>
      </w:pPr>
      <w:r>
        <w:rPr>
          <w:rFonts w:ascii="Arial" w:hAnsi="Arial" w:cs="Arial"/>
        </w:rPr>
        <w:t xml:space="preserve">Ibu Dra Ida Nurhayati, M.Kes selaku Direktur Politeknik Kesehatan </w:t>
      </w:r>
      <w:r>
        <w:rPr>
          <w:rFonts w:ascii="Arial" w:hAnsi="Arial" w:cs="Arial"/>
        </w:rPr>
        <w:tab/>
        <w:t>Medan.</w:t>
      </w:r>
    </w:p>
    <w:p w:rsidR="00FA06B9" w:rsidRDefault="00FA06B9" w:rsidP="00FA06B9">
      <w:pPr>
        <w:pStyle w:val="NoSpacing"/>
        <w:numPr>
          <w:ilvl w:val="0"/>
          <w:numId w:val="2"/>
        </w:numPr>
        <w:spacing w:line="360" w:lineRule="auto"/>
        <w:ind w:left="0" w:firstLine="0"/>
        <w:jc w:val="both"/>
        <w:rPr>
          <w:rFonts w:ascii="Arial" w:hAnsi="Arial" w:cs="Arial"/>
        </w:rPr>
      </w:pPr>
      <w:r>
        <w:rPr>
          <w:rFonts w:ascii="Arial" w:hAnsi="Arial" w:cs="Arial"/>
        </w:rPr>
        <w:t>Bapak Erba Kalto Manik, SKM</w:t>
      </w:r>
      <w:proofErr w:type="gramStart"/>
      <w:r>
        <w:rPr>
          <w:rFonts w:ascii="Arial" w:hAnsi="Arial" w:cs="Arial"/>
        </w:rPr>
        <w:t>,M.Sc</w:t>
      </w:r>
      <w:proofErr w:type="gramEnd"/>
      <w:r>
        <w:rPr>
          <w:rFonts w:ascii="Arial" w:hAnsi="Arial" w:cs="Arial"/>
        </w:rPr>
        <w:t xml:space="preserve"> selaku Ketua Jurusan Kesehatan </w:t>
      </w:r>
      <w:r>
        <w:rPr>
          <w:rFonts w:ascii="Arial" w:hAnsi="Arial" w:cs="Arial"/>
        </w:rPr>
        <w:tab/>
        <w:t>Lingkungan Kabanjahe.</w:t>
      </w:r>
    </w:p>
    <w:p w:rsidR="00FA06B9" w:rsidRPr="00A6495E" w:rsidRDefault="00FA06B9" w:rsidP="00FA06B9">
      <w:pPr>
        <w:pStyle w:val="NoSpacing"/>
        <w:numPr>
          <w:ilvl w:val="0"/>
          <w:numId w:val="2"/>
        </w:numPr>
        <w:spacing w:line="360" w:lineRule="auto"/>
        <w:ind w:left="0" w:firstLine="0"/>
        <w:jc w:val="both"/>
        <w:rPr>
          <w:rFonts w:ascii="Arial" w:hAnsi="Arial" w:cs="Arial"/>
        </w:rPr>
      </w:pPr>
      <w:r w:rsidRPr="003C5D90">
        <w:rPr>
          <w:rFonts w:ascii="Arial" w:hAnsi="Arial" w:cs="Arial"/>
        </w:rPr>
        <w:t xml:space="preserve">Bapak </w:t>
      </w:r>
      <w:r w:rsidRPr="003C5D90">
        <w:rPr>
          <w:rFonts w:ascii="Arial" w:hAnsi="Arial" w:cs="Arial"/>
          <w:szCs w:val="28"/>
        </w:rPr>
        <w:t>Th. Teddy Bambang S,SKM, M.Kes</w:t>
      </w:r>
      <w:r>
        <w:rPr>
          <w:rFonts w:ascii="Arial" w:hAnsi="Arial" w:cs="Arial"/>
          <w:szCs w:val="28"/>
        </w:rPr>
        <w:t xml:space="preserve">, selaku Dosen Pembimbing </w:t>
      </w:r>
      <w:r>
        <w:rPr>
          <w:rFonts w:ascii="Arial" w:hAnsi="Arial" w:cs="Arial"/>
          <w:szCs w:val="28"/>
        </w:rPr>
        <w:tab/>
        <w:t xml:space="preserve">Karya Tulis Ilmiah yang telah mengorbankan waktu dan tenaganya </w:t>
      </w:r>
      <w:r>
        <w:rPr>
          <w:rFonts w:ascii="Arial" w:hAnsi="Arial" w:cs="Arial"/>
          <w:szCs w:val="28"/>
        </w:rPr>
        <w:tab/>
        <w:t>hingga tersusunnya karya tulis ilmiah ini.</w:t>
      </w:r>
    </w:p>
    <w:p w:rsidR="00FA06B9" w:rsidRPr="003C5D90" w:rsidRDefault="00FA06B9" w:rsidP="00FA06B9">
      <w:pPr>
        <w:pStyle w:val="NoSpacing"/>
        <w:numPr>
          <w:ilvl w:val="0"/>
          <w:numId w:val="2"/>
        </w:numPr>
        <w:spacing w:line="360" w:lineRule="auto"/>
        <w:ind w:left="0" w:firstLine="0"/>
        <w:jc w:val="both"/>
        <w:rPr>
          <w:rFonts w:ascii="Arial" w:hAnsi="Arial" w:cs="Arial"/>
        </w:rPr>
      </w:pPr>
      <w:r>
        <w:rPr>
          <w:rFonts w:ascii="Arial" w:hAnsi="Arial" w:cs="Arial"/>
          <w:szCs w:val="28"/>
        </w:rPr>
        <w:t xml:space="preserve">Ibu Risna Tanjung SKM.M.Kes, selaku Dosen Penguji yang telah </w:t>
      </w:r>
      <w:r>
        <w:rPr>
          <w:rFonts w:ascii="Arial" w:hAnsi="Arial" w:cs="Arial"/>
          <w:szCs w:val="28"/>
        </w:rPr>
        <w:tab/>
        <w:t xml:space="preserve">memberikan banyak saran, </w:t>
      </w:r>
      <w:proofErr w:type="gramStart"/>
      <w:r>
        <w:rPr>
          <w:rFonts w:ascii="Arial" w:hAnsi="Arial" w:cs="Arial"/>
          <w:szCs w:val="28"/>
        </w:rPr>
        <w:t>motivasi ,</w:t>
      </w:r>
      <w:proofErr w:type="gramEnd"/>
      <w:r>
        <w:rPr>
          <w:rFonts w:ascii="Arial" w:hAnsi="Arial" w:cs="Arial"/>
          <w:szCs w:val="28"/>
        </w:rPr>
        <w:t xml:space="preserve"> bantuan dan banyak perbaikan </w:t>
      </w:r>
      <w:r>
        <w:rPr>
          <w:rFonts w:ascii="Arial" w:hAnsi="Arial" w:cs="Arial"/>
          <w:szCs w:val="28"/>
        </w:rPr>
        <w:tab/>
        <w:t>dalam penyusunan Karya Tulis Ilmiah.</w:t>
      </w:r>
    </w:p>
    <w:p w:rsidR="00FA06B9" w:rsidRPr="00A6495E" w:rsidRDefault="00FA06B9" w:rsidP="00FA06B9">
      <w:pPr>
        <w:pStyle w:val="NoSpacing"/>
        <w:numPr>
          <w:ilvl w:val="0"/>
          <w:numId w:val="2"/>
        </w:numPr>
        <w:spacing w:line="360" w:lineRule="auto"/>
        <w:ind w:left="0" w:firstLine="0"/>
        <w:jc w:val="both"/>
        <w:rPr>
          <w:rFonts w:ascii="Arial" w:hAnsi="Arial" w:cs="Arial"/>
        </w:rPr>
      </w:pPr>
      <w:r>
        <w:rPr>
          <w:rFonts w:ascii="Arial" w:hAnsi="Arial" w:cs="Arial"/>
          <w:szCs w:val="28"/>
        </w:rPr>
        <w:t xml:space="preserve">Bapak Mustar Rusli SKM.M.Kes, selaku Dosen Penguji yang telah </w:t>
      </w:r>
      <w:r>
        <w:rPr>
          <w:rFonts w:ascii="Arial" w:hAnsi="Arial" w:cs="Arial"/>
          <w:szCs w:val="28"/>
        </w:rPr>
        <w:tab/>
        <w:t xml:space="preserve">memberikan banyak saran, motivasi, bantuan dan banyak perbaikan </w:t>
      </w:r>
      <w:r>
        <w:rPr>
          <w:rFonts w:ascii="Arial" w:hAnsi="Arial" w:cs="Arial"/>
          <w:szCs w:val="28"/>
        </w:rPr>
        <w:tab/>
        <w:t>dalam penyusunan Karya Tulis Ilmiah.</w:t>
      </w:r>
    </w:p>
    <w:p w:rsidR="00FA06B9" w:rsidRPr="00A6495E" w:rsidRDefault="00FA06B9" w:rsidP="00FA06B9">
      <w:pPr>
        <w:pStyle w:val="NoSpacing"/>
        <w:numPr>
          <w:ilvl w:val="0"/>
          <w:numId w:val="2"/>
        </w:numPr>
        <w:spacing w:line="360" w:lineRule="auto"/>
        <w:ind w:left="0" w:firstLine="0"/>
        <w:jc w:val="both"/>
        <w:rPr>
          <w:rFonts w:ascii="Arial" w:hAnsi="Arial" w:cs="Arial"/>
        </w:rPr>
      </w:pPr>
      <w:r>
        <w:rPr>
          <w:rFonts w:ascii="Arial" w:hAnsi="Arial" w:cs="Arial"/>
          <w:szCs w:val="28"/>
        </w:rPr>
        <w:lastRenderedPageBreak/>
        <w:t xml:space="preserve">Seluruh dosen dan staff pegawai program studi Kesehatan Lingkungan </w:t>
      </w:r>
      <w:r>
        <w:rPr>
          <w:rFonts w:ascii="Arial" w:hAnsi="Arial" w:cs="Arial"/>
          <w:szCs w:val="28"/>
        </w:rPr>
        <w:tab/>
        <w:t>yang telah membantu selama kuliah.</w:t>
      </w:r>
    </w:p>
    <w:p w:rsidR="00FA06B9" w:rsidRPr="002F033F" w:rsidRDefault="00FA06B9" w:rsidP="00FA06B9">
      <w:pPr>
        <w:pStyle w:val="NoSpacing"/>
        <w:numPr>
          <w:ilvl w:val="0"/>
          <w:numId w:val="2"/>
        </w:numPr>
        <w:spacing w:line="360" w:lineRule="auto"/>
        <w:ind w:left="0" w:firstLine="0"/>
        <w:jc w:val="both"/>
        <w:rPr>
          <w:rFonts w:ascii="Arial" w:hAnsi="Arial" w:cs="Arial"/>
        </w:rPr>
      </w:pPr>
      <w:r>
        <w:rPr>
          <w:rFonts w:ascii="Arial" w:hAnsi="Arial" w:cs="Arial"/>
          <w:szCs w:val="28"/>
        </w:rPr>
        <w:t xml:space="preserve">Bapak Eduar Sinaga, Spi selaku pembimbing saat penelitian di </w:t>
      </w:r>
      <w:r>
        <w:rPr>
          <w:rFonts w:ascii="Arial" w:hAnsi="Arial" w:cs="Arial"/>
          <w:szCs w:val="28"/>
        </w:rPr>
        <w:tab/>
        <w:t xml:space="preserve">PT.Central Proteina Prima Medan yang sudah meluangkan waktu dan </w:t>
      </w:r>
      <w:r>
        <w:rPr>
          <w:rFonts w:ascii="Arial" w:hAnsi="Arial" w:cs="Arial"/>
          <w:szCs w:val="28"/>
        </w:rPr>
        <w:tab/>
        <w:t xml:space="preserve">memotivasi kepada saya sehingga penulisan Karya Tulis Ilmiah ini dapat </w:t>
      </w:r>
      <w:r>
        <w:rPr>
          <w:rFonts w:ascii="Arial" w:hAnsi="Arial" w:cs="Arial"/>
          <w:szCs w:val="28"/>
        </w:rPr>
        <w:tab/>
        <w:t>diselesaikan.</w:t>
      </w:r>
    </w:p>
    <w:p w:rsidR="00FA06B9" w:rsidRPr="003C5D90" w:rsidRDefault="00FA06B9" w:rsidP="00FA06B9">
      <w:pPr>
        <w:pStyle w:val="NoSpacing"/>
        <w:numPr>
          <w:ilvl w:val="0"/>
          <w:numId w:val="2"/>
        </w:numPr>
        <w:spacing w:line="360" w:lineRule="auto"/>
        <w:ind w:left="709" w:hanging="709"/>
        <w:jc w:val="both"/>
        <w:rPr>
          <w:rFonts w:ascii="Arial" w:hAnsi="Arial" w:cs="Arial"/>
        </w:rPr>
      </w:pPr>
      <w:r>
        <w:rPr>
          <w:rFonts w:ascii="Arial" w:hAnsi="Arial" w:cs="Arial"/>
          <w:szCs w:val="28"/>
          <w:lang w:val="id-ID"/>
        </w:rPr>
        <w:t xml:space="preserve">Adik saya Sonya Rajagukguk yang telah memotivasi dan memberikan             semangat untuk penyelesaian </w:t>
      </w:r>
      <w:r w:rsidRPr="002F033F">
        <w:rPr>
          <w:rFonts w:ascii="Arial" w:hAnsi="Arial" w:cs="Arial"/>
        </w:rPr>
        <w:t xml:space="preserve">Karya Tulis Ilmiah. </w:t>
      </w:r>
      <w:r>
        <w:rPr>
          <w:rFonts w:ascii="Arial" w:hAnsi="Arial" w:cs="Arial"/>
          <w:szCs w:val="28"/>
          <w:lang w:val="id-ID"/>
        </w:rPr>
        <w:t xml:space="preserve"> </w:t>
      </w:r>
    </w:p>
    <w:p w:rsidR="00FA06B9" w:rsidRPr="002F033F" w:rsidRDefault="00FA06B9" w:rsidP="00FA06B9">
      <w:pPr>
        <w:pStyle w:val="NoSpacing"/>
        <w:numPr>
          <w:ilvl w:val="0"/>
          <w:numId w:val="2"/>
        </w:numPr>
        <w:spacing w:line="360" w:lineRule="auto"/>
        <w:ind w:left="0" w:firstLine="0"/>
        <w:jc w:val="both"/>
        <w:rPr>
          <w:rFonts w:ascii="Arial" w:hAnsi="Arial" w:cs="Arial"/>
        </w:rPr>
      </w:pPr>
      <w:r w:rsidRPr="002F033F">
        <w:rPr>
          <w:rFonts w:ascii="Arial" w:hAnsi="Arial" w:cs="Arial"/>
        </w:rPr>
        <w:t xml:space="preserve">Teman SILANTAM MAUT SQUAD (Milka, Mala, Maharani, Monica, </w:t>
      </w:r>
      <w:r w:rsidRPr="002F033F">
        <w:rPr>
          <w:rFonts w:ascii="Arial" w:hAnsi="Arial" w:cs="Arial"/>
        </w:rPr>
        <w:tab/>
        <w:t xml:space="preserve">Yuvina, Rista dan Novia) yang memberikan dukungan serta masukan </w:t>
      </w:r>
      <w:r w:rsidRPr="002F033F">
        <w:rPr>
          <w:rFonts w:ascii="Arial" w:hAnsi="Arial" w:cs="Arial"/>
        </w:rPr>
        <w:tab/>
        <w:t xml:space="preserve">pendapat dalam penyelesaian Karya Tulis Ilmiah. </w:t>
      </w:r>
    </w:p>
    <w:p w:rsidR="00FA06B9" w:rsidRPr="002F033F" w:rsidRDefault="00FA06B9" w:rsidP="00FA06B9">
      <w:pPr>
        <w:pStyle w:val="NoSpacing"/>
        <w:numPr>
          <w:ilvl w:val="0"/>
          <w:numId w:val="2"/>
        </w:numPr>
        <w:spacing w:line="360" w:lineRule="auto"/>
        <w:ind w:left="709" w:hanging="709"/>
        <w:jc w:val="both"/>
        <w:rPr>
          <w:rFonts w:ascii="Arial" w:hAnsi="Arial" w:cs="Arial"/>
        </w:rPr>
      </w:pPr>
      <w:r>
        <w:rPr>
          <w:rFonts w:ascii="Arial" w:hAnsi="Arial" w:cs="Arial"/>
          <w:lang w:val="id-ID"/>
        </w:rPr>
        <w:t>Teman mahasiswa-mahasiswi Kesehatan Lingkungan angkatan 2016 yang sama-sama berjuang yang juga telah memberikan motivasi dan semangat dalam penyelesaian Karya Tulis Ilmiah.</w:t>
      </w:r>
    </w:p>
    <w:p w:rsidR="00FA06B9" w:rsidRPr="002F033F" w:rsidRDefault="00FA06B9" w:rsidP="00FA06B9">
      <w:pPr>
        <w:pStyle w:val="NoSpacing"/>
        <w:numPr>
          <w:ilvl w:val="0"/>
          <w:numId w:val="2"/>
        </w:numPr>
        <w:spacing w:line="360" w:lineRule="auto"/>
        <w:ind w:left="0" w:firstLine="0"/>
        <w:jc w:val="both"/>
        <w:rPr>
          <w:rFonts w:ascii="Arial" w:hAnsi="Arial" w:cs="Arial"/>
        </w:rPr>
      </w:pPr>
      <w:r w:rsidRPr="002F033F">
        <w:rPr>
          <w:rFonts w:ascii="Arial" w:hAnsi="Arial" w:cs="Arial"/>
        </w:rPr>
        <w:t xml:space="preserve">Teman Alumni DUIGA yang memberikan dukungan serta masukan </w:t>
      </w:r>
      <w:r w:rsidRPr="002F033F">
        <w:rPr>
          <w:rFonts w:ascii="Arial" w:hAnsi="Arial" w:cs="Arial"/>
        </w:rPr>
        <w:tab/>
        <w:t>pendapat dalam penyelesaian Karya Tulis Ilmiah.</w:t>
      </w:r>
    </w:p>
    <w:p w:rsidR="00FA06B9" w:rsidRPr="003C5D90" w:rsidRDefault="00FA06B9" w:rsidP="00FA06B9">
      <w:pPr>
        <w:pStyle w:val="NoSpacing"/>
        <w:spacing w:line="360" w:lineRule="auto"/>
        <w:jc w:val="both"/>
        <w:rPr>
          <w:rFonts w:ascii="Arial" w:hAnsi="Arial" w:cs="Arial"/>
        </w:rPr>
      </w:pPr>
      <w:r>
        <w:rPr>
          <w:rFonts w:ascii="Arial" w:hAnsi="Arial" w:cs="Arial"/>
        </w:rPr>
        <w:tab/>
      </w:r>
      <w:r w:rsidRPr="003C5D90">
        <w:rPr>
          <w:rFonts w:ascii="Arial" w:hAnsi="Arial" w:cs="Arial"/>
        </w:rPr>
        <w:t xml:space="preserve">Tidak ada yang sempurna di dunia ini.Demikian juga dengan </w:t>
      </w:r>
      <w:r>
        <w:rPr>
          <w:rFonts w:ascii="Arial" w:hAnsi="Arial" w:cs="Arial"/>
        </w:rPr>
        <w:t>Karya Tulis</w:t>
      </w:r>
      <w:r w:rsidRPr="003C5D90">
        <w:rPr>
          <w:rFonts w:ascii="Arial" w:hAnsi="Arial" w:cs="Arial"/>
        </w:rPr>
        <w:t xml:space="preserve"> ini peneliti menyadari bahwa memiliki kekurangan baik itu </w:t>
      </w:r>
      <w:proofErr w:type="gramStart"/>
      <w:r w:rsidRPr="003C5D90">
        <w:rPr>
          <w:rFonts w:ascii="Arial" w:hAnsi="Arial" w:cs="Arial"/>
        </w:rPr>
        <w:t>bahasa ,</w:t>
      </w:r>
      <w:proofErr w:type="gramEnd"/>
      <w:r w:rsidRPr="003C5D90">
        <w:rPr>
          <w:rFonts w:ascii="Arial" w:hAnsi="Arial" w:cs="Arial"/>
        </w:rPr>
        <w:t xml:space="preserve"> isi, maupun penu</w:t>
      </w:r>
      <w:r>
        <w:rPr>
          <w:rFonts w:ascii="Arial" w:hAnsi="Arial" w:cs="Arial"/>
        </w:rPr>
        <w:t xml:space="preserve">lisannya. </w:t>
      </w:r>
      <w:proofErr w:type="gramStart"/>
      <w:r w:rsidRPr="003C5D90">
        <w:rPr>
          <w:rFonts w:ascii="Arial" w:hAnsi="Arial" w:cs="Arial"/>
        </w:rPr>
        <w:t>Peneliti berharap pembaca dapat memanfaatkan dan memakluminya.</w:t>
      </w:r>
      <w:proofErr w:type="gramEnd"/>
      <w:r w:rsidRPr="003C5D90">
        <w:rPr>
          <w:rFonts w:ascii="Arial" w:hAnsi="Arial" w:cs="Arial"/>
        </w:rPr>
        <w:t xml:space="preserve"> </w:t>
      </w:r>
      <w:proofErr w:type="gramStart"/>
      <w:r w:rsidRPr="003C5D90">
        <w:rPr>
          <w:rFonts w:ascii="Arial" w:hAnsi="Arial" w:cs="Arial"/>
        </w:rPr>
        <w:t xml:space="preserve">Akhir kata peneliti mengucapkan banyak terimakasih dan semoga </w:t>
      </w:r>
      <w:r>
        <w:rPr>
          <w:rFonts w:ascii="Arial" w:hAnsi="Arial" w:cs="Arial"/>
        </w:rPr>
        <w:t xml:space="preserve">Karya Tulis Ilmiah </w:t>
      </w:r>
      <w:r w:rsidRPr="003C5D90">
        <w:rPr>
          <w:rFonts w:ascii="Arial" w:hAnsi="Arial" w:cs="Arial"/>
        </w:rPr>
        <w:t>ini bermanfaat bagi semua pihak yang membacanya.</w:t>
      </w:r>
      <w:proofErr w:type="gramEnd"/>
      <w:r w:rsidRPr="003C5D90">
        <w:rPr>
          <w:rFonts w:ascii="Arial" w:hAnsi="Arial" w:cs="Arial"/>
        </w:rPr>
        <w:t xml:space="preserve"> </w:t>
      </w:r>
      <w:proofErr w:type="gramStart"/>
      <w:r w:rsidRPr="003C5D90">
        <w:rPr>
          <w:rFonts w:ascii="Arial" w:hAnsi="Arial" w:cs="Arial"/>
        </w:rPr>
        <w:t>Terima kasih.</w:t>
      </w:r>
      <w:proofErr w:type="gramEnd"/>
    </w:p>
    <w:p w:rsidR="00FA06B9" w:rsidRPr="003C5D90" w:rsidRDefault="00FA06B9" w:rsidP="00FA06B9">
      <w:pPr>
        <w:pStyle w:val="NoSpacing"/>
        <w:spacing w:line="360" w:lineRule="auto"/>
        <w:jc w:val="both"/>
        <w:rPr>
          <w:rFonts w:ascii="Arial" w:hAnsi="Arial" w:cs="Arial"/>
        </w:rPr>
      </w:pPr>
    </w:p>
    <w:p w:rsidR="00FA06B9" w:rsidRPr="003C5D90" w:rsidRDefault="00FA06B9" w:rsidP="00FA06B9">
      <w:pPr>
        <w:pStyle w:val="NoSpacing"/>
        <w:spacing w:line="360" w:lineRule="auto"/>
        <w:jc w:val="both"/>
        <w:rPr>
          <w:rFonts w:ascii="Arial" w:hAnsi="Arial" w:cs="Arial"/>
        </w:rPr>
      </w:pPr>
      <w:r w:rsidRPr="003C5D90">
        <w:rPr>
          <w:rFonts w:ascii="Arial" w:hAnsi="Arial" w:cs="Arial"/>
        </w:rPr>
        <w:tab/>
      </w:r>
      <w:r w:rsidRPr="003C5D90">
        <w:rPr>
          <w:rFonts w:ascii="Arial" w:hAnsi="Arial" w:cs="Arial"/>
        </w:rPr>
        <w:tab/>
      </w:r>
      <w:r w:rsidRPr="003C5D90">
        <w:rPr>
          <w:rFonts w:ascii="Arial" w:hAnsi="Arial" w:cs="Arial"/>
        </w:rPr>
        <w:tab/>
      </w:r>
      <w:r w:rsidRPr="003C5D90">
        <w:rPr>
          <w:rFonts w:ascii="Arial" w:hAnsi="Arial" w:cs="Arial"/>
        </w:rPr>
        <w:tab/>
      </w:r>
      <w:r w:rsidRPr="003C5D90">
        <w:rPr>
          <w:rFonts w:ascii="Arial" w:hAnsi="Arial" w:cs="Arial"/>
        </w:rPr>
        <w:tab/>
      </w:r>
      <w:r w:rsidRPr="003C5D90">
        <w:rPr>
          <w:rFonts w:ascii="Arial" w:hAnsi="Arial" w:cs="Arial"/>
        </w:rPr>
        <w:tab/>
      </w:r>
      <w:r w:rsidRPr="003C5D90">
        <w:rPr>
          <w:rFonts w:ascii="Arial" w:hAnsi="Arial" w:cs="Arial"/>
        </w:rPr>
        <w:tab/>
        <w:t xml:space="preserve"> Kabanjah</w:t>
      </w:r>
      <w:r>
        <w:rPr>
          <w:rFonts w:ascii="Arial" w:hAnsi="Arial" w:cs="Arial"/>
        </w:rPr>
        <w:t>e,    Juli</w:t>
      </w:r>
      <w:r w:rsidRPr="003C5D90">
        <w:rPr>
          <w:rFonts w:ascii="Arial" w:hAnsi="Arial" w:cs="Arial"/>
        </w:rPr>
        <w:t xml:space="preserve"> 2019</w:t>
      </w:r>
    </w:p>
    <w:p w:rsidR="00FA06B9" w:rsidRPr="003C5D90" w:rsidRDefault="00FA06B9" w:rsidP="00FA06B9">
      <w:pPr>
        <w:pStyle w:val="NoSpacing"/>
        <w:spacing w:line="360" w:lineRule="auto"/>
        <w:jc w:val="both"/>
        <w:rPr>
          <w:rFonts w:ascii="Arial" w:hAnsi="Arial" w:cs="Arial"/>
        </w:rPr>
      </w:pPr>
      <w:r w:rsidRPr="003C5D90">
        <w:rPr>
          <w:rFonts w:ascii="Arial" w:hAnsi="Arial" w:cs="Arial"/>
        </w:rPr>
        <w:tab/>
      </w:r>
      <w:r w:rsidRPr="003C5D90">
        <w:rPr>
          <w:rFonts w:ascii="Arial" w:hAnsi="Arial" w:cs="Arial"/>
        </w:rPr>
        <w:tab/>
      </w:r>
      <w:r w:rsidRPr="003C5D90">
        <w:rPr>
          <w:rFonts w:ascii="Arial" w:hAnsi="Arial" w:cs="Arial"/>
        </w:rPr>
        <w:tab/>
      </w:r>
      <w:r w:rsidRPr="003C5D90">
        <w:rPr>
          <w:rFonts w:ascii="Arial" w:hAnsi="Arial" w:cs="Arial"/>
        </w:rPr>
        <w:tab/>
      </w:r>
      <w:r w:rsidRPr="003C5D90">
        <w:rPr>
          <w:rFonts w:ascii="Arial" w:hAnsi="Arial" w:cs="Arial"/>
        </w:rPr>
        <w:tab/>
      </w:r>
      <w:r w:rsidRPr="003C5D90">
        <w:rPr>
          <w:rFonts w:ascii="Arial" w:hAnsi="Arial" w:cs="Arial"/>
        </w:rPr>
        <w:tab/>
      </w:r>
      <w:r w:rsidRPr="003C5D90">
        <w:rPr>
          <w:rFonts w:ascii="Arial" w:hAnsi="Arial" w:cs="Arial"/>
        </w:rPr>
        <w:tab/>
      </w:r>
      <w:r w:rsidRPr="003C5D90">
        <w:rPr>
          <w:rFonts w:ascii="Arial" w:hAnsi="Arial" w:cs="Arial"/>
        </w:rPr>
        <w:tab/>
        <w:t>Peneliti</w:t>
      </w:r>
    </w:p>
    <w:p w:rsidR="00FA06B9" w:rsidRPr="003C5D90" w:rsidRDefault="00FA06B9" w:rsidP="00FA06B9">
      <w:pPr>
        <w:pStyle w:val="NoSpacing"/>
        <w:spacing w:line="360" w:lineRule="auto"/>
        <w:jc w:val="both"/>
        <w:rPr>
          <w:rFonts w:ascii="Arial" w:hAnsi="Arial" w:cs="Arial"/>
        </w:rPr>
      </w:pPr>
    </w:p>
    <w:p w:rsidR="00FA06B9" w:rsidRPr="003C5D90" w:rsidRDefault="00FA06B9" w:rsidP="00FA06B9">
      <w:pPr>
        <w:pStyle w:val="NoSpacing"/>
        <w:spacing w:line="360" w:lineRule="auto"/>
        <w:jc w:val="both"/>
        <w:rPr>
          <w:rFonts w:ascii="Arial" w:hAnsi="Arial" w:cs="Arial"/>
        </w:rPr>
      </w:pPr>
    </w:p>
    <w:p w:rsidR="00FA06B9" w:rsidRPr="003C5D90" w:rsidRDefault="00FA06B9" w:rsidP="00FA06B9">
      <w:pPr>
        <w:pStyle w:val="NoSpacing"/>
        <w:spacing w:line="360" w:lineRule="auto"/>
        <w:jc w:val="right"/>
        <w:rPr>
          <w:rFonts w:ascii="Arial" w:hAnsi="Arial" w:cs="Arial"/>
          <w:u w:val="single"/>
        </w:rPr>
      </w:pPr>
      <w:r w:rsidRPr="003C5D90">
        <w:rPr>
          <w:rFonts w:ascii="Arial" w:hAnsi="Arial" w:cs="Arial"/>
          <w:u w:val="single"/>
        </w:rPr>
        <w:t>Oktavia Rumondang Rajagukguk</w:t>
      </w:r>
    </w:p>
    <w:p w:rsidR="00FA06B9" w:rsidRPr="003C5D90" w:rsidRDefault="00FA06B9" w:rsidP="00FA06B9">
      <w:pPr>
        <w:pStyle w:val="NoSpacing"/>
        <w:spacing w:line="360" w:lineRule="auto"/>
        <w:ind w:left="4320" w:firstLine="720"/>
        <w:jc w:val="center"/>
        <w:rPr>
          <w:rFonts w:ascii="Arial" w:hAnsi="Arial" w:cs="Arial"/>
          <w:u w:val="single"/>
        </w:rPr>
      </w:pPr>
      <w:r w:rsidRPr="003C5D90">
        <w:rPr>
          <w:rFonts w:ascii="Arial" w:hAnsi="Arial" w:cs="Arial"/>
        </w:rPr>
        <w:t>NIM. P00933016097</w:t>
      </w:r>
    </w:p>
    <w:p w:rsidR="00FA06B9" w:rsidRPr="003C5D90" w:rsidRDefault="00FA06B9" w:rsidP="00FA06B9">
      <w:pPr>
        <w:jc w:val="both"/>
      </w:pPr>
    </w:p>
    <w:p w:rsidR="00FA06B9" w:rsidRDefault="00FA06B9" w:rsidP="00FA06B9"/>
    <w:p w:rsidR="00FA06B9" w:rsidRDefault="00FA06B9" w:rsidP="00FA06B9"/>
    <w:p w:rsidR="00FA06B9" w:rsidRDefault="00FA06B9" w:rsidP="00FA06B9"/>
    <w:p w:rsidR="00FA06B9" w:rsidRPr="00C21E7F" w:rsidRDefault="00FA06B9" w:rsidP="00FA06B9">
      <w:pPr>
        <w:pStyle w:val="NoSpacing"/>
        <w:spacing w:line="276" w:lineRule="auto"/>
        <w:jc w:val="center"/>
        <w:rPr>
          <w:rFonts w:ascii="Arial" w:hAnsi="Arial" w:cs="Arial"/>
          <w:b/>
          <w:sz w:val="28"/>
          <w:szCs w:val="28"/>
          <w:lang w:val="id-ID"/>
        </w:rPr>
      </w:pPr>
      <w:r w:rsidRPr="00C21E7F">
        <w:rPr>
          <w:rFonts w:ascii="Arial" w:hAnsi="Arial" w:cs="Arial"/>
          <w:b/>
          <w:sz w:val="28"/>
          <w:szCs w:val="28"/>
          <w:lang w:val="id-ID"/>
        </w:rPr>
        <w:lastRenderedPageBreak/>
        <w:t>DAFTAR ISI</w:t>
      </w:r>
    </w:p>
    <w:p w:rsidR="00FA06B9" w:rsidRPr="00455459" w:rsidRDefault="00FA06B9" w:rsidP="00FA06B9">
      <w:pPr>
        <w:pStyle w:val="NoSpacing"/>
        <w:spacing w:line="276" w:lineRule="auto"/>
        <w:rPr>
          <w:rFonts w:ascii="Arial" w:hAnsi="Arial" w:cs="Arial"/>
          <w:lang w:val="id-ID" w:eastAsia="ja-JP"/>
        </w:rPr>
      </w:pPr>
    </w:p>
    <w:p w:rsidR="00FA06B9" w:rsidRPr="00455459" w:rsidRDefault="00FA06B9" w:rsidP="00FA06B9">
      <w:pPr>
        <w:pStyle w:val="NoSpacing"/>
        <w:spacing w:line="276" w:lineRule="auto"/>
        <w:rPr>
          <w:rFonts w:ascii="Arial" w:hAnsi="Arial" w:cs="Arial"/>
          <w:b/>
          <w:lang w:val="en-US" w:eastAsia="ja-JP"/>
        </w:rPr>
      </w:pPr>
      <w:r w:rsidRPr="00455459">
        <w:rPr>
          <w:rFonts w:ascii="Arial" w:hAnsi="Arial" w:cs="Arial"/>
          <w:b/>
          <w:lang w:val="en-US" w:eastAsia="ja-JP"/>
        </w:rPr>
        <w:t>LEMBAR PERSETUJUAN</w:t>
      </w:r>
    </w:p>
    <w:p w:rsidR="00FA06B9" w:rsidRPr="00455459" w:rsidRDefault="00FA06B9" w:rsidP="00FA06B9">
      <w:pPr>
        <w:pStyle w:val="NoSpacing"/>
        <w:spacing w:line="276" w:lineRule="auto"/>
        <w:rPr>
          <w:rFonts w:ascii="Arial" w:hAnsi="Arial" w:cs="Arial"/>
          <w:b/>
          <w:lang w:val="en-US" w:eastAsia="ja-JP"/>
        </w:rPr>
      </w:pPr>
      <w:r w:rsidRPr="00455459">
        <w:rPr>
          <w:rFonts w:ascii="Arial" w:hAnsi="Arial" w:cs="Arial"/>
          <w:b/>
          <w:lang w:val="en-US" w:eastAsia="ja-JP"/>
        </w:rPr>
        <w:t>LEMBAR PENGESAHAN</w:t>
      </w:r>
    </w:p>
    <w:p w:rsidR="00FA06B9" w:rsidRPr="00455459" w:rsidRDefault="00FA06B9" w:rsidP="00FA06B9">
      <w:pPr>
        <w:pStyle w:val="NoSpacing"/>
        <w:spacing w:line="276" w:lineRule="auto"/>
        <w:rPr>
          <w:rFonts w:ascii="Arial" w:hAnsi="Arial" w:cs="Arial"/>
          <w:b/>
          <w:lang w:val="en-US" w:eastAsia="ja-JP"/>
        </w:rPr>
      </w:pPr>
      <w:r w:rsidRPr="00455459">
        <w:rPr>
          <w:rFonts w:ascii="Arial" w:hAnsi="Arial" w:cs="Arial"/>
          <w:b/>
          <w:lang w:val="en-US" w:eastAsia="ja-JP"/>
        </w:rPr>
        <w:t>DAFTAR RIWAYAT HIDUP</w:t>
      </w:r>
    </w:p>
    <w:p w:rsidR="00FA06B9" w:rsidRPr="00455459" w:rsidRDefault="00FA06B9" w:rsidP="00FA06B9">
      <w:pPr>
        <w:pStyle w:val="NoSpacing"/>
        <w:spacing w:line="276" w:lineRule="auto"/>
        <w:rPr>
          <w:rFonts w:ascii="Arial" w:hAnsi="Arial" w:cs="Arial"/>
          <w:b/>
          <w:bCs/>
        </w:rPr>
      </w:pPr>
      <w:r w:rsidRPr="00455459">
        <w:rPr>
          <w:rFonts w:ascii="Arial" w:hAnsi="Arial" w:cs="Arial"/>
          <w:b/>
          <w:lang w:val="en-US" w:eastAsia="ja-JP"/>
        </w:rPr>
        <w:t xml:space="preserve">ABSTRAK </w:t>
      </w:r>
      <w:r w:rsidRPr="00455459">
        <w:rPr>
          <w:rFonts w:ascii="Arial" w:hAnsi="Arial" w:cs="Arial"/>
        </w:rPr>
        <w:ptab w:relativeTo="margin" w:alignment="right" w:leader="dot"/>
      </w:r>
      <w:r w:rsidRPr="00455459">
        <w:rPr>
          <w:rFonts w:ascii="Arial" w:hAnsi="Arial" w:cs="Arial"/>
          <w:b/>
          <w:bCs/>
        </w:rPr>
        <w:t>i</w:t>
      </w:r>
    </w:p>
    <w:p w:rsidR="00FA06B9" w:rsidRPr="00455459" w:rsidRDefault="00FA06B9" w:rsidP="00FA06B9">
      <w:pPr>
        <w:pStyle w:val="NoSpacing"/>
        <w:spacing w:line="276" w:lineRule="auto"/>
        <w:rPr>
          <w:rFonts w:ascii="Arial" w:hAnsi="Arial" w:cs="Arial"/>
          <w:b/>
          <w:bCs/>
        </w:rPr>
      </w:pPr>
      <w:r w:rsidRPr="00455459">
        <w:rPr>
          <w:rFonts w:ascii="Arial" w:hAnsi="Arial" w:cs="Arial"/>
          <w:b/>
          <w:bCs/>
        </w:rPr>
        <w:t xml:space="preserve">ABSTRAC </w:t>
      </w:r>
      <w:r w:rsidRPr="00455459">
        <w:rPr>
          <w:rFonts w:ascii="Arial" w:hAnsi="Arial" w:cs="Arial"/>
        </w:rPr>
        <w:ptab w:relativeTo="margin" w:alignment="right" w:leader="dot"/>
      </w:r>
      <w:r w:rsidRPr="00455459">
        <w:rPr>
          <w:rFonts w:ascii="Arial" w:hAnsi="Arial" w:cs="Arial"/>
          <w:b/>
          <w:bCs/>
        </w:rPr>
        <w:t>ii</w:t>
      </w:r>
    </w:p>
    <w:p w:rsidR="00FA06B9" w:rsidRPr="00455459" w:rsidRDefault="00FA06B9" w:rsidP="00FA06B9">
      <w:pPr>
        <w:pStyle w:val="NoSpacing"/>
        <w:spacing w:line="276" w:lineRule="auto"/>
        <w:rPr>
          <w:rFonts w:ascii="Arial" w:hAnsi="Arial" w:cs="Arial"/>
          <w:b/>
          <w:bCs/>
        </w:rPr>
      </w:pPr>
      <w:r w:rsidRPr="00455459">
        <w:rPr>
          <w:rFonts w:ascii="Arial" w:hAnsi="Arial" w:cs="Arial"/>
          <w:b/>
          <w:bCs/>
        </w:rPr>
        <w:t xml:space="preserve">KATA PENGANTAR </w:t>
      </w:r>
      <w:r w:rsidRPr="00455459">
        <w:rPr>
          <w:rFonts w:ascii="Arial" w:hAnsi="Arial" w:cs="Arial"/>
        </w:rPr>
        <w:ptab w:relativeTo="margin" w:alignment="right" w:leader="dot"/>
      </w:r>
      <w:r w:rsidRPr="00455459">
        <w:rPr>
          <w:rFonts w:ascii="Arial" w:hAnsi="Arial" w:cs="Arial"/>
          <w:b/>
          <w:bCs/>
        </w:rPr>
        <w:t>iii</w:t>
      </w:r>
    </w:p>
    <w:p w:rsidR="00FA06B9" w:rsidRPr="00823714" w:rsidRDefault="00FA06B9" w:rsidP="00FA06B9">
      <w:pPr>
        <w:pStyle w:val="NoSpacing"/>
        <w:spacing w:line="276" w:lineRule="auto"/>
        <w:rPr>
          <w:rFonts w:ascii="Arial" w:hAnsi="Arial" w:cs="Arial"/>
          <w:b/>
          <w:bCs/>
          <w:lang w:val="id-ID"/>
        </w:rPr>
      </w:pPr>
      <w:r w:rsidRPr="00455459">
        <w:rPr>
          <w:rFonts w:ascii="Arial" w:hAnsi="Arial" w:cs="Arial"/>
          <w:b/>
          <w:bCs/>
        </w:rPr>
        <w:t>DAFTAR ISI</w:t>
      </w:r>
      <w:r w:rsidRPr="00455459">
        <w:rPr>
          <w:rFonts w:ascii="Arial" w:hAnsi="Arial" w:cs="Arial"/>
        </w:rPr>
        <w:ptab w:relativeTo="margin" w:alignment="right" w:leader="dot"/>
      </w:r>
      <w:r>
        <w:rPr>
          <w:rFonts w:ascii="Arial" w:hAnsi="Arial" w:cs="Arial"/>
          <w:b/>
          <w:bCs/>
          <w:lang w:val="id-ID"/>
        </w:rPr>
        <w:t>v</w:t>
      </w:r>
    </w:p>
    <w:p w:rsidR="00FA06B9" w:rsidRPr="00C21E7F" w:rsidRDefault="00FA06B9" w:rsidP="00FA06B9">
      <w:pPr>
        <w:pStyle w:val="NoSpacing"/>
        <w:spacing w:line="276" w:lineRule="auto"/>
        <w:rPr>
          <w:rFonts w:ascii="Arial" w:hAnsi="Arial" w:cs="Arial"/>
          <w:b/>
          <w:bCs/>
          <w:lang w:val="id-ID"/>
        </w:rPr>
      </w:pPr>
      <w:r w:rsidRPr="00455459">
        <w:rPr>
          <w:rFonts w:ascii="Arial" w:hAnsi="Arial" w:cs="Arial"/>
          <w:b/>
          <w:bCs/>
        </w:rPr>
        <w:t>DAFTAR TABEL</w:t>
      </w:r>
      <w:r w:rsidRPr="00455459">
        <w:rPr>
          <w:rFonts w:ascii="Arial" w:hAnsi="Arial" w:cs="Arial"/>
        </w:rPr>
        <w:ptab w:relativeTo="margin" w:alignment="right" w:leader="dot"/>
      </w:r>
      <w:r w:rsidRPr="00455459">
        <w:rPr>
          <w:rFonts w:ascii="Arial" w:hAnsi="Arial" w:cs="Arial"/>
          <w:b/>
          <w:bCs/>
        </w:rPr>
        <w:t>v</w:t>
      </w:r>
      <w:r>
        <w:rPr>
          <w:rFonts w:ascii="Arial" w:hAnsi="Arial" w:cs="Arial"/>
          <w:b/>
          <w:bCs/>
          <w:lang w:val="id-ID"/>
        </w:rPr>
        <w:t>ii</w:t>
      </w:r>
    </w:p>
    <w:p w:rsidR="00FA06B9" w:rsidRPr="00C21E7F" w:rsidRDefault="00FA06B9" w:rsidP="00FA06B9">
      <w:pPr>
        <w:pStyle w:val="NoSpacing"/>
        <w:spacing w:line="276" w:lineRule="auto"/>
        <w:rPr>
          <w:rFonts w:ascii="Arial" w:hAnsi="Arial" w:cs="Arial"/>
          <w:b/>
          <w:bCs/>
          <w:lang w:val="id-ID"/>
        </w:rPr>
      </w:pPr>
      <w:r w:rsidRPr="00455459">
        <w:rPr>
          <w:rFonts w:ascii="Arial" w:hAnsi="Arial" w:cs="Arial"/>
          <w:b/>
          <w:bCs/>
        </w:rPr>
        <w:t>DAFTAR LAMPIRAN</w:t>
      </w:r>
      <w:r w:rsidRPr="00455459">
        <w:rPr>
          <w:rFonts w:ascii="Arial" w:hAnsi="Arial" w:cs="Arial"/>
        </w:rPr>
        <w:ptab w:relativeTo="margin" w:alignment="right" w:leader="dot"/>
      </w:r>
      <w:r>
        <w:rPr>
          <w:rFonts w:ascii="Arial" w:hAnsi="Arial" w:cs="Arial"/>
          <w:b/>
          <w:bCs/>
        </w:rPr>
        <w:t>v</w:t>
      </w:r>
      <w:r>
        <w:rPr>
          <w:rFonts w:ascii="Arial" w:hAnsi="Arial" w:cs="Arial"/>
          <w:b/>
          <w:bCs/>
          <w:lang w:val="id-ID"/>
        </w:rPr>
        <w:t>iii</w:t>
      </w:r>
    </w:p>
    <w:p w:rsidR="00FA06B9" w:rsidRPr="00455459" w:rsidRDefault="00FA06B9" w:rsidP="00FA06B9">
      <w:pPr>
        <w:pStyle w:val="NoSpacing"/>
        <w:spacing w:line="276" w:lineRule="auto"/>
        <w:rPr>
          <w:rFonts w:ascii="Arial" w:hAnsi="Arial" w:cs="Arial"/>
          <w:b/>
          <w:bCs/>
          <w:lang w:val="id-ID"/>
        </w:rPr>
      </w:pPr>
      <w:r w:rsidRPr="00455459">
        <w:rPr>
          <w:rFonts w:ascii="Arial" w:hAnsi="Arial" w:cs="Arial"/>
          <w:b/>
          <w:bCs/>
        </w:rPr>
        <w:t>BAB I PENDAHULUAN</w:t>
      </w:r>
      <w:r w:rsidRPr="00455459">
        <w:rPr>
          <w:rFonts w:ascii="Arial" w:hAnsi="Arial" w:cs="Arial"/>
        </w:rPr>
        <w:ptab w:relativeTo="margin" w:alignment="right" w:leader="dot"/>
      </w:r>
      <w:r w:rsidRPr="00455459">
        <w:rPr>
          <w:rFonts w:ascii="Arial" w:hAnsi="Arial" w:cs="Arial"/>
          <w:b/>
          <w:bCs/>
          <w:lang w:val="id-ID"/>
        </w:rPr>
        <w:t>1</w:t>
      </w:r>
    </w:p>
    <w:p w:rsidR="00FA06B9" w:rsidRPr="00455459" w:rsidRDefault="00FA06B9" w:rsidP="00FA06B9">
      <w:pPr>
        <w:pStyle w:val="NoSpacing"/>
        <w:spacing w:line="276" w:lineRule="auto"/>
        <w:ind w:left="426"/>
        <w:rPr>
          <w:rFonts w:ascii="Arial" w:hAnsi="Arial" w:cs="Arial"/>
          <w:lang w:val="id-ID"/>
        </w:rPr>
      </w:pPr>
      <w:r w:rsidRPr="00455459">
        <w:rPr>
          <w:rFonts w:ascii="Arial" w:hAnsi="Arial" w:cs="Arial"/>
        </w:rPr>
        <w:t>1.1 LatarBelakang</w:t>
      </w:r>
      <w:r w:rsidRPr="00455459">
        <w:rPr>
          <w:rFonts w:ascii="Arial" w:hAnsi="Arial" w:cs="Arial"/>
        </w:rPr>
        <w:ptab w:relativeTo="margin" w:alignment="right" w:leader="dot"/>
      </w:r>
      <w:r w:rsidRPr="00455459">
        <w:rPr>
          <w:rFonts w:ascii="Arial" w:hAnsi="Arial" w:cs="Arial"/>
          <w:lang w:val="id-ID"/>
        </w:rPr>
        <w:t>1</w:t>
      </w:r>
    </w:p>
    <w:p w:rsidR="00FA06B9" w:rsidRPr="00455459" w:rsidRDefault="00FA06B9" w:rsidP="00FA06B9">
      <w:pPr>
        <w:pStyle w:val="NoSpacing"/>
        <w:spacing w:line="276" w:lineRule="auto"/>
        <w:ind w:firstLine="426"/>
        <w:rPr>
          <w:rFonts w:ascii="Arial" w:hAnsi="Arial" w:cs="Arial"/>
        </w:rPr>
      </w:pPr>
      <w:r w:rsidRPr="00455459">
        <w:rPr>
          <w:rFonts w:ascii="Arial" w:hAnsi="Arial" w:cs="Arial"/>
        </w:rPr>
        <w:t xml:space="preserve">1.2 </w:t>
      </w:r>
      <w:r w:rsidRPr="00455459">
        <w:rPr>
          <w:rFonts w:ascii="Arial" w:hAnsi="Arial" w:cs="Arial"/>
          <w:lang w:val="id-ID"/>
        </w:rPr>
        <w:t>R</w:t>
      </w:r>
      <w:r w:rsidRPr="00455459">
        <w:rPr>
          <w:rFonts w:ascii="Arial" w:hAnsi="Arial" w:cs="Arial"/>
        </w:rPr>
        <w:t>umusanMasalah</w:t>
      </w:r>
      <w:r w:rsidRPr="00455459">
        <w:rPr>
          <w:rFonts w:ascii="Arial" w:hAnsi="Arial" w:cs="Arial"/>
        </w:rPr>
        <w:ptab w:relativeTo="margin" w:alignment="right" w:leader="dot"/>
      </w:r>
      <w:r w:rsidRPr="00455459">
        <w:rPr>
          <w:rFonts w:ascii="Arial" w:hAnsi="Arial" w:cs="Arial"/>
        </w:rPr>
        <w:t>3</w:t>
      </w:r>
    </w:p>
    <w:p w:rsidR="00FA06B9" w:rsidRPr="00455459" w:rsidRDefault="00FA06B9" w:rsidP="00FA06B9">
      <w:pPr>
        <w:pStyle w:val="NoSpacing"/>
        <w:spacing w:line="276" w:lineRule="auto"/>
        <w:ind w:left="567"/>
        <w:rPr>
          <w:rFonts w:ascii="Arial" w:hAnsi="Arial" w:cs="Arial"/>
        </w:rPr>
      </w:pPr>
      <w:r w:rsidRPr="00455459">
        <w:rPr>
          <w:rFonts w:ascii="Arial" w:hAnsi="Arial" w:cs="Arial"/>
        </w:rPr>
        <w:t>1.3 TujuanPenelitian</w:t>
      </w:r>
      <w:r w:rsidRPr="00455459">
        <w:rPr>
          <w:rFonts w:ascii="Arial" w:hAnsi="Arial" w:cs="Arial"/>
        </w:rPr>
        <w:ptab w:relativeTo="margin" w:alignment="right" w:leader="dot"/>
      </w:r>
      <w:r w:rsidRPr="00455459">
        <w:rPr>
          <w:rFonts w:ascii="Arial" w:hAnsi="Arial" w:cs="Arial"/>
        </w:rPr>
        <w:t>4</w:t>
      </w:r>
    </w:p>
    <w:p w:rsidR="00FA06B9" w:rsidRPr="00455459" w:rsidRDefault="00FA06B9" w:rsidP="00FA06B9">
      <w:pPr>
        <w:pStyle w:val="NoSpacing"/>
        <w:spacing w:line="276" w:lineRule="auto"/>
        <w:ind w:left="567"/>
        <w:rPr>
          <w:rFonts w:ascii="Arial" w:hAnsi="Arial" w:cs="Arial"/>
        </w:rPr>
      </w:pPr>
      <w:r w:rsidRPr="00455459">
        <w:rPr>
          <w:rFonts w:ascii="Arial" w:hAnsi="Arial" w:cs="Arial"/>
          <w:lang w:val="id-ID"/>
        </w:rPr>
        <w:t>1.3.1 Tujuan Umum</w:t>
      </w:r>
      <w:r w:rsidRPr="00455459">
        <w:rPr>
          <w:rFonts w:ascii="Arial" w:hAnsi="Arial" w:cs="Arial"/>
        </w:rPr>
        <w:ptab w:relativeTo="margin" w:alignment="right" w:leader="dot"/>
      </w:r>
      <w:r w:rsidRPr="00455459">
        <w:rPr>
          <w:rFonts w:ascii="Arial" w:hAnsi="Arial" w:cs="Arial"/>
        </w:rPr>
        <w:t>4</w:t>
      </w:r>
    </w:p>
    <w:p w:rsidR="00FA06B9" w:rsidRPr="00455459" w:rsidRDefault="00FA06B9" w:rsidP="00FA06B9">
      <w:pPr>
        <w:pStyle w:val="NoSpacing"/>
        <w:spacing w:line="276" w:lineRule="auto"/>
        <w:ind w:left="567"/>
        <w:rPr>
          <w:rFonts w:ascii="Arial" w:hAnsi="Arial" w:cs="Arial"/>
        </w:rPr>
      </w:pPr>
      <w:r w:rsidRPr="00455459">
        <w:rPr>
          <w:rFonts w:ascii="Arial" w:hAnsi="Arial" w:cs="Arial"/>
          <w:lang w:val="id-ID"/>
        </w:rPr>
        <w:t>1.3.2 Tujuan Khusus</w:t>
      </w:r>
      <w:r w:rsidRPr="00455459">
        <w:rPr>
          <w:rFonts w:ascii="Arial" w:hAnsi="Arial" w:cs="Arial"/>
        </w:rPr>
        <w:ptab w:relativeTo="margin" w:alignment="right" w:leader="dot"/>
      </w:r>
      <w:r w:rsidRPr="00455459">
        <w:rPr>
          <w:rFonts w:ascii="Arial" w:hAnsi="Arial" w:cs="Arial"/>
        </w:rPr>
        <w:t>4</w:t>
      </w:r>
    </w:p>
    <w:p w:rsidR="00FA06B9" w:rsidRPr="00455459" w:rsidRDefault="00FA06B9" w:rsidP="00FA06B9">
      <w:pPr>
        <w:pStyle w:val="NoSpacing"/>
        <w:spacing w:line="276" w:lineRule="auto"/>
        <w:ind w:left="567"/>
        <w:rPr>
          <w:rFonts w:ascii="Arial" w:hAnsi="Arial" w:cs="Arial"/>
        </w:rPr>
      </w:pPr>
      <w:r w:rsidRPr="00455459">
        <w:rPr>
          <w:rFonts w:ascii="Arial" w:hAnsi="Arial" w:cs="Arial"/>
        </w:rPr>
        <w:t>1.4 ManfaatPenelitian</w:t>
      </w:r>
      <w:r w:rsidRPr="00455459">
        <w:rPr>
          <w:rFonts w:ascii="Arial" w:hAnsi="Arial" w:cs="Arial"/>
        </w:rPr>
        <w:ptab w:relativeTo="margin" w:alignment="right" w:leader="dot"/>
      </w:r>
      <w:r w:rsidRPr="00455459">
        <w:rPr>
          <w:rFonts w:ascii="Arial" w:hAnsi="Arial" w:cs="Arial"/>
        </w:rPr>
        <w:t>4</w:t>
      </w:r>
    </w:p>
    <w:p w:rsidR="00FA06B9" w:rsidRPr="00455459" w:rsidRDefault="00FA06B9" w:rsidP="00FA06B9">
      <w:pPr>
        <w:pStyle w:val="NoSpacing"/>
        <w:spacing w:line="276" w:lineRule="auto"/>
        <w:rPr>
          <w:rFonts w:ascii="Arial" w:hAnsi="Arial" w:cs="Arial"/>
          <w:b/>
          <w:bCs/>
          <w:lang w:val="en-US"/>
        </w:rPr>
      </w:pPr>
      <w:r w:rsidRPr="00455459">
        <w:rPr>
          <w:rFonts w:ascii="Arial" w:hAnsi="Arial" w:cs="Arial"/>
          <w:b/>
          <w:bCs/>
        </w:rPr>
        <w:t>BAB I</w:t>
      </w:r>
      <w:r w:rsidRPr="00455459">
        <w:rPr>
          <w:rFonts w:ascii="Arial" w:hAnsi="Arial" w:cs="Arial"/>
          <w:b/>
          <w:bCs/>
          <w:lang w:val="id-ID"/>
        </w:rPr>
        <w:t>I TINJAUAN PUSTAKA</w:t>
      </w:r>
      <w:r w:rsidRPr="00455459">
        <w:rPr>
          <w:rFonts w:ascii="Arial" w:hAnsi="Arial" w:cs="Arial"/>
        </w:rPr>
        <w:ptab w:relativeTo="margin" w:alignment="right" w:leader="dot"/>
      </w:r>
      <w:r w:rsidRPr="00455459">
        <w:rPr>
          <w:rFonts w:ascii="Arial" w:hAnsi="Arial" w:cs="Arial"/>
          <w:b/>
          <w:bCs/>
          <w:lang w:val="en-US"/>
        </w:rPr>
        <w:t>5</w:t>
      </w:r>
    </w:p>
    <w:p w:rsidR="00FA06B9" w:rsidRPr="00455459" w:rsidRDefault="00FA06B9" w:rsidP="00FA06B9">
      <w:pPr>
        <w:pStyle w:val="NoSpacing"/>
        <w:spacing w:line="276" w:lineRule="auto"/>
        <w:ind w:left="567"/>
        <w:rPr>
          <w:rFonts w:ascii="Arial" w:hAnsi="Arial" w:cs="Arial"/>
          <w:b/>
          <w:bCs/>
          <w:lang w:val="en-US"/>
        </w:rPr>
      </w:pPr>
      <w:r w:rsidRPr="00455459">
        <w:rPr>
          <w:rFonts w:ascii="Arial" w:hAnsi="Arial" w:cs="Arial"/>
        </w:rPr>
        <w:t>2.1 KelelahanKerja</w:t>
      </w:r>
      <w:r w:rsidRPr="00455459">
        <w:rPr>
          <w:rFonts w:ascii="Arial" w:hAnsi="Arial" w:cs="Arial"/>
        </w:rPr>
        <w:ptab w:relativeTo="margin" w:alignment="right" w:leader="dot"/>
      </w:r>
      <w:r w:rsidRPr="00455459">
        <w:rPr>
          <w:rFonts w:ascii="Arial" w:hAnsi="Arial" w:cs="Arial"/>
        </w:rPr>
        <w:t>5</w:t>
      </w:r>
    </w:p>
    <w:p w:rsidR="00FA06B9" w:rsidRPr="00455459" w:rsidRDefault="00FA06B9" w:rsidP="00FA06B9">
      <w:pPr>
        <w:pStyle w:val="NoSpacing"/>
        <w:spacing w:line="276" w:lineRule="auto"/>
        <w:ind w:firstLine="720"/>
        <w:rPr>
          <w:rFonts w:ascii="Arial" w:hAnsi="Arial" w:cs="Arial"/>
        </w:rPr>
      </w:pPr>
      <w:r w:rsidRPr="00455459">
        <w:rPr>
          <w:rFonts w:ascii="Arial" w:hAnsi="Arial" w:cs="Arial"/>
          <w:lang w:val="id-ID"/>
        </w:rPr>
        <w:t>2.1.1 Definisi Kelelahan Kerja</w:t>
      </w:r>
      <w:r w:rsidRPr="00455459">
        <w:rPr>
          <w:rFonts w:ascii="Arial" w:hAnsi="Arial" w:cs="Arial"/>
        </w:rPr>
        <w:ptab w:relativeTo="margin" w:alignment="right" w:leader="dot"/>
      </w:r>
      <w:r w:rsidRPr="00455459">
        <w:rPr>
          <w:rFonts w:ascii="Arial" w:hAnsi="Arial" w:cs="Arial"/>
        </w:rPr>
        <w:t>5</w:t>
      </w:r>
    </w:p>
    <w:p w:rsidR="00FA06B9" w:rsidRPr="00455459" w:rsidRDefault="00FA06B9" w:rsidP="00FA06B9">
      <w:pPr>
        <w:pStyle w:val="NoSpacing"/>
        <w:spacing w:line="276" w:lineRule="auto"/>
        <w:ind w:left="720"/>
        <w:rPr>
          <w:rFonts w:ascii="Arial" w:hAnsi="Arial" w:cs="Arial"/>
        </w:rPr>
      </w:pPr>
      <w:r w:rsidRPr="00455459">
        <w:rPr>
          <w:rFonts w:ascii="Arial" w:hAnsi="Arial" w:cs="Arial"/>
          <w:lang w:val="id-ID"/>
        </w:rPr>
        <w:t>2.1.2 Penyebab Kelelahan Kerja</w:t>
      </w:r>
      <w:r w:rsidRPr="00455459">
        <w:rPr>
          <w:rFonts w:ascii="Arial" w:hAnsi="Arial" w:cs="Arial"/>
        </w:rPr>
        <w:ptab w:relativeTo="margin" w:alignment="right" w:leader="dot"/>
      </w:r>
      <w:r w:rsidRPr="00455459">
        <w:rPr>
          <w:rFonts w:ascii="Arial" w:hAnsi="Arial" w:cs="Arial"/>
        </w:rPr>
        <w:t>5</w:t>
      </w:r>
    </w:p>
    <w:p w:rsidR="00FA06B9" w:rsidRPr="00455459" w:rsidRDefault="00FA06B9" w:rsidP="00FA06B9">
      <w:pPr>
        <w:pStyle w:val="NoSpacing"/>
        <w:spacing w:line="276" w:lineRule="auto"/>
        <w:ind w:left="720"/>
        <w:rPr>
          <w:rFonts w:ascii="Arial" w:hAnsi="Arial" w:cs="Arial"/>
        </w:rPr>
      </w:pPr>
      <w:r w:rsidRPr="00455459">
        <w:rPr>
          <w:rFonts w:ascii="Arial" w:hAnsi="Arial" w:cs="Arial"/>
          <w:lang w:val="id-ID"/>
        </w:rPr>
        <w:t xml:space="preserve">2.1.3 Gejala-gejala Kelelahan </w:t>
      </w:r>
      <w:r w:rsidRPr="00455459">
        <w:rPr>
          <w:rFonts w:ascii="Arial" w:hAnsi="Arial" w:cs="Arial"/>
        </w:rPr>
        <w:ptab w:relativeTo="margin" w:alignment="right" w:leader="dot"/>
      </w:r>
      <w:r w:rsidRPr="00455459">
        <w:rPr>
          <w:rFonts w:ascii="Arial" w:hAnsi="Arial" w:cs="Arial"/>
        </w:rPr>
        <w:t>6</w:t>
      </w:r>
    </w:p>
    <w:p w:rsidR="00FA06B9" w:rsidRPr="00455459" w:rsidRDefault="00FA06B9" w:rsidP="00FA06B9">
      <w:pPr>
        <w:pStyle w:val="NoSpacing"/>
        <w:spacing w:line="276" w:lineRule="auto"/>
        <w:ind w:left="720"/>
        <w:rPr>
          <w:rFonts w:ascii="Arial" w:hAnsi="Arial" w:cs="Arial"/>
        </w:rPr>
      </w:pPr>
      <w:r w:rsidRPr="00455459">
        <w:rPr>
          <w:rFonts w:ascii="Arial" w:hAnsi="Arial" w:cs="Arial"/>
          <w:lang w:val="id-ID"/>
        </w:rPr>
        <w:t>2.1.</w:t>
      </w:r>
      <w:r w:rsidRPr="00455459">
        <w:rPr>
          <w:rFonts w:ascii="Arial" w:hAnsi="Arial" w:cs="Arial"/>
        </w:rPr>
        <w:t>4</w:t>
      </w:r>
      <w:r w:rsidRPr="00455459">
        <w:rPr>
          <w:rFonts w:ascii="Arial" w:hAnsi="Arial" w:cs="Arial"/>
          <w:lang w:val="id-ID"/>
        </w:rPr>
        <w:t xml:space="preserve"> Dampak Kelelahan Kerja</w:t>
      </w:r>
      <w:r w:rsidRPr="00455459">
        <w:rPr>
          <w:rFonts w:ascii="Arial" w:hAnsi="Arial" w:cs="Arial"/>
        </w:rPr>
        <w:ptab w:relativeTo="margin" w:alignment="right" w:leader="dot"/>
      </w:r>
      <w:r w:rsidRPr="00455459">
        <w:rPr>
          <w:rFonts w:ascii="Arial" w:hAnsi="Arial" w:cs="Arial"/>
        </w:rPr>
        <w:t>7</w:t>
      </w:r>
    </w:p>
    <w:p w:rsidR="00FA06B9" w:rsidRPr="00455459" w:rsidRDefault="00FA06B9" w:rsidP="00FA06B9">
      <w:pPr>
        <w:pStyle w:val="NoSpacing"/>
        <w:spacing w:line="276" w:lineRule="auto"/>
        <w:ind w:left="720"/>
        <w:rPr>
          <w:rFonts w:ascii="Arial" w:hAnsi="Arial" w:cs="Arial"/>
        </w:rPr>
      </w:pPr>
      <w:r w:rsidRPr="00455459">
        <w:rPr>
          <w:rFonts w:ascii="Arial" w:hAnsi="Arial" w:cs="Arial"/>
          <w:lang w:val="id-ID"/>
        </w:rPr>
        <w:t>2.1.</w:t>
      </w:r>
      <w:r w:rsidRPr="00455459">
        <w:rPr>
          <w:rFonts w:ascii="Arial" w:hAnsi="Arial" w:cs="Arial"/>
        </w:rPr>
        <w:t>5</w:t>
      </w:r>
      <w:r w:rsidRPr="00455459">
        <w:rPr>
          <w:rFonts w:ascii="Arial" w:hAnsi="Arial" w:cs="Arial"/>
          <w:lang w:val="id-ID"/>
        </w:rPr>
        <w:t xml:space="preserve"> Pengukukuran Kelelahan Kerja</w:t>
      </w:r>
      <w:r w:rsidRPr="00455459">
        <w:rPr>
          <w:rFonts w:ascii="Arial" w:hAnsi="Arial" w:cs="Arial"/>
        </w:rPr>
        <w:ptab w:relativeTo="margin" w:alignment="right" w:leader="dot"/>
      </w:r>
      <w:r w:rsidRPr="00455459">
        <w:rPr>
          <w:rFonts w:ascii="Arial" w:hAnsi="Arial" w:cs="Arial"/>
        </w:rPr>
        <w:t>7</w:t>
      </w:r>
    </w:p>
    <w:p w:rsidR="00FA06B9" w:rsidRPr="00455459" w:rsidRDefault="00FA06B9" w:rsidP="00FA06B9">
      <w:pPr>
        <w:pStyle w:val="NoSpacing"/>
        <w:spacing w:line="276" w:lineRule="auto"/>
        <w:ind w:left="720"/>
        <w:rPr>
          <w:rFonts w:ascii="Arial" w:hAnsi="Arial" w:cs="Arial"/>
        </w:rPr>
      </w:pPr>
      <w:r w:rsidRPr="00455459">
        <w:rPr>
          <w:rFonts w:ascii="Arial" w:hAnsi="Arial" w:cs="Arial"/>
          <w:lang w:val="id-ID"/>
        </w:rPr>
        <w:t>2.1.</w:t>
      </w:r>
      <w:r w:rsidRPr="00455459">
        <w:rPr>
          <w:rFonts w:ascii="Arial" w:hAnsi="Arial" w:cs="Arial"/>
        </w:rPr>
        <w:t>6</w:t>
      </w:r>
      <w:r w:rsidRPr="00455459">
        <w:rPr>
          <w:rFonts w:ascii="Arial" w:hAnsi="Arial" w:cs="Arial"/>
          <w:lang w:val="id-ID"/>
        </w:rPr>
        <w:t xml:space="preserve"> Penanggulangan Kelelahan Kerja</w:t>
      </w:r>
      <w:r w:rsidRPr="00455459">
        <w:rPr>
          <w:rFonts w:ascii="Arial" w:hAnsi="Arial" w:cs="Arial"/>
        </w:rPr>
        <w:ptab w:relativeTo="margin" w:alignment="right" w:leader="dot"/>
      </w:r>
      <w:r w:rsidRPr="00455459">
        <w:rPr>
          <w:rFonts w:ascii="Arial" w:hAnsi="Arial" w:cs="Arial"/>
          <w:lang w:val="id-ID"/>
        </w:rPr>
        <w:t>1</w:t>
      </w:r>
      <w:r w:rsidRPr="00455459">
        <w:rPr>
          <w:rFonts w:ascii="Arial" w:hAnsi="Arial" w:cs="Arial"/>
        </w:rPr>
        <w:t>0</w:t>
      </w:r>
    </w:p>
    <w:p w:rsidR="00FA06B9" w:rsidRPr="00455459" w:rsidRDefault="00FA06B9" w:rsidP="00FA06B9">
      <w:pPr>
        <w:pStyle w:val="NoSpacing"/>
        <w:spacing w:line="276" w:lineRule="auto"/>
        <w:ind w:left="567"/>
        <w:rPr>
          <w:rFonts w:ascii="Arial" w:hAnsi="Arial" w:cs="Arial"/>
        </w:rPr>
      </w:pPr>
      <w:r w:rsidRPr="00455459">
        <w:rPr>
          <w:rFonts w:ascii="Arial" w:hAnsi="Arial" w:cs="Arial"/>
        </w:rPr>
        <w:t>2.2 Faktor-faktor yang berhubungandenganKelelahanKerja</w:t>
      </w:r>
      <w:r w:rsidRPr="00455459">
        <w:rPr>
          <w:rFonts w:ascii="Arial" w:hAnsi="Arial" w:cs="Arial"/>
        </w:rPr>
        <w:ptab w:relativeTo="margin" w:alignment="right" w:leader="dot"/>
      </w:r>
      <w:r w:rsidRPr="00455459">
        <w:rPr>
          <w:rFonts w:ascii="Arial" w:hAnsi="Arial" w:cs="Arial"/>
        </w:rPr>
        <w:t>11</w:t>
      </w:r>
    </w:p>
    <w:p w:rsidR="00FA06B9" w:rsidRPr="00455459" w:rsidRDefault="00FA06B9" w:rsidP="00FA06B9">
      <w:pPr>
        <w:pStyle w:val="NoSpacing"/>
        <w:spacing w:line="276" w:lineRule="auto"/>
        <w:ind w:left="720"/>
        <w:rPr>
          <w:rFonts w:ascii="Arial" w:hAnsi="Arial" w:cs="Arial"/>
        </w:rPr>
      </w:pPr>
      <w:r w:rsidRPr="00455459">
        <w:rPr>
          <w:rFonts w:ascii="Arial" w:hAnsi="Arial" w:cs="Arial"/>
          <w:lang w:val="id-ID"/>
        </w:rPr>
        <w:t>2.2.1 Usia</w:t>
      </w:r>
      <w:r w:rsidRPr="00455459">
        <w:rPr>
          <w:rFonts w:ascii="Arial" w:hAnsi="Arial" w:cs="Arial"/>
        </w:rPr>
        <w:ptab w:relativeTo="margin" w:alignment="right" w:leader="dot"/>
      </w:r>
      <w:r w:rsidRPr="00455459">
        <w:rPr>
          <w:rFonts w:ascii="Arial" w:hAnsi="Arial" w:cs="Arial"/>
          <w:lang w:val="id-ID"/>
        </w:rPr>
        <w:t>1</w:t>
      </w:r>
      <w:r w:rsidRPr="00455459">
        <w:rPr>
          <w:rFonts w:ascii="Arial" w:hAnsi="Arial" w:cs="Arial"/>
        </w:rPr>
        <w:t>1</w:t>
      </w:r>
    </w:p>
    <w:p w:rsidR="00FA06B9" w:rsidRPr="00455459" w:rsidRDefault="00FA06B9" w:rsidP="00FA06B9">
      <w:pPr>
        <w:pStyle w:val="NoSpacing"/>
        <w:spacing w:line="276" w:lineRule="auto"/>
        <w:ind w:left="720"/>
        <w:rPr>
          <w:rFonts w:ascii="Arial" w:hAnsi="Arial" w:cs="Arial"/>
        </w:rPr>
      </w:pPr>
      <w:r w:rsidRPr="00455459">
        <w:rPr>
          <w:rFonts w:ascii="Arial" w:hAnsi="Arial" w:cs="Arial"/>
          <w:lang w:val="id-ID"/>
        </w:rPr>
        <w:t>2.2.2 Masa Kerja</w:t>
      </w:r>
      <w:r w:rsidRPr="00455459">
        <w:rPr>
          <w:rFonts w:ascii="Arial" w:hAnsi="Arial" w:cs="Arial"/>
        </w:rPr>
        <w:ptab w:relativeTo="margin" w:alignment="right" w:leader="dot"/>
      </w:r>
      <w:r w:rsidRPr="00455459">
        <w:rPr>
          <w:rFonts w:ascii="Arial" w:hAnsi="Arial" w:cs="Arial"/>
          <w:lang w:val="id-ID"/>
        </w:rPr>
        <w:t>1</w:t>
      </w:r>
      <w:r w:rsidRPr="00455459">
        <w:rPr>
          <w:rFonts w:ascii="Arial" w:hAnsi="Arial" w:cs="Arial"/>
        </w:rPr>
        <w:t>2</w:t>
      </w:r>
    </w:p>
    <w:p w:rsidR="00FA06B9" w:rsidRPr="00455459" w:rsidRDefault="00FA06B9" w:rsidP="00FA06B9">
      <w:pPr>
        <w:pStyle w:val="NoSpacing"/>
        <w:spacing w:line="276" w:lineRule="auto"/>
        <w:ind w:left="720"/>
        <w:rPr>
          <w:rFonts w:ascii="Arial" w:hAnsi="Arial" w:cs="Arial"/>
        </w:rPr>
      </w:pPr>
      <w:r w:rsidRPr="00455459">
        <w:rPr>
          <w:rFonts w:ascii="Arial" w:hAnsi="Arial" w:cs="Arial"/>
          <w:lang w:val="id-ID"/>
        </w:rPr>
        <w:t>2.2.3 Jenis Kelamin</w:t>
      </w:r>
      <w:r w:rsidRPr="00455459">
        <w:rPr>
          <w:rFonts w:ascii="Arial" w:hAnsi="Arial" w:cs="Arial"/>
        </w:rPr>
        <w:ptab w:relativeTo="margin" w:alignment="right" w:leader="dot"/>
      </w:r>
      <w:r w:rsidRPr="00455459">
        <w:rPr>
          <w:rFonts w:ascii="Arial" w:hAnsi="Arial" w:cs="Arial"/>
          <w:lang w:val="id-ID"/>
        </w:rPr>
        <w:t>1</w:t>
      </w:r>
      <w:r w:rsidRPr="00455459">
        <w:rPr>
          <w:rFonts w:ascii="Arial" w:hAnsi="Arial" w:cs="Arial"/>
        </w:rPr>
        <w:t>3</w:t>
      </w:r>
    </w:p>
    <w:p w:rsidR="00FA06B9" w:rsidRPr="00455459" w:rsidRDefault="00FA06B9" w:rsidP="00FA06B9">
      <w:pPr>
        <w:pStyle w:val="NoSpacing"/>
        <w:spacing w:line="276" w:lineRule="auto"/>
        <w:ind w:left="720"/>
        <w:rPr>
          <w:rFonts w:ascii="Arial" w:hAnsi="Arial" w:cs="Arial"/>
        </w:rPr>
      </w:pPr>
      <w:r w:rsidRPr="00455459">
        <w:rPr>
          <w:rFonts w:ascii="Arial" w:hAnsi="Arial" w:cs="Arial"/>
          <w:lang w:val="id-ID"/>
        </w:rPr>
        <w:t>2.2.4 Kebisingan</w:t>
      </w:r>
      <w:r w:rsidRPr="00455459">
        <w:rPr>
          <w:rFonts w:ascii="Arial" w:hAnsi="Arial" w:cs="Arial"/>
        </w:rPr>
        <w:ptab w:relativeTo="margin" w:alignment="right" w:leader="dot"/>
      </w:r>
      <w:r w:rsidRPr="00455459">
        <w:rPr>
          <w:rFonts w:ascii="Arial" w:hAnsi="Arial" w:cs="Arial"/>
          <w:lang w:val="id-ID"/>
        </w:rPr>
        <w:t>1</w:t>
      </w:r>
      <w:r w:rsidRPr="00455459">
        <w:rPr>
          <w:rFonts w:ascii="Arial" w:hAnsi="Arial" w:cs="Arial"/>
        </w:rPr>
        <w:t>3</w:t>
      </w:r>
    </w:p>
    <w:p w:rsidR="00FA06B9" w:rsidRPr="00455459" w:rsidRDefault="00FA06B9" w:rsidP="00FA06B9">
      <w:pPr>
        <w:pStyle w:val="NoSpacing"/>
        <w:spacing w:line="276" w:lineRule="auto"/>
        <w:ind w:left="567"/>
        <w:rPr>
          <w:rFonts w:ascii="Arial" w:hAnsi="Arial" w:cs="Arial"/>
          <w:lang w:val="en-US"/>
        </w:rPr>
      </w:pPr>
      <w:r w:rsidRPr="00455459">
        <w:rPr>
          <w:rFonts w:ascii="Arial" w:hAnsi="Arial" w:cs="Arial"/>
          <w:lang w:val="id-ID"/>
        </w:rPr>
        <w:t>2</w:t>
      </w:r>
      <w:r w:rsidRPr="00455459">
        <w:rPr>
          <w:rFonts w:ascii="Arial" w:hAnsi="Arial" w:cs="Arial"/>
        </w:rPr>
        <w:t>.</w:t>
      </w:r>
      <w:r w:rsidRPr="00455459">
        <w:rPr>
          <w:rFonts w:ascii="Arial" w:hAnsi="Arial" w:cs="Arial"/>
          <w:lang w:val="id-ID"/>
        </w:rPr>
        <w:t xml:space="preserve">3Kerangka </w:t>
      </w:r>
      <w:r w:rsidRPr="00455459">
        <w:rPr>
          <w:rFonts w:ascii="Arial" w:hAnsi="Arial" w:cs="Arial"/>
          <w:lang w:val="en-US"/>
        </w:rPr>
        <w:t>Teori</w:t>
      </w:r>
      <w:r w:rsidRPr="00455459">
        <w:rPr>
          <w:rFonts w:ascii="Arial" w:hAnsi="Arial" w:cs="Arial"/>
        </w:rPr>
        <w:ptab w:relativeTo="margin" w:alignment="right" w:leader="dot"/>
      </w:r>
      <w:r w:rsidRPr="00455459">
        <w:rPr>
          <w:rFonts w:ascii="Arial" w:hAnsi="Arial" w:cs="Arial"/>
          <w:lang w:val="id-ID"/>
        </w:rPr>
        <w:t>1</w:t>
      </w:r>
      <w:r w:rsidRPr="00455459">
        <w:rPr>
          <w:rFonts w:ascii="Arial" w:hAnsi="Arial" w:cs="Arial"/>
          <w:lang w:val="en-US"/>
        </w:rPr>
        <w:t>8</w:t>
      </w:r>
    </w:p>
    <w:p w:rsidR="00FA06B9" w:rsidRPr="00455459" w:rsidRDefault="00FA06B9" w:rsidP="00FA06B9">
      <w:pPr>
        <w:pStyle w:val="NoSpacing"/>
        <w:spacing w:line="276" w:lineRule="auto"/>
        <w:ind w:left="567"/>
        <w:rPr>
          <w:rFonts w:ascii="Arial" w:hAnsi="Arial" w:cs="Arial"/>
          <w:lang w:val="en-US"/>
        </w:rPr>
      </w:pPr>
      <w:r w:rsidRPr="00455459">
        <w:rPr>
          <w:rFonts w:ascii="Arial" w:hAnsi="Arial" w:cs="Arial"/>
        </w:rPr>
        <w:t xml:space="preserve"> 2.4 </w:t>
      </w:r>
      <w:r w:rsidRPr="00455459">
        <w:rPr>
          <w:rFonts w:ascii="Arial" w:hAnsi="Arial" w:cs="Arial"/>
          <w:lang w:val="id-ID"/>
        </w:rPr>
        <w:t>Kerangka Konsep</w:t>
      </w:r>
      <w:r w:rsidRPr="00455459">
        <w:rPr>
          <w:rFonts w:ascii="Arial" w:hAnsi="Arial" w:cs="Arial"/>
        </w:rPr>
        <w:ptab w:relativeTo="margin" w:alignment="right" w:leader="dot"/>
      </w:r>
      <w:r w:rsidRPr="00455459">
        <w:rPr>
          <w:rFonts w:ascii="Arial" w:hAnsi="Arial" w:cs="Arial"/>
          <w:lang w:val="en-US"/>
        </w:rPr>
        <w:t>18</w:t>
      </w:r>
    </w:p>
    <w:p w:rsidR="00FA06B9" w:rsidRPr="00455459" w:rsidRDefault="00FA06B9" w:rsidP="00FA06B9">
      <w:pPr>
        <w:pStyle w:val="NoSpacing"/>
        <w:spacing w:line="276" w:lineRule="auto"/>
        <w:ind w:left="567"/>
        <w:rPr>
          <w:rFonts w:ascii="Arial" w:hAnsi="Arial" w:cs="Arial"/>
          <w:lang w:val="en-US"/>
        </w:rPr>
      </w:pPr>
      <w:r w:rsidRPr="00455459">
        <w:rPr>
          <w:rFonts w:ascii="Arial" w:hAnsi="Arial" w:cs="Arial"/>
          <w:lang w:val="id-ID"/>
        </w:rPr>
        <w:t xml:space="preserve"> 2</w:t>
      </w:r>
      <w:r w:rsidRPr="00455459">
        <w:rPr>
          <w:rFonts w:ascii="Arial" w:hAnsi="Arial" w:cs="Arial"/>
        </w:rPr>
        <w:t>.</w:t>
      </w:r>
      <w:r w:rsidRPr="00455459">
        <w:rPr>
          <w:rFonts w:ascii="Arial" w:hAnsi="Arial" w:cs="Arial"/>
          <w:lang w:val="id-ID"/>
        </w:rPr>
        <w:t>4Definisi Operasional</w:t>
      </w:r>
      <w:r w:rsidRPr="00455459">
        <w:rPr>
          <w:rFonts w:ascii="Arial" w:hAnsi="Arial" w:cs="Arial"/>
        </w:rPr>
        <w:ptab w:relativeTo="margin" w:alignment="right" w:leader="dot"/>
      </w:r>
      <w:r w:rsidRPr="00455459">
        <w:rPr>
          <w:rFonts w:ascii="Arial" w:hAnsi="Arial" w:cs="Arial"/>
          <w:lang w:val="en-US"/>
        </w:rPr>
        <w:t>19</w:t>
      </w:r>
    </w:p>
    <w:p w:rsidR="00FA06B9" w:rsidRPr="00455459" w:rsidRDefault="00FA06B9" w:rsidP="00FA06B9">
      <w:pPr>
        <w:pStyle w:val="NoSpacing"/>
        <w:spacing w:line="276" w:lineRule="auto"/>
        <w:ind w:left="567"/>
        <w:rPr>
          <w:rFonts w:ascii="Arial" w:hAnsi="Arial" w:cs="Arial"/>
        </w:rPr>
      </w:pPr>
      <w:r w:rsidRPr="00455459">
        <w:rPr>
          <w:rFonts w:ascii="Arial" w:hAnsi="Arial" w:cs="Arial"/>
        </w:rPr>
        <w:t>2.5 Hipotesis</w:t>
      </w:r>
      <w:r w:rsidRPr="00455459">
        <w:rPr>
          <w:rFonts w:ascii="Arial" w:hAnsi="Arial" w:cs="Arial"/>
        </w:rPr>
        <w:ptab w:relativeTo="margin" w:alignment="right" w:leader="dot"/>
      </w:r>
      <w:r w:rsidRPr="00455459">
        <w:rPr>
          <w:rFonts w:ascii="Arial" w:hAnsi="Arial" w:cs="Arial"/>
        </w:rPr>
        <w:t>20</w:t>
      </w:r>
    </w:p>
    <w:p w:rsidR="00FA06B9" w:rsidRPr="00455459" w:rsidRDefault="00FA06B9" w:rsidP="00FA06B9">
      <w:pPr>
        <w:pStyle w:val="NoSpacing"/>
        <w:spacing w:line="276" w:lineRule="auto"/>
        <w:rPr>
          <w:rFonts w:ascii="Arial" w:hAnsi="Arial" w:cs="Arial"/>
          <w:b/>
          <w:bCs/>
          <w:lang w:val="en-US"/>
        </w:rPr>
      </w:pPr>
      <w:r w:rsidRPr="00455459">
        <w:rPr>
          <w:rFonts w:ascii="Arial" w:hAnsi="Arial" w:cs="Arial"/>
          <w:b/>
          <w:bCs/>
        </w:rPr>
        <w:t>BAB I</w:t>
      </w:r>
      <w:r w:rsidRPr="00455459">
        <w:rPr>
          <w:rFonts w:ascii="Arial" w:hAnsi="Arial" w:cs="Arial"/>
          <w:b/>
          <w:bCs/>
          <w:lang w:val="id-ID"/>
        </w:rPr>
        <w:t>II METO</w:t>
      </w:r>
      <w:r w:rsidRPr="00455459">
        <w:rPr>
          <w:rFonts w:ascii="Arial" w:hAnsi="Arial" w:cs="Arial"/>
          <w:b/>
          <w:bCs/>
          <w:lang w:val="en-US"/>
        </w:rPr>
        <w:t xml:space="preserve">DE </w:t>
      </w:r>
      <w:r w:rsidRPr="00455459">
        <w:rPr>
          <w:rFonts w:ascii="Arial" w:hAnsi="Arial" w:cs="Arial"/>
          <w:b/>
          <w:bCs/>
          <w:lang w:val="id-ID"/>
        </w:rPr>
        <w:t>PENELITIAN</w:t>
      </w:r>
      <w:r w:rsidRPr="00455459">
        <w:rPr>
          <w:rFonts w:ascii="Arial" w:hAnsi="Arial" w:cs="Arial"/>
        </w:rPr>
        <w:ptab w:relativeTo="margin" w:alignment="right" w:leader="dot"/>
      </w:r>
      <w:r w:rsidRPr="00455459">
        <w:rPr>
          <w:rFonts w:ascii="Arial" w:hAnsi="Arial" w:cs="Arial"/>
          <w:b/>
          <w:bCs/>
          <w:lang w:val="id-ID"/>
        </w:rPr>
        <w:t>2</w:t>
      </w:r>
      <w:r w:rsidRPr="00455459">
        <w:rPr>
          <w:rFonts w:ascii="Arial" w:hAnsi="Arial" w:cs="Arial"/>
          <w:b/>
          <w:bCs/>
          <w:lang w:val="en-US"/>
        </w:rPr>
        <w:t>1</w:t>
      </w:r>
    </w:p>
    <w:p w:rsidR="00FA06B9" w:rsidRPr="00455459" w:rsidRDefault="00FA06B9" w:rsidP="00FA06B9">
      <w:pPr>
        <w:pStyle w:val="NoSpacing"/>
        <w:spacing w:line="276" w:lineRule="auto"/>
        <w:ind w:left="567"/>
        <w:rPr>
          <w:rFonts w:ascii="Arial" w:hAnsi="Arial" w:cs="Arial"/>
        </w:rPr>
      </w:pPr>
      <w:r w:rsidRPr="00455459">
        <w:rPr>
          <w:rFonts w:ascii="Arial" w:hAnsi="Arial" w:cs="Arial"/>
        </w:rPr>
        <w:t>3.1 J</w:t>
      </w:r>
      <w:r w:rsidRPr="00455459">
        <w:rPr>
          <w:rFonts w:ascii="Arial" w:hAnsi="Arial" w:cs="Arial"/>
          <w:lang w:val="id-ID"/>
        </w:rPr>
        <w:t>enis dan Desain Penelitian</w:t>
      </w:r>
      <w:r w:rsidRPr="00455459">
        <w:rPr>
          <w:rFonts w:ascii="Arial" w:hAnsi="Arial" w:cs="Arial"/>
        </w:rPr>
        <w:ptab w:relativeTo="margin" w:alignment="right" w:leader="dot"/>
      </w:r>
      <w:r w:rsidRPr="00455459">
        <w:rPr>
          <w:rFonts w:ascii="Arial" w:hAnsi="Arial" w:cs="Arial"/>
          <w:lang w:val="id-ID"/>
        </w:rPr>
        <w:t>2</w:t>
      </w:r>
      <w:r w:rsidRPr="00455459">
        <w:rPr>
          <w:rFonts w:ascii="Arial" w:hAnsi="Arial" w:cs="Arial"/>
        </w:rPr>
        <w:t>1</w:t>
      </w:r>
    </w:p>
    <w:p w:rsidR="00FA06B9" w:rsidRPr="00455459" w:rsidRDefault="00FA06B9" w:rsidP="00FA06B9">
      <w:pPr>
        <w:pStyle w:val="NoSpacing"/>
        <w:spacing w:line="276" w:lineRule="auto"/>
        <w:ind w:left="567"/>
        <w:rPr>
          <w:rFonts w:ascii="Arial" w:hAnsi="Arial" w:cs="Arial"/>
        </w:rPr>
      </w:pPr>
      <w:r w:rsidRPr="00455459">
        <w:rPr>
          <w:rFonts w:ascii="Arial" w:hAnsi="Arial" w:cs="Arial"/>
        </w:rPr>
        <w:t>3.</w:t>
      </w:r>
      <w:r w:rsidRPr="00455459">
        <w:rPr>
          <w:rFonts w:ascii="Arial" w:hAnsi="Arial" w:cs="Arial"/>
          <w:lang w:val="id-ID"/>
        </w:rPr>
        <w:t>2Lokasi Penelitian dan Waktu Penelitian</w:t>
      </w:r>
      <w:r w:rsidRPr="00455459">
        <w:rPr>
          <w:rFonts w:ascii="Arial" w:hAnsi="Arial" w:cs="Arial"/>
        </w:rPr>
        <w:ptab w:relativeTo="margin" w:alignment="right" w:leader="dot"/>
      </w:r>
      <w:r w:rsidRPr="00455459">
        <w:rPr>
          <w:rFonts w:ascii="Arial" w:hAnsi="Arial" w:cs="Arial"/>
          <w:lang w:val="id-ID"/>
        </w:rPr>
        <w:t>2</w:t>
      </w:r>
      <w:r w:rsidRPr="00455459">
        <w:rPr>
          <w:rFonts w:ascii="Arial" w:hAnsi="Arial" w:cs="Arial"/>
        </w:rPr>
        <w:t>1</w:t>
      </w:r>
    </w:p>
    <w:p w:rsidR="00FA06B9" w:rsidRPr="00455459" w:rsidRDefault="00FA06B9" w:rsidP="00FA06B9">
      <w:pPr>
        <w:pStyle w:val="NoSpacing"/>
        <w:spacing w:line="276" w:lineRule="auto"/>
        <w:ind w:left="567"/>
        <w:rPr>
          <w:rFonts w:ascii="Arial" w:hAnsi="Arial" w:cs="Arial"/>
        </w:rPr>
      </w:pPr>
      <w:r w:rsidRPr="00455459">
        <w:rPr>
          <w:rFonts w:ascii="Arial" w:hAnsi="Arial" w:cs="Arial"/>
        </w:rPr>
        <w:t>3.</w:t>
      </w:r>
      <w:r w:rsidRPr="00455459">
        <w:rPr>
          <w:rFonts w:ascii="Arial" w:hAnsi="Arial" w:cs="Arial"/>
          <w:lang w:val="id-ID"/>
        </w:rPr>
        <w:t xml:space="preserve">3Populasi dan </w:t>
      </w:r>
      <w:proofErr w:type="gramStart"/>
      <w:r w:rsidRPr="00455459">
        <w:rPr>
          <w:rFonts w:ascii="Arial" w:hAnsi="Arial" w:cs="Arial"/>
          <w:lang w:val="id-ID"/>
        </w:rPr>
        <w:t>Sampel  Penelitian</w:t>
      </w:r>
      <w:proofErr w:type="gramEnd"/>
      <w:r w:rsidRPr="00455459">
        <w:rPr>
          <w:rFonts w:ascii="Arial" w:hAnsi="Arial" w:cs="Arial"/>
        </w:rPr>
        <w:ptab w:relativeTo="margin" w:alignment="right" w:leader="dot"/>
      </w:r>
      <w:r w:rsidRPr="00455459">
        <w:rPr>
          <w:rFonts w:ascii="Arial" w:hAnsi="Arial" w:cs="Arial"/>
          <w:lang w:val="id-ID"/>
        </w:rPr>
        <w:t>2</w:t>
      </w:r>
      <w:r w:rsidRPr="00455459">
        <w:rPr>
          <w:rFonts w:ascii="Arial" w:hAnsi="Arial" w:cs="Arial"/>
        </w:rPr>
        <w:t>1</w:t>
      </w:r>
    </w:p>
    <w:p w:rsidR="00FA06B9" w:rsidRPr="00455459" w:rsidRDefault="00FA06B9" w:rsidP="00FA06B9">
      <w:pPr>
        <w:pStyle w:val="NoSpacing"/>
        <w:spacing w:line="276" w:lineRule="auto"/>
        <w:ind w:left="709"/>
        <w:rPr>
          <w:rFonts w:ascii="Arial" w:hAnsi="Arial" w:cs="Arial"/>
        </w:rPr>
      </w:pPr>
      <w:r w:rsidRPr="00455459">
        <w:rPr>
          <w:rFonts w:ascii="Arial" w:hAnsi="Arial" w:cs="Arial"/>
          <w:lang w:val="id-ID"/>
        </w:rPr>
        <w:t>3.3.1 Populasi</w:t>
      </w:r>
      <w:r w:rsidRPr="00455459">
        <w:rPr>
          <w:rFonts w:ascii="Arial" w:hAnsi="Arial" w:cs="Arial"/>
        </w:rPr>
        <w:ptab w:relativeTo="margin" w:alignment="right" w:leader="dot"/>
      </w:r>
      <w:r w:rsidRPr="00455459">
        <w:rPr>
          <w:rFonts w:ascii="Arial" w:hAnsi="Arial" w:cs="Arial"/>
          <w:lang w:val="id-ID"/>
        </w:rPr>
        <w:t>2</w:t>
      </w:r>
      <w:r w:rsidRPr="00455459">
        <w:rPr>
          <w:rFonts w:ascii="Arial" w:hAnsi="Arial" w:cs="Arial"/>
        </w:rPr>
        <w:t>1</w:t>
      </w:r>
    </w:p>
    <w:p w:rsidR="00FA06B9" w:rsidRPr="00455459" w:rsidRDefault="00FA06B9" w:rsidP="00FA06B9">
      <w:pPr>
        <w:pStyle w:val="NoSpacing"/>
        <w:spacing w:line="276" w:lineRule="auto"/>
        <w:ind w:left="709"/>
        <w:rPr>
          <w:rFonts w:ascii="Arial" w:hAnsi="Arial" w:cs="Arial"/>
        </w:rPr>
      </w:pPr>
      <w:r w:rsidRPr="00455459">
        <w:rPr>
          <w:rFonts w:ascii="Arial" w:hAnsi="Arial" w:cs="Arial"/>
          <w:lang w:val="id-ID"/>
        </w:rPr>
        <w:t xml:space="preserve">3.3.2 Sampel </w:t>
      </w:r>
      <w:r w:rsidRPr="00455459">
        <w:rPr>
          <w:rFonts w:ascii="Arial" w:hAnsi="Arial" w:cs="Arial"/>
        </w:rPr>
        <w:ptab w:relativeTo="margin" w:alignment="right" w:leader="dot"/>
      </w:r>
      <w:r w:rsidRPr="00455459">
        <w:rPr>
          <w:rFonts w:ascii="Arial" w:hAnsi="Arial" w:cs="Arial"/>
          <w:lang w:val="id-ID"/>
        </w:rPr>
        <w:t>2</w:t>
      </w:r>
      <w:r w:rsidRPr="00455459">
        <w:rPr>
          <w:rFonts w:ascii="Arial" w:hAnsi="Arial" w:cs="Arial"/>
        </w:rPr>
        <w:t>1</w:t>
      </w:r>
    </w:p>
    <w:p w:rsidR="00FA06B9" w:rsidRPr="00455459" w:rsidRDefault="00FA06B9" w:rsidP="00FA06B9">
      <w:pPr>
        <w:pStyle w:val="NoSpacing"/>
        <w:spacing w:line="276" w:lineRule="auto"/>
        <w:ind w:left="567"/>
        <w:rPr>
          <w:rFonts w:ascii="Arial" w:hAnsi="Arial" w:cs="Arial"/>
        </w:rPr>
      </w:pPr>
      <w:r w:rsidRPr="00455459">
        <w:rPr>
          <w:rFonts w:ascii="Arial" w:hAnsi="Arial" w:cs="Arial"/>
        </w:rPr>
        <w:t>3.</w:t>
      </w:r>
      <w:r w:rsidRPr="00455459">
        <w:rPr>
          <w:rFonts w:ascii="Arial" w:hAnsi="Arial" w:cs="Arial"/>
          <w:lang w:val="id-ID"/>
        </w:rPr>
        <w:t xml:space="preserve">4Jenis dan </w:t>
      </w:r>
      <w:proofErr w:type="gramStart"/>
      <w:r w:rsidRPr="00455459">
        <w:rPr>
          <w:rFonts w:ascii="Arial" w:hAnsi="Arial" w:cs="Arial"/>
          <w:lang w:val="id-ID"/>
        </w:rPr>
        <w:t>cara</w:t>
      </w:r>
      <w:proofErr w:type="gramEnd"/>
      <w:r w:rsidRPr="00455459">
        <w:rPr>
          <w:rFonts w:ascii="Arial" w:hAnsi="Arial" w:cs="Arial"/>
          <w:lang w:val="id-ID"/>
        </w:rPr>
        <w:t xml:space="preserve"> pengumpulan data</w:t>
      </w:r>
      <w:r w:rsidRPr="00455459">
        <w:rPr>
          <w:rFonts w:ascii="Arial" w:hAnsi="Arial" w:cs="Arial"/>
        </w:rPr>
        <w:ptab w:relativeTo="margin" w:alignment="right" w:leader="dot"/>
      </w:r>
      <w:r w:rsidRPr="00455459">
        <w:rPr>
          <w:rFonts w:ascii="Arial" w:hAnsi="Arial" w:cs="Arial"/>
          <w:lang w:val="id-ID"/>
        </w:rPr>
        <w:t>2</w:t>
      </w:r>
      <w:r w:rsidRPr="00455459">
        <w:rPr>
          <w:rFonts w:ascii="Arial" w:hAnsi="Arial" w:cs="Arial"/>
        </w:rPr>
        <w:t>1</w:t>
      </w:r>
    </w:p>
    <w:p w:rsidR="00FA06B9" w:rsidRPr="00455459" w:rsidRDefault="00FA06B9" w:rsidP="00FA06B9">
      <w:pPr>
        <w:pStyle w:val="NoSpacing"/>
        <w:spacing w:line="276" w:lineRule="auto"/>
        <w:ind w:left="709"/>
        <w:rPr>
          <w:rFonts w:ascii="Arial" w:hAnsi="Arial" w:cs="Arial"/>
        </w:rPr>
      </w:pPr>
      <w:r w:rsidRPr="00455459">
        <w:rPr>
          <w:rFonts w:ascii="Arial" w:hAnsi="Arial" w:cs="Arial"/>
          <w:lang w:val="id-ID"/>
        </w:rPr>
        <w:t xml:space="preserve">3.4.1 Data Primer </w:t>
      </w:r>
      <w:r w:rsidRPr="00455459">
        <w:rPr>
          <w:rFonts w:ascii="Arial" w:hAnsi="Arial" w:cs="Arial"/>
        </w:rPr>
        <w:ptab w:relativeTo="margin" w:alignment="right" w:leader="dot"/>
      </w:r>
      <w:r w:rsidRPr="00455459">
        <w:rPr>
          <w:rFonts w:ascii="Arial" w:hAnsi="Arial" w:cs="Arial"/>
          <w:lang w:val="id-ID"/>
        </w:rPr>
        <w:t>2</w:t>
      </w:r>
      <w:r w:rsidRPr="00455459">
        <w:rPr>
          <w:rFonts w:ascii="Arial" w:hAnsi="Arial" w:cs="Arial"/>
        </w:rPr>
        <w:t>2</w:t>
      </w:r>
    </w:p>
    <w:p w:rsidR="00FA06B9" w:rsidRPr="00455459" w:rsidRDefault="00FA06B9" w:rsidP="00FA06B9">
      <w:pPr>
        <w:pStyle w:val="NoSpacing"/>
        <w:spacing w:line="276" w:lineRule="auto"/>
        <w:ind w:left="709"/>
        <w:rPr>
          <w:rFonts w:ascii="Arial" w:hAnsi="Arial" w:cs="Arial"/>
        </w:rPr>
      </w:pPr>
      <w:r w:rsidRPr="00455459">
        <w:rPr>
          <w:rFonts w:ascii="Arial" w:hAnsi="Arial" w:cs="Arial"/>
          <w:lang w:val="id-ID"/>
        </w:rPr>
        <w:t xml:space="preserve">3.4.2 Data Sekunder </w:t>
      </w:r>
      <w:r w:rsidRPr="00455459">
        <w:rPr>
          <w:rFonts w:ascii="Arial" w:hAnsi="Arial" w:cs="Arial"/>
        </w:rPr>
        <w:ptab w:relativeTo="margin" w:alignment="right" w:leader="dot"/>
      </w:r>
      <w:r w:rsidRPr="00455459">
        <w:rPr>
          <w:rFonts w:ascii="Arial" w:hAnsi="Arial" w:cs="Arial"/>
          <w:lang w:val="id-ID"/>
        </w:rPr>
        <w:t>2</w:t>
      </w:r>
      <w:r w:rsidRPr="00455459">
        <w:rPr>
          <w:rFonts w:ascii="Arial" w:hAnsi="Arial" w:cs="Arial"/>
        </w:rPr>
        <w:t>3</w:t>
      </w:r>
    </w:p>
    <w:p w:rsidR="00FA06B9" w:rsidRPr="00455459" w:rsidRDefault="00FA06B9" w:rsidP="00FA06B9">
      <w:pPr>
        <w:pStyle w:val="NoSpacing"/>
        <w:spacing w:line="276" w:lineRule="auto"/>
        <w:ind w:left="567"/>
        <w:rPr>
          <w:rFonts w:ascii="Arial" w:hAnsi="Arial" w:cs="Arial"/>
        </w:rPr>
      </w:pPr>
      <w:r w:rsidRPr="00455459">
        <w:rPr>
          <w:rFonts w:ascii="Arial" w:hAnsi="Arial" w:cs="Arial"/>
        </w:rPr>
        <w:lastRenderedPageBreak/>
        <w:t>3.</w:t>
      </w:r>
      <w:r w:rsidRPr="00455459">
        <w:rPr>
          <w:rFonts w:ascii="Arial" w:hAnsi="Arial" w:cs="Arial"/>
          <w:lang w:val="id-ID"/>
        </w:rPr>
        <w:t>5Pengolahan dan Analisis data</w:t>
      </w:r>
      <w:r w:rsidRPr="00455459">
        <w:rPr>
          <w:rFonts w:ascii="Arial" w:hAnsi="Arial" w:cs="Arial"/>
        </w:rPr>
        <w:ptab w:relativeTo="margin" w:alignment="right" w:leader="dot"/>
      </w:r>
      <w:r w:rsidRPr="00455459">
        <w:rPr>
          <w:rFonts w:ascii="Arial" w:hAnsi="Arial" w:cs="Arial"/>
          <w:lang w:val="id-ID"/>
        </w:rPr>
        <w:t>2</w:t>
      </w:r>
      <w:r w:rsidRPr="00455459">
        <w:rPr>
          <w:rFonts w:ascii="Arial" w:hAnsi="Arial" w:cs="Arial"/>
        </w:rPr>
        <w:t>3</w:t>
      </w:r>
    </w:p>
    <w:p w:rsidR="00FA06B9" w:rsidRPr="00455459" w:rsidRDefault="00FA06B9" w:rsidP="00FA06B9">
      <w:pPr>
        <w:pStyle w:val="NoSpacing"/>
        <w:spacing w:line="276" w:lineRule="auto"/>
        <w:ind w:left="709"/>
        <w:rPr>
          <w:rFonts w:ascii="Arial" w:hAnsi="Arial" w:cs="Arial"/>
        </w:rPr>
      </w:pPr>
      <w:r w:rsidRPr="00455459">
        <w:rPr>
          <w:rFonts w:ascii="Arial" w:hAnsi="Arial" w:cs="Arial"/>
          <w:lang w:val="id-ID"/>
        </w:rPr>
        <w:t xml:space="preserve">3.5.1 Pengolahan Data </w:t>
      </w:r>
      <w:r w:rsidRPr="00455459">
        <w:rPr>
          <w:rFonts w:ascii="Arial" w:hAnsi="Arial" w:cs="Arial"/>
        </w:rPr>
        <w:ptab w:relativeTo="margin" w:alignment="right" w:leader="dot"/>
      </w:r>
      <w:r w:rsidRPr="00455459">
        <w:rPr>
          <w:rFonts w:ascii="Arial" w:hAnsi="Arial" w:cs="Arial"/>
          <w:lang w:val="id-ID"/>
        </w:rPr>
        <w:t>2</w:t>
      </w:r>
      <w:r w:rsidRPr="00455459">
        <w:rPr>
          <w:rFonts w:ascii="Arial" w:hAnsi="Arial" w:cs="Arial"/>
        </w:rPr>
        <w:t>3</w:t>
      </w:r>
    </w:p>
    <w:p w:rsidR="00FA06B9" w:rsidRPr="00455459" w:rsidRDefault="00FA06B9" w:rsidP="00FA06B9">
      <w:pPr>
        <w:pStyle w:val="NoSpacing"/>
        <w:spacing w:line="276" w:lineRule="auto"/>
        <w:ind w:left="709"/>
        <w:rPr>
          <w:rFonts w:ascii="Arial" w:hAnsi="Arial" w:cs="Arial"/>
          <w:lang w:val="en-US" w:eastAsia="ja-JP"/>
        </w:rPr>
      </w:pPr>
      <w:r w:rsidRPr="00455459">
        <w:rPr>
          <w:rFonts w:ascii="Arial" w:hAnsi="Arial" w:cs="Arial"/>
          <w:lang w:val="id-ID"/>
        </w:rPr>
        <w:t xml:space="preserve">3.5.2 Analisa Data </w:t>
      </w:r>
      <w:r w:rsidRPr="00455459">
        <w:rPr>
          <w:rFonts w:ascii="Arial" w:hAnsi="Arial" w:cs="Arial"/>
        </w:rPr>
        <w:ptab w:relativeTo="margin" w:alignment="right" w:leader="dot"/>
      </w:r>
      <w:r w:rsidRPr="00455459">
        <w:rPr>
          <w:rFonts w:ascii="Arial" w:hAnsi="Arial" w:cs="Arial"/>
          <w:lang w:val="id-ID"/>
        </w:rPr>
        <w:t>2</w:t>
      </w:r>
      <w:r w:rsidRPr="00455459">
        <w:rPr>
          <w:rFonts w:ascii="Arial" w:hAnsi="Arial" w:cs="Arial"/>
          <w:lang w:val="en-US"/>
        </w:rPr>
        <w:t>3</w:t>
      </w:r>
    </w:p>
    <w:p w:rsidR="00FA06B9" w:rsidRPr="00455459" w:rsidRDefault="00FA06B9" w:rsidP="00FA06B9">
      <w:pPr>
        <w:pStyle w:val="NoSpacing"/>
        <w:spacing w:line="276" w:lineRule="auto"/>
        <w:ind w:left="993"/>
        <w:rPr>
          <w:rFonts w:ascii="Arial" w:hAnsi="Arial" w:cs="Arial"/>
          <w:lang w:val="en-US" w:eastAsia="ja-JP"/>
        </w:rPr>
      </w:pPr>
      <w:r w:rsidRPr="00455459">
        <w:rPr>
          <w:rFonts w:ascii="Arial" w:hAnsi="Arial" w:cs="Arial"/>
          <w:lang w:val="id-ID"/>
        </w:rPr>
        <w:t>3.5.2.1  Analisa Univariat</w:t>
      </w:r>
      <w:r w:rsidRPr="00455459">
        <w:rPr>
          <w:rFonts w:ascii="Arial" w:hAnsi="Arial" w:cs="Arial"/>
        </w:rPr>
        <w:ptab w:relativeTo="margin" w:alignment="right" w:leader="dot"/>
      </w:r>
      <w:r w:rsidRPr="00455459">
        <w:rPr>
          <w:rFonts w:ascii="Arial" w:hAnsi="Arial" w:cs="Arial"/>
          <w:lang w:val="id-ID"/>
        </w:rPr>
        <w:t>2</w:t>
      </w:r>
      <w:r w:rsidRPr="00455459">
        <w:rPr>
          <w:rFonts w:ascii="Arial" w:hAnsi="Arial" w:cs="Arial"/>
          <w:lang w:val="en-US"/>
        </w:rPr>
        <w:t>3</w:t>
      </w:r>
    </w:p>
    <w:p w:rsidR="00FA06B9" w:rsidRPr="00455459" w:rsidRDefault="00FA06B9" w:rsidP="00FA06B9">
      <w:pPr>
        <w:pStyle w:val="NoSpacing"/>
        <w:spacing w:line="276" w:lineRule="auto"/>
        <w:ind w:left="993"/>
        <w:rPr>
          <w:rFonts w:ascii="Arial" w:hAnsi="Arial" w:cs="Arial"/>
          <w:lang w:val="en-US"/>
        </w:rPr>
      </w:pPr>
      <w:r w:rsidRPr="00455459">
        <w:rPr>
          <w:rFonts w:ascii="Arial" w:hAnsi="Arial" w:cs="Arial"/>
          <w:lang w:val="id-ID"/>
        </w:rPr>
        <w:t>3.5.2.2  Analisa Bivariat</w:t>
      </w:r>
      <w:r w:rsidRPr="00455459">
        <w:rPr>
          <w:rFonts w:ascii="Arial" w:hAnsi="Arial" w:cs="Arial"/>
        </w:rPr>
        <w:ptab w:relativeTo="margin" w:alignment="right" w:leader="dot"/>
      </w:r>
      <w:r w:rsidRPr="00455459">
        <w:rPr>
          <w:rFonts w:ascii="Arial" w:hAnsi="Arial" w:cs="Arial"/>
          <w:lang w:val="id-ID"/>
        </w:rPr>
        <w:t>2</w:t>
      </w:r>
      <w:r w:rsidRPr="00455459">
        <w:rPr>
          <w:rFonts w:ascii="Arial" w:hAnsi="Arial" w:cs="Arial"/>
          <w:lang w:val="en-US"/>
        </w:rPr>
        <w:t>4</w:t>
      </w:r>
    </w:p>
    <w:p w:rsidR="00FA06B9" w:rsidRDefault="00FA06B9" w:rsidP="00FA06B9">
      <w:pPr>
        <w:pStyle w:val="NoSpacing"/>
        <w:spacing w:line="276" w:lineRule="auto"/>
        <w:rPr>
          <w:rFonts w:ascii="Arial" w:hAnsi="Arial" w:cs="Arial"/>
          <w:b/>
          <w:bCs/>
          <w:lang w:val="id-ID"/>
        </w:rPr>
      </w:pPr>
    </w:p>
    <w:p w:rsidR="00FA06B9" w:rsidRPr="00455459" w:rsidRDefault="00FA06B9" w:rsidP="00FA06B9">
      <w:pPr>
        <w:pStyle w:val="NoSpacing"/>
        <w:spacing w:line="276" w:lineRule="auto"/>
        <w:rPr>
          <w:rFonts w:ascii="Arial" w:hAnsi="Arial" w:cs="Arial"/>
          <w:b/>
          <w:bCs/>
          <w:lang w:val="en-US"/>
        </w:rPr>
      </w:pPr>
      <w:r w:rsidRPr="00455459">
        <w:rPr>
          <w:rFonts w:ascii="Arial" w:hAnsi="Arial" w:cs="Arial"/>
          <w:b/>
          <w:bCs/>
        </w:rPr>
        <w:t>BAB I</w:t>
      </w:r>
      <w:r w:rsidRPr="00455459">
        <w:rPr>
          <w:rFonts w:ascii="Arial" w:hAnsi="Arial" w:cs="Arial"/>
          <w:b/>
          <w:bCs/>
          <w:lang w:val="en-US"/>
        </w:rPr>
        <w:t>V HASIL PENINJAUAN DAN PEMBAHASAN</w:t>
      </w:r>
      <w:r w:rsidRPr="00455459">
        <w:rPr>
          <w:rFonts w:ascii="Arial" w:hAnsi="Arial" w:cs="Arial"/>
        </w:rPr>
        <w:ptab w:relativeTo="margin" w:alignment="right" w:leader="dot"/>
      </w:r>
      <w:r w:rsidRPr="00455459">
        <w:rPr>
          <w:rFonts w:ascii="Arial" w:hAnsi="Arial" w:cs="Arial"/>
          <w:b/>
          <w:bCs/>
          <w:lang w:val="id-ID"/>
        </w:rPr>
        <w:t>2</w:t>
      </w:r>
      <w:r w:rsidRPr="00455459">
        <w:rPr>
          <w:rFonts w:ascii="Arial" w:hAnsi="Arial" w:cs="Arial"/>
          <w:b/>
          <w:bCs/>
          <w:lang w:val="en-US"/>
        </w:rPr>
        <w:t>5</w:t>
      </w:r>
    </w:p>
    <w:p w:rsidR="00FA06B9" w:rsidRPr="00455459" w:rsidRDefault="00FA06B9" w:rsidP="00FA06B9">
      <w:pPr>
        <w:pStyle w:val="NoSpacing"/>
        <w:spacing w:line="276" w:lineRule="auto"/>
        <w:ind w:left="567"/>
        <w:rPr>
          <w:rFonts w:ascii="Arial" w:hAnsi="Arial" w:cs="Arial"/>
        </w:rPr>
      </w:pPr>
      <w:r w:rsidRPr="00455459">
        <w:rPr>
          <w:rFonts w:ascii="Arial" w:hAnsi="Arial" w:cs="Arial"/>
        </w:rPr>
        <w:t>4.1 GambaranUmum</w:t>
      </w:r>
      <w:r w:rsidRPr="00455459">
        <w:rPr>
          <w:rFonts w:ascii="Arial" w:hAnsi="Arial" w:cs="Arial"/>
        </w:rPr>
        <w:ptab w:relativeTo="margin" w:alignment="right" w:leader="dot"/>
      </w:r>
      <w:r w:rsidRPr="00455459">
        <w:rPr>
          <w:rFonts w:ascii="Arial" w:hAnsi="Arial" w:cs="Arial"/>
          <w:lang w:val="id-ID"/>
        </w:rPr>
        <w:t>2</w:t>
      </w:r>
      <w:r w:rsidRPr="00455459">
        <w:rPr>
          <w:rFonts w:ascii="Arial" w:hAnsi="Arial" w:cs="Arial"/>
        </w:rPr>
        <w:t>5</w:t>
      </w:r>
    </w:p>
    <w:p w:rsidR="00FA06B9" w:rsidRPr="00455459" w:rsidRDefault="00FA06B9" w:rsidP="00FA06B9">
      <w:pPr>
        <w:pStyle w:val="NoSpacing"/>
        <w:spacing w:line="276" w:lineRule="auto"/>
        <w:ind w:left="709"/>
        <w:rPr>
          <w:rFonts w:ascii="Arial" w:hAnsi="Arial" w:cs="Arial"/>
        </w:rPr>
      </w:pPr>
      <w:r w:rsidRPr="00455459">
        <w:rPr>
          <w:rFonts w:ascii="Arial" w:hAnsi="Arial" w:cs="Arial"/>
        </w:rPr>
        <w:t>4.1</w:t>
      </w:r>
      <w:r w:rsidRPr="00455459">
        <w:rPr>
          <w:rFonts w:ascii="Arial" w:hAnsi="Arial" w:cs="Arial"/>
          <w:lang w:val="id-ID"/>
        </w:rPr>
        <w:t xml:space="preserve">.1 </w:t>
      </w:r>
      <w:r w:rsidRPr="00455459">
        <w:rPr>
          <w:rFonts w:ascii="Arial" w:hAnsi="Arial" w:cs="Arial"/>
        </w:rPr>
        <w:t>Sejarah Perusahaan</w:t>
      </w:r>
      <w:r w:rsidRPr="00455459">
        <w:rPr>
          <w:rFonts w:ascii="Arial" w:hAnsi="Arial" w:cs="Arial"/>
        </w:rPr>
        <w:ptab w:relativeTo="margin" w:alignment="right" w:leader="dot"/>
      </w:r>
      <w:r w:rsidRPr="00455459">
        <w:rPr>
          <w:rFonts w:ascii="Arial" w:hAnsi="Arial" w:cs="Arial"/>
          <w:lang w:val="id-ID"/>
        </w:rPr>
        <w:t>2</w:t>
      </w:r>
      <w:r w:rsidRPr="00455459">
        <w:rPr>
          <w:rFonts w:ascii="Arial" w:hAnsi="Arial" w:cs="Arial"/>
        </w:rPr>
        <w:t>5</w:t>
      </w:r>
    </w:p>
    <w:p w:rsidR="00FA06B9" w:rsidRPr="00455459" w:rsidRDefault="00FA06B9" w:rsidP="00FA06B9">
      <w:pPr>
        <w:pStyle w:val="NoSpacing"/>
        <w:spacing w:line="276" w:lineRule="auto"/>
        <w:ind w:firstLine="709"/>
        <w:rPr>
          <w:rFonts w:ascii="Arial" w:hAnsi="Arial" w:cs="Arial"/>
        </w:rPr>
      </w:pPr>
      <w:r w:rsidRPr="00455459">
        <w:rPr>
          <w:rFonts w:ascii="Arial" w:hAnsi="Arial" w:cs="Arial"/>
        </w:rPr>
        <w:t>4.1</w:t>
      </w:r>
      <w:r w:rsidRPr="00455459">
        <w:rPr>
          <w:rFonts w:ascii="Arial" w:hAnsi="Arial" w:cs="Arial"/>
          <w:lang w:val="id-ID"/>
        </w:rPr>
        <w:t>.</w:t>
      </w:r>
      <w:r w:rsidRPr="00455459">
        <w:rPr>
          <w:rFonts w:ascii="Arial" w:hAnsi="Arial" w:cs="Arial"/>
        </w:rPr>
        <w:t>2Visi, Misi, Perusahaan</w:t>
      </w:r>
      <w:r w:rsidRPr="00455459">
        <w:rPr>
          <w:rFonts w:ascii="Arial" w:hAnsi="Arial" w:cs="Arial"/>
        </w:rPr>
        <w:ptab w:relativeTo="margin" w:alignment="right" w:leader="dot"/>
      </w:r>
      <w:r w:rsidRPr="00455459">
        <w:rPr>
          <w:rFonts w:ascii="Arial" w:hAnsi="Arial" w:cs="Arial"/>
          <w:lang w:val="id-ID"/>
        </w:rPr>
        <w:t>2</w:t>
      </w:r>
      <w:r w:rsidRPr="00455459">
        <w:rPr>
          <w:rFonts w:ascii="Arial" w:hAnsi="Arial" w:cs="Arial"/>
        </w:rPr>
        <w:t>6</w:t>
      </w:r>
    </w:p>
    <w:p w:rsidR="00FA06B9" w:rsidRPr="00455459" w:rsidRDefault="00FA06B9" w:rsidP="00FA06B9">
      <w:pPr>
        <w:pStyle w:val="NoSpacing"/>
        <w:spacing w:line="276" w:lineRule="auto"/>
        <w:rPr>
          <w:rFonts w:ascii="Arial" w:hAnsi="Arial" w:cs="Arial"/>
        </w:rPr>
      </w:pPr>
      <w:r w:rsidRPr="00455459">
        <w:rPr>
          <w:rFonts w:ascii="Arial" w:hAnsi="Arial" w:cs="Arial"/>
        </w:rPr>
        <w:tab/>
        <w:t>4.1</w:t>
      </w:r>
      <w:r w:rsidRPr="00455459">
        <w:rPr>
          <w:rFonts w:ascii="Arial" w:hAnsi="Arial" w:cs="Arial"/>
          <w:lang w:val="id-ID"/>
        </w:rPr>
        <w:t>.</w:t>
      </w:r>
      <w:r w:rsidRPr="00455459">
        <w:rPr>
          <w:rFonts w:ascii="Arial" w:hAnsi="Arial" w:cs="Arial"/>
        </w:rPr>
        <w:t>2.1 VisiPT.CentralProteina Prima Medan</w:t>
      </w:r>
      <w:r w:rsidRPr="00455459">
        <w:rPr>
          <w:rFonts w:ascii="Arial" w:hAnsi="Arial" w:cs="Arial"/>
        </w:rPr>
        <w:ptab w:relativeTo="margin" w:alignment="right" w:leader="dot"/>
      </w:r>
      <w:r w:rsidRPr="00455459">
        <w:rPr>
          <w:rFonts w:ascii="Arial" w:hAnsi="Arial" w:cs="Arial"/>
          <w:lang w:val="id-ID"/>
        </w:rPr>
        <w:t>2</w:t>
      </w:r>
      <w:r w:rsidRPr="00455459">
        <w:rPr>
          <w:rFonts w:ascii="Arial" w:hAnsi="Arial" w:cs="Arial"/>
        </w:rPr>
        <w:t>6</w:t>
      </w:r>
    </w:p>
    <w:p w:rsidR="00FA06B9" w:rsidRPr="00455459" w:rsidRDefault="00FA06B9" w:rsidP="00FA06B9">
      <w:pPr>
        <w:pStyle w:val="NoSpacing"/>
        <w:spacing w:line="276" w:lineRule="auto"/>
        <w:ind w:left="851"/>
        <w:rPr>
          <w:rFonts w:ascii="Arial" w:hAnsi="Arial" w:cs="Arial"/>
        </w:rPr>
      </w:pPr>
      <w:r w:rsidRPr="00455459">
        <w:rPr>
          <w:rFonts w:ascii="Arial" w:hAnsi="Arial" w:cs="Arial"/>
        </w:rPr>
        <w:t>4.1</w:t>
      </w:r>
      <w:r w:rsidRPr="00455459">
        <w:rPr>
          <w:rFonts w:ascii="Arial" w:hAnsi="Arial" w:cs="Arial"/>
          <w:lang w:val="id-ID"/>
        </w:rPr>
        <w:t>.</w:t>
      </w:r>
      <w:r w:rsidRPr="00455459">
        <w:rPr>
          <w:rFonts w:ascii="Arial" w:hAnsi="Arial" w:cs="Arial"/>
        </w:rPr>
        <w:t>2.2 MisiPT.CentralProteina Prima Medan</w:t>
      </w:r>
      <w:r w:rsidRPr="00455459">
        <w:rPr>
          <w:rFonts w:ascii="Arial" w:hAnsi="Arial" w:cs="Arial"/>
        </w:rPr>
        <w:ptab w:relativeTo="margin" w:alignment="right" w:leader="dot"/>
      </w:r>
      <w:r w:rsidRPr="00455459">
        <w:rPr>
          <w:rFonts w:ascii="Arial" w:hAnsi="Arial" w:cs="Arial"/>
          <w:lang w:val="id-ID"/>
        </w:rPr>
        <w:t>2</w:t>
      </w:r>
      <w:r w:rsidRPr="00455459">
        <w:rPr>
          <w:rFonts w:ascii="Arial" w:hAnsi="Arial" w:cs="Arial"/>
        </w:rPr>
        <w:t>6</w:t>
      </w:r>
    </w:p>
    <w:p w:rsidR="00FA06B9" w:rsidRPr="00455459" w:rsidRDefault="00FA06B9" w:rsidP="00FA06B9">
      <w:pPr>
        <w:pStyle w:val="NoSpacing"/>
        <w:spacing w:line="276" w:lineRule="auto"/>
        <w:ind w:left="709"/>
        <w:rPr>
          <w:rFonts w:ascii="Arial" w:hAnsi="Arial" w:cs="Arial"/>
        </w:rPr>
      </w:pPr>
      <w:r w:rsidRPr="00455459">
        <w:rPr>
          <w:rFonts w:ascii="Arial" w:hAnsi="Arial" w:cs="Arial"/>
        </w:rPr>
        <w:t>4.1</w:t>
      </w:r>
      <w:r w:rsidRPr="00455459">
        <w:rPr>
          <w:rFonts w:ascii="Arial" w:hAnsi="Arial" w:cs="Arial"/>
          <w:lang w:val="id-ID"/>
        </w:rPr>
        <w:t>.</w:t>
      </w:r>
      <w:r w:rsidRPr="00455459">
        <w:rPr>
          <w:rFonts w:ascii="Arial" w:hAnsi="Arial" w:cs="Arial"/>
        </w:rPr>
        <w:t>3 Budaya Perusahaan</w:t>
      </w:r>
      <w:r w:rsidRPr="00455459">
        <w:rPr>
          <w:rFonts w:ascii="Arial" w:hAnsi="Arial" w:cs="Arial"/>
        </w:rPr>
        <w:ptab w:relativeTo="margin" w:alignment="right" w:leader="dot"/>
      </w:r>
      <w:r w:rsidRPr="00455459">
        <w:rPr>
          <w:rFonts w:ascii="Arial" w:hAnsi="Arial" w:cs="Arial"/>
          <w:lang w:val="id-ID"/>
        </w:rPr>
        <w:t>2</w:t>
      </w:r>
      <w:r w:rsidRPr="00455459">
        <w:rPr>
          <w:rFonts w:ascii="Arial" w:hAnsi="Arial" w:cs="Arial"/>
        </w:rPr>
        <w:t>7</w:t>
      </w:r>
    </w:p>
    <w:p w:rsidR="00FA06B9" w:rsidRPr="00455459" w:rsidRDefault="00FA06B9" w:rsidP="00FA06B9">
      <w:pPr>
        <w:pStyle w:val="NoSpacing"/>
        <w:spacing w:line="276" w:lineRule="auto"/>
        <w:ind w:left="709"/>
        <w:rPr>
          <w:rFonts w:ascii="Arial" w:hAnsi="Arial" w:cs="Arial"/>
        </w:rPr>
      </w:pPr>
      <w:r w:rsidRPr="00455459">
        <w:rPr>
          <w:rFonts w:ascii="Arial" w:hAnsi="Arial" w:cs="Arial"/>
        </w:rPr>
        <w:t>4.1</w:t>
      </w:r>
      <w:r w:rsidRPr="00455459">
        <w:rPr>
          <w:rFonts w:ascii="Arial" w:hAnsi="Arial" w:cs="Arial"/>
          <w:lang w:val="id-ID"/>
        </w:rPr>
        <w:t>.</w:t>
      </w:r>
      <w:r w:rsidRPr="00455459">
        <w:rPr>
          <w:rFonts w:ascii="Arial" w:hAnsi="Arial" w:cs="Arial"/>
        </w:rPr>
        <w:t>4 RuangLingkupBidang Usaha</w:t>
      </w:r>
      <w:r w:rsidRPr="00455459">
        <w:rPr>
          <w:rFonts w:ascii="Arial" w:hAnsi="Arial" w:cs="Arial"/>
        </w:rPr>
        <w:ptab w:relativeTo="margin" w:alignment="right" w:leader="dot"/>
      </w:r>
      <w:r w:rsidRPr="00455459">
        <w:rPr>
          <w:rFonts w:ascii="Arial" w:hAnsi="Arial" w:cs="Arial"/>
          <w:lang w:val="id-ID"/>
        </w:rPr>
        <w:t>2</w:t>
      </w:r>
      <w:r w:rsidRPr="00455459">
        <w:rPr>
          <w:rFonts w:ascii="Arial" w:hAnsi="Arial" w:cs="Arial"/>
        </w:rPr>
        <w:t>8</w:t>
      </w:r>
    </w:p>
    <w:p w:rsidR="00FA06B9" w:rsidRPr="00455459" w:rsidRDefault="00FA06B9" w:rsidP="00FA06B9">
      <w:pPr>
        <w:pStyle w:val="NoSpacing"/>
        <w:spacing w:line="276" w:lineRule="auto"/>
        <w:ind w:left="709"/>
        <w:rPr>
          <w:rFonts w:ascii="Arial" w:hAnsi="Arial" w:cs="Arial"/>
        </w:rPr>
      </w:pPr>
      <w:r w:rsidRPr="00455459">
        <w:rPr>
          <w:rFonts w:ascii="Arial" w:hAnsi="Arial" w:cs="Arial"/>
        </w:rPr>
        <w:t>4.1</w:t>
      </w:r>
      <w:r w:rsidRPr="00455459">
        <w:rPr>
          <w:rFonts w:ascii="Arial" w:hAnsi="Arial" w:cs="Arial"/>
          <w:lang w:val="id-ID"/>
        </w:rPr>
        <w:t>.</w:t>
      </w:r>
      <w:r w:rsidRPr="00455459">
        <w:rPr>
          <w:rFonts w:ascii="Arial" w:hAnsi="Arial" w:cs="Arial"/>
        </w:rPr>
        <w:t>5 StrukturOrganisasi</w:t>
      </w:r>
      <w:r w:rsidRPr="00455459">
        <w:rPr>
          <w:rFonts w:ascii="Arial" w:hAnsi="Arial" w:cs="Arial"/>
        </w:rPr>
        <w:ptab w:relativeTo="margin" w:alignment="right" w:leader="dot"/>
      </w:r>
      <w:r w:rsidRPr="00455459">
        <w:rPr>
          <w:rFonts w:ascii="Arial" w:hAnsi="Arial" w:cs="Arial"/>
          <w:lang w:val="id-ID"/>
        </w:rPr>
        <w:t>2</w:t>
      </w:r>
      <w:r w:rsidRPr="00455459">
        <w:rPr>
          <w:rFonts w:ascii="Arial" w:hAnsi="Arial" w:cs="Arial"/>
        </w:rPr>
        <w:t>8</w:t>
      </w:r>
    </w:p>
    <w:p w:rsidR="00FA06B9" w:rsidRPr="00455459" w:rsidRDefault="00FA06B9" w:rsidP="00FA06B9">
      <w:pPr>
        <w:pStyle w:val="NoSpacing"/>
        <w:spacing w:line="276" w:lineRule="auto"/>
        <w:ind w:left="567"/>
        <w:rPr>
          <w:rFonts w:ascii="Arial" w:hAnsi="Arial" w:cs="Arial"/>
        </w:rPr>
      </w:pPr>
      <w:r w:rsidRPr="00455459">
        <w:rPr>
          <w:rFonts w:ascii="Arial" w:hAnsi="Arial" w:cs="Arial"/>
        </w:rPr>
        <w:t>4.2 HasilPeninjauan</w:t>
      </w:r>
      <w:r w:rsidRPr="00455459">
        <w:rPr>
          <w:rFonts w:ascii="Arial" w:hAnsi="Arial" w:cs="Arial"/>
        </w:rPr>
        <w:ptab w:relativeTo="margin" w:alignment="right" w:leader="dot"/>
      </w:r>
      <w:r w:rsidRPr="00455459">
        <w:rPr>
          <w:rFonts w:ascii="Arial" w:hAnsi="Arial" w:cs="Arial"/>
          <w:lang w:val="id-ID"/>
        </w:rPr>
        <w:t>2</w:t>
      </w:r>
      <w:r w:rsidRPr="00455459">
        <w:rPr>
          <w:rFonts w:ascii="Arial" w:hAnsi="Arial" w:cs="Arial"/>
        </w:rPr>
        <w:t>9</w:t>
      </w:r>
    </w:p>
    <w:p w:rsidR="00FA06B9" w:rsidRPr="00455459" w:rsidRDefault="00FA06B9" w:rsidP="00FA06B9">
      <w:pPr>
        <w:pStyle w:val="NoSpacing"/>
        <w:spacing w:line="276" w:lineRule="auto"/>
        <w:ind w:left="567"/>
        <w:rPr>
          <w:rFonts w:ascii="Arial" w:hAnsi="Arial" w:cs="Arial"/>
        </w:rPr>
      </w:pPr>
      <w:r w:rsidRPr="00455459">
        <w:rPr>
          <w:rFonts w:ascii="Arial" w:hAnsi="Arial" w:cs="Arial"/>
        </w:rPr>
        <w:t>4.3 AnalisisUnivariate</w:t>
      </w:r>
      <w:r w:rsidRPr="00455459">
        <w:rPr>
          <w:rFonts w:ascii="Arial" w:hAnsi="Arial" w:cs="Arial"/>
        </w:rPr>
        <w:ptab w:relativeTo="margin" w:alignment="right" w:leader="dot"/>
      </w:r>
      <w:r w:rsidRPr="00455459">
        <w:rPr>
          <w:rFonts w:ascii="Arial" w:hAnsi="Arial" w:cs="Arial"/>
          <w:lang w:val="id-ID"/>
        </w:rPr>
        <w:t>2</w:t>
      </w:r>
      <w:r w:rsidRPr="00455459">
        <w:rPr>
          <w:rFonts w:ascii="Arial" w:hAnsi="Arial" w:cs="Arial"/>
        </w:rPr>
        <w:t>9</w:t>
      </w:r>
    </w:p>
    <w:p w:rsidR="00FA06B9" w:rsidRPr="00455459" w:rsidRDefault="00FA06B9" w:rsidP="00FA06B9">
      <w:pPr>
        <w:pStyle w:val="NoSpacing"/>
        <w:spacing w:line="276" w:lineRule="auto"/>
        <w:ind w:left="567"/>
        <w:rPr>
          <w:rFonts w:ascii="Arial" w:hAnsi="Arial" w:cs="Arial"/>
        </w:rPr>
      </w:pPr>
      <w:r w:rsidRPr="00455459">
        <w:rPr>
          <w:rFonts w:ascii="Arial" w:hAnsi="Arial" w:cs="Arial"/>
        </w:rPr>
        <w:t>4.4 AnalisisBivariat</w:t>
      </w:r>
      <w:r w:rsidRPr="00455459">
        <w:rPr>
          <w:rFonts w:ascii="Arial" w:hAnsi="Arial" w:cs="Arial"/>
        </w:rPr>
        <w:ptab w:relativeTo="margin" w:alignment="right" w:leader="dot"/>
      </w:r>
      <w:r w:rsidRPr="00455459">
        <w:rPr>
          <w:rFonts w:ascii="Arial" w:hAnsi="Arial" w:cs="Arial"/>
        </w:rPr>
        <w:t>34</w:t>
      </w:r>
    </w:p>
    <w:p w:rsidR="00FA06B9" w:rsidRPr="00455459" w:rsidRDefault="00FA06B9" w:rsidP="00FA06B9">
      <w:pPr>
        <w:pStyle w:val="NoSpacing"/>
        <w:spacing w:line="276" w:lineRule="auto"/>
        <w:ind w:left="567"/>
        <w:rPr>
          <w:rFonts w:ascii="Arial" w:hAnsi="Arial" w:cs="Arial"/>
        </w:rPr>
      </w:pPr>
      <w:r w:rsidRPr="00455459">
        <w:rPr>
          <w:rFonts w:ascii="Arial" w:hAnsi="Arial" w:cs="Arial"/>
        </w:rPr>
        <w:t>4.5 Pembahasan</w:t>
      </w:r>
      <w:r w:rsidRPr="00455459">
        <w:rPr>
          <w:rFonts w:ascii="Arial" w:hAnsi="Arial" w:cs="Arial"/>
        </w:rPr>
        <w:ptab w:relativeTo="margin" w:alignment="right" w:leader="dot"/>
      </w:r>
      <w:r w:rsidRPr="00455459">
        <w:rPr>
          <w:rFonts w:ascii="Arial" w:hAnsi="Arial" w:cs="Arial"/>
        </w:rPr>
        <w:t>38</w:t>
      </w:r>
    </w:p>
    <w:p w:rsidR="00FA06B9" w:rsidRPr="00C21E7F" w:rsidRDefault="00FA06B9" w:rsidP="00FA06B9">
      <w:pPr>
        <w:pStyle w:val="NoSpacing"/>
        <w:spacing w:line="276" w:lineRule="auto"/>
        <w:rPr>
          <w:rFonts w:ascii="Arial" w:hAnsi="Arial" w:cs="Arial"/>
          <w:b/>
          <w:lang w:val="en-US"/>
        </w:rPr>
      </w:pPr>
      <w:r w:rsidRPr="00C21E7F">
        <w:rPr>
          <w:rFonts w:ascii="Arial" w:hAnsi="Arial" w:cs="Arial"/>
          <w:b/>
        </w:rPr>
        <w:t xml:space="preserve">BAB </w:t>
      </w:r>
      <w:r w:rsidRPr="00C21E7F">
        <w:rPr>
          <w:rFonts w:ascii="Arial" w:hAnsi="Arial" w:cs="Arial"/>
          <w:b/>
          <w:lang w:val="en-US"/>
        </w:rPr>
        <w:t>V KESIMPULAN DAN SARAN</w:t>
      </w:r>
      <w:r w:rsidRPr="00C21E7F">
        <w:rPr>
          <w:rFonts w:ascii="Arial" w:hAnsi="Arial" w:cs="Arial"/>
          <w:b/>
        </w:rPr>
        <w:ptab w:relativeTo="margin" w:alignment="right" w:leader="dot"/>
      </w:r>
      <w:r w:rsidRPr="00C21E7F">
        <w:rPr>
          <w:rFonts w:ascii="Arial" w:hAnsi="Arial" w:cs="Arial"/>
          <w:b/>
          <w:lang w:val="en-US"/>
        </w:rPr>
        <w:t>46</w:t>
      </w:r>
    </w:p>
    <w:p w:rsidR="00FA06B9" w:rsidRPr="00455459" w:rsidRDefault="00FA06B9" w:rsidP="00FA06B9">
      <w:pPr>
        <w:pStyle w:val="NoSpacing"/>
        <w:spacing w:line="276" w:lineRule="auto"/>
        <w:ind w:left="567"/>
        <w:rPr>
          <w:rFonts w:ascii="Arial" w:hAnsi="Arial" w:cs="Arial"/>
          <w:lang w:val="en-US"/>
        </w:rPr>
      </w:pPr>
      <w:r w:rsidRPr="00455459">
        <w:rPr>
          <w:rFonts w:ascii="Arial" w:hAnsi="Arial" w:cs="Arial"/>
        </w:rPr>
        <w:t>5.1 Kesimpulan</w:t>
      </w:r>
      <w:r w:rsidRPr="00455459">
        <w:rPr>
          <w:rFonts w:ascii="Arial" w:hAnsi="Arial" w:cs="Arial"/>
        </w:rPr>
        <w:ptab w:relativeTo="margin" w:alignment="right" w:leader="dot"/>
      </w:r>
      <w:r w:rsidRPr="00455459">
        <w:rPr>
          <w:rFonts w:ascii="Arial" w:hAnsi="Arial" w:cs="Arial"/>
        </w:rPr>
        <w:t>46</w:t>
      </w:r>
    </w:p>
    <w:p w:rsidR="00FA06B9" w:rsidRDefault="00FA06B9" w:rsidP="00FA06B9">
      <w:pPr>
        <w:pStyle w:val="NoSpacing"/>
        <w:spacing w:line="276" w:lineRule="auto"/>
        <w:ind w:left="567"/>
        <w:rPr>
          <w:rFonts w:ascii="Arial" w:hAnsi="Arial" w:cs="Arial"/>
          <w:lang w:val="id-ID"/>
        </w:rPr>
      </w:pPr>
      <w:r w:rsidRPr="00455459">
        <w:rPr>
          <w:rFonts w:ascii="Arial" w:hAnsi="Arial" w:cs="Arial"/>
        </w:rPr>
        <w:t>5.2 Saran</w:t>
      </w:r>
      <w:r w:rsidRPr="00455459">
        <w:rPr>
          <w:rFonts w:ascii="Arial" w:hAnsi="Arial" w:cs="Arial"/>
        </w:rPr>
        <w:ptab w:relativeTo="margin" w:alignment="right" w:leader="dot"/>
      </w:r>
      <w:r w:rsidRPr="00455459">
        <w:rPr>
          <w:rFonts w:ascii="Arial" w:hAnsi="Arial" w:cs="Arial"/>
        </w:rPr>
        <w:t>47</w:t>
      </w:r>
    </w:p>
    <w:p w:rsidR="00FA06B9" w:rsidRDefault="00FA06B9" w:rsidP="00FA06B9">
      <w:pPr>
        <w:pStyle w:val="NoSpacing"/>
        <w:spacing w:line="276" w:lineRule="auto"/>
        <w:rPr>
          <w:rFonts w:ascii="Arial" w:hAnsi="Arial" w:cs="Arial"/>
          <w:b/>
          <w:lang w:val="id-ID"/>
        </w:rPr>
      </w:pPr>
      <w:r>
        <w:rPr>
          <w:rFonts w:ascii="Arial" w:hAnsi="Arial" w:cs="Arial"/>
          <w:b/>
          <w:lang w:val="id-ID"/>
        </w:rPr>
        <w:t xml:space="preserve">DAFTAR PUSTAKA </w:t>
      </w:r>
    </w:p>
    <w:p w:rsidR="00FA06B9" w:rsidRPr="009319E2" w:rsidRDefault="00FA06B9" w:rsidP="00FA06B9">
      <w:pPr>
        <w:pStyle w:val="NoSpacing"/>
        <w:spacing w:line="276" w:lineRule="auto"/>
        <w:rPr>
          <w:rFonts w:ascii="Arial" w:hAnsi="Arial" w:cs="Arial"/>
          <w:b/>
          <w:lang w:val="id-ID"/>
        </w:rPr>
      </w:pPr>
      <w:r>
        <w:rPr>
          <w:rFonts w:ascii="Arial" w:hAnsi="Arial" w:cs="Arial"/>
          <w:b/>
          <w:lang w:val="id-ID"/>
        </w:rPr>
        <w:t>LAMPIRAN</w:t>
      </w:r>
    </w:p>
    <w:p w:rsidR="00FA06B9" w:rsidRDefault="00FA06B9" w:rsidP="00FA06B9">
      <w:pPr>
        <w:pStyle w:val="NoSpacing"/>
        <w:spacing w:line="276" w:lineRule="auto"/>
        <w:ind w:left="567"/>
        <w:rPr>
          <w:rFonts w:ascii="Arial" w:hAnsi="Arial" w:cs="Arial"/>
          <w:lang w:val="id-ID"/>
        </w:rPr>
      </w:pPr>
      <w:r w:rsidRPr="00455459">
        <w:rPr>
          <w:rFonts w:ascii="Arial" w:hAnsi="Arial" w:cs="Arial"/>
        </w:rPr>
        <w:tab/>
      </w:r>
    </w:p>
    <w:p w:rsidR="00FA06B9" w:rsidRDefault="00FA06B9" w:rsidP="00FA06B9">
      <w:pPr>
        <w:pStyle w:val="NoSpacing"/>
        <w:spacing w:line="276" w:lineRule="auto"/>
        <w:ind w:left="567"/>
        <w:rPr>
          <w:rFonts w:ascii="Arial" w:hAnsi="Arial" w:cs="Arial"/>
          <w:lang w:val="id-ID"/>
        </w:rPr>
      </w:pPr>
    </w:p>
    <w:p w:rsidR="00FA06B9" w:rsidRDefault="00FA06B9" w:rsidP="00FA06B9">
      <w:pPr>
        <w:pStyle w:val="NoSpacing"/>
        <w:spacing w:line="276" w:lineRule="auto"/>
        <w:ind w:left="567"/>
        <w:rPr>
          <w:rFonts w:ascii="Arial" w:hAnsi="Arial" w:cs="Arial"/>
          <w:lang w:val="id-ID"/>
        </w:rPr>
      </w:pPr>
    </w:p>
    <w:p w:rsidR="00FA06B9" w:rsidRDefault="00FA06B9" w:rsidP="00FA06B9">
      <w:pPr>
        <w:pStyle w:val="NoSpacing"/>
        <w:spacing w:line="276" w:lineRule="auto"/>
        <w:ind w:left="567"/>
        <w:rPr>
          <w:rFonts w:ascii="Arial" w:hAnsi="Arial" w:cs="Arial"/>
          <w:lang w:val="id-ID"/>
        </w:rPr>
      </w:pPr>
    </w:p>
    <w:p w:rsidR="00FA06B9" w:rsidRDefault="00FA06B9" w:rsidP="00FA06B9">
      <w:pPr>
        <w:pStyle w:val="NoSpacing"/>
        <w:spacing w:line="276" w:lineRule="auto"/>
        <w:ind w:left="567"/>
        <w:rPr>
          <w:rFonts w:ascii="Arial" w:hAnsi="Arial" w:cs="Arial"/>
          <w:lang w:val="id-ID"/>
        </w:rPr>
      </w:pPr>
    </w:p>
    <w:p w:rsidR="00FA06B9" w:rsidRDefault="00FA06B9" w:rsidP="00FA06B9">
      <w:pPr>
        <w:pStyle w:val="NoSpacing"/>
        <w:spacing w:line="276" w:lineRule="auto"/>
        <w:ind w:left="567"/>
        <w:rPr>
          <w:rFonts w:ascii="Arial" w:hAnsi="Arial" w:cs="Arial"/>
          <w:lang w:val="id-ID"/>
        </w:rPr>
      </w:pPr>
    </w:p>
    <w:p w:rsidR="00FA06B9" w:rsidRDefault="00FA06B9" w:rsidP="00FA06B9">
      <w:pPr>
        <w:pStyle w:val="NoSpacing"/>
        <w:spacing w:line="276" w:lineRule="auto"/>
        <w:ind w:left="567"/>
        <w:rPr>
          <w:rFonts w:ascii="Arial" w:hAnsi="Arial" w:cs="Arial"/>
          <w:lang w:val="id-ID"/>
        </w:rPr>
      </w:pPr>
    </w:p>
    <w:p w:rsidR="00FA06B9" w:rsidRDefault="00FA06B9" w:rsidP="00FA06B9">
      <w:pPr>
        <w:pStyle w:val="NoSpacing"/>
        <w:spacing w:line="276" w:lineRule="auto"/>
        <w:ind w:left="567"/>
        <w:rPr>
          <w:rFonts w:ascii="Arial" w:hAnsi="Arial" w:cs="Arial"/>
          <w:lang w:val="id-ID"/>
        </w:rPr>
      </w:pPr>
    </w:p>
    <w:p w:rsidR="00FA06B9" w:rsidRDefault="00FA06B9" w:rsidP="00FA06B9">
      <w:pPr>
        <w:pStyle w:val="NoSpacing"/>
        <w:spacing w:line="276" w:lineRule="auto"/>
        <w:ind w:left="567"/>
        <w:rPr>
          <w:rFonts w:ascii="Arial" w:hAnsi="Arial" w:cs="Arial"/>
          <w:lang w:val="id-ID"/>
        </w:rPr>
      </w:pPr>
    </w:p>
    <w:p w:rsidR="00FA06B9" w:rsidRDefault="00FA06B9" w:rsidP="00FA06B9">
      <w:pPr>
        <w:pStyle w:val="NoSpacing"/>
        <w:spacing w:line="276" w:lineRule="auto"/>
        <w:ind w:left="567"/>
        <w:rPr>
          <w:rFonts w:ascii="Arial" w:hAnsi="Arial" w:cs="Arial"/>
          <w:lang w:val="id-ID"/>
        </w:rPr>
      </w:pPr>
    </w:p>
    <w:p w:rsidR="00FA06B9" w:rsidRDefault="00FA06B9" w:rsidP="00FA06B9">
      <w:pPr>
        <w:pStyle w:val="NoSpacing"/>
        <w:spacing w:line="276" w:lineRule="auto"/>
        <w:ind w:left="567"/>
        <w:rPr>
          <w:rFonts w:ascii="Arial" w:hAnsi="Arial" w:cs="Arial"/>
          <w:lang w:val="id-ID"/>
        </w:rPr>
      </w:pPr>
    </w:p>
    <w:p w:rsidR="00FA06B9" w:rsidRDefault="00FA06B9" w:rsidP="00FA06B9">
      <w:pPr>
        <w:pStyle w:val="NoSpacing"/>
        <w:spacing w:line="276" w:lineRule="auto"/>
        <w:ind w:left="567"/>
        <w:rPr>
          <w:rFonts w:ascii="Arial" w:hAnsi="Arial" w:cs="Arial"/>
          <w:lang w:val="id-ID"/>
        </w:rPr>
      </w:pPr>
    </w:p>
    <w:p w:rsidR="00FA06B9" w:rsidRDefault="00FA06B9" w:rsidP="00FA06B9">
      <w:pPr>
        <w:pStyle w:val="NoSpacing"/>
        <w:spacing w:line="276" w:lineRule="auto"/>
        <w:ind w:left="567"/>
        <w:rPr>
          <w:rFonts w:ascii="Arial" w:hAnsi="Arial" w:cs="Arial"/>
          <w:lang w:val="id-ID"/>
        </w:rPr>
      </w:pPr>
    </w:p>
    <w:p w:rsidR="00FA06B9" w:rsidRDefault="00FA06B9" w:rsidP="00FA06B9">
      <w:pPr>
        <w:pStyle w:val="NoSpacing"/>
        <w:spacing w:line="276" w:lineRule="auto"/>
        <w:ind w:left="567"/>
        <w:rPr>
          <w:rFonts w:ascii="Arial" w:hAnsi="Arial" w:cs="Arial"/>
          <w:lang w:val="id-ID"/>
        </w:rPr>
      </w:pPr>
    </w:p>
    <w:p w:rsidR="00FA06B9" w:rsidRDefault="00FA06B9" w:rsidP="00FA06B9">
      <w:pPr>
        <w:pStyle w:val="NoSpacing"/>
        <w:spacing w:line="276" w:lineRule="auto"/>
        <w:ind w:left="567"/>
        <w:rPr>
          <w:rFonts w:ascii="Arial" w:hAnsi="Arial" w:cs="Arial"/>
          <w:lang w:val="id-ID"/>
        </w:rPr>
      </w:pPr>
    </w:p>
    <w:p w:rsidR="00FA06B9" w:rsidRDefault="00FA06B9" w:rsidP="00FA06B9">
      <w:pPr>
        <w:pStyle w:val="NoSpacing"/>
        <w:spacing w:line="276" w:lineRule="auto"/>
        <w:ind w:left="567"/>
        <w:rPr>
          <w:rFonts w:ascii="Arial" w:hAnsi="Arial" w:cs="Arial"/>
          <w:lang w:val="id-ID"/>
        </w:rPr>
      </w:pPr>
    </w:p>
    <w:p w:rsidR="00FA06B9" w:rsidRDefault="00FA06B9" w:rsidP="00FA06B9">
      <w:pPr>
        <w:pStyle w:val="NoSpacing"/>
        <w:spacing w:line="276" w:lineRule="auto"/>
        <w:ind w:left="567"/>
        <w:rPr>
          <w:rFonts w:ascii="Arial" w:hAnsi="Arial" w:cs="Arial"/>
          <w:lang w:val="id-ID"/>
        </w:rPr>
      </w:pPr>
    </w:p>
    <w:p w:rsidR="00FA06B9" w:rsidRDefault="00FA06B9" w:rsidP="00FA06B9">
      <w:pPr>
        <w:pStyle w:val="NoSpacing"/>
        <w:spacing w:line="276" w:lineRule="auto"/>
        <w:ind w:left="567"/>
        <w:rPr>
          <w:rFonts w:ascii="Arial" w:hAnsi="Arial" w:cs="Arial"/>
          <w:lang w:val="id-ID"/>
        </w:rPr>
      </w:pPr>
    </w:p>
    <w:p w:rsidR="00FA06B9" w:rsidRDefault="00FA06B9" w:rsidP="00FA06B9">
      <w:pPr>
        <w:pStyle w:val="NoSpacing"/>
        <w:spacing w:line="276" w:lineRule="auto"/>
        <w:ind w:left="567"/>
        <w:rPr>
          <w:rFonts w:ascii="Arial" w:hAnsi="Arial" w:cs="Arial"/>
          <w:lang w:val="en-US"/>
        </w:rPr>
      </w:pPr>
    </w:p>
    <w:p w:rsidR="00FA06B9" w:rsidRDefault="00FA06B9" w:rsidP="00FA06B9">
      <w:pPr>
        <w:pStyle w:val="NoSpacing"/>
        <w:spacing w:line="276" w:lineRule="auto"/>
        <w:ind w:left="567"/>
        <w:rPr>
          <w:rFonts w:ascii="Arial" w:hAnsi="Arial" w:cs="Arial"/>
          <w:lang w:val="en-US"/>
        </w:rPr>
      </w:pPr>
    </w:p>
    <w:p w:rsidR="00FA06B9" w:rsidRPr="00305030" w:rsidRDefault="00FA06B9" w:rsidP="00FA06B9">
      <w:pPr>
        <w:spacing w:line="240" w:lineRule="auto"/>
        <w:jc w:val="center"/>
        <w:rPr>
          <w:rFonts w:ascii="Arial" w:hAnsi="Arial" w:cs="Arial"/>
          <w:b/>
          <w:sz w:val="28"/>
          <w:szCs w:val="28"/>
          <w:lang w:val="id-ID"/>
        </w:rPr>
      </w:pPr>
      <w:r w:rsidRPr="00305030">
        <w:rPr>
          <w:rFonts w:ascii="Arial" w:hAnsi="Arial" w:cs="Arial"/>
          <w:b/>
          <w:sz w:val="28"/>
          <w:szCs w:val="28"/>
          <w:lang w:val="id-ID"/>
        </w:rPr>
        <w:lastRenderedPageBreak/>
        <w:t>DAFTAR TABEL</w:t>
      </w:r>
    </w:p>
    <w:p w:rsidR="00FA06B9" w:rsidRDefault="00FA06B9" w:rsidP="00FA06B9">
      <w:pPr>
        <w:spacing w:line="240" w:lineRule="auto"/>
        <w:jc w:val="both"/>
        <w:rPr>
          <w:rFonts w:ascii="Arial" w:hAnsi="Arial" w:cs="Arial"/>
          <w:lang w:val="id-ID"/>
        </w:rPr>
      </w:pPr>
    </w:p>
    <w:p w:rsidR="00FA06B9" w:rsidRPr="00305030" w:rsidRDefault="00FA06B9" w:rsidP="00FA06B9">
      <w:pPr>
        <w:spacing w:line="240" w:lineRule="auto"/>
        <w:jc w:val="both"/>
        <w:rPr>
          <w:rFonts w:ascii="Arial" w:hAnsi="Arial" w:cs="Arial"/>
          <w:bCs/>
          <w:lang w:val="id-ID"/>
        </w:rPr>
      </w:pPr>
      <w:r w:rsidRPr="00305030">
        <w:rPr>
          <w:rFonts w:ascii="Arial" w:hAnsi="Arial" w:cs="Arial"/>
          <w:lang w:val="en-US"/>
        </w:rPr>
        <w:t xml:space="preserve">Tabel 2.1 </w:t>
      </w:r>
      <w:r w:rsidRPr="00305030">
        <w:rPr>
          <w:rFonts w:ascii="Arial" w:hAnsi="Arial" w:cs="Arial"/>
          <w:lang w:val="id-ID"/>
        </w:rPr>
        <w:tab/>
      </w:r>
      <w:r w:rsidRPr="00305030">
        <w:rPr>
          <w:rFonts w:ascii="Arial" w:hAnsi="Arial" w:cs="Arial"/>
          <w:lang w:val="en-US"/>
        </w:rPr>
        <w:t>Klasifikasi Tingkat KelelahanSubjektif</w:t>
      </w:r>
      <w:r w:rsidRPr="00305030">
        <w:rPr>
          <w:rFonts w:ascii="Arial" w:hAnsi="Arial" w:cs="Arial"/>
        </w:rPr>
        <w:ptab w:relativeTo="margin" w:alignment="right" w:leader="dot"/>
      </w:r>
      <w:r w:rsidRPr="00305030">
        <w:rPr>
          <w:rFonts w:ascii="Arial" w:hAnsi="Arial" w:cs="Arial"/>
          <w:bCs/>
          <w:lang w:val="id-ID"/>
        </w:rPr>
        <w:t>10</w:t>
      </w:r>
    </w:p>
    <w:p w:rsidR="00FA06B9" w:rsidRDefault="00FA06B9" w:rsidP="00FA06B9">
      <w:pPr>
        <w:spacing w:after="0" w:line="240" w:lineRule="auto"/>
        <w:ind w:left="1440" w:hanging="1440"/>
        <w:jc w:val="both"/>
        <w:rPr>
          <w:rFonts w:ascii="Arial" w:hAnsi="Arial" w:cs="Arial"/>
          <w:bCs/>
          <w:lang w:val="id-ID"/>
        </w:rPr>
      </w:pPr>
      <w:r>
        <w:rPr>
          <w:rFonts w:ascii="Arial" w:eastAsia="Times New Roman" w:hAnsi="Arial" w:cs="Arial"/>
          <w:lang w:eastAsia="en-SG"/>
        </w:rPr>
        <w:t>Tabel</w:t>
      </w:r>
      <w:r w:rsidRPr="00305030">
        <w:rPr>
          <w:rFonts w:ascii="Arial" w:eastAsia="Times New Roman" w:hAnsi="Arial" w:cs="Arial"/>
          <w:lang w:eastAsia="en-SG"/>
        </w:rPr>
        <w:t>2.</w:t>
      </w:r>
      <w:r>
        <w:rPr>
          <w:rFonts w:ascii="Arial" w:eastAsia="Times New Roman" w:hAnsi="Arial" w:cs="Arial"/>
          <w:lang w:val="id-ID" w:eastAsia="en-SG"/>
        </w:rPr>
        <w:t xml:space="preserve">2 </w:t>
      </w:r>
      <w:r>
        <w:rPr>
          <w:rFonts w:ascii="Arial" w:eastAsia="Times New Roman" w:hAnsi="Arial" w:cs="Arial"/>
          <w:lang w:val="id-ID" w:eastAsia="en-SG"/>
        </w:rPr>
        <w:tab/>
      </w:r>
      <w:r w:rsidRPr="00305030">
        <w:rPr>
          <w:rFonts w:ascii="Arial" w:eastAsia="Times New Roman" w:hAnsi="Arial" w:cs="Arial"/>
          <w:lang w:eastAsia="en-SG"/>
        </w:rPr>
        <w:t>Peraturan</w:t>
      </w:r>
      <w:r>
        <w:rPr>
          <w:rFonts w:ascii="Arial" w:eastAsia="Times New Roman" w:hAnsi="Arial" w:cs="Arial"/>
          <w:lang w:val="id-ID" w:eastAsia="en-SG"/>
        </w:rPr>
        <w:t xml:space="preserve"> </w:t>
      </w:r>
      <w:r w:rsidRPr="00305030">
        <w:rPr>
          <w:rFonts w:ascii="Arial" w:eastAsia="Times New Roman" w:hAnsi="Arial" w:cs="Arial"/>
          <w:lang w:eastAsia="en-SG"/>
        </w:rPr>
        <w:t>tentang</w:t>
      </w:r>
      <w:r>
        <w:rPr>
          <w:rFonts w:ascii="Arial" w:eastAsia="Times New Roman" w:hAnsi="Arial" w:cs="Arial"/>
          <w:lang w:val="id-ID" w:eastAsia="en-SG"/>
        </w:rPr>
        <w:t xml:space="preserve"> </w:t>
      </w:r>
      <w:r w:rsidRPr="00305030">
        <w:rPr>
          <w:rFonts w:ascii="Arial" w:eastAsia="Times New Roman" w:hAnsi="Arial" w:cs="Arial"/>
          <w:lang w:eastAsia="en-SG"/>
        </w:rPr>
        <w:t>Kebisingan</w:t>
      </w:r>
      <w:r>
        <w:rPr>
          <w:rFonts w:ascii="Arial" w:eastAsia="Times New Roman" w:hAnsi="Arial" w:cs="Arial"/>
          <w:lang w:val="id-ID" w:eastAsia="en-SG"/>
        </w:rPr>
        <w:t xml:space="preserve"> </w:t>
      </w:r>
      <w:r w:rsidRPr="00305030">
        <w:rPr>
          <w:rFonts w:ascii="Arial" w:eastAsia="Times New Roman" w:hAnsi="Arial" w:cs="Arial"/>
          <w:lang w:eastAsia="en-SG"/>
        </w:rPr>
        <w:t>berdasarkan</w:t>
      </w:r>
      <w:r>
        <w:rPr>
          <w:rFonts w:ascii="Arial" w:eastAsia="Times New Roman" w:hAnsi="Arial" w:cs="Arial"/>
          <w:lang w:val="id-ID" w:eastAsia="en-SG"/>
        </w:rPr>
        <w:t xml:space="preserve"> </w:t>
      </w:r>
      <w:r w:rsidRPr="00305030">
        <w:rPr>
          <w:rFonts w:ascii="Arial" w:eastAsia="Times New Roman" w:hAnsi="Arial" w:cs="Arial"/>
          <w:lang w:eastAsia="en-SG"/>
        </w:rPr>
        <w:t>Keputusan</w:t>
      </w:r>
      <w:r>
        <w:rPr>
          <w:rFonts w:ascii="Arial" w:eastAsia="Times New Roman" w:hAnsi="Arial" w:cs="Arial"/>
          <w:lang w:val="id-ID" w:eastAsia="en-SG"/>
        </w:rPr>
        <w:t xml:space="preserve"> </w:t>
      </w:r>
      <w:r w:rsidRPr="00305030">
        <w:rPr>
          <w:rFonts w:ascii="Arial" w:eastAsia="Times New Roman" w:hAnsi="Arial" w:cs="Arial"/>
          <w:lang w:eastAsia="en-SG"/>
        </w:rPr>
        <w:t>Menteri</w:t>
      </w:r>
      <w:r>
        <w:rPr>
          <w:rFonts w:ascii="Arial" w:eastAsia="Times New Roman" w:hAnsi="Arial" w:cs="Arial"/>
          <w:lang w:val="id-ID" w:eastAsia="en-SG"/>
        </w:rPr>
        <w:t xml:space="preserve"> </w:t>
      </w:r>
      <w:r w:rsidRPr="00305030">
        <w:rPr>
          <w:rFonts w:ascii="Arial" w:eastAsia="Times New Roman" w:hAnsi="Arial" w:cs="Arial"/>
          <w:lang w:eastAsia="en-SG"/>
        </w:rPr>
        <w:t>Kesehatan</w:t>
      </w:r>
      <w:r>
        <w:rPr>
          <w:rFonts w:ascii="Arial" w:eastAsia="Times New Roman" w:hAnsi="Arial" w:cs="Arial"/>
          <w:lang w:val="id-ID" w:eastAsia="en-SG"/>
        </w:rPr>
        <w:t xml:space="preserve"> </w:t>
      </w:r>
      <w:r w:rsidRPr="00305030">
        <w:rPr>
          <w:rFonts w:ascii="Arial" w:eastAsia="Times New Roman" w:hAnsi="Arial" w:cs="Arial"/>
          <w:lang w:eastAsia="en-SG"/>
        </w:rPr>
        <w:t>Republik Indonesia Nomor 1405 Tahun 2002 Tentang</w:t>
      </w:r>
      <w:r>
        <w:rPr>
          <w:rFonts w:ascii="Arial" w:eastAsia="Times New Roman" w:hAnsi="Arial" w:cs="Arial"/>
          <w:lang w:val="id-ID" w:eastAsia="en-SG"/>
        </w:rPr>
        <w:t xml:space="preserve"> </w:t>
      </w:r>
      <w:r w:rsidRPr="00305030">
        <w:rPr>
          <w:rFonts w:ascii="Arial" w:eastAsia="Times New Roman" w:hAnsi="Arial" w:cs="Arial"/>
          <w:lang w:eastAsia="en-SG"/>
        </w:rPr>
        <w:t>Persyaratan</w:t>
      </w:r>
      <w:r>
        <w:rPr>
          <w:rFonts w:ascii="Arial" w:eastAsia="Times New Roman" w:hAnsi="Arial" w:cs="Arial"/>
          <w:lang w:val="id-ID" w:eastAsia="en-SG"/>
        </w:rPr>
        <w:t xml:space="preserve"> </w:t>
      </w:r>
      <w:r w:rsidRPr="00305030">
        <w:rPr>
          <w:rFonts w:ascii="Arial" w:eastAsia="Times New Roman" w:hAnsi="Arial" w:cs="Arial"/>
          <w:lang w:eastAsia="en-SG"/>
        </w:rPr>
        <w:t>Kesehatan</w:t>
      </w:r>
      <w:r>
        <w:rPr>
          <w:rFonts w:ascii="Arial" w:eastAsia="Times New Roman" w:hAnsi="Arial" w:cs="Arial"/>
          <w:lang w:val="id-ID" w:eastAsia="en-SG"/>
        </w:rPr>
        <w:t xml:space="preserve"> </w:t>
      </w:r>
      <w:r w:rsidRPr="00305030">
        <w:rPr>
          <w:rFonts w:ascii="Arial" w:eastAsia="Times New Roman" w:hAnsi="Arial" w:cs="Arial"/>
          <w:lang w:eastAsia="en-SG"/>
        </w:rPr>
        <w:t>Lingkungan</w:t>
      </w:r>
      <w:r>
        <w:rPr>
          <w:rFonts w:ascii="Arial" w:eastAsia="Times New Roman" w:hAnsi="Arial" w:cs="Arial"/>
          <w:lang w:val="id-ID" w:eastAsia="en-SG"/>
        </w:rPr>
        <w:t xml:space="preserve"> </w:t>
      </w:r>
      <w:r w:rsidRPr="00305030">
        <w:rPr>
          <w:rFonts w:ascii="Arial" w:eastAsia="Times New Roman" w:hAnsi="Arial" w:cs="Arial"/>
          <w:lang w:eastAsia="en-SG"/>
        </w:rPr>
        <w:t>Perkantoran</w:t>
      </w:r>
      <w:r>
        <w:rPr>
          <w:rFonts w:ascii="Arial" w:eastAsia="Times New Roman" w:hAnsi="Arial" w:cs="Arial"/>
          <w:lang w:val="id-ID" w:eastAsia="en-SG"/>
        </w:rPr>
        <w:t xml:space="preserve"> </w:t>
      </w:r>
      <w:r w:rsidRPr="00305030">
        <w:rPr>
          <w:rFonts w:ascii="Arial" w:eastAsia="Times New Roman" w:hAnsi="Arial" w:cs="Arial"/>
          <w:lang w:eastAsia="en-SG"/>
        </w:rPr>
        <w:t>dan</w:t>
      </w:r>
      <w:r>
        <w:rPr>
          <w:rFonts w:ascii="Arial" w:eastAsia="Times New Roman" w:hAnsi="Arial" w:cs="Arial"/>
          <w:lang w:val="id-ID" w:eastAsia="en-SG"/>
        </w:rPr>
        <w:t xml:space="preserve"> </w:t>
      </w:r>
      <w:r w:rsidRPr="00305030">
        <w:rPr>
          <w:rFonts w:ascii="Arial" w:eastAsia="Times New Roman" w:hAnsi="Arial" w:cs="Arial"/>
          <w:lang w:eastAsia="en-SG"/>
        </w:rPr>
        <w:t>Industri</w:t>
      </w:r>
      <w:r>
        <w:rPr>
          <w:rFonts w:ascii="Arial" w:eastAsia="Times New Roman" w:hAnsi="Arial" w:cs="Arial"/>
          <w:lang w:val="id-ID" w:eastAsia="en-SG"/>
        </w:rPr>
        <w:t xml:space="preserve"> </w:t>
      </w:r>
      <w:r w:rsidRPr="00305030">
        <w:rPr>
          <w:rFonts w:ascii="Arial" w:eastAsia="Times New Roman" w:hAnsi="Arial" w:cs="Arial"/>
          <w:lang w:eastAsia="en-SG"/>
        </w:rPr>
        <w:t>Berdasarkan Tingkat Pajanan</w:t>
      </w:r>
      <w:r>
        <w:rPr>
          <w:rFonts w:ascii="Arial" w:eastAsia="Times New Roman" w:hAnsi="Arial" w:cs="Arial"/>
          <w:lang w:val="id-ID" w:eastAsia="en-SG"/>
        </w:rPr>
        <w:t xml:space="preserve"> </w:t>
      </w:r>
      <w:r w:rsidRPr="00305030">
        <w:rPr>
          <w:rFonts w:ascii="Arial" w:eastAsia="Times New Roman" w:hAnsi="Arial" w:cs="Arial"/>
          <w:lang w:eastAsia="en-SG"/>
        </w:rPr>
        <w:t>Kebisingan</w:t>
      </w:r>
      <w:r>
        <w:rPr>
          <w:rFonts w:ascii="Arial" w:eastAsia="Times New Roman" w:hAnsi="Arial" w:cs="Arial"/>
          <w:lang w:val="id-ID" w:eastAsia="en-SG"/>
        </w:rPr>
        <w:t xml:space="preserve"> </w:t>
      </w:r>
      <w:r w:rsidRPr="00305030">
        <w:rPr>
          <w:rFonts w:ascii="Arial" w:eastAsia="Times New Roman" w:hAnsi="Arial" w:cs="Arial"/>
          <w:lang w:eastAsia="en-SG"/>
        </w:rPr>
        <w:t>Maksimal .</w:t>
      </w:r>
      <w:r w:rsidRPr="00305030">
        <w:rPr>
          <w:rFonts w:ascii="Arial" w:hAnsi="Arial" w:cs="Arial"/>
        </w:rPr>
        <w:ptab w:relativeTo="margin" w:alignment="right" w:leader="dot"/>
      </w:r>
      <w:r w:rsidRPr="00305030">
        <w:rPr>
          <w:rFonts w:ascii="Arial" w:hAnsi="Arial" w:cs="Arial"/>
          <w:bCs/>
          <w:lang w:val="id-ID"/>
        </w:rPr>
        <w:t>17</w:t>
      </w:r>
    </w:p>
    <w:p w:rsidR="00FA06B9" w:rsidRPr="00FB0189" w:rsidRDefault="00FA06B9" w:rsidP="00FA06B9">
      <w:pPr>
        <w:spacing w:after="0" w:line="240" w:lineRule="auto"/>
        <w:ind w:left="1440" w:hanging="1440"/>
        <w:jc w:val="both"/>
        <w:rPr>
          <w:rFonts w:ascii="Arial" w:eastAsia="Times New Roman" w:hAnsi="Arial" w:cs="Arial"/>
          <w:lang w:val="id-ID" w:eastAsia="en-SG"/>
        </w:rPr>
      </w:pPr>
    </w:p>
    <w:p w:rsidR="00FA06B9" w:rsidRPr="00305030" w:rsidRDefault="00FA06B9" w:rsidP="00FA06B9">
      <w:pPr>
        <w:spacing w:line="240" w:lineRule="auto"/>
        <w:ind w:left="1440" w:hanging="1440"/>
        <w:jc w:val="both"/>
        <w:rPr>
          <w:rFonts w:ascii="Arial" w:hAnsi="Arial" w:cs="Arial"/>
        </w:rPr>
      </w:pPr>
      <w:r w:rsidRPr="00305030">
        <w:rPr>
          <w:rFonts w:ascii="Arial" w:hAnsi="Arial" w:cs="Arial"/>
        </w:rPr>
        <w:t>Table 4.1</w:t>
      </w:r>
      <w:r>
        <w:rPr>
          <w:rFonts w:ascii="Arial" w:hAnsi="Arial" w:cs="Arial"/>
          <w:lang w:val="id-ID"/>
        </w:rPr>
        <w:t xml:space="preserve"> </w:t>
      </w:r>
      <w:r>
        <w:rPr>
          <w:rFonts w:ascii="Arial" w:hAnsi="Arial" w:cs="Arial"/>
          <w:lang w:val="id-ID"/>
        </w:rPr>
        <w:tab/>
      </w:r>
      <w:r w:rsidRPr="00305030">
        <w:rPr>
          <w:rFonts w:ascii="Arial" w:hAnsi="Arial" w:cs="Arial"/>
        </w:rPr>
        <w:t>Distribusi</w:t>
      </w:r>
      <w:r>
        <w:rPr>
          <w:rFonts w:ascii="Arial" w:hAnsi="Arial" w:cs="Arial"/>
          <w:lang w:val="id-ID"/>
        </w:rPr>
        <w:t xml:space="preserve"> </w:t>
      </w:r>
      <w:r w:rsidRPr="00305030">
        <w:rPr>
          <w:rFonts w:ascii="Arial" w:hAnsi="Arial" w:cs="Arial"/>
        </w:rPr>
        <w:t>Kejadian</w:t>
      </w:r>
      <w:r>
        <w:rPr>
          <w:rFonts w:ascii="Arial" w:hAnsi="Arial" w:cs="Arial"/>
          <w:lang w:val="id-ID"/>
        </w:rPr>
        <w:t xml:space="preserve"> </w:t>
      </w:r>
      <w:r w:rsidRPr="00305030">
        <w:rPr>
          <w:rFonts w:ascii="Arial" w:hAnsi="Arial" w:cs="Arial"/>
        </w:rPr>
        <w:t>Kelelahan</w:t>
      </w:r>
      <w:r>
        <w:rPr>
          <w:rFonts w:ascii="Arial" w:hAnsi="Arial" w:cs="Arial"/>
          <w:lang w:val="id-ID"/>
        </w:rPr>
        <w:t xml:space="preserve"> </w:t>
      </w:r>
      <w:r w:rsidRPr="00305030">
        <w:rPr>
          <w:rFonts w:ascii="Arial" w:hAnsi="Arial" w:cs="Arial"/>
        </w:rPr>
        <w:t>kerja</w:t>
      </w:r>
      <w:r>
        <w:rPr>
          <w:rFonts w:ascii="Arial" w:hAnsi="Arial" w:cs="Arial"/>
          <w:lang w:val="id-ID"/>
        </w:rPr>
        <w:t xml:space="preserve"> </w:t>
      </w:r>
      <w:r w:rsidRPr="00305030">
        <w:rPr>
          <w:rFonts w:ascii="Arial" w:hAnsi="Arial" w:cs="Arial"/>
        </w:rPr>
        <w:t>pada</w:t>
      </w:r>
      <w:r>
        <w:rPr>
          <w:rFonts w:ascii="Arial" w:hAnsi="Arial" w:cs="Arial"/>
          <w:lang w:val="id-ID"/>
        </w:rPr>
        <w:t xml:space="preserve"> </w:t>
      </w:r>
      <w:r w:rsidRPr="00305030">
        <w:rPr>
          <w:rFonts w:ascii="Arial" w:hAnsi="Arial" w:cs="Arial"/>
        </w:rPr>
        <w:t>Pekerja</w:t>
      </w:r>
      <w:r>
        <w:rPr>
          <w:rFonts w:ascii="Arial" w:hAnsi="Arial" w:cs="Arial"/>
          <w:lang w:val="id-ID"/>
        </w:rPr>
        <w:t xml:space="preserve"> </w:t>
      </w:r>
      <w:r w:rsidRPr="00305030">
        <w:rPr>
          <w:rFonts w:ascii="Arial" w:hAnsi="Arial" w:cs="Arial"/>
        </w:rPr>
        <w:t>Bagian</w:t>
      </w:r>
      <w:r>
        <w:rPr>
          <w:rFonts w:ascii="Arial" w:hAnsi="Arial" w:cs="Arial"/>
          <w:lang w:val="id-ID"/>
        </w:rPr>
        <w:t xml:space="preserve"> </w:t>
      </w:r>
      <w:r w:rsidRPr="00305030">
        <w:rPr>
          <w:rFonts w:ascii="Arial" w:hAnsi="Arial" w:cs="Arial"/>
        </w:rPr>
        <w:t>Produksi</w:t>
      </w:r>
      <w:r>
        <w:rPr>
          <w:rFonts w:ascii="Arial" w:hAnsi="Arial" w:cs="Arial"/>
          <w:lang w:val="id-ID"/>
        </w:rPr>
        <w:t xml:space="preserve"> </w:t>
      </w:r>
      <w:r w:rsidRPr="00305030">
        <w:rPr>
          <w:rFonts w:ascii="Arial" w:hAnsi="Arial" w:cs="Arial"/>
        </w:rPr>
        <w:t>Pakan</w:t>
      </w:r>
      <w:r>
        <w:rPr>
          <w:rFonts w:ascii="Arial" w:hAnsi="Arial" w:cs="Arial"/>
          <w:lang w:val="id-ID"/>
        </w:rPr>
        <w:t xml:space="preserve"> </w:t>
      </w:r>
      <w:r w:rsidRPr="00305030">
        <w:rPr>
          <w:rFonts w:ascii="Arial" w:hAnsi="Arial" w:cs="Arial"/>
        </w:rPr>
        <w:t>PT.Central</w:t>
      </w:r>
      <w:r>
        <w:rPr>
          <w:rFonts w:ascii="Arial" w:hAnsi="Arial" w:cs="Arial"/>
          <w:lang w:val="id-ID"/>
        </w:rPr>
        <w:t xml:space="preserve"> </w:t>
      </w:r>
      <w:r w:rsidRPr="00305030">
        <w:rPr>
          <w:rFonts w:ascii="Arial" w:hAnsi="Arial" w:cs="Arial"/>
        </w:rPr>
        <w:t>Proteina Medan Tahun 2019</w:t>
      </w:r>
      <w:r w:rsidRPr="00305030">
        <w:rPr>
          <w:rFonts w:ascii="Arial" w:hAnsi="Arial" w:cs="Arial"/>
        </w:rPr>
        <w:ptab w:relativeTo="margin" w:alignment="right" w:leader="dot"/>
      </w:r>
      <w:r w:rsidRPr="00305030">
        <w:rPr>
          <w:rFonts w:ascii="Arial" w:hAnsi="Arial" w:cs="Arial"/>
          <w:bCs/>
          <w:lang w:val="id-ID"/>
        </w:rPr>
        <w:t>30</w:t>
      </w:r>
    </w:p>
    <w:p w:rsidR="00FA06B9" w:rsidRPr="00305030" w:rsidRDefault="00FA06B9" w:rsidP="00FA06B9">
      <w:pPr>
        <w:spacing w:line="240" w:lineRule="auto"/>
        <w:ind w:left="1440" w:hanging="1440"/>
        <w:jc w:val="both"/>
        <w:rPr>
          <w:rFonts w:ascii="Arial" w:hAnsi="Arial" w:cs="Arial"/>
          <w:bCs/>
          <w:lang w:val="id-ID"/>
        </w:rPr>
      </w:pPr>
      <w:r w:rsidRPr="00305030">
        <w:rPr>
          <w:rFonts w:ascii="Arial" w:hAnsi="Arial" w:cs="Arial"/>
        </w:rPr>
        <w:t>Table 4.2</w:t>
      </w:r>
      <w:r w:rsidRPr="00305030">
        <w:rPr>
          <w:rFonts w:ascii="Arial" w:hAnsi="Arial" w:cs="Arial"/>
          <w:lang w:val="id-ID"/>
        </w:rPr>
        <w:tab/>
      </w:r>
      <w:r w:rsidRPr="00305030">
        <w:rPr>
          <w:rFonts w:ascii="Arial" w:hAnsi="Arial" w:cs="Arial"/>
        </w:rPr>
        <w:t>Distribusi</w:t>
      </w:r>
      <w:r>
        <w:rPr>
          <w:rFonts w:ascii="Arial" w:hAnsi="Arial" w:cs="Arial"/>
          <w:lang w:val="id-ID"/>
        </w:rPr>
        <w:t xml:space="preserve"> </w:t>
      </w:r>
      <w:r w:rsidRPr="00305030">
        <w:rPr>
          <w:rFonts w:ascii="Arial" w:hAnsi="Arial" w:cs="Arial"/>
        </w:rPr>
        <w:t>Faktor-Faktor yang Berhubungan</w:t>
      </w:r>
      <w:r>
        <w:rPr>
          <w:rFonts w:ascii="Arial" w:hAnsi="Arial" w:cs="Arial"/>
          <w:lang w:val="id-ID"/>
        </w:rPr>
        <w:t xml:space="preserve"> </w:t>
      </w:r>
      <w:r w:rsidRPr="00305030">
        <w:rPr>
          <w:rFonts w:ascii="Arial" w:hAnsi="Arial" w:cs="Arial"/>
        </w:rPr>
        <w:t>dengan</w:t>
      </w:r>
      <w:r>
        <w:rPr>
          <w:rFonts w:ascii="Arial" w:hAnsi="Arial" w:cs="Arial"/>
          <w:lang w:val="id-ID"/>
        </w:rPr>
        <w:t xml:space="preserve"> </w:t>
      </w:r>
      <w:r w:rsidRPr="00305030">
        <w:rPr>
          <w:rFonts w:ascii="Arial" w:hAnsi="Arial" w:cs="Arial"/>
        </w:rPr>
        <w:t>Kelelahan</w:t>
      </w:r>
      <w:r>
        <w:rPr>
          <w:rFonts w:ascii="Arial" w:hAnsi="Arial" w:cs="Arial"/>
          <w:lang w:val="id-ID"/>
        </w:rPr>
        <w:t xml:space="preserve"> </w:t>
      </w:r>
      <w:r w:rsidRPr="00305030">
        <w:rPr>
          <w:rFonts w:ascii="Arial" w:hAnsi="Arial" w:cs="Arial"/>
        </w:rPr>
        <w:t>kerja</w:t>
      </w:r>
      <w:r>
        <w:rPr>
          <w:rFonts w:ascii="Arial" w:hAnsi="Arial" w:cs="Arial"/>
          <w:lang w:val="id-ID"/>
        </w:rPr>
        <w:t xml:space="preserve"> </w:t>
      </w:r>
      <w:r w:rsidRPr="00305030">
        <w:rPr>
          <w:rFonts w:ascii="Arial" w:hAnsi="Arial" w:cs="Arial"/>
        </w:rPr>
        <w:t>berdasarkan</w:t>
      </w:r>
      <w:r>
        <w:rPr>
          <w:rFonts w:ascii="Arial" w:hAnsi="Arial" w:cs="Arial"/>
          <w:lang w:val="id-ID"/>
        </w:rPr>
        <w:t xml:space="preserve"> </w:t>
      </w:r>
      <w:proofErr w:type="gramStart"/>
      <w:r w:rsidRPr="00305030">
        <w:rPr>
          <w:rFonts w:ascii="Arial" w:hAnsi="Arial" w:cs="Arial"/>
        </w:rPr>
        <w:t>Usia</w:t>
      </w:r>
      <w:proofErr w:type="gramEnd"/>
      <w:r w:rsidRPr="00305030">
        <w:rPr>
          <w:rFonts w:ascii="Arial" w:hAnsi="Arial" w:cs="Arial"/>
        </w:rPr>
        <w:t>, Jenis</w:t>
      </w:r>
      <w:r>
        <w:rPr>
          <w:rFonts w:ascii="Arial" w:hAnsi="Arial" w:cs="Arial"/>
          <w:lang w:val="id-ID"/>
        </w:rPr>
        <w:t xml:space="preserve"> </w:t>
      </w:r>
      <w:r w:rsidRPr="00305030">
        <w:rPr>
          <w:rFonts w:ascii="Arial" w:hAnsi="Arial" w:cs="Arial"/>
        </w:rPr>
        <w:t>Kelamin</w:t>
      </w:r>
      <w:r>
        <w:rPr>
          <w:rFonts w:ascii="Arial" w:hAnsi="Arial" w:cs="Arial"/>
          <w:lang w:val="id-ID"/>
        </w:rPr>
        <w:t xml:space="preserve"> </w:t>
      </w:r>
      <w:r w:rsidRPr="00305030">
        <w:rPr>
          <w:rFonts w:ascii="Arial" w:hAnsi="Arial" w:cs="Arial"/>
        </w:rPr>
        <w:t>dan</w:t>
      </w:r>
      <w:r>
        <w:rPr>
          <w:rFonts w:ascii="Arial" w:hAnsi="Arial" w:cs="Arial"/>
          <w:lang w:val="id-ID"/>
        </w:rPr>
        <w:t xml:space="preserve"> </w:t>
      </w:r>
      <w:r w:rsidRPr="00305030">
        <w:rPr>
          <w:rFonts w:ascii="Arial" w:hAnsi="Arial" w:cs="Arial"/>
        </w:rPr>
        <w:t>Masa</w:t>
      </w:r>
      <w:r>
        <w:rPr>
          <w:rFonts w:ascii="Arial" w:hAnsi="Arial" w:cs="Arial"/>
          <w:lang w:val="id-ID"/>
        </w:rPr>
        <w:t xml:space="preserve"> </w:t>
      </w:r>
      <w:r w:rsidRPr="00305030">
        <w:rPr>
          <w:rFonts w:ascii="Arial" w:hAnsi="Arial" w:cs="Arial"/>
        </w:rPr>
        <w:t>Kerja</w:t>
      </w:r>
      <w:r>
        <w:rPr>
          <w:rFonts w:ascii="Arial" w:hAnsi="Arial" w:cs="Arial"/>
          <w:lang w:val="id-ID"/>
        </w:rPr>
        <w:t xml:space="preserve"> </w:t>
      </w:r>
      <w:r w:rsidRPr="00305030">
        <w:rPr>
          <w:rFonts w:ascii="Arial" w:hAnsi="Arial" w:cs="Arial"/>
        </w:rPr>
        <w:t>pada</w:t>
      </w:r>
      <w:r>
        <w:rPr>
          <w:rFonts w:ascii="Arial" w:hAnsi="Arial" w:cs="Arial"/>
          <w:lang w:val="id-ID"/>
        </w:rPr>
        <w:t xml:space="preserve"> </w:t>
      </w:r>
      <w:r w:rsidRPr="00305030">
        <w:rPr>
          <w:rFonts w:ascii="Arial" w:hAnsi="Arial" w:cs="Arial"/>
        </w:rPr>
        <w:t>Pekerja</w:t>
      </w:r>
      <w:r>
        <w:rPr>
          <w:rFonts w:ascii="Arial" w:hAnsi="Arial" w:cs="Arial"/>
          <w:lang w:val="id-ID"/>
        </w:rPr>
        <w:t xml:space="preserve"> </w:t>
      </w:r>
      <w:r w:rsidRPr="00305030">
        <w:rPr>
          <w:rFonts w:ascii="Arial" w:hAnsi="Arial" w:cs="Arial"/>
        </w:rPr>
        <w:t>Bagian</w:t>
      </w:r>
      <w:r>
        <w:rPr>
          <w:rFonts w:ascii="Arial" w:hAnsi="Arial" w:cs="Arial"/>
          <w:lang w:val="id-ID"/>
        </w:rPr>
        <w:t xml:space="preserve"> </w:t>
      </w:r>
      <w:r w:rsidRPr="00305030">
        <w:rPr>
          <w:rFonts w:ascii="Arial" w:hAnsi="Arial" w:cs="Arial"/>
        </w:rPr>
        <w:t>Produksi</w:t>
      </w:r>
      <w:r>
        <w:rPr>
          <w:rFonts w:ascii="Arial" w:hAnsi="Arial" w:cs="Arial"/>
          <w:lang w:val="id-ID"/>
        </w:rPr>
        <w:t xml:space="preserve"> </w:t>
      </w:r>
      <w:r w:rsidRPr="00305030">
        <w:rPr>
          <w:rFonts w:ascii="Arial" w:hAnsi="Arial" w:cs="Arial"/>
        </w:rPr>
        <w:t>Pakan</w:t>
      </w:r>
      <w:r>
        <w:rPr>
          <w:rFonts w:ascii="Arial" w:hAnsi="Arial" w:cs="Arial"/>
          <w:lang w:val="id-ID"/>
        </w:rPr>
        <w:t xml:space="preserve"> </w:t>
      </w:r>
      <w:r w:rsidRPr="00305030">
        <w:rPr>
          <w:rFonts w:ascii="Arial" w:hAnsi="Arial" w:cs="Arial"/>
        </w:rPr>
        <w:t>PT.Central</w:t>
      </w:r>
      <w:r>
        <w:rPr>
          <w:rFonts w:ascii="Arial" w:hAnsi="Arial" w:cs="Arial"/>
          <w:lang w:val="id-ID"/>
        </w:rPr>
        <w:t xml:space="preserve"> </w:t>
      </w:r>
      <w:r w:rsidRPr="00305030">
        <w:rPr>
          <w:rFonts w:ascii="Arial" w:hAnsi="Arial" w:cs="Arial"/>
        </w:rPr>
        <w:t>Proteina Medan Tahun 201</w:t>
      </w:r>
      <w:r w:rsidRPr="00305030">
        <w:rPr>
          <w:rFonts w:ascii="Arial" w:hAnsi="Arial" w:cs="Arial"/>
          <w:lang w:val="id-ID"/>
        </w:rPr>
        <w:t>9</w:t>
      </w:r>
      <w:r w:rsidRPr="00305030">
        <w:rPr>
          <w:rFonts w:ascii="Arial" w:hAnsi="Arial" w:cs="Arial"/>
        </w:rPr>
        <w:ptab w:relativeTo="margin" w:alignment="right" w:leader="dot"/>
      </w:r>
      <w:r w:rsidRPr="00305030">
        <w:rPr>
          <w:rFonts w:ascii="Arial" w:hAnsi="Arial" w:cs="Arial"/>
          <w:bCs/>
          <w:lang w:val="id-ID"/>
        </w:rPr>
        <w:t>31</w:t>
      </w:r>
    </w:p>
    <w:p w:rsidR="00FA06B9" w:rsidRPr="00305030" w:rsidRDefault="00FA06B9" w:rsidP="00FA06B9">
      <w:pPr>
        <w:spacing w:line="240" w:lineRule="auto"/>
        <w:ind w:left="1440" w:hanging="1440"/>
        <w:jc w:val="both"/>
        <w:rPr>
          <w:rFonts w:ascii="Arial" w:hAnsi="Arial" w:cs="Arial"/>
          <w:bCs/>
          <w:lang w:val="id-ID"/>
        </w:rPr>
      </w:pPr>
      <w:r w:rsidRPr="00305030">
        <w:rPr>
          <w:rFonts w:ascii="Arial" w:hAnsi="Arial" w:cs="Arial"/>
        </w:rPr>
        <w:t>Table 4.3</w:t>
      </w:r>
      <w:r w:rsidRPr="00305030">
        <w:rPr>
          <w:rFonts w:ascii="Arial" w:hAnsi="Arial" w:cs="Arial"/>
          <w:bCs/>
          <w:lang w:val="id-ID"/>
        </w:rPr>
        <w:tab/>
      </w:r>
      <w:r w:rsidRPr="00305030">
        <w:rPr>
          <w:rFonts w:ascii="Arial" w:hAnsi="Arial" w:cs="Arial"/>
        </w:rPr>
        <w:t>Distribusi</w:t>
      </w:r>
      <w:r>
        <w:rPr>
          <w:rFonts w:ascii="Arial" w:hAnsi="Arial" w:cs="Arial"/>
          <w:lang w:val="id-ID"/>
        </w:rPr>
        <w:t xml:space="preserve"> </w:t>
      </w:r>
      <w:r w:rsidRPr="00305030">
        <w:rPr>
          <w:rFonts w:ascii="Arial" w:hAnsi="Arial" w:cs="Arial"/>
        </w:rPr>
        <w:t>Kebisingan</w:t>
      </w:r>
      <w:r>
        <w:rPr>
          <w:rFonts w:ascii="Arial" w:hAnsi="Arial" w:cs="Arial"/>
          <w:lang w:val="id-ID"/>
        </w:rPr>
        <w:t xml:space="preserve"> </w:t>
      </w:r>
      <w:r w:rsidRPr="00305030">
        <w:rPr>
          <w:rFonts w:ascii="Arial" w:hAnsi="Arial" w:cs="Arial"/>
        </w:rPr>
        <w:t>pada</w:t>
      </w:r>
      <w:r>
        <w:rPr>
          <w:rFonts w:ascii="Arial" w:hAnsi="Arial" w:cs="Arial"/>
          <w:lang w:val="id-ID"/>
        </w:rPr>
        <w:t xml:space="preserve"> </w:t>
      </w:r>
      <w:r w:rsidRPr="00305030">
        <w:rPr>
          <w:rFonts w:ascii="Arial" w:hAnsi="Arial" w:cs="Arial"/>
        </w:rPr>
        <w:t>setiap Unit di Bagian</w:t>
      </w:r>
      <w:r>
        <w:rPr>
          <w:rFonts w:ascii="Arial" w:hAnsi="Arial" w:cs="Arial"/>
          <w:lang w:val="id-ID"/>
        </w:rPr>
        <w:t xml:space="preserve"> </w:t>
      </w:r>
      <w:r w:rsidRPr="00305030">
        <w:rPr>
          <w:rFonts w:ascii="Arial" w:hAnsi="Arial" w:cs="Arial"/>
        </w:rPr>
        <w:t>Produksi</w:t>
      </w:r>
      <w:r>
        <w:rPr>
          <w:rFonts w:ascii="Arial" w:hAnsi="Arial" w:cs="Arial"/>
          <w:lang w:val="id-ID"/>
        </w:rPr>
        <w:t xml:space="preserve"> </w:t>
      </w:r>
      <w:r w:rsidRPr="00305030">
        <w:rPr>
          <w:rFonts w:ascii="Arial" w:hAnsi="Arial" w:cs="Arial"/>
        </w:rPr>
        <w:t>Pakan</w:t>
      </w:r>
      <w:r>
        <w:rPr>
          <w:rFonts w:ascii="Arial" w:hAnsi="Arial" w:cs="Arial"/>
          <w:lang w:val="id-ID"/>
        </w:rPr>
        <w:t xml:space="preserve"> </w:t>
      </w:r>
      <w:r w:rsidRPr="00305030">
        <w:rPr>
          <w:rFonts w:ascii="Arial" w:hAnsi="Arial" w:cs="Arial"/>
        </w:rPr>
        <w:t>PT.Central</w:t>
      </w:r>
      <w:r>
        <w:rPr>
          <w:rFonts w:ascii="Arial" w:hAnsi="Arial" w:cs="Arial"/>
          <w:lang w:val="id-ID"/>
        </w:rPr>
        <w:t xml:space="preserve"> </w:t>
      </w:r>
      <w:r w:rsidRPr="00305030">
        <w:rPr>
          <w:rFonts w:ascii="Arial" w:hAnsi="Arial" w:cs="Arial"/>
        </w:rPr>
        <w:t>Proteina Medan Tahun 2019</w:t>
      </w:r>
      <w:r w:rsidRPr="00305030">
        <w:rPr>
          <w:rFonts w:ascii="Arial" w:hAnsi="Arial" w:cs="Arial"/>
        </w:rPr>
        <w:ptab w:relativeTo="margin" w:alignment="right" w:leader="dot"/>
      </w:r>
      <w:r w:rsidRPr="00305030">
        <w:rPr>
          <w:rFonts w:ascii="Arial" w:hAnsi="Arial" w:cs="Arial"/>
          <w:bCs/>
          <w:lang w:val="id-ID"/>
        </w:rPr>
        <w:t>32</w:t>
      </w:r>
    </w:p>
    <w:p w:rsidR="00FA06B9" w:rsidRPr="00305030" w:rsidRDefault="00FA06B9" w:rsidP="00FA06B9">
      <w:pPr>
        <w:spacing w:line="240" w:lineRule="auto"/>
        <w:ind w:left="1440" w:hanging="1440"/>
        <w:jc w:val="both"/>
        <w:rPr>
          <w:rFonts w:ascii="Arial" w:hAnsi="Arial" w:cs="Arial"/>
          <w:lang w:val="id-ID"/>
        </w:rPr>
      </w:pPr>
      <w:r w:rsidRPr="00305030">
        <w:rPr>
          <w:rFonts w:ascii="Arial" w:hAnsi="Arial" w:cs="Arial"/>
        </w:rPr>
        <w:t>Tabel 4.4</w:t>
      </w:r>
      <w:r w:rsidRPr="00305030">
        <w:rPr>
          <w:rFonts w:ascii="Arial" w:hAnsi="Arial" w:cs="Arial"/>
          <w:lang w:val="id-ID"/>
        </w:rPr>
        <w:tab/>
      </w:r>
      <w:r w:rsidRPr="00305030">
        <w:rPr>
          <w:rFonts w:ascii="Arial" w:hAnsi="Arial" w:cs="Arial"/>
        </w:rPr>
        <w:t>Distribusi</w:t>
      </w:r>
      <w:r>
        <w:rPr>
          <w:rFonts w:ascii="Arial" w:hAnsi="Arial" w:cs="Arial"/>
          <w:lang w:val="id-ID"/>
        </w:rPr>
        <w:t xml:space="preserve"> </w:t>
      </w:r>
      <w:r w:rsidRPr="00305030">
        <w:rPr>
          <w:rFonts w:ascii="Arial" w:hAnsi="Arial" w:cs="Arial"/>
        </w:rPr>
        <w:t>Responden</w:t>
      </w:r>
      <w:r>
        <w:rPr>
          <w:rFonts w:ascii="Arial" w:hAnsi="Arial" w:cs="Arial"/>
          <w:lang w:val="id-ID"/>
        </w:rPr>
        <w:t xml:space="preserve"> </w:t>
      </w:r>
      <w:r w:rsidRPr="00305030">
        <w:rPr>
          <w:rFonts w:ascii="Arial" w:hAnsi="Arial" w:cs="Arial"/>
        </w:rPr>
        <w:t>Berdasarkan</w:t>
      </w:r>
      <w:r>
        <w:rPr>
          <w:rFonts w:ascii="Arial" w:hAnsi="Arial" w:cs="Arial"/>
          <w:lang w:val="id-ID"/>
        </w:rPr>
        <w:t xml:space="preserve"> </w:t>
      </w:r>
      <w:r w:rsidRPr="00305030">
        <w:rPr>
          <w:rFonts w:ascii="Arial" w:hAnsi="Arial" w:cs="Arial"/>
        </w:rPr>
        <w:t>Intensitas</w:t>
      </w:r>
      <w:r>
        <w:rPr>
          <w:rFonts w:ascii="Arial" w:hAnsi="Arial" w:cs="Arial"/>
          <w:lang w:val="id-ID"/>
        </w:rPr>
        <w:t xml:space="preserve"> </w:t>
      </w:r>
      <w:r w:rsidRPr="00305030">
        <w:rPr>
          <w:rFonts w:ascii="Arial" w:hAnsi="Arial" w:cs="Arial"/>
        </w:rPr>
        <w:t>Kebisingan di Bagian</w:t>
      </w:r>
      <w:r>
        <w:rPr>
          <w:rFonts w:ascii="Arial" w:hAnsi="Arial" w:cs="Arial"/>
          <w:lang w:val="id-ID"/>
        </w:rPr>
        <w:t xml:space="preserve"> </w:t>
      </w:r>
      <w:r w:rsidRPr="00305030">
        <w:rPr>
          <w:rFonts w:ascii="Arial" w:hAnsi="Arial" w:cs="Arial"/>
        </w:rPr>
        <w:t>Produksi</w:t>
      </w:r>
      <w:r>
        <w:rPr>
          <w:rFonts w:ascii="Arial" w:hAnsi="Arial" w:cs="Arial"/>
          <w:lang w:val="id-ID"/>
        </w:rPr>
        <w:t xml:space="preserve"> </w:t>
      </w:r>
      <w:r w:rsidRPr="00305030">
        <w:rPr>
          <w:rFonts w:ascii="Arial" w:hAnsi="Arial" w:cs="Arial"/>
        </w:rPr>
        <w:t>Pakan</w:t>
      </w:r>
      <w:r>
        <w:rPr>
          <w:rFonts w:ascii="Arial" w:hAnsi="Arial" w:cs="Arial"/>
          <w:lang w:val="id-ID"/>
        </w:rPr>
        <w:t xml:space="preserve"> </w:t>
      </w:r>
      <w:r w:rsidRPr="00305030">
        <w:rPr>
          <w:rFonts w:ascii="Arial" w:hAnsi="Arial" w:cs="Arial"/>
        </w:rPr>
        <w:t>PT.Central</w:t>
      </w:r>
      <w:r>
        <w:rPr>
          <w:rFonts w:ascii="Arial" w:hAnsi="Arial" w:cs="Arial"/>
          <w:lang w:val="id-ID"/>
        </w:rPr>
        <w:t xml:space="preserve"> </w:t>
      </w:r>
      <w:r w:rsidRPr="00305030">
        <w:rPr>
          <w:rFonts w:ascii="Arial" w:hAnsi="Arial" w:cs="Arial"/>
        </w:rPr>
        <w:t>Proteina Medan Tahun 2019</w:t>
      </w:r>
      <w:r>
        <w:rPr>
          <w:rFonts w:ascii="Arial" w:hAnsi="Arial" w:cs="Arial"/>
          <w:lang w:val="id-ID"/>
        </w:rPr>
        <w:t xml:space="preserve"> </w:t>
      </w:r>
      <w:r w:rsidRPr="00305030">
        <w:rPr>
          <w:rFonts w:ascii="Arial" w:hAnsi="Arial" w:cs="Arial"/>
        </w:rPr>
        <w:ptab w:relativeTo="margin" w:alignment="right" w:leader="dot"/>
      </w:r>
      <w:r w:rsidRPr="00305030">
        <w:rPr>
          <w:rFonts w:ascii="Arial" w:hAnsi="Arial" w:cs="Arial"/>
          <w:bCs/>
          <w:lang w:val="id-ID"/>
        </w:rPr>
        <w:t>33</w:t>
      </w:r>
    </w:p>
    <w:p w:rsidR="00FA06B9" w:rsidRPr="00305030" w:rsidRDefault="00FA06B9" w:rsidP="00FA06B9">
      <w:pPr>
        <w:spacing w:line="240" w:lineRule="auto"/>
        <w:ind w:left="1440" w:hanging="1440"/>
        <w:jc w:val="both"/>
        <w:rPr>
          <w:rFonts w:ascii="Arial" w:hAnsi="Arial" w:cs="Arial"/>
          <w:bCs/>
          <w:lang w:val="id-ID"/>
        </w:rPr>
      </w:pPr>
      <w:r w:rsidRPr="00305030">
        <w:rPr>
          <w:rFonts w:ascii="Arial" w:hAnsi="Arial" w:cs="Arial"/>
        </w:rPr>
        <w:t>Tabel 4.5</w:t>
      </w:r>
      <w:r w:rsidRPr="00305030">
        <w:rPr>
          <w:rFonts w:ascii="Arial" w:hAnsi="Arial" w:cs="Arial"/>
          <w:lang w:val="id-ID"/>
        </w:rPr>
        <w:tab/>
      </w:r>
      <w:r w:rsidRPr="00305030">
        <w:rPr>
          <w:rFonts w:ascii="Arial" w:hAnsi="Arial" w:cs="Arial"/>
        </w:rPr>
        <w:t>Distribus</w:t>
      </w:r>
      <w:r>
        <w:rPr>
          <w:rFonts w:ascii="Arial" w:hAnsi="Arial" w:cs="Arial"/>
          <w:lang w:val="id-ID"/>
        </w:rPr>
        <w:t xml:space="preserve"> </w:t>
      </w:r>
      <w:r w:rsidRPr="00305030">
        <w:rPr>
          <w:rFonts w:ascii="Arial" w:hAnsi="Arial" w:cs="Arial"/>
        </w:rPr>
        <w:t>Faktor-Faktor yang Mempengaruhi</w:t>
      </w:r>
      <w:r>
        <w:rPr>
          <w:rFonts w:ascii="Arial" w:hAnsi="Arial" w:cs="Arial"/>
          <w:lang w:val="id-ID"/>
        </w:rPr>
        <w:t xml:space="preserve"> </w:t>
      </w:r>
      <w:r w:rsidRPr="00305030">
        <w:rPr>
          <w:rFonts w:ascii="Arial" w:hAnsi="Arial" w:cs="Arial"/>
        </w:rPr>
        <w:t>Kelelahan</w:t>
      </w:r>
      <w:r>
        <w:rPr>
          <w:rFonts w:ascii="Arial" w:hAnsi="Arial" w:cs="Arial"/>
          <w:lang w:val="id-ID"/>
        </w:rPr>
        <w:t xml:space="preserve"> </w:t>
      </w:r>
      <w:r w:rsidRPr="00305030">
        <w:rPr>
          <w:rFonts w:ascii="Arial" w:hAnsi="Arial" w:cs="Arial"/>
        </w:rPr>
        <w:t>Kerja</w:t>
      </w:r>
      <w:r>
        <w:rPr>
          <w:rFonts w:ascii="Arial" w:hAnsi="Arial" w:cs="Arial"/>
          <w:lang w:val="id-ID"/>
        </w:rPr>
        <w:t xml:space="preserve"> </w:t>
      </w:r>
      <w:r w:rsidRPr="00305030">
        <w:rPr>
          <w:rFonts w:ascii="Arial" w:hAnsi="Arial" w:cs="Arial"/>
        </w:rPr>
        <w:t>berdasarkan</w:t>
      </w:r>
      <w:r>
        <w:rPr>
          <w:rFonts w:ascii="Arial" w:hAnsi="Arial" w:cs="Arial"/>
          <w:lang w:val="id-ID"/>
        </w:rPr>
        <w:t xml:space="preserve"> </w:t>
      </w:r>
      <w:proofErr w:type="gramStart"/>
      <w:r w:rsidRPr="00305030">
        <w:rPr>
          <w:rFonts w:ascii="Arial" w:hAnsi="Arial" w:cs="Arial"/>
        </w:rPr>
        <w:t>Usia</w:t>
      </w:r>
      <w:proofErr w:type="gramEnd"/>
      <w:r w:rsidRPr="00305030">
        <w:rPr>
          <w:rFonts w:ascii="Arial" w:hAnsi="Arial" w:cs="Arial"/>
        </w:rPr>
        <w:t>, Masa</w:t>
      </w:r>
      <w:r>
        <w:rPr>
          <w:rFonts w:ascii="Arial" w:hAnsi="Arial" w:cs="Arial"/>
          <w:lang w:val="id-ID"/>
        </w:rPr>
        <w:t xml:space="preserve"> </w:t>
      </w:r>
      <w:r w:rsidRPr="00305030">
        <w:rPr>
          <w:rFonts w:ascii="Arial" w:hAnsi="Arial" w:cs="Arial"/>
        </w:rPr>
        <w:t>Kerjadan</w:t>
      </w:r>
      <w:r>
        <w:rPr>
          <w:rFonts w:ascii="Arial" w:hAnsi="Arial" w:cs="Arial"/>
          <w:lang w:val="id-ID"/>
        </w:rPr>
        <w:t xml:space="preserve"> </w:t>
      </w:r>
      <w:r w:rsidRPr="00305030">
        <w:rPr>
          <w:rFonts w:ascii="Arial" w:hAnsi="Arial" w:cs="Arial"/>
        </w:rPr>
        <w:t>Kebisingan</w:t>
      </w:r>
      <w:r>
        <w:rPr>
          <w:rFonts w:ascii="Arial" w:hAnsi="Arial" w:cs="Arial"/>
          <w:lang w:val="id-ID"/>
        </w:rPr>
        <w:t xml:space="preserve"> </w:t>
      </w:r>
      <w:r w:rsidRPr="00305030">
        <w:rPr>
          <w:rFonts w:ascii="Arial" w:hAnsi="Arial" w:cs="Arial"/>
        </w:rPr>
        <w:t>pada</w:t>
      </w:r>
      <w:r>
        <w:rPr>
          <w:rFonts w:ascii="Arial" w:hAnsi="Arial" w:cs="Arial"/>
          <w:lang w:val="id-ID"/>
        </w:rPr>
        <w:t xml:space="preserve"> </w:t>
      </w:r>
      <w:r w:rsidRPr="00305030">
        <w:rPr>
          <w:rFonts w:ascii="Arial" w:hAnsi="Arial" w:cs="Arial"/>
        </w:rPr>
        <w:t>Pekerja</w:t>
      </w:r>
      <w:r>
        <w:rPr>
          <w:rFonts w:ascii="Arial" w:hAnsi="Arial" w:cs="Arial"/>
          <w:lang w:val="id-ID"/>
        </w:rPr>
        <w:t xml:space="preserve"> </w:t>
      </w:r>
      <w:r w:rsidRPr="00305030">
        <w:rPr>
          <w:rFonts w:ascii="Arial" w:hAnsi="Arial" w:cs="Arial"/>
        </w:rPr>
        <w:t>Bagian</w:t>
      </w:r>
      <w:r>
        <w:rPr>
          <w:rFonts w:ascii="Arial" w:hAnsi="Arial" w:cs="Arial"/>
          <w:lang w:val="id-ID"/>
        </w:rPr>
        <w:t xml:space="preserve"> </w:t>
      </w:r>
      <w:r w:rsidRPr="00305030">
        <w:rPr>
          <w:rFonts w:ascii="Arial" w:hAnsi="Arial" w:cs="Arial"/>
        </w:rPr>
        <w:t>Produksi</w:t>
      </w:r>
      <w:r>
        <w:rPr>
          <w:rFonts w:ascii="Arial" w:hAnsi="Arial" w:cs="Arial"/>
          <w:lang w:val="id-ID"/>
        </w:rPr>
        <w:t xml:space="preserve"> </w:t>
      </w:r>
      <w:r w:rsidRPr="00305030">
        <w:rPr>
          <w:rFonts w:ascii="Arial" w:hAnsi="Arial" w:cs="Arial"/>
        </w:rPr>
        <w:t>Pakan</w:t>
      </w:r>
      <w:r>
        <w:rPr>
          <w:rFonts w:ascii="Arial" w:hAnsi="Arial" w:cs="Arial"/>
          <w:lang w:val="id-ID"/>
        </w:rPr>
        <w:t xml:space="preserve"> </w:t>
      </w:r>
      <w:r w:rsidRPr="00305030">
        <w:rPr>
          <w:rFonts w:ascii="Arial" w:hAnsi="Arial" w:cs="Arial"/>
        </w:rPr>
        <w:t>PT.Central</w:t>
      </w:r>
      <w:r>
        <w:rPr>
          <w:rFonts w:ascii="Arial" w:hAnsi="Arial" w:cs="Arial"/>
          <w:lang w:val="id-ID"/>
        </w:rPr>
        <w:t xml:space="preserve"> </w:t>
      </w:r>
      <w:r w:rsidRPr="00305030">
        <w:rPr>
          <w:rFonts w:ascii="Arial" w:hAnsi="Arial" w:cs="Arial"/>
        </w:rPr>
        <w:t>Proteina Medan Tahun 2019</w:t>
      </w:r>
      <w:r>
        <w:rPr>
          <w:rFonts w:ascii="Arial" w:hAnsi="Arial" w:cs="Arial"/>
          <w:lang w:val="id-ID"/>
        </w:rPr>
        <w:t xml:space="preserve"> </w:t>
      </w:r>
      <w:r w:rsidRPr="00305030">
        <w:rPr>
          <w:rFonts w:ascii="Arial" w:hAnsi="Arial" w:cs="Arial"/>
        </w:rPr>
        <w:ptab w:relativeTo="margin" w:alignment="right" w:leader="dot"/>
      </w:r>
      <w:r w:rsidRPr="00305030">
        <w:rPr>
          <w:rFonts w:ascii="Arial" w:hAnsi="Arial" w:cs="Arial"/>
          <w:bCs/>
          <w:lang w:val="id-ID"/>
        </w:rPr>
        <w:t>34</w:t>
      </w:r>
    </w:p>
    <w:p w:rsidR="00FA06B9" w:rsidRPr="00305030" w:rsidRDefault="00FA06B9" w:rsidP="00FA06B9">
      <w:pPr>
        <w:spacing w:line="240" w:lineRule="auto"/>
        <w:ind w:left="1440" w:hanging="1440"/>
        <w:jc w:val="both"/>
        <w:rPr>
          <w:rFonts w:ascii="Arial" w:hAnsi="Arial" w:cs="Arial"/>
          <w:bCs/>
          <w:lang w:val="id-ID"/>
        </w:rPr>
      </w:pPr>
      <w:r w:rsidRPr="00305030">
        <w:rPr>
          <w:rFonts w:ascii="Arial" w:hAnsi="Arial" w:cs="Arial"/>
        </w:rPr>
        <w:t>Tabel 4.6</w:t>
      </w:r>
      <w:r w:rsidRPr="00305030">
        <w:rPr>
          <w:rFonts w:ascii="Arial" w:hAnsi="Arial" w:cs="Arial"/>
          <w:bCs/>
          <w:lang w:val="id-ID"/>
        </w:rPr>
        <w:tab/>
      </w:r>
      <w:r w:rsidRPr="00305030">
        <w:rPr>
          <w:rFonts w:ascii="Arial" w:hAnsi="Arial" w:cs="Arial"/>
        </w:rPr>
        <w:t>Gambaran</w:t>
      </w:r>
      <w:r>
        <w:rPr>
          <w:rFonts w:ascii="Arial" w:hAnsi="Arial" w:cs="Arial"/>
          <w:lang w:val="id-ID"/>
        </w:rPr>
        <w:t xml:space="preserve"> </w:t>
      </w:r>
      <w:r w:rsidRPr="00305030">
        <w:rPr>
          <w:rFonts w:ascii="Arial" w:hAnsi="Arial" w:cs="Arial"/>
        </w:rPr>
        <w:t>Distribusi</w:t>
      </w:r>
      <w:r>
        <w:rPr>
          <w:rFonts w:ascii="Arial" w:hAnsi="Arial" w:cs="Arial"/>
          <w:lang w:val="id-ID"/>
        </w:rPr>
        <w:t xml:space="preserve"> </w:t>
      </w:r>
      <w:r w:rsidRPr="00305030">
        <w:rPr>
          <w:rFonts w:ascii="Arial" w:hAnsi="Arial" w:cs="Arial"/>
        </w:rPr>
        <w:t>Responden</w:t>
      </w:r>
      <w:r>
        <w:rPr>
          <w:rFonts w:ascii="Arial" w:hAnsi="Arial" w:cs="Arial"/>
          <w:lang w:val="id-ID"/>
        </w:rPr>
        <w:t xml:space="preserve"> </w:t>
      </w:r>
      <w:r w:rsidRPr="00305030">
        <w:rPr>
          <w:rFonts w:ascii="Arial" w:hAnsi="Arial" w:cs="Arial"/>
        </w:rPr>
        <w:t>Berdasarkan</w:t>
      </w:r>
      <w:r>
        <w:rPr>
          <w:rFonts w:ascii="Arial" w:hAnsi="Arial" w:cs="Arial"/>
          <w:lang w:val="id-ID"/>
        </w:rPr>
        <w:t xml:space="preserve"> </w:t>
      </w:r>
      <w:r w:rsidRPr="00305030">
        <w:rPr>
          <w:rFonts w:ascii="Arial" w:hAnsi="Arial" w:cs="Arial"/>
        </w:rPr>
        <w:t>Usia</w:t>
      </w:r>
      <w:r>
        <w:rPr>
          <w:rFonts w:ascii="Arial" w:hAnsi="Arial" w:cs="Arial"/>
          <w:lang w:val="id-ID"/>
        </w:rPr>
        <w:t xml:space="preserve"> </w:t>
      </w:r>
      <w:r w:rsidRPr="00305030">
        <w:rPr>
          <w:rFonts w:ascii="Arial" w:hAnsi="Arial" w:cs="Arial"/>
        </w:rPr>
        <w:t>dengan</w:t>
      </w:r>
      <w:r>
        <w:rPr>
          <w:rFonts w:ascii="Arial" w:hAnsi="Arial" w:cs="Arial"/>
          <w:lang w:val="id-ID"/>
        </w:rPr>
        <w:t xml:space="preserve"> </w:t>
      </w:r>
      <w:r w:rsidRPr="00305030">
        <w:rPr>
          <w:rFonts w:ascii="Arial" w:hAnsi="Arial" w:cs="Arial"/>
        </w:rPr>
        <w:t>Kelelahan</w:t>
      </w:r>
      <w:r>
        <w:rPr>
          <w:rFonts w:ascii="Arial" w:hAnsi="Arial" w:cs="Arial"/>
          <w:lang w:val="id-ID"/>
        </w:rPr>
        <w:t xml:space="preserve"> </w:t>
      </w:r>
      <w:r w:rsidRPr="00305030">
        <w:rPr>
          <w:rFonts w:ascii="Arial" w:hAnsi="Arial" w:cs="Arial"/>
        </w:rPr>
        <w:t>Kerja</w:t>
      </w:r>
      <w:r>
        <w:rPr>
          <w:rFonts w:ascii="Arial" w:hAnsi="Arial" w:cs="Arial"/>
          <w:lang w:val="id-ID"/>
        </w:rPr>
        <w:t xml:space="preserve"> </w:t>
      </w:r>
      <w:r w:rsidRPr="00305030">
        <w:rPr>
          <w:rFonts w:ascii="Arial" w:hAnsi="Arial" w:cs="Arial"/>
        </w:rPr>
        <w:t>pada</w:t>
      </w:r>
      <w:r>
        <w:rPr>
          <w:rFonts w:ascii="Arial" w:hAnsi="Arial" w:cs="Arial"/>
          <w:lang w:val="id-ID"/>
        </w:rPr>
        <w:t xml:space="preserve"> </w:t>
      </w:r>
      <w:r w:rsidRPr="00305030">
        <w:rPr>
          <w:rFonts w:ascii="Arial" w:hAnsi="Arial" w:cs="Arial"/>
        </w:rPr>
        <w:t>Pekerja</w:t>
      </w:r>
      <w:r>
        <w:rPr>
          <w:rFonts w:ascii="Arial" w:hAnsi="Arial" w:cs="Arial"/>
          <w:lang w:val="id-ID"/>
        </w:rPr>
        <w:t xml:space="preserve"> </w:t>
      </w:r>
      <w:r w:rsidRPr="00305030">
        <w:rPr>
          <w:rFonts w:ascii="Arial" w:hAnsi="Arial" w:cs="Arial"/>
        </w:rPr>
        <w:t>Bagian</w:t>
      </w:r>
      <w:r>
        <w:rPr>
          <w:rFonts w:ascii="Arial" w:hAnsi="Arial" w:cs="Arial"/>
          <w:lang w:val="id-ID"/>
        </w:rPr>
        <w:t xml:space="preserve"> </w:t>
      </w:r>
      <w:r w:rsidRPr="00305030">
        <w:rPr>
          <w:rFonts w:ascii="Arial" w:hAnsi="Arial" w:cs="Arial"/>
        </w:rPr>
        <w:t>Produksi</w:t>
      </w:r>
      <w:r>
        <w:rPr>
          <w:rFonts w:ascii="Arial" w:hAnsi="Arial" w:cs="Arial"/>
          <w:lang w:val="id-ID"/>
        </w:rPr>
        <w:t xml:space="preserve"> </w:t>
      </w:r>
      <w:r w:rsidRPr="00305030">
        <w:rPr>
          <w:rFonts w:ascii="Arial" w:hAnsi="Arial" w:cs="Arial"/>
        </w:rPr>
        <w:t>Pakan</w:t>
      </w:r>
      <w:r>
        <w:rPr>
          <w:rFonts w:ascii="Arial" w:hAnsi="Arial" w:cs="Arial"/>
          <w:lang w:val="id-ID"/>
        </w:rPr>
        <w:t xml:space="preserve"> </w:t>
      </w:r>
      <w:r w:rsidRPr="00305030">
        <w:rPr>
          <w:rFonts w:ascii="Arial" w:hAnsi="Arial" w:cs="Arial"/>
        </w:rPr>
        <w:t>PT.Central</w:t>
      </w:r>
      <w:r>
        <w:rPr>
          <w:rFonts w:ascii="Arial" w:hAnsi="Arial" w:cs="Arial"/>
          <w:lang w:val="id-ID"/>
        </w:rPr>
        <w:t xml:space="preserve"> </w:t>
      </w:r>
      <w:r w:rsidRPr="00305030">
        <w:rPr>
          <w:rFonts w:ascii="Arial" w:hAnsi="Arial" w:cs="Arial"/>
        </w:rPr>
        <w:t>Proteina Medan Tahun 2019</w:t>
      </w:r>
      <w:r w:rsidRPr="00305030">
        <w:rPr>
          <w:rFonts w:ascii="Arial" w:hAnsi="Arial" w:cs="Arial"/>
        </w:rPr>
        <w:ptab w:relativeTo="margin" w:alignment="right" w:leader="dot"/>
      </w:r>
      <w:r w:rsidRPr="00305030">
        <w:rPr>
          <w:rFonts w:ascii="Arial" w:hAnsi="Arial" w:cs="Arial"/>
          <w:bCs/>
          <w:lang w:val="id-ID"/>
        </w:rPr>
        <w:t>35</w:t>
      </w:r>
    </w:p>
    <w:p w:rsidR="00FA06B9" w:rsidRPr="00305030" w:rsidRDefault="00FA06B9" w:rsidP="00FA06B9">
      <w:pPr>
        <w:autoSpaceDE w:val="0"/>
        <w:autoSpaceDN w:val="0"/>
        <w:adjustRightInd w:val="0"/>
        <w:spacing w:line="240" w:lineRule="auto"/>
        <w:ind w:left="1440" w:hanging="1440"/>
        <w:jc w:val="both"/>
        <w:rPr>
          <w:rFonts w:ascii="Arial" w:hAnsi="Arial" w:cs="Arial"/>
          <w:lang w:val="id-ID"/>
        </w:rPr>
      </w:pPr>
      <w:r w:rsidRPr="00305030">
        <w:rPr>
          <w:rFonts w:ascii="Arial" w:hAnsi="Arial" w:cs="Arial"/>
        </w:rPr>
        <w:t>Tabel 4.7</w:t>
      </w:r>
      <w:r w:rsidRPr="00305030">
        <w:rPr>
          <w:rFonts w:ascii="Arial" w:hAnsi="Arial" w:cs="Arial"/>
          <w:lang w:val="id-ID"/>
        </w:rPr>
        <w:tab/>
      </w:r>
      <w:r w:rsidRPr="00305030">
        <w:rPr>
          <w:rFonts w:ascii="Arial" w:hAnsi="Arial" w:cs="Arial"/>
        </w:rPr>
        <w:t>Gambaran</w:t>
      </w:r>
      <w:r>
        <w:rPr>
          <w:rFonts w:ascii="Arial" w:hAnsi="Arial" w:cs="Arial"/>
          <w:lang w:val="id-ID"/>
        </w:rPr>
        <w:t xml:space="preserve"> </w:t>
      </w:r>
      <w:r w:rsidRPr="00305030">
        <w:rPr>
          <w:rFonts w:ascii="Arial" w:hAnsi="Arial" w:cs="Arial"/>
        </w:rPr>
        <w:t>Distribusi</w:t>
      </w:r>
      <w:r>
        <w:rPr>
          <w:rFonts w:ascii="Arial" w:hAnsi="Arial" w:cs="Arial"/>
          <w:lang w:val="id-ID"/>
        </w:rPr>
        <w:t xml:space="preserve"> </w:t>
      </w:r>
      <w:r w:rsidRPr="00305030">
        <w:rPr>
          <w:rFonts w:ascii="Arial" w:hAnsi="Arial" w:cs="Arial"/>
        </w:rPr>
        <w:t>Responden</w:t>
      </w:r>
      <w:r>
        <w:rPr>
          <w:rFonts w:ascii="Arial" w:hAnsi="Arial" w:cs="Arial"/>
          <w:lang w:val="id-ID"/>
        </w:rPr>
        <w:t xml:space="preserve"> </w:t>
      </w:r>
      <w:r w:rsidRPr="00305030">
        <w:rPr>
          <w:rFonts w:ascii="Arial" w:hAnsi="Arial" w:cs="Arial"/>
        </w:rPr>
        <w:t>Berdasarkan</w:t>
      </w:r>
      <w:r>
        <w:rPr>
          <w:rFonts w:ascii="Arial" w:hAnsi="Arial" w:cs="Arial"/>
          <w:lang w:val="id-ID"/>
        </w:rPr>
        <w:t xml:space="preserve"> </w:t>
      </w:r>
      <w:r w:rsidRPr="00305030">
        <w:rPr>
          <w:rFonts w:ascii="Arial" w:hAnsi="Arial" w:cs="Arial"/>
        </w:rPr>
        <w:t>Jenis</w:t>
      </w:r>
      <w:r>
        <w:rPr>
          <w:rFonts w:ascii="Arial" w:hAnsi="Arial" w:cs="Arial"/>
          <w:lang w:val="id-ID"/>
        </w:rPr>
        <w:t xml:space="preserve"> </w:t>
      </w:r>
      <w:r w:rsidRPr="00305030">
        <w:rPr>
          <w:rFonts w:ascii="Arial" w:hAnsi="Arial" w:cs="Arial"/>
        </w:rPr>
        <w:t>Kelamin</w:t>
      </w:r>
      <w:r>
        <w:rPr>
          <w:rFonts w:ascii="Arial" w:hAnsi="Arial" w:cs="Arial"/>
          <w:lang w:val="id-ID"/>
        </w:rPr>
        <w:t xml:space="preserve"> </w:t>
      </w:r>
      <w:r w:rsidRPr="00305030">
        <w:rPr>
          <w:rFonts w:ascii="Arial" w:hAnsi="Arial" w:cs="Arial"/>
        </w:rPr>
        <w:t>dengan</w:t>
      </w:r>
      <w:r>
        <w:rPr>
          <w:rFonts w:ascii="Arial" w:hAnsi="Arial" w:cs="Arial"/>
          <w:lang w:val="id-ID"/>
        </w:rPr>
        <w:t xml:space="preserve"> </w:t>
      </w:r>
      <w:r w:rsidRPr="00305030">
        <w:rPr>
          <w:rFonts w:ascii="Arial" w:hAnsi="Arial" w:cs="Arial"/>
        </w:rPr>
        <w:t>Kelelahan</w:t>
      </w:r>
      <w:r>
        <w:rPr>
          <w:rFonts w:ascii="Arial" w:hAnsi="Arial" w:cs="Arial"/>
          <w:lang w:val="id-ID"/>
        </w:rPr>
        <w:t xml:space="preserve"> </w:t>
      </w:r>
      <w:r w:rsidRPr="00305030">
        <w:rPr>
          <w:rFonts w:ascii="Arial" w:hAnsi="Arial" w:cs="Arial"/>
        </w:rPr>
        <w:t>Kerjapada</w:t>
      </w:r>
      <w:r>
        <w:rPr>
          <w:rFonts w:ascii="Arial" w:hAnsi="Arial" w:cs="Arial"/>
          <w:lang w:val="id-ID"/>
        </w:rPr>
        <w:t xml:space="preserve"> </w:t>
      </w:r>
      <w:r w:rsidRPr="00305030">
        <w:rPr>
          <w:rFonts w:ascii="Arial" w:hAnsi="Arial" w:cs="Arial"/>
        </w:rPr>
        <w:t>Pekerja</w:t>
      </w:r>
      <w:r>
        <w:rPr>
          <w:rFonts w:ascii="Arial" w:hAnsi="Arial" w:cs="Arial"/>
          <w:lang w:val="id-ID"/>
        </w:rPr>
        <w:t xml:space="preserve"> </w:t>
      </w:r>
      <w:r w:rsidRPr="00305030">
        <w:rPr>
          <w:rFonts w:ascii="Arial" w:hAnsi="Arial" w:cs="Arial"/>
        </w:rPr>
        <w:t>Bagian</w:t>
      </w:r>
      <w:r>
        <w:rPr>
          <w:rFonts w:ascii="Arial" w:hAnsi="Arial" w:cs="Arial"/>
          <w:lang w:val="id-ID"/>
        </w:rPr>
        <w:t xml:space="preserve"> </w:t>
      </w:r>
      <w:r w:rsidRPr="00305030">
        <w:rPr>
          <w:rFonts w:ascii="Arial" w:hAnsi="Arial" w:cs="Arial"/>
        </w:rPr>
        <w:t>Produksi</w:t>
      </w:r>
      <w:r>
        <w:rPr>
          <w:rFonts w:ascii="Arial" w:hAnsi="Arial" w:cs="Arial"/>
          <w:lang w:val="id-ID"/>
        </w:rPr>
        <w:t xml:space="preserve"> </w:t>
      </w:r>
      <w:r w:rsidRPr="00305030">
        <w:rPr>
          <w:rFonts w:ascii="Arial" w:hAnsi="Arial" w:cs="Arial"/>
        </w:rPr>
        <w:t>Pakan</w:t>
      </w:r>
      <w:r>
        <w:rPr>
          <w:rFonts w:ascii="Arial" w:hAnsi="Arial" w:cs="Arial"/>
          <w:lang w:val="id-ID"/>
        </w:rPr>
        <w:t xml:space="preserve"> </w:t>
      </w:r>
      <w:r w:rsidRPr="00305030">
        <w:rPr>
          <w:rFonts w:ascii="Arial" w:hAnsi="Arial" w:cs="Arial"/>
        </w:rPr>
        <w:t>PT.Central</w:t>
      </w:r>
      <w:r>
        <w:rPr>
          <w:rFonts w:ascii="Arial" w:hAnsi="Arial" w:cs="Arial"/>
          <w:lang w:val="id-ID"/>
        </w:rPr>
        <w:t xml:space="preserve"> </w:t>
      </w:r>
      <w:r w:rsidRPr="00305030">
        <w:rPr>
          <w:rFonts w:ascii="Arial" w:hAnsi="Arial" w:cs="Arial"/>
        </w:rPr>
        <w:t>Proteina Medan Tahun 2019</w:t>
      </w:r>
      <w:r w:rsidRPr="00305030">
        <w:rPr>
          <w:rFonts w:ascii="Arial" w:hAnsi="Arial" w:cs="Arial"/>
        </w:rPr>
        <w:ptab w:relativeTo="margin" w:alignment="right" w:leader="dot"/>
      </w:r>
      <w:r w:rsidRPr="00305030">
        <w:rPr>
          <w:rFonts w:ascii="Arial" w:hAnsi="Arial" w:cs="Arial"/>
          <w:bCs/>
          <w:lang w:val="id-ID"/>
        </w:rPr>
        <w:t>36</w:t>
      </w:r>
    </w:p>
    <w:p w:rsidR="00FA06B9" w:rsidRPr="00305030" w:rsidRDefault="00FA06B9" w:rsidP="00FA06B9">
      <w:pPr>
        <w:autoSpaceDE w:val="0"/>
        <w:autoSpaceDN w:val="0"/>
        <w:adjustRightInd w:val="0"/>
        <w:spacing w:line="240" w:lineRule="auto"/>
        <w:ind w:left="1440" w:hanging="1440"/>
        <w:jc w:val="both"/>
        <w:rPr>
          <w:rFonts w:ascii="Arial" w:hAnsi="Arial" w:cs="Arial"/>
        </w:rPr>
      </w:pPr>
      <w:r w:rsidRPr="00305030">
        <w:rPr>
          <w:rFonts w:ascii="Arial" w:hAnsi="Arial" w:cs="Arial"/>
        </w:rPr>
        <w:t>Tabel 4.8</w:t>
      </w:r>
      <w:r w:rsidRPr="00305030">
        <w:rPr>
          <w:rFonts w:ascii="Arial" w:hAnsi="Arial" w:cs="Arial"/>
          <w:lang w:val="id-ID"/>
        </w:rPr>
        <w:tab/>
      </w:r>
      <w:r w:rsidRPr="00305030">
        <w:rPr>
          <w:rFonts w:ascii="Arial" w:hAnsi="Arial" w:cs="Arial"/>
        </w:rPr>
        <w:t>Gambaran</w:t>
      </w:r>
      <w:r>
        <w:rPr>
          <w:rFonts w:ascii="Arial" w:hAnsi="Arial" w:cs="Arial"/>
          <w:lang w:val="id-ID"/>
        </w:rPr>
        <w:t xml:space="preserve"> </w:t>
      </w:r>
      <w:r w:rsidRPr="00305030">
        <w:rPr>
          <w:rFonts w:ascii="Arial" w:hAnsi="Arial" w:cs="Arial"/>
        </w:rPr>
        <w:t>Distribusi</w:t>
      </w:r>
      <w:r>
        <w:rPr>
          <w:rFonts w:ascii="Arial" w:hAnsi="Arial" w:cs="Arial"/>
          <w:lang w:val="id-ID"/>
        </w:rPr>
        <w:t xml:space="preserve"> </w:t>
      </w:r>
      <w:r w:rsidRPr="00305030">
        <w:rPr>
          <w:rFonts w:ascii="Arial" w:hAnsi="Arial" w:cs="Arial"/>
        </w:rPr>
        <w:t>Responden</w:t>
      </w:r>
      <w:r>
        <w:rPr>
          <w:rFonts w:ascii="Arial" w:hAnsi="Arial" w:cs="Arial"/>
          <w:lang w:val="id-ID"/>
        </w:rPr>
        <w:t xml:space="preserve"> </w:t>
      </w:r>
      <w:r w:rsidRPr="00305030">
        <w:rPr>
          <w:rFonts w:ascii="Arial" w:hAnsi="Arial" w:cs="Arial"/>
        </w:rPr>
        <w:t>Berdasarkan</w:t>
      </w:r>
      <w:r>
        <w:rPr>
          <w:rFonts w:ascii="Arial" w:hAnsi="Arial" w:cs="Arial"/>
          <w:lang w:val="id-ID"/>
        </w:rPr>
        <w:t xml:space="preserve"> </w:t>
      </w:r>
      <w:r w:rsidRPr="00305030">
        <w:rPr>
          <w:rFonts w:ascii="Arial" w:hAnsi="Arial" w:cs="Arial"/>
        </w:rPr>
        <w:t>Masa</w:t>
      </w:r>
      <w:r>
        <w:rPr>
          <w:rFonts w:ascii="Arial" w:hAnsi="Arial" w:cs="Arial"/>
          <w:lang w:val="id-ID"/>
        </w:rPr>
        <w:t xml:space="preserve"> </w:t>
      </w:r>
      <w:r w:rsidRPr="00305030">
        <w:rPr>
          <w:rFonts w:ascii="Arial" w:hAnsi="Arial" w:cs="Arial"/>
        </w:rPr>
        <w:t>Kerja</w:t>
      </w:r>
      <w:r>
        <w:rPr>
          <w:rFonts w:ascii="Arial" w:hAnsi="Arial" w:cs="Arial"/>
          <w:lang w:val="id-ID"/>
        </w:rPr>
        <w:t xml:space="preserve"> </w:t>
      </w:r>
      <w:r w:rsidRPr="00305030">
        <w:rPr>
          <w:rFonts w:ascii="Arial" w:hAnsi="Arial" w:cs="Arial"/>
        </w:rPr>
        <w:t>dengan</w:t>
      </w:r>
      <w:r>
        <w:rPr>
          <w:rFonts w:ascii="Arial" w:hAnsi="Arial" w:cs="Arial"/>
          <w:lang w:val="id-ID"/>
        </w:rPr>
        <w:t xml:space="preserve"> </w:t>
      </w:r>
      <w:r w:rsidRPr="00305030">
        <w:rPr>
          <w:rFonts w:ascii="Arial" w:hAnsi="Arial" w:cs="Arial"/>
        </w:rPr>
        <w:t>Kelelahan</w:t>
      </w:r>
      <w:r>
        <w:rPr>
          <w:rFonts w:ascii="Arial" w:hAnsi="Arial" w:cs="Arial"/>
          <w:lang w:val="id-ID"/>
        </w:rPr>
        <w:t xml:space="preserve"> </w:t>
      </w:r>
      <w:r w:rsidRPr="00305030">
        <w:rPr>
          <w:rFonts w:ascii="Arial" w:hAnsi="Arial" w:cs="Arial"/>
        </w:rPr>
        <w:t>Kerja</w:t>
      </w:r>
      <w:r>
        <w:rPr>
          <w:rFonts w:ascii="Arial" w:hAnsi="Arial" w:cs="Arial"/>
          <w:lang w:val="id-ID"/>
        </w:rPr>
        <w:t xml:space="preserve"> </w:t>
      </w:r>
      <w:r w:rsidRPr="00305030">
        <w:rPr>
          <w:rFonts w:ascii="Arial" w:hAnsi="Arial" w:cs="Arial"/>
        </w:rPr>
        <w:t>pada</w:t>
      </w:r>
      <w:r>
        <w:rPr>
          <w:rFonts w:ascii="Arial" w:hAnsi="Arial" w:cs="Arial"/>
          <w:lang w:val="id-ID"/>
        </w:rPr>
        <w:t xml:space="preserve"> </w:t>
      </w:r>
      <w:r w:rsidRPr="00305030">
        <w:rPr>
          <w:rFonts w:ascii="Arial" w:hAnsi="Arial" w:cs="Arial"/>
        </w:rPr>
        <w:t>Pekerja</w:t>
      </w:r>
      <w:r>
        <w:rPr>
          <w:rFonts w:ascii="Arial" w:hAnsi="Arial" w:cs="Arial"/>
          <w:lang w:val="id-ID"/>
        </w:rPr>
        <w:t xml:space="preserve"> </w:t>
      </w:r>
      <w:r w:rsidRPr="00305030">
        <w:rPr>
          <w:rFonts w:ascii="Arial" w:hAnsi="Arial" w:cs="Arial"/>
        </w:rPr>
        <w:t>Bagian</w:t>
      </w:r>
      <w:r>
        <w:rPr>
          <w:rFonts w:ascii="Arial" w:hAnsi="Arial" w:cs="Arial"/>
          <w:lang w:val="id-ID"/>
        </w:rPr>
        <w:t xml:space="preserve"> </w:t>
      </w:r>
      <w:r w:rsidRPr="00305030">
        <w:rPr>
          <w:rFonts w:ascii="Arial" w:hAnsi="Arial" w:cs="Arial"/>
        </w:rPr>
        <w:t>Produksi</w:t>
      </w:r>
      <w:r>
        <w:rPr>
          <w:rFonts w:ascii="Arial" w:hAnsi="Arial" w:cs="Arial"/>
          <w:lang w:val="id-ID"/>
        </w:rPr>
        <w:t xml:space="preserve"> </w:t>
      </w:r>
      <w:r w:rsidRPr="00305030">
        <w:rPr>
          <w:rFonts w:ascii="Arial" w:hAnsi="Arial" w:cs="Arial"/>
        </w:rPr>
        <w:t>Pakan</w:t>
      </w:r>
      <w:r>
        <w:rPr>
          <w:rFonts w:ascii="Arial" w:hAnsi="Arial" w:cs="Arial"/>
          <w:lang w:val="id-ID"/>
        </w:rPr>
        <w:t xml:space="preserve"> </w:t>
      </w:r>
      <w:r w:rsidRPr="00305030">
        <w:rPr>
          <w:rFonts w:ascii="Arial" w:hAnsi="Arial" w:cs="Arial"/>
        </w:rPr>
        <w:t>PT.Central</w:t>
      </w:r>
      <w:r>
        <w:rPr>
          <w:rFonts w:ascii="Arial" w:hAnsi="Arial" w:cs="Arial"/>
          <w:lang w:val="id-ID"/>
        </w:rPr>
        <w:t xml:space="preserve"> </w:t>
      </w:r>
      <w:r w:rsidRPr="00305030">
        <w:rPr>
          <w:rFonts w:ascii="Arial" w:hAnsi="Arial" w:cs="Arial"/>
        </w:rPr>
        <w:t>Proteina Medan Tahun 2019</w:t>
      </w:r>
      <w:r w:rsidRPr="00305030">
        <w:rPr>
          <w:rFonts w:ascii="Arial" w:hAnsi="Arial" w:cs="Arial"/>
        </w:rPr>
        <w:ptab w:relativeTo="margin" w:alignment="right" w:leader="dot"/>
      </w:r>
      <w:r w:rsidRPr="00305030">
        <w:rPr>
          <w:rFonts w:ascii="Arial" w:hAnsi="Arial" w:cs="Arial"/>
          <w:bCs/>
          <w:lang w:val="id-ID"/>
        </w:rPr>
        <w:t>37</w:t>
      </w:r>
    </w:p>
    <w:p w:rsidR="00FA06B9" w:rsidRPr="00305030" w:rsidRDefault="00FA06B9" w:rsidP="00FA06B9">
      <w:pPr>
        <w:autoSpaceDE w:val="0"/>
        <w:autoSpaceDN w:val="0"/>
        <w:adjustRightInd w:val="0"/>
        <w:spacing w:line="240" w:lineRule="auto"/>
        <w:ind w:left="1440" w:hanging="1440"/>
        <w:jc w:val="both"/>
        <w:rPr>
          <w:rFonts w:ascii="Arial" w:hAnsi="Arial" w:cs="Arial"/>
        </w:rPr>
      </w:pPr>
      <w:r w:rsidRPr="00305030">
        <w:rPr>
          <w:rFonts w:ascii="Arial" w:hAnsi="Arial" w:cs="Arial"/>
        </w:rPr>
        <w:t>Tabel 4.9</w:t>
      </w:r>
      <w:r w:rsidRPr="00305030">
        <w:rPr>
          <w:rFonts w:ascii="Arial" w:hAnsi="Arial" w:cs="Arial"/>
          <w:lang w:val="id-ID"/>
        </w:rPr>
        <w:tab/>
      </w:r>
      <w:r w:rsidRPr="00305030">
        <w:rPr>
          <w:rFonts w:ascii="Arial" w:hAnsi="Arial" w:cs="Arial"/>
        </w:rPr>
        <w:t>Gambaran</w:t>
      </w:r>
      <w:r>
        <w:rPr>
          <w:rFonts w:ascii="Arial" w:hAnsi="Arial" w:cs="Arial"/>
          <w:lang w:val="id-ID"/>
        </w:rPr>
        <w:t xml:space="preserve"> </w:t>
      </w:r>
      <w:r w:rsidRPr="00305030">
        <w:rPr>
          <w:rFonts w:ascii="Arial" w:hAnsi="Arial" w:cs="Arial"/>
        </w:rPr>
        <w:t>Distribusi</w:t>
      </w:r>
      <w:r>
        <w:rPr>
          <w:rFonts w:ascii="Arial" w:hAnsi="Arial" w:cs="Arial"/>
          <w:lang w:val="id-ID"/>
        </w:rPr>
        <w:t xml:space="preserve"> </w:t>
      </w:r>
      <w:r w:rsidRPr="00305030">
        <w:rPr>
          <w:rFonts w:ascii="Arial" w:hAnsi="Arial" w:cs="Arial"/>
        </w:rPr>
        <w:t>Responden</w:t>
      </w:r>
      <w:r>
        <w:rPr>
          <w:rFonts w:ascii="Arial" w:hAnsi="Arial" w:cs="Arial"/>
          <w:lang w:val="id-ID"/>
        </w:rPr>
        <w:t xml:space="preserve"> </w:t>
      </w:r>
      <w:r w:rsidRPr="00305030">
        <w:rPr>
          <w:rFonts w:ascii="Arial" w:hAnsi="Arial" w:cs="Arial"/>
        </w:rPr>
        <w:t>Berdasarkan</w:t>
      </w:r>
      <w:r>
        <w:rPr>
          <w:rFonts w:ascii="Arial" w:hAnsi="Arial" w:cs="Arial"/>
          <w:lang w:val="id-ID"/>
        </w:rPr>
        <w:t xml:space="preserve"> </w:t>
      </w:r>
      <w:r w:rsidRPr="00305030">
        <w:rPr>
          <w:rFonts w:ascii="Arial" w:hAnsi="Arial" w:cs="Arial"/>
        </w:rPr>
        <w:t>Kebisingan</w:t>
      </w:r>
      <w:r>
        <w:rPr>
          <w:rFonts w:ascii="Arial" w:hAnsi="Arial" w:cs="Arial"/>
          <w:lang w:val="id-ID"/>
        </w:rPr>
        <w:t xml:space="preserve"> </w:t>
      </w:r>
      <w:r w:rsidRPr="00305030">
        <w:rPr>
          <w:rFonts w:ascii="Arial" w:hAnsi="Arial" w:cs="Arial"/>
        </w:rPr>
        <w:t>dengan</w:t>
      </w:r>
      <w:r>
        <w:rPr>
          <w:rFonts w:ascii="Arial" w:hAnsi="Arial" w:cs="Arial"/>
          <w:lang w:val="id-ID"/>
        </w:rPr>
        <w:t xml:space="preserve"> </w:t>
      </w:r>
      <w:r w:rsidRPr="00305030">
        <w:rPr>
          <w:rFonts w:ascii="Arial" w:hAnsi="Arial" w:cs="Arial"/>
        </w:rPr>
        <w:t>Kelelahan</w:t>
      </w:r>
      <w:r>
        <w:rPr>
          <w:rFonts w:ascii="Arial" w:hAnsi="Arial" w:cs="Arial"/>
          <w:lang w:val="id-ID"/>
        </w:rPr>
        <w:t xml:space="preserve"> </w:t>
      </w:r>
      <w:r w:rsidRPr="00305030">
        <w:rPr>
          <w:rFonts w:ascii="Arial" w:hAnsi="Arial" w:cs="Arial"/>
        </w:rPr>
        <w:t>Kerja</w:t>
      </w:r>
      <w:r>
        <w:rPr>
          <w:rFonts w:ascii="Arial" w:hAnsi="Arial" w:cs="Arial"/>
          <w:lang w:val="id-ID"/>
        </w:rPr>
        <w:t xml:space="preserve"> </w:t>
      </w:r>
      <w:r w:rsidRPr="00305030">
        <w:rPr>
          <w:rFonts w:ascii="Arial" w:hAnsi="Arial" w:cs="Arial"/>
        </w:rPr>
        <w:t>pada</w:t>
      </w:r>
      <w:r>
        <w:rPr>
          <w:rFonts w:ascii="Arial" w:hAnsi="Arial" w:cs="Arial"/>
          <w:lang w:val="id-ID"/>
        </w:rPr>
        <w:t xml:space="preserve"> </w:t>
      </w:r>
      <w:r w:rsidRPr="00305030">
        <w:rPr>
          <w:rFonts w:ascii="Arial" w:hAnsi="Arial" w:cs="Arial"/>
        </w:rPr>
        <w:t>Pekerja</w:t>
      </w:r>
      <w:r>
        <w:rPr>
          <w:rFonts w:ascii="Arial" w:hAnsi="Arial" w:cs="Arial"/>
          <w:lang w:val="id-ID"/>
        </w:rPr>
        <w:t xml:space="preserve"> </w:t>
      </w:r>
      <w:r w:rsidRPr="00305030">
        <w:rPr>
          <w:rFonts w:ascii="Arial" w:hAnsi="Arial" w:cs="Arial"/>
        </w:rPr>
        <w:t>Bagian</w:t>
      </w:r>
      <w:r>
        <w:rPr>
          <w:rFonts w:ascii="Arial" w:hAnsi="Arial" w:cs="Arial"/>
          <w:lang w:val="id-ID"/>
        </w:rPr>
        <w:t xml:space="preserve"> </w:t>
      </w:r>
      <w:r w:rsidRPr="00305030">
        <w:rPr>
          <w:rFonts w:ascii="Arial" w:hAnsi="Arial" w:cs="Arial"/>
        </w:rPr>
        <w:t>Produksi</w:t>
      </w:r>
      <w:r>
        <w:rPr>
          <w:rFonts w:ascii="Arial" w:hAnsi="Arial" w:cs="Arial"/>
          <w:lang w:val="id-ID"/>
        </w:rPr>
        <w:t xml:space="preserve"> </w:t>
      </w:r>
      <w:r w:rsidRPr="00305030">
        <w:rPr>
          <w:rFonts w:ascii="Arial" w:hAnsi="Arial" w:cs="Arial"/>
        </w:rPr>
        <w:t>Pakan</w:t>
      </w:r>
      <w:r>
        <w:rPr>
          <w:rFonts w:ascii="Arial" w:hAnsi="Arial" w:cs="Arial"/>
          <w:lang w:val="id-ID"/>
        </w:rPr>
        <w:t xml:space="preserve"> </w:t>
      </w:r>
      <w:r w:rsidRPr="00305030">
        <w:rPr>
          <w:rFonts w:ascii="Arial" w:hAnsi="Arial" w:cs="Arial"/>
        </w:rPr>
        <w:t>PT.Central</w:t>
      </w:r>
      <w:r>
        <w:rPr>
          <w:rFonts w:ascii="Arial" w:hAnsi="Arial" w:cs="Arial"/>
          <w:lang w:val="id-ID"/>
        </w:rPr>
        <w:t xml:space="preserve"> </w:t>
      </w:r>
      <w:r w:rsidRPr="00305030">
        <w:rPr>
          <w:rFonts w:ascii="Arial" w:hAnsi="Arial" w:cs="Arial"/>
        </w:rPr>
        <w:t>Proteina Medan Tahun 2019</w:t>
      </w:r>
      <w:r w:rsidRPr="00305030">
        <w:rPr>
          <w:rFonts w:ascii="Arial" w:hAnsi="Arial" w:cs="Arial"/>
        </w:rPr>
        <w:ptab w:relativeTo="margin" w:alignment="right" w:leader="dot"/>
      </w:r>
      <w:r w:rsidRPr="00305030">
        <w:rPr>
          <w:rFonts w:ascii="Arial" w:hAnsi="Arial" w:cs="Arial"/>
          <w:bCs/>
          <w:lang w:val="id-ID"/>
        </w:rPr>
        <w:t>37</w:t>
      </w:r>
    </w:p>
    <w:p w:rsidR="00FA06B9" w:rsidRPr="00305030" w:rsidRDefault="00FA06B9" w:rsidP="00FA06B9">
      <w:pPr>
        <w:spacing w:line="240" w:lineRule="auto"/>
        <w:ind w:left="1440" w:hanging="1440"/>
        <w:jc w:val="both"/>
        <w:rPr>
          <w:rFonts w:ascii="Arial" w:hAnsi="Arial" w:cs="Arial"/>
          <w:lang w:val="id-ID"/>
        </w:rPr>
      </w:pPr>
    </w:p>
    <w:p w:rsidR="00FA06B9" w:rsidRDefault="00FA06B9" w:rsidP="00FA06B9">
      <w:pPr>
        <w:spacing w:line="240" w:lineRule="auto"/>
        <w:jc w:val="both"/>
        <w:rPr>
          <w:rFonts w:ascii="Arial" w:hAnsi="Arial" w:cs="Arial"/>
          <w:bCs/>
          <w:lang w:val="id-ID"/>
        </w:rPr>
      </w:pPr>
    </w:p>
    <w:p w:rsidR="00FA06B9" w:rsidRDefault="00FA06B9" w:rsidP="00FA06B9">
      <w:pPr>
        <w:spacing w:line="240" w:lineRule="auto"/>
        <w:jc w:val="both"/>
        <w:rPr>
          <w:rFonts w:ascii="Arial" w:hAnsi="Arial" w:cs="Arial"/>
          <w:bCs/>
          <w:lang w:val="id-ID"/>
        </w:rPr>
      </w:pPr>
    </w:p>
    <w:p w:rsidR="00FA06B9" w:rsidRDefault="00FA06B9" w:rsidP="00FA06B9">
      <w:pPr>
        <w:spacing w:line="240" w:lineRule="auto"/>
        <w:ind w:left="1440" w:hanging="1440"/>
        <w:jc w:val="center"/>
        <w:rPr>
          <w:rFonts w:ascii="Arial" w:hAnsi="Arial" w:cs="Arial"/>
          <w:b/>
          <w:bCs/>
          <w:sz w:val="28"/>
          <w:szCs w:val="28"/>
          <w:lang w:val="id-ID"/>
        </w:rPr>
      </w:pPr>
      <w:r w:rsidRPr="00823714">
        <w:rPr>
          <w:rFonts w:ascii="Arial" w:hAnsi="Arial" w:cs="Arial"/>
          <w:b/>
          <w:bCs/>
          <w:sz w:val="28"/>
          <w:szCs w:val="28"/>
          <w:lang w:val="id-ID"/>
        </w:rPr>
        <w:lastRenderedPageBreak/>
        <w:t>DAFTAR LAMPIRAN</w:t>
      </w:r>
    </w:p>
    <w:p w:rsidR="00FA06B9" w:rsidRDefault="00FA06B9" w:rsidP="00FA06B9">
      <w:pPr>
        <w:pStyle w:val="ListParagraph"/>
        <w:numPr>
          <w:ilvl w:val="0"/>
          <w:numId w:val="3"/>
        </w:numPr>
        <w:spacing w:line="240" w:lineRule="auto"/>
        <w:rPr>
          <w:rFonts w:ascii="Arial" w:hAnsi="Arial" w:cs="Arial"/>
          <w:bCs/>
          <w:lang w:val="id-ID"/>
        </w:rPr>
      </w:pPr>
      <w:r>
        <w:rPr>
          <w:rFonts w:ascii="Arial" w:hAnsi="Arial" w:cs="Arial"/>
          <w:bCs/>
          <w:lang w:val="id-ID"/>
        </w:rPr>
        <w:t>Formulir Persetujuan menjadi Responden Penelitian</w:t>
      </w:r>
    </w:p>
    <w:p w:rsidR="00FA06B9" w:rsidRDefault="00FA06B9" w:rsidP="00FA06B9">
      <w:pPr>
        <w:pStyle w:val="ListParagraph"/>
        <w:numPr>
          <w:ilvl w:val="0"/>
          <w:numId w:val="3"/>
        </w:numPr>
        <w:spacing w:line="240" w:lineRule="auto"/>
        <w:rPr>
          <w:rFonts w:ascii="Arial" w:hAnsi="Arial" w:cs="Arial"/>
          <w:bCs/>
          <w:lang w:val="id-ID"/>
        </w:rPr>
      </w:pPr>
      <w:r>
        <w:rPr>
          <w:rFonts w:ascii="Arial" w:hAnsi="Arial" w:cs="Arial"/>
          <w:bCs/>
          <w:lang w:val="id-ID"/>
        </w:rPr>
        <w:t>Lembar Kuesioner Penelitian</w:t>
      </w:r>
    </w:p>
    <w:p w:rsidR="00FA06B9" w:rsidRDefault="00FA06B9" w:rsidP="00FA06B9">
      <w:pPr>
        <w:pStyle w:val="ListParagraph"/>
        <w:numPr>
          <w:ilvl w:val="0"/>
          <w:numId w:val="3"/>
        </w:numPr>
        <w:spacing w:line="240" w:lineRule="auto"/>
        <w:rPr>
          <w:rFonts w:ascii="Arial" w:hAnsi="Arial" w:cs="Arial"/>
          <w:bCs/>
          <w:lang w:val="id-ID"/>
        </w:rPr>
      </w:pPr>
      <w:r>
        <w:rPr>
          <w:rFonts w:ascii="Arial" w:hAnsi="Arial" w:cs="Arial"/>
          <w:bCs/>
          <w:lang w:val="id-ID"/>
        </w:rPr>
        <w:t>Master Tabel</w:t>
      </w:r>
    </w:p>
    <w:p w:rsidR="00FA06B9" w:rsidRPr="0065084F" w:rsidRDefault="00FA06B9" w:rsidP="00FA06B9">
      <w:pPr>
        <w:pStyle w:val="ListParagraph"/>
        <w:numPr>
          <w:ilvl w:val="0"/>
          <w:numId w:val="3"/>
        </w:numPr>
        <w:spacing w:line="240" w:lineRule="auto"/>
        <w:rPr>
          <w:rFonts w:ascii="Arial" w:hAnsi="Arial" w:cs="Arial"/>
          <w:bCs/>
          <w:lang w:val="id-ID"/>
        </w:rPr>
      </w:pPr>
      <w:r>
        <w:rPr>
          <w:rFonts w:ascii="Arial" w:hAnsi="Arial" w:cs="Arial"/>
          <w:bCs/>
          <w:lang w:val="id-ID"/>
        </w:rPr>
        <w:t>Data Responden Penelitian</w:t>
      </w:r>
    </w:p>
    <w:p w:rsidR="00FA06B9" w:rsidRDefault="00FA06B9" w:rsidP="00FA06B9">
      <w:pPr>
        <w:pStyle w:val="ListParagraph"/>
        <w:numPr>
          <w:ilvl w:val="0"/>
          <w:numId w:val="3"/>
        </w:numPr>
        <w:spacing w:line="240" w:lineRule="auto"/>
        <w:rPr>
          <w:rFonts w:ascii="Arial" w:hAnsi="Arial" w:cs="Arial"/>
          <w:bCs/>
          <w:lang w:val="id-ID"/>
        </w:rPr>
      </w:pPr>
      <w:r>
        <w:rPr>
          <w:rFonts w:ascii="Arial" w:hAnsi="Arial" w:cs="Arial"/>
          <w:bCs/>
          <w:lang w:val="id-ID"/>
        </w:rPr>
        <w:t>Surat izin penelitian</w:t>
      </w:r>
    </w:p>
    <w:p w:rsidR="00FA06B9" w:rsidRDefault="00FA06B9" w:rsidP="00FA06B9">
      <w:pPr>
        <w:pStyle w:val="ListParagraph"/>
        <w:numPr>
          <w:ilvl w:val="0"/>
          <w:numId w:val="3"/>
        </w:numPr>
        <w:spacing w:line="240" w:lineRule="auto"/>
        <w:rPr>
          <w:rFonts w:ascii="Arial" w:hAnsi="Arial" w:cs="Arial"/>
          <w:bCs/>
          <w:lang w:val="id-ID"/>
        </w:rPr>
      </w:pPr>
      <w:r>
        <w:rPr>
          <w:rFonts w:ascii="Arial" w:hAnsi="Arial" w:cs="Arial"/>
          <w:bCs/>
          <w:lang w:val="id-ID"/>
        </w:rPr>
        <w:t>Surat balasan penelitian</w:t>
      </w:r>
    </w:p>
    <w:p w:rsidR="00FA06B9" w:rsidRDefault="00FA06B9" w:rsidP="00FA06B9">
      <w:pPr>
        <w:pStyle w:val="ListParagraph"/>
        <w:numPr>
          <w:ilvl w:val="0"/>
          <w:numId w:val="3"/>
        </w:numPr>
        <w:spacing w:line="240" w:lineRule="auto"/>
        <w:rPr>
          <w:rFonts w:ascii="Arial" w:hAnsi="Arial" w:cs="Arial"/>
          <w:bCs/>
          <w:lang w:val="id-ID"/>
        </w:rPr>
      </w:pPr>
      <w:r>
        <w:rPr>
          <w:rFonts w:ascii="Arial" w:hAnsi="Arial" w:cs="Arial"/>
          <w:bCs/>
          <w:lang w:val="id-ID"/>
        </w:rPr>
        <w:t>Struktur Organisasi</w:t>
      </w:r>
    </w:p>
    <w:p w:rsidR="00FA06B9" w:rsidRPr="00823714" w:rsidRDefault="00FA06B9" w:rsidP="00FA06B9">
      <w:pPr>
        <w:pStyle w:val="ListParagraph"/>
        <w:numPr>
          <w:ilvl w:val="0"/>
          <w:numId w:val="3"/>
        </w:numPr>
        <w:spacing w:line="240" w:lineRule="auto"/>
        <w:rPr>
          <w:rFonts w:ascii="Arial" w:hAnsi="Arial" w:cs="Arial"/>
          <w:bCs/>
          <w:lang w:val="id-ID"/>
        </w:rPr>
      </w:pPr>
      <w:r>
        <w:rPr>
          <w:rFonts w:ascii="Arial" w:hAnsi="Arial" w:cs="Arial"/>
          <w:bCs/>
          <w:lang w:val="id-ID"/>
        </w:rPr>
        <w:t>Dokumentasi</w:t>
      </w:r>
    </w:p>
    <w:p w:rsidR="00FA06B9" w:rsidRDefault="00FA06B9" w:rsidP="00FA06B9">
      <w:pPr>
        <w:pStyle w:val="NoSpacing"/>
        <w:spacing w:line="276" w:lineRule="auto"/>
        <w:ind w:left="567"/>
        <w:rPr>
          <w:rFonts w:ascii="Arial" w:hAnsi="Arial" w:cs="Arial"/>
          <w:lang w:val="id-ID"/>
        </w:rPr>
      </w:pPr>
    </w:p>
    <w:p w:rsidR="00FA06B9" w:rsidRDefault="00FA06B9" w:rsidP="00FA06B9"/>
    <w:p w:rsidR="00FA06B9" w:rsidRDefault="00FA06B9" w:rsidP="00FA06B9"/>
    <w:p w:rsidR="00FA06B9" w:rsidRPr="00FA06B9" w:rsidRDefault="00FA06B9" w:rsidP="00FA06B9">
      <w:pPr>
        <w:pStyle w:val="NoSpacing"/>
        <w:spacing w:line="276" w:lineRule="auto"/>
        <w:ind w:left="567"/>
        <w:rPr>
          <w:rFonts w:ascii="Arial" w:hAnsi="Arial" w:cs="Arial"/>
          <w:lang w:val="en-US"/>
        </w:rPr>
      </w:pPr>
    </w:p>
    <w:p w:rsidR="00FA06B9" w:rsidRDefault="00FA06B9" w:rsidP="00FA06B9">
      <w:pPr>
        <w:pStyle w:val="NoSpacing"/>
        <w:spacing w:line="276" w:lineRule="auto"/>
        <w:ind w:left="567"/>
        <w:rPr>
          <w:rFonts w:ascii="Arial" w:hAnsi="Arial" w:cs="Arial"/>
          <w:lang w:val="id-ID"/>
        </w:rPr>
      </w:pPr>
    </w:p>
    <w:p w:rsidR="00FA06B9" w:rsidRDefault="00FA06B9" w:rsidP="00FA06B9">
      <w:pPr>
        <w:pStyle w:val="NoSpacing"/>
        <w:spacing w:line="276" w:lineRule="auto"/>
        <w:ind w:left="567"/>
        <w:rPr>
          <w:rFonts w:ascii="Arial" w:hAnsi="Arial" w:cs="Arial"/>
          <w:lang w:val="id-ID"/>
        </w:rPr>
      </w:pPr>
    </w:p>
    <w:p w:rsidR="00FA06B9" w:rsidRDefault="00FA06B9" w:rsidP="00FA06B9"/>
    <w:p w:rsidR="00FA06B9" w:rsidRDefault="00FA06B9" w:rsidP="00FA06B9"/>
    <w:p w:rsidR="00FA06B9" w:rsidRDefault="00FA06B9" w:rsidP="00FA06B9"/>
    <w:p w:rsidR="00FA06B9" w:rsidRDefault="00FA06B9" w:rsidP="00FA06B9"/>
    <w:p w:rsidR="00FA06B9" w:rsidRDefault="00FA06B9" w:rsidP="00FA06B9"/>
    <w:p w:rsidR="00FA06B9" w:rsidRDefault="00FA06B9" w:rsidP="00FA06B9"/>
    <w:p w:rsidR="00FA06B9" w:rsidRDefault="00FA06B9" w:rsidP="00FA06B9"/>
    <w:p w:rsidR="00FA06B9" w:rsidRDefault="00FA06B9" w:rsidP="00FA06B9"/>
    <w:p w:rsidR="00FA06B9" w:rsidRDefault="00FA06B9" w:rsidP="00FA06B9"/>
    <w:p w:rsidR="00FA06B9" w:rsidRDefault="00FA06B9" w:rsidP="00FA06B9"/>
    <w:p w:rsidR="00FA06B9" w:rsidRDefault="00FA06B9" w:rsidP="00FA06B9"/>
    <w:p w:rsidR="00FA06B9" w:rsidRDefault="00FA06B9" w:rsidP="00FA06B9"/>
    <w:p w:rsidR="00FA06B9" w:rsidRDefault="00FA06B9" w:rsidP="00FA06B9"/>
    <w:p w:rsidR="00FA06B9" w:rsidRDefault="00FA06B9" w:rsidP="00FA06B9"/>
    <w:p w:rsidR="00FA06B9" w:rsidRDefault="00FA06B9" w:rsidP="00FA06B9"/>
    <w:p w:rsidR="00FA06B9" w:rsidRDefault="00FA06B9" w:rsidP="00FA06B9"/>
    <w:p w:rsidR="00FA06B9" w:rsidRPr="006E3010" w:rsidRDefault="00FA06B9" w:rsidP="00FA06B9">
      <w:pPr>
        <w:tabs>
          <w:tab w:val="left" w:pos="7685"/>
        </w:tabs>
        <w:jc w:val="center"/>
        <w:rPr>
          <w:rFonts w:ascii="Arial" w:hAnsi="Arial" w:cs="Arial"/>
          <w:b/>
          <w:sz w:val="28"/>
          <w:szCs w:val="28"/>
        </w:rPr>
      </w:pPr>
      <w:r w:rsidRPr="006E3010">
        <w:rPr>
          <w:rFonts w:ascii="Arial" w:hAnsi="Arial" w:cs="Arial"/>
          <w:b/>
          <w:sz w:val="28"/>
          <w:szCs w:val="28"/>
        </w:rPr>
        <w:lastRenderedPageBreak/>
        <w:t>BAB I</w:t>
      </w:r>
    </w:p>
    <w:p w:rsidR="00FA06B9" w:rsidRPr="006E3010" w:rsidRDefault="00FA06B9" w:rsidP="00FA06B9">
      <w:pPr>
        <w:tabs>
          <w:tab w:val="left" w:pos="7685"/>
        </w:tabs>
        <w:jc w:val="center"/>
        <w:rPr>
          <w:rFonts w:ascii="Arial" w:hAnsi="Arial" w:cs="Arial"/>
          <w:b/>
          <w:sz w:val="28"/>
          <w:szCs w:val="28"/>
          <w:lang w:val="id-ID"/>
        </w:rPr>
      </w:pPr>
      <w:r w:rsidRPr="006E3010">
        <w:rPr>
          <w:rFonts w:ascii="Arial" w:hAnsi="Arial" w:cs="Arial"/>
          <w:b/>
          <w:sz w:val="28"/>
          <w:szCs w:val="28"/>
        </w:rPr>
        <w:t>PENDAHULUAN</w:t>
      </w:r>
    </w:p>
    <w:p w:rsidR="00FA06B9" w:rsidRPr="006E3010" w:rsidRDefault="00FA06B9" w:rsidP="00FA06B9">
      <w:pPr>
        <w:tabs>
          <w:tab w:val="left" w:pos="7685"/>
        </w:tabs>
        <w:jc w:val="center"/>
        <w:rPr>
          <w:rFonts w:ascii="Arial" w:hAnsi="Arial" w:cs="Arial"/>
          <w:b/>
          <w:sz w:val="28"/>
          <w:szCs w:val="28"/>
          <w:lang w:val="id-ID"/>
        </w:rPr>
      </w:pPr>
    </w:p>
    <w:p w:rsidR="00FA06B9" w:rsidRPr="006E3010" w:rsidRDefault="00FA06B9" w:rsidP="00FA06B9">
      <w:pPr>
        <w:pStyle w:val="ListParagraph"/>
        <w:numPr>
          <w:ilvl w:val="1"/>
          <w:numId w:val="4"/>
        </w:numPr>
        <w:tabs>
          <w:tab w:val="left" w:pos="7685"/>
        </w:tabs>
        <w:spacing w:line="360" w:lineRule="auto"/>
        <w:jc w:val="both"/>
        <w:rPr>
          <w:rFonts w:ascii="Arial" w:hAnsi="Arial" w:cs="Arial"/>
          <w:b/>
          <w:sz w:val="24"/>
          <w:szCs w:val="24"/>
        </w:rPr>
      </w:pPr>
      <w:r w:rsidRPr="006E3010">
        <w:rPr>
          <w:rFonts w:ascii="Arial" w:hAnsi="Arial" w:cs="Arial"/>
          <w:b/>
          <w:sz w:val="24"/>
          <w:szCs w:val="24"/>
        </w:rPr>
        <w:t>Latar Belakang</w:t>
      </w:r>
    </w:p>
    <w:p w:rsidR="00FA06B9" w:rsidRPr="006E3010" w:rsidRDefault="00FA06B9" w:rsidP="00FA06B9">
      <w:pPr>
        <w:pStyle w:val="ListParagraph"/>
        <w:tabs>
          <w:tab w:val="left" w:pos="709"/>
        </w:tabs>
        <w:spacing w:line="360" w:lineRule="auto"/>
        <w:ind w:left="0"/>
        <w:jc w:val="both"/>
        <w:rPr>
          <w:rFonts w:ascii="Arial" w:hAnsi="Arial" w:cs="Arial"/>
          <w:lang w:val="id-ID"/>
        </w:rPr>
      </w:pPr>
      <w:r w:rsidRPr="006E3010">
        <w:rPr>
          <w:rFonts w:ascii="Arial" w:hAnsi="Arial" w:cs="Arial"/>
        </w:rPr>
        <w:tab/>
      </w:r>
      <w:r w:rsidRPr="006E3010">
        <w:rPr>
          <w:rFonts w:ascii="Arial" w:hAnsi="Arial" w:cs="Arial"/>
        </w:rPr>
        <w:tab/>
        <w:t xml:space="preserve">Keselamatan dan Kesehatan Kerja (K3) adalah suatu program yang dibuat oleh suatu perusahaan untuk mencegah timbulnya kecelakaan akibat kerja dan penyakit akibat kerja dengan </w:t>
      </w:r>
      <w:proofErr w:type="gramStart"/>
      <w:r w:rsidRPr="006E3010">
        <w:rPr>
          <w:rFonts w:ascii="Arial" w:hAnsi="Arial" w:cs="Arial"/>
        </w:rPr>
        <w:t>cara</w:t>
      </w:r>
      <w:proofErr w:type="gramEnd"/>
      <w:r w:rsidRPr="006E3010">
        <w:rPr>
          <w:rFonts w:ascii="Arial" w:hAnsi="Arial" w:cs="Arial"/>
        </w:rPr>
        <w:t xml:space="preserve"> menganalisis suatu pekerjaan yang berpotensi menimbulkan kecelakaan dan penyakit akibat kerja serta dapat memberikan tindakan apabila terjadi kecelakaan dan penyakit akibat kerja. </w:t>
      </w:r>
      <w:proofErr w:type="gramStart"/>
      <w:r w:rsidRPr="006E3010">
        <w:rPr>
          <w:rFonts w:ascii="Arial" w:hAnsi="Arial" w:cs="Arial"/>
        </w:rPr>
        <w:t>Tujuan diadakannya Keselamatan dan Kesehatan Kerja (K3) adalah memberikan kenyamanan dan keamanaan pada pekerja sehingga dapat membuat pekerja meningkatkan produktifitas bekerjanya dan dapat meminimalisir terjadinya resiko kecelakaan dan penyakit akibat kerja.</w:t>
      </w:r>
      <w:proofErr w:type="gramEnd"/>
      <w:r w:rsidRPr="006E3010">
        <w:rPr>
          <w:rFonts w:ascii="Arial" w:hAnsi="Arial" w:cs="Arial"/>
        </w:rPr>
        <w:t xml:space="preserve"> </w:t>
      </w:r>
    </w:p>
    <w:p w:rsidR="00FA06B9" w:rsidRPr="006E3010" w:rsidRDefault="00FA06B9" w:rsidP="00FA06B9">
      <w:pPr>
        <w:pStyle w:val="ListParagraph"/>
        <w:tabs>
          <w:tab w:val="left" w:pos="709"/>
        </w:tabs>
        <w:spacing w:line="360" w:lineRule="auto"/>
        <w:ind w:left="0"/>
        <w:jc w:val="both"/>
        <w:rPr>
          <w:rFonts w:ascii="Arial" w:hAnsi="Arial" w:cs="Arial"/>
        </w:rPr>
      </w:pPr>
      <w:r w:rsidRPr="006E3010">
        <w:rPr>
          <w:rFonts w:ascii="Arial" w:hAnsi="Arial" w:cs="Arial"/>
        </w:rPr>
        <w:tab/>
        <w:t>Kelelahan kerja merupakan salah satu permasalahan kesehatan dan keselamatan kerja yang dapat menjadi faktor risiko terjadinya kecelakaan pada saat bekerja.Kelelahan kerja disebabkan oleh banyak faktor baik dari faktor individu (usia</w:t>
      </w:r>
      <w:proofErr w:type="gramStart"/>
      <w:r w:rsidRPr="006E3010">
        <w:rPr>
          <w:rFonts w:ascii="Arial" w:hAnsi="Arial" w:cs="Arial"/>
        </w:rPr>
        <w:t>,jenis</w:t>
      </w:r>
      <w:proofErr w:type="gramEnd"/>
      <w:r w:rsidRPr="006E3010">
        <w:rPr>
          <w:rFonts w:ascii="Arial" w:hAnsi="Arial" w:cs="Arial"/>
        </w:rPr>
        <w:t xml:space="preserve"> kelamin, status gizi, masa kerja dan juga faktor dari luar seperti lingkungan kerja (kebisingan), (Gurusinga, 2013). </w:t>
      </w:r>
      <w:proofErr w:type="gramStart"/>
      <w:r w:rsidRPr="006E3010">
        <w:rPr>
          <w:rFonts w:ascii="Arial" w:hAnsi="Arial" w:cs="Arial"/>
        </w:rPr>
        <w:t>Kelelahan kerja penting untuk diperhatikan, karena kelelahan pada pekerja dapat berdampak terhadap penurunan produktivitas kerja dan penurunan konsentrasi kerja (Damapoli, 2013).</w:t>
      </w:r>
      <w:proofErr w:type="gramEnd"/>
      <w:r w:rsidRPr="006E3010">
        <w:rPr>
          <w:rFonts w:ascii="Arial" w:hAnsi="Arial" w:cs="Arial"/>
        </w:rPr>
        <w:t xml:space="preserve"> </w:t>
      </w:r>
      <w:proofErr w:type="gramStart"/>
      <w:r w:rsidRPr="006E3010">
        <w:rPr>
          <w:rFonts w:ascii="Arial" w:hAnsi="Arial" w:cs="Arial"/>
        </w:rPr>
        <w:t>Suatu perusahaan yang baik tentu mempunyai sumber daya manusia yang baik.</w:t>
      </w:r>
      <w:proofErr w:type="gramEnd"/>
      <w:r w:rsidRPr="006E3010">
        <w:rPr>
          <w:rFonts w:ascii="Arial" w:hAnsi="Arial" w:cs="Arial"/>
        </w:rPr>
        <w:t xml:space="preserve"> </w:t>
      </w:r>
      <w:proofErr w:type="gramStart"/>
      <w:r w:rsidRPr="006E3010">
        <w:rPr>
          <w:rFonts w:ascii="Arial" w:hAnsi="Arial" w:cs="Arial"/>
        </w:rPr>
        <w:t>Hal ini dapat terlihat dari kondisi kesehatan fisik dan psikis, pendidikan atau keahlian, serta kinerja dan produktivitas dari pekerja itu sendiri (Simanjuntak, 2010).</w:t>
      </w:r>
      <w:proofErr w:type="gramEnd"/>
    </w:p>
    <w:p w:rsidR="00FA06B9" w:rsidRPr="006E3010" w:rsidRDefault="00FA06B9" w:rsidP="00FA06B9">
      <w:pPr>
        <w:pStyle w:val="ListParagraph"/>
        <w:tabs>
          <w:tab w:val="left" w:pos="709"/>
        </w:tabs>
        <w:spacing w:line="360" w:lineRule="auto"/>
        <w:ind w:left="0"/>
        <w:jc w:val="both"/>
        <w:rPr>
          <w:rFonts w:ascii="Arial" w:hAnsi="Arial" w:cs="Arial"/>
        </w:rPr>
      </w:pPr>
      <w:r w:rsidRPr="006E3010">
        <w:rPr>
          <w:rFonts w:ascii="Arial" w:hAnsi="Arial" w:cs="Arial"/>
        </w:rPr>
        <w:tab/>
      </w:r>
      <w:r w:rsidRPr="006E3010">
        <w:rPr>
          <w:rFonts w:ascii="Arial" w:hAnsi="Arial" w:cs="Arial"/>
        </w:rPr>
        <w:tab/>
        <w:t xml:space="preserve">Perkembangan jumlah tenaga kerja Indonesia dari tahun ke tahun terus meningkat, </w:t>
      </w:r>
      <w:proofErr w:type="gramStart"/>
      <w:r w:rsidRPr="006E3010">
        <w:rPr>
          <w:rFonts w:ascii="Arial" w:hAnsi="Arial" w:cs="Arial"/>
        </w:rPr>
        <w:t>akan</w:t>
      </w:r>
      <w:proofErr w:type="gramEnd"/>
      <w:r w:rsidRPr="006E3010">
        <w:rPr>
          <w:rFonts w:ascii="Arial" w:hAnsi="Arial" w:cs="Arial"/>
        </w:rPr>
        <w:t xml:space="preserve"> tetapi tidak di imbangi dengan upaya dari perusahaan untuk melindungi keselamatan dan kesehatan pekerja. Menurut ILO </w:t>
      </w:r>
      <w:proofErr w:type="gramStart"/>
      <w:r w:rsidRPr="006E3010">
        <w:rPr>
          <w:rFonts w:ascii="Arial" w:hAnsi="Arial" w:cs="Arial"/>
        </w:rPr>
        <w:t>( 2003</w:t>
      </w:r>
      <w:proofErr w:type="gramEnd"/>
      <w:r w:rsidRPr="006E3010">
        <w:rPr>
          <w:rFonts w:ascii="Arial" w:hAnsi="Arial" w:cs="Arial"/>
        </w:rPr>
        <w:t xml:space="preserve">), setiap hari rata-rata 6.000 orang meninggal akibat sakit dan kecelakaan kerja atau 2,2 juta orang per tahun. </w:t>
      </w:r>
      <w:proofErr w:type="gramStart"/>
      <w:r w:rsidRPr="006E3010">
        <w:rPr>
          <w:rFonts w:ascii="Arial" w:hAnsi="Arial" w:cs="Arial"/>
        </w:rPr>
        <w:t>Sebanyak 350.000 orang pertahun diantaranya meninggal akibat kecelakaan kerja.</w:t>
      </w:r>
      <w:proofErr w:type="gramEnd"/>
      <w:r w:rsidRPr="006E3010">
        <w:rPr>
          <w:rFonts w:ascii="Arial" w:hAnsi="Arial" w:cs="Arial"/>
        </w:rPr>
        <w:t xml:space="preserve"> Kecelakaan kerja juga berakibat pada biaya; 1000 miliar USD atau 20 kali </w:t>
      </w:r>
      <w:proofErr w:type="gramStart"/>
      <w:r w:rsidRPr="006E3010">
        <w:rPr>
          <w:rFonts w:ascii="Arial" w:hAnsi="Arial" w:cs="Arial"/>
        </w:rPr>
        <w:t>dana</w:t>
      </w:r>
      <w:proofErr w:type="gramEnd"/>
      <w:r w:rsidRPr="006E3010">
        <w:rPr>
          <w:rFonts w:ascii="Arial" w:hAnsi="Arial" w:cs="Arial"/>
        </w:rPr>
        <w:t xml:space="preserve"> bantuan umum yang diberikan kenegara berkembang. Biro statistic buruh (</w:t>
      </w:r>
      <w:r w:rsidRPr="006E3010">
        <w:rPr>
          <w:rFonts w:ascii="Arial" w:hAnsi="Arial" w:cs="Arial"/>
          <w:i/>
        </w:rPr>
        <w:t xml:space="preserve">Bureau of Labour Statistic) </w:t>
      </w:r>
      <w:r w:rsidRPr="006E3010">
        <w:rPr>
          <w:rFonts w:ascii="Arial" w:hAnsi="Arial" w:cs="Arial"/>
        </w:rPr>
        <w:t>Amerika melaporkan terdapat</w:t>
      </w:r>
      <w:r w:rsidRPr="006E3010">
        <w:rPr>
          <w:rFonts w:ascii="Arial" w:hAnsi="Arial" w:cs="Arial"/>
          <w:lang w:val="id-ID"/>
        </w:rPr>
        <w:t xml:space="preserve"> </w:t>
      </w:r>
      <w:r w:rsidRPr="006E3010">
        <w:rPr>
          <w:rFonts w:ascii="Arial" w:hAnsi="Arial" w:cs="Arial"/>
        </w:rPr>
        <w:lastRenderedPageBreak/>
        <w:t>5703 kecelakaan fatal atau 3</w:t>
      </w:r>
      <w:proofErr w:type="gramStart"/>
      <w:r w:rsidRPr="006E3010">
        <w:rPr>
          <w:rFonts w:ascii="Arial" w:hAnsi="Arial" w:cs="Arial"/>
        </w:rPr>
        <w:t>,9</w:t>
      </w:r>
      <w:proofErr w:type="gramEnd"/>
      <w:r w:rsidRPr="006E3010">
        <w:rPr>
          <w:rFonts w:ascii="Arial" w:hAnsi="Arial" w:cs="Arial"/>
        </w:rPr>
        <w:t xml:space="preserve"> per 100.000 pekerja di tahun 2006 (Industrial Engineer, 2007). </w:t>
      </w:r>
      <w:proofErr w:type="gramStart"/>
      <w:r w:rsidRPr="006E3010">
        <w:rPr>
          <w:rFonts w:ascii="Arial" w:hAnsi="Arial" w:cs="Arial"/>
        </w:rPr>
        <w:t>Angka keselamatan kerja Indonesia masih sangat buruk, yaitu berada pada peringkat 26 dari 27 negara yang diamati.</w:t>
      </w:r>
      <w:proofErr w:type="gramEnd"/>
      <w:r w:rsidRPr="006E3010">
        <w:rPr>
          <w:rFonts w:ascii="Arial" w:hAnsi="Arial" w:cs="Arial"/>
        </w:rPr>
        <w:t xml:space="preserve"> Pada tahun tersebut, terdapat 51523 kasus kecelakaan kerja yang terdiri dari 45234 kasus cidera kecil, 1049 kasus kematian, 317 kasus cacat total dan 5400 cacat sebagian (Suardi, 2005).</w:t>
      </w:r>
    </w:p>
    <w:p w:rsidR="00FA06B9" w:rsidRPr="006E3010" w:rsidRDefault="00FA06B9" w:rsidP="00FA06B9">
      <w:pPr>
        <w:pStyle w:val="ListParagraph"/>
        <w:tabs>
          <w:tab w:val="left" w:pos="709"/>
        </w:tabs>
        <w:spacing w:line="360" w:lineRule="auto"/>
        <w:ind w:left="0"/>
        <w:jc w:val="both"/>
        <w:rPr>
          <w:rFonts w:ascii="Arial" w:hAnsi="Arial" w:cs="Arial"/>
        </w:rPr>
      </w:pPr>
      <w:r w:rsidRPr="006E3010">
        <w:rPr>
          <w:rFonts w:ascii="Arial" w:hAnsi="Arial" w:cs="Arial"/>
        </w:rPr>
        <w:tab/>
      </w:r>
      <w:proofErr w:type="gramStart"/>
      <w:r w:rsidRPr="006E3010">
        <w:rPr>
          <w:rFonts w:ascii="Arial" w:hAnsi="Arial" w:cs="Arial"/>
        </w:rPr>
        <w:t>Pemerintah telah membuat Undang-Undang No. 13 tahun 2003 tentang Ketenagakerjaan, khususnya pasal 77 sampai pasal 85.</w:t>
      </w:r>
      <w:proofErr w:type="gramEnd"/>
      <w:r w:rsidRPr="006E3010">
        <w:rPr>
          <w:rFonts w:ascii="Arial" w:hAnsi="Arial" w:cs="Arial"/>
        </w:rPr>
        <w:t xml:space="preserve"> </w:t>
      </w:r>
      <w:proofErr w:type="gramStart"/>
      <w:r w:rsidRPr="006E3010">
        <w:rPr>
          <w:rFonts w:ascii="Arial" w:hAnsi="Arial" w:cs="Arial"/>
        </w:rPr>
        <w:t>Pasal 77 ayat 1, UU No. 13/2003 mewajibkan setiap pengusaha untuk melaksanakan ketentuan jam kerja.</w:t>
      </w:r>
      <w:proofErr w:type="gramEnd"/>
      <w:r w:rsidRPr="006E3010">
        <w:rPr>
          <w:rFonts w:ascii="Arial" w:hAnsi="Arial" w:cs="Arial"/>
        </w:rPr>
        <w:t xml:space="preserve"> Untuk karyawan yang bekerja 6 hari dalam seminggu jam kerjanya adalah 7 jam dalam 1 hari dan 40 jam dalam satu minggu. </w:t>
      </w:r>
      <w:proofErr w:type="gramStart"/>
      <w:r w:rsidRPr="006E3010">
        <w:rPr>
          <w:rFonts w:ascii="Arial" w:hAnsi="Arial" w:cs="Arial"/>
        </w:rPr>
        <w:t>Sedangkan untuk karyawan dengan 5 hari kerja dalam satu minggu, kewajiban bekerja mereka 8 jam dalam satu hari dan 40 jam dalam 1 minggu.</w:t>
      </w:r>
      <w:proofErr w:type="gramEnd"/>
    </w:p>
    <w:p w:rsidR="00FA06B9" w:rsidRPr="006E3010" w:rsidRDefault="00FA06B9" w:rsidP="00FA06B9">
      <w:pPr>
        <w:pStyle w:val="ListParagraph"/>
        <w:tabs>
          <w:tab w:val="left" w:pos="709"/>
        </w:tabs>
        <w:spacing w:line="360" w:lineRule="auto"/>
        <w:ind w:left="0"/>
        <w:jc w:val="both"/>
        <w:rPr>
          <w:rFonts w:ascii="Arial" w:hAnsi="Arial" w:cs="Arial"/>
        </w:rPr>
      </w:pPr>
      <w:r w:rsidRPr="006E3010">
        <w:rPr>
          <w:rFonts w:ascii="Arial" w:hAnsi="Arial" w:cs="Arial"/>
        </w:rPr>
        <w:tab/>
        <w:t xml:space="preserve">Menurut Budiono, dkk (2003) gejala kelelahan secara subjektif dan objektif antara lain perasaan lesu, ngantuk, pusing, kurang berkonsentrasi, kurangnya tingkat kewaspadaan, persepsi yang buruk dan lambat, berkurangnya bergairah untuk bekerja, dan menurunnya kinerja rohani dan jasmani. Kelelahan dapat mempengaruhi produktifitas kerja sehingga apabila tingkat produktifitas seorang tenaga kerja terganggu yang disebabkan oleh faktor kelelahan fisik maupun psikis, maka akibat yang ditimbulkan </w:t>
      </w:r>
      <w:proofErr w:type="gramStart"/>
      <w:r w:rsidRPr="006E3010">
        <w:rPr>
          <w:rFonts w:ascii="Arial" w:hAnsi="Arial" w:cs="Arial"/>
        </w:rPr>
        <w:t>akan</w:t>
      </w:r>
      <w:proofErr w:type="gramEnd"/>
      <w:r w:rsidRPr="006E3010">
        <w:rPr>
          <w:rFonts w:ascii="Arial" w:hAnsi="Arial" w:cs="Arial"/>
        </w:rPr>
        <w:t xml:space="preserve"> dirasakan oleh perusahaan berupa penurunan produktifitas perusahaan. Sedangkan menurut Barlley dan Chute dalam Fitrihana (2004) kelelahan kerja dapat mengakibatkan menurunnya prestasi </w:t>
      </w:r>
      <w:proofErr w:type="gramStart"/>
      <w:r w:rsidRPr="006E3010">
        <w:rPr>
          <w:rFonts w:ascii="Arial" w:hAnsi="Arial" w:cs="Arial"/>
        </w:rPr>
        <w:t>kerja ,</w:t>
      </w:r>
      <w:proofErr w:type="gramEnd"/>
      <w:r w:rsidRPr="006E3010">
        <w:rPr>
          <w:rFonts w:ascii="Arial" w:hAnsi="Arial" w:cs="Arial"/>
        </w:rPr>
        <w:t xml:space="preserve"> badan terasa tidak enak,serta menurunkan semangat kerja. </w:t>
      </w:r>
      <w:proofErr w:type="gramStart"/>
      <w:r w:rsidRPr="006E3010">
        <w:rPr>
          <w:rFonts w:ascii="Arial" w:hAnsi="Arial" w:cs="Arial"/>
        </w:rPr>
        <w:t>Selain itu kelelahan kerja dapat berdampak terhadap menurunnya konsentrasi dalam bekerja, sehingga dapat menyebabkan seseorang melakukan kesalahan ketika melakukan pekerjaan.</w:t>
      </w:r>
      <w:proofErr w:type="gramEnd"/>
      <w:r w:rsidRPr="006E3010">
        <w:rPr>
          <w:rFonts w:ascii="Arial" w:hAnsi="Arial" w:cs="Arial"/>
        </w:rPr>
        <w:t xml:space="preserve"> </w:t>
      </w:r>
    </w:p>
    <w:p w:rsidR="00FA06B9" w:rsidRPr="006E3010" w:rsidRDefault="00FA06B9" w:rsidP="00FA06B9">
      <w:pPr>
        <w:pStyle w:val="ListParagraph"/>
        <w:tabs>
          <w:tab w:val="left" w:pos="709"/>
        </w:tabs>
        <w:spacing w:line="360" w:lineRule="auto"/>
        <w:ind w:left="0"/>
        <w:jc w:val="both"/>
        <w:rPr>
          <w:rFonts w:ascii="Arial" w:hAnsi="Arial" w:cs="Arial"/>
        </w:rPr>
      </w:pPr>
      <w:r w:rsidRPr="006E3010">
        <w:rPr>
          <w:rFonts w:ascii="Arial" w:hAnsi="Arial" w:cs="Arial"/>
        </w:rPr>
        <w:tab/>
        <w:t xml:space="preserve">Menurut Suma’mur (1996), kelelahan kerja mengandung tiga pengertian yaitu adanya perasaan lelah, penurunan hasil kerja dan penurunan kesiagian yang semuanya berakibat kepada pengurangan kapasitas kerja dan ketahanan tubuh. </w:t>
      </w:r>
      <w:proofErr w:type="gramStart"/>
      <w:r w:rsidRPr="006E3010">
        <w:rPr>
          <w:rFonts w:ascii="Arial" w:hAnsi="Arial" w:cs="Arial"/>
        </w:rPr>
        <w:t>Rasa lelah pada dasarnya merupakan pesan bahwa tubuh membutuhkan istirahat.</w:t>
      </w:r>
      <w:proofErr w:type="gramEnd"/>
      <w:r w:rsidRPr="006E3010">
        <w:rPr>
          <w:rFonts w:ascii="Arial" w:hAnsi="Arial" w:cs="Arial"/>
        </w:rPr>
        <w:t xml:space="preserve"> </w:t>
      </w:r>
      <w:proofErr w:type="gramStart"/>
      <w:r w:rsidRPr="006E3010">
        <w:rPr>
          <w:rFonts w:ascii="Arial" w:hAnsi="Arial" w:cs="Arial"/>
        </w:rPr>
        <w:t>Jika tidak dilanjutkan dengan istirahat, kelelahan ini dapat berdampak kepada kemampuan kerja (banyak kesalahan atau cacat produksi), kecelakaan kerja karema seseorang menjadi tidak awas dan tidak dapat merespon perubahan di sekitarnya dengan baik (Tim ergoinstitude, 2009).</w:t>
      </w:r>
      <w:proofErr w:type="gramEnd"/>
    </w:p>
    <w:p w:rsidR="00FA06B9" w:rsidRPr="006E3010" w:rsidRDefault="00FA06B9" w:rsidP="00FA06B9">
      <w:pPr>
        <w:pStyle w:val="ListParagraph"/>
        <w:tabs>
          <w:tab w:val="left" w:pos="709"/>
        </w:tabs>
        <w:spacing w:line="360" w:lineRule="auto"/>
        <w:ind w:left="0"/>
        <w:jc w:val="both"/>
        <w:rPr>
          <w:rFonts w:ascii="Arial" w:hAnsi="Arial" w:cs="Arial"/>
        </w:rPr>
      </w:pPr>
      <w:r w:rsidRPr="006E3010">
        <w:rPr>
          <w:rFonts w:ascii="Arial" w:hAnsi="Arial" w:cs="Arial"/>
        </w:rPr>
        <w:lastRenderedPageBreak/>
        <w:t>Menurut Depnakertrans, data mengenai kecelakaan kerja (2004), di Indonesia setiap hari rata-rata terjadi 414 kecelakaan kerja, 27,8% disebabkan kelelahan yang cukup tinggi, lebih kurang 9,5% atau 39 orang mengalami cacat.</w:t>
      </w:r>
    </w:p>
    <w:p w:rsidR="00FA06B9" w:rsidRPr="006E3010" w:rsidRDefault="00FA06B9" w:rsidP="00FA06B9">
      <w:pPr>
        <w:pStyle w:val="ListParagraph"/>
        <w:tabs>
          <w:tab w:val="left" w:pos="709"/>
        </w:tabs>
        <w:spacing w:line="360" w:lineRule="auto"/>
        <w:ind w:left="0"/>
        <w:jc w:val="both"/>
        <w:rPr>
          <w:rFonts w:ascii="Arial" w:hAnsi="Arial" w:cs="Arial"/>
          <w:color w:val="231F20"/>
        </w:rPr>
      </w:pPr>
      <w:r w:rsidRPr="006E3010">
        <w:rPr>
          <w:rFonts w:ascii="Arial" w:hAnsi="Arial" w:cs="Arial"/>
        </w:rPr>
        <w:tab/>
      </w:r>
      <w:r w:rsidRPr="006E3010">
        <w:rPr>
          <w:rFonts w:ascii="Arial" w:hAnsi="Arial" w:cs="Arial"/>
          <w:color w:val="231F20"/>
        </w:rPr>
        <w:t>Hasil penelitian dari Purwindasari (2013) di PT.Charoen Pokphand Indonesia Krian pada pekerja bagian packing menunjukkan dari 33 tenaga kerja sebagian besar mengalami tingkat kelelahan ringan sebesar 42,4%, kelelahan sedang sebesar 30,3% dan kelelahan tinggi sebesar 27,3%.</w:t>
      </w:r>
    </w:p>
    <w:p w:rsidR="00FA06B9" w:rsidRPr="006E3010" w:rsidRDefault="00FA06B9" w:rsidP="00FA06B9">
      <w:pPr>
        <w:pStyle w:val="ListParagraph"/>
        <w:tabs>
          <w:tab w:val="left" w:pos="709"/>
        </w:tabs>
        <w:spacing w:line="360" w:lineRule="auto"/>
        <w:ind w:left="0"/>
        <w:jc w:val="both"/>
        <w:rPr>
          <w:rFonts w:ascii="Arial" w:hAnsi="Arial" w:cs="Arial"/>
        </w:rPr>
      </w:pPr>
      <w:r w:rsidRPr="006E3010">
        <w:rPr>
          <w:rFonts w:ascii="Arial" w:hAnsi="Arial" w:cs="Arial"/>
          <w:color w:val="231F20"/>
        </w:rPr>
        <w:tab/>
        <w:t xml:space="preserve">PT. Central Proteina Prima merupakan perusahaan yang memproduksi pakan ikan dengan proses produksinya menggunakan mesin yang canggih. </w:t>
      </w:r>
      <w:proofErr w:type="gramStart"/>
      <w:r w:rsidRPr="006E3010">
        <w:rPr>
          <w:rFonts w:ascii="Arial" w:hAnsi="Arial" w:cs="Arial"/>
          <w:color w:val="231F20"/>
        </w:rPr>
        <w:t>Penggunaan mesin dapat menyebabkan timbulnya suara yang dihasilkan dari mesin tersebut.</w:t>
      </w:r>
      <w:proofErr w:type="gramEnd"/>
      <w:r w:rsidRPr="006E3010">
        <w:rPr>
          <w:rFonts w:ascii="Arial" w:hAnsi="Arial" w:cs="Arial"/>
          <w:color w:val="231F20"/>
        </w:rPr>
        <w:t xml:space="preserve"> Walaupun dalam produksinya sudah menggunakan mesin, namun tidak dapat dipungkiri bahwa tenaga manusia masih dibutuhkan dalam proses produksi. Tenaga manusia diperlukan sebagai operator mesin tersebut, untuk menjaga agar proses pengolahan pakan yang menggunakan mesin dapat berjalan dengan lancar. Pekerja yang bekerja sebagai operator tersebut selama melaksanakan pekerjaan </w:t>
      </w:r>
      <w:proofErr w:type="gramStart"/>
      <w:r w:rsidRPr="006E3010">
        <w:rPr>
          <w:rFonts w:ascii="Arial" w:hAnsi="Arial" w:cs="Arial"/>
          <w:color w:val="231F20"/>
        </w:rPr>
        <w:t>akan</w:t>
      </w:r>
      <w:proofErr w:type="gramEnd"/>
      <w:r w:rsidRPr="006E3010">
        <w:rPr>
          <w:rFonts w:ascii="Arial" w:hAnsi="Arial" w:cs="Arial"/>
          <w:color w:val="231F20"/>
        </w:rPr>
        <w:t xml:space="preserve"> terpapar suara bising yang dihasilkan dari masing-masing mesin. </w:t>
      </w:r>
      <w:proofErr w:type="gramStart"/>
      <w:r w:rsidRPr="006E3010">
        <w:rPr>
          <w:rFonts w:ascii="Arial" w:hAnsi="Arial" w:cs="Arial"/>
          <w:color w:val="231F20"/>
        </w:rPr>
        <w:t>Hal itulah yang dapat menyebabkan pekerja operator tersebut mengalami kelelahan akibat paparan bising terus menerus yang dihasilkan oleh mesin yang menyala.</w:t>
      </w:r>
      <w:proofErr w:type="gramEnd"/>
      <w:r w:rsidRPr="006E3010">
        <w:rPr>
          <w:rFonts w:ascii="Arial" w:hAnsi="Arial" w:cs="Arial"/>
          <w:color w:val="231F20"/>
        </w:rPr>
        <w:t xml:space="preserve"> Pada </w:t>
      </w:r>
      <w:r w:rsidRPr="006E3010">
        <w:rPr>
          <w:rFonts w:ascii="Arial" w:hAnsi="Arial" w:cs="Arial"/>
        </w:rPr>
        <w:t xml:space="preserve">bagian produksi pakan ikan ini terdapat 5 proses tahapan antara lain Intake, Hammer Mill (penggilingan bahan </w:t>
      </w:r>
      <w:proofErr w:type="gramStart"/>
      <w:r w:rsidRPr="006E3010">
        <w:rPr>
          <w:rFonts w:ascii="Arial" w:hAnsi="Arial" w:cs="Arial"/>
        </w:rPr>
        <w:t>baku</w:t>
      </w:r>
      <w:proofErr w:type="gramEnd"/>
      <w:r w:rsidRPr="006E3010">
        <w:rPr>
          <w:rFonts w:ascii="Arial" w:hAnsi="Arial" w:cs="Arial"/>
        </w:rPr>
        <w:t xml:space="preserve">), Control Room, Extruder (pencetakan pakan) + Pellet Mill dan Packing. Dalam proses produksi pakan ikan ini pekerja harus selalu memberikan perhatian khusus dengan selalu memeriksa dan mengarahkan bahan sesuai dengan alurnya. </w:t>
      </w:r>
      <w:r w:rsidRPr="006E3010">
        <w:rPr>
          <w:rFonts w:ascii="Arial" w:hAnsi="Arial" w:cs="Arial"/>
          <w:color w:val="231F20"/>
        </w:rPr>
        <w:t>Kelelahan kerja dapat mengakibatkan kecelakaan yang dapat menyebabkan kerugian bukan hanya bagi tempat kerja namun juga dari segi waktu, biaya, maupun produktivitas pekerja (Suma’mur</w:t>
      </w:r>
      <w:proofErr w:type="gramStart"/>
      <w:r w:rsidRPr="006E3010">
        <w:rPr>
          <w:rFonts w:ascii="Arial" w:hAnsi="Arial" w:cs="Arial"/>
          <w:color w:val="231F20"/>
        </w:rPr>
        <w:t>,2009</w:t>
      </w:r>
      <w:proofErr w:type="gramEnd"/>
      <w:r w:rsidRPr="006E3010">
        <w:rPr>
          <w:rFonts w:ascii="Arial" w:hAnsi="Arial" w:cs="Arial"/>
          <w:color w:val="231F20"/>
        </w:rPr>
        <w:t>).</w:t>
      </w:r>
    </w:p>
    <w:p w:rsidR="00FA06B9" w:rsidRPr="006E3010" w:rsidRDefault="00FA06B9" w:rsidP="00FA06B9">
      <w:pPr>
        <w:pStyle w:val="ListParagraph"/>
        <w:tabs>
          <w:tab w:val="left" w:pos="709"/>
        </w:tabs>
        <w:spacing w:line="360" w:lineRule="auto"/>
        <w:ind w:left="0"/>
        <w:jc w:val="both"/>
        <w:rPr>
          <w:rFonts w:ascii="Arial" w:hAnsi="Arial" w:cs="Arial"/>
          <w:lang w:val="id-ID"/>
        </w:rPr>
      </w:pPr>
      <w:r w:rsidRPr="006E3010">
        <w:rPr>
          <w:rFonts w:ascii="Arial" w:hAnsi="Arial" w:cs="Arial"/>
        </w:rPr>
        <w:tab/>
      </w:r>
      <w:proofErr w:type="gramStart"/>
      <w:r w:rsidRPr="006E3010">
        <w:rPr>
          <w:rFonts w:ascii="Arial" w:hAnsi="Arial" w:cs="Arial"/>
        </w:rPr>
        <w:t>Berdasarkan uraian diatas maka penelit ingin melakukan penelitian mengenai Faktor-Faktor Yang Berhubungan Dengan Kelelahan Kerja Pada Pekerja Bagian Produksi Pakan Di PT. Central Proteina Prima, Medan Tahun 2019.</w:t>
      </w:r>
      <w:proofErr w:type="gramEnd"/>
    </w:p>
    <w:p w:rsidR="00FA06B9" w:rsidRPr="006E3010" w:rsidRDefault="00FA06B9" w:rsidP="009338BC">
      <w:pPr>
        <w:pStyle w:val="ListParagraph"/>
        <w:numPr>
          <w:ilvl w:val="1"/>
          <w:numId w:val="34"/>
        </w:numPr>
        <w:tabs>
          <w:tab w:val="left" w:pos="7685"/>
        </w:tabs>
        <w:spacing w:line="360" w:lineRule="auto"/>
        <w:jc w:val="both"/>
        <w:rPr>
          <w:rFonts w:ascii="Arial" w:hAnsi="Arial" w:cs="Arial"/>
          <w:b/>
          <w:sz w:val="24"/>
          <w:szCs w:val="24"/>
        </w:rPr>
      </w:pPr>
      <w:r w:rsidRPr="006E3010">
        <w:rPr>
          <w:rFonts w:ascii="Arial" w:hAnsi="Arial" w:cs="Arial"/>
          <w:b/>
          <w:sz w:val="24"/>
          <w:szCs w:val="24"/>
          <w:lang w:val="id-ID"/>
        </w:rPr>
        <w:t>Rumusan Masalah</w:t>
      </w:r>
    </w:p>
    <w:p w:rsidR="00FA06B9" w:rsidRPr="006E3010" w:rsidRDefault="00FA06B9" w:rsidP="00FA06B9">
      <w:pPr>
        <w:pStyle w:val="ListParagraph"/>
        <w:tabs>
          <w:tab w:val="left" w:pos="7685"/>
        </w:tabs>
        <w:spacing w:line="360" w:lineRule="auto"/>
        <w:ind w:left="0" w:firstLine="709"/>
        <w:jc w:val="both"/>
        <w:rPr>
          <w:rFonts w:ascii="Arial" w:hAnsi="Arial" w:cs="Arial"/>
          <w:lang w:val="id-ID"/>
        </w:rPr>
      </w:pPr>
      <w:r w:rsidRPr="006E3010">
        <w:rPr>
          <w:rFonts w:ascii="Arial" w:hAnsi="Arial" w:cs="Arial"/>
        </w:rPr>
        <w:t>Berdasarkan latar belakang diatas, maka yang menjadi permasalahan adalah “Bagaimana Faktor-Faktor Yang Berhubungan Dengan Kelelahan Kerja Pada Pekerja Bagian Produksi PT. Central Proteina Prima Medan Tahun 2019”</w:t>
      </w:r>
    </w:p>
    <w:p w:rsidR="00FA06B9" w:rsidRPr="006E3010" w:rsidRDefault="00FA06B9" w:rsidP="00FA06B9">
      <w:pPr>
        <w:pStyle w:val="ListParagraph"/>
        <w:tabs>
          <w:tab w:val="left" w:pos="7685"/>
        </w:tabs>
        <w:spacing w:line="360" w:lineRule="auto"/>
        <w:ind w:left="0" w:firstLine="709"/>
        <w:jc w:val="both"/>
        <w:rPr>
          <w:rFonts w:ascii="Arial" w:hAnsi="Arial" w:cs="Arial"/>
          <w:b/>
          <w:sz w:val="24"/>
          <w:szCs w:val="24"/>
          <w:lang w:val="id-ID"/>
        </w:rPr>
      </w:pPr>
    </w:p>
    <w:p w:rsidR="00FA06B9" w:rsidRPr="006E3010" w:rsidRDefault="00FA06B9" w:rsidP="00FA06B9">
      <w:pPr>
        <w:pStyle w:val="ListParagraph"/>
        <w:numPr>
          <w:ilvl w:val="1"/>
          <w:numId w:val="5"/>
        </w:numPr>
        <w:autoSpaceDE w:val="0"/>
        <w:autoSpaceDN w:val="0"/>
        <w:adjustRightInd w:val="0"/>
        <w:spacing w:after="0" w:line="360" w:lineRule="auto"/>
        <w:jc w:val="both"/>
        <w:rPr>
          <w:rFonts w:ascii="Arial" w:hAnsi="Arial" w:cs="Arial"/>
          <w:b/>
          <w:bCs/>
          <w:sz w:val="24"/>
          <w:szCs w:val="24"/>
        </w:rPr>
      </w:pPr>
      <w:r w:rsidRPr="006E3010">
        <w:rPr>
          <w:rFonts w:ascii="Arial" w:hAnsi="Arial" w:cs="Arial"/>
          <w:b/>
          <w:bCs/>
          <w:sz w:val="24"/>
          <w:szCs w:val="24"/>
        </w:rPr>
        <w:t>Tujuan Penelitian</w:t>
      </w:r>
    </w:p>
    <w:p w:rsidR="00FA06B9" w:rsidRPr="006E3010" w:rsidRDefault="00FA06B9" w:rsidP="00FA06B9">
      <w:pPr>
        <w:pStyle w:val="ListParagraph"/>
        <w:numPr>
          <w:ilvl w:val="2"/>
          <w:numId w:val="5"/>
        </w:numPr>
        <w:autoSpaceDE w:val="0"/>
        <w:autoSpaceDN w:val="0"/>
        <w:adjustRightInd w:val="0"/>
        <w:spacing w:after="0" w:line="360" w:lineRule="auto"/>
        <w:jc w:val="both"/>
        <w:rPr>
          <w:rFonts w:ascii="Arial" w:hAnsi="Arial" w:cs="Arial"/>
          <w:b/>
          <w:bCs/>
          <w:sz w:val="24"/>
          <w:szCs w:val="24"/>
        </w:rPr>
      </w:pPr>
      <w:r w:rsidRPr="006E3010">
        <w:rPr>
          <w:rFonts w:ascii="Arial" w:hAnsi="Arial" w:cs="Arial"/>
          <w:b/>
          <w:sz w:val="24"/>
          <w:szCs w:val="24"/>
        </w:rPr>
        <w:t>Tujuan Umum</w:t>
      </w:r>
    </w:p>
    <w:p w:rsidR="00FA06B9" w:rsidRPr="006E3010" w:rsidRDefault="00FA06B9" w:rsidP="00FA06B9">
      <w:pPr>
        <w:autoSpaceDE w:val="0"/>
        <w:autoSpaceDN w:val="0"/>
        <w:adjustRightInd w:val="0"/>
        <w:spacing w:after="0" w:line="360" w:lineRule="auto"/>
        <w:jc w:val="both"/>
        <w:rPr>
          <w:rFonts w:ascii="Arial" w:hAnsi="Arial" w:cs="Arial"/>
        </w:rPr>
      </w:pPr>
      <w:r w:rsidRPr="006E3010">
        <w:rPr>
          <w:rFonts w:ascii="Arial" w:hAnsi="Arial" w:cs="Arial"/>
        </w:rPr>
        <w:tab/>
      </w:r>
      <w:proofErr w:type="gramStart"/>
      <w:r w:rsidRPr="006E3010">
        <w:rPr>
          <w:rFonts w:ascii="Arial" w:hAnsi="Arial" w:cs="Arial"/>
        </w:rPr>
        <w:t xml:space="preserve">Penelitian ini bertujuan untuk mengetahui faktor-faktor yang berhubungan </w:t>
      </w:r>
      <w:r w:rsidRPr="006E3010">
        <w:rPr>
          <w:rFonts w:ascii="Arial" w:hAnsi="Arial" w:cs="Arial"/>
        </w:rPr>
        <w:tab/>
        <w:t xml:space="preserve">dengan kelelahan kerja pada pekerja bagian produksi PT.Central </w:t>
      </w:r>
      <w:r w:rsidRPr="006E3010">
        <w:rPr>
          <w:rFonts w:ascii="Arial" w:hAnsi="Arial" w:cs="Arial"/>
        </w:rPr>
        <w:tab/>
        <w:t>Proteina Prima Medan Tahun 2019.</w:t>
      </w:r>
      <w:proofErr w:type="gramEnd"/>
    </w:p>
    <w:p w:rsidR="00FA06B9" w:rsidRPr="006E3010" w:rsidRDefault="00FA06B9" w:rsidP="00FA06B9">
      <w:pPr>
        <w:pStyle w:val="ListParagraph"/>
        <w:numPr>
          <w:ilvl w:val="2"/>
          <w:numId w:val="5"/>
        </w:numPr>
        <w:autoSpaceDE w:val="0"/>
        <w:autoSpaceDN w:val="0"/>
        <w:adjustRightInd w:val="0"/>
        <w:spacing w:after="0" w:line="360" w:lineRule="auto"/>
        <w:jc w:val="both"/>
        <w:rPr>
          <w:rFonts w:ascii="Arial" w:hAnsi="Arial" w:cs="Arial"/>
          <w:sz w:val="24"/>
          <w:szCs w:val="24"/>
        </w:rPr>
      </w:pPr>
      <w:r w:rsidRPr="006E3010">
        <w:rPr>
          <w:rFonts w:ascii="Arial" w:hAnsi="Arial" w:cs="Arial"/>
          <w:b/>
          <w:sz w:val="24"/>
          <w:szCs w:val="24"/>
        </w:rPr>
        <w:t>Tujuan Khusus</w:t>
      </w:r>
    </w:p>
    <w:p w:rsidR="00FA06B9" w:rsidRPr="006E3010" w:rsidRDefault="00FA06B9" w:rsidP="00FA06B9">
      <w:pPr>
        <w:pStyle w:val="ListParagraph"/>
        <w:numPr>
          <w:ilvl w:val="0"/>
          <w:numId w:val="19"/>
        </w:numPr>
        <w:autoSpaceDE w:val="0"/>
        <w:autoSpaceDN w:val="0"/>
        <w:adjustRightInd w:val="0"/>
        <w:spacing w:after="0" w:line="360" w:lineRule="auto"/>
        <w:jc w:val="both"/>
        <w:rPr>
          <w:rFonts w:ascii="Arial" w:hAnsi="Arial" w:cs="Arial"/>
        </w:rPr>
      </w:pPr>
      <w:r w:rsidRPr="006E3010">
        <w:rPr>
          <w:rFonts w:ascii="Arial" w:hAnsi="Arial" w:cs="Arial"/>
        </w:rPr>
        <w:t xml:space="preserve">Mengetahui hubungan antara karakteristik pekerja (usia, jenis kelamin dan masa kerja) dengan kelelahan kerja pada pekerja bagian produksi pakan PT. Central Proteina Prima Medan Tahun </w:t>
      </w:r>
      <w:proofErr w:type="gramStart"/>
      <w:r w:rsidRPr="006E3010">
        <w:rPr>
          <w:rFonts w:ascii="Arial" w:hAnsi="Arial" w:cs="Arial"/>
        </w:rPr>
        <w:t>2019 .</w:t>
      </w:r>
      <w:proofErr w:type="gramEnd"/>
    </w:p>
    <w:p w:rsidR="00FA06B9" w:rsidRPr="006E3010" w:rsidRDefault="00FA06B9" w:rsidP="00FA06B9">
      <w:pPr>
        <w:pStyle w:val="ListParagraph"/>
        <w:numPr>
          <w:ilvl w:val="0"/>
          <w:numId w:val="19"/>
        </w:numPr>
        <w:autoSpaceDE w:val="0"/>
        <w:autoSpaceDN w:val="0"/>
        <w:adjustRightInd w:val="0"/>
        <w:spacing w:after="0" w:line="360" w:lineRule="auto"/>
        <w:jc w:val="both"/>
        <w:rPr>
          <w:rFonts w:ascii="Arial" w:hAnsi="Arial" w:cs="Arial"/>
        </w:rPr>
      </w:pPr>
      <w:r w:rsidRPr="006E3010">
        <w:rPr>
          <w:rFonts w:ascii="Arial" w:hAnsi="Arial" w:cs="Arial"/>
        </w:rPr>
        <w:t>Mengetahui hubungan antara lingkungan kerja (kebisingan) dengan kelelahan kerja pada pekerja bagian produksi pakan PT. Central Proteina Prima Medan Tahun 2019.</w:t>
      </w:r>
    </w:p>
    <w:p w:rsidR="00FA06B9" w:rsidRPr="006E3010" w:rsidRDefault="00FA06B9" w:rsidP="00FA06B9">
      <w:pPr>
        <w:pStyle w:val="ListParagraph"/>
        <w:autoSpaceDE w:val="0"/>
        <w:autoSpaceDN w:val="0"/>
        <w:adjustRightInd w:val="0"/>
        <w:spacing w:after="0" w:line="360" w:lineRule="auto"/>
        <w:ind w:left="1080"/>
        <w:jc w:val="both"/>
        <w:rPr>
          <w:rFonts w:ascii="Arial" w:hAnsi="Arial" w:cs="Arial"/>
        </w:rPr>
      </w:pPr>
    </w:p>
    <w:p w:rsidR="00FA06B9" w:rsidRPr="006E3010" w:rsidRDefault="00FA06B9" w:rsidP="00FA06B9">
      <w:pPr>
        <w:autoSpaceDE w:val="0"/>
        <w:autoSpaceDN w:val="0"/>
        <w:adjustRightInd w:val="0"/>
        <w:spacing w:after="0" w:line="360" w:lineRule="auto"/>
        <w:jc w:val="both"/>
        <w:rPr>
          <w:rFonts w:ascii="Arial" w:hAnsi="Arial" w:cs="Arial"/>
          <w:b/>
          <w:bCs/>
          <w:sz w:val="24"/>
          <w:szCs w:val="24"/>
        </w:rPr>
      </w:pPr>
      <w:proofErr w:type="gramStart"/>
      <w:r w:rsidRPr="006E3010">
        <w:rPr>
          <w:rFonts w:ascii="Arial" w:hAnsi="Arial" w:cs="Arial"/>
          <w:b/>
          <w:bCs/>
          <w:sz w:val="24"/>
          <w:szCs w:val="24"/>
        </w:rPr>
        <w:t>1.4 .</w:t>
      </w:r>
      <w:proofErr w:type="gramEnd"/>
      <w:r w:rsidRPr="006E3010">
        <w:rPr>
          <w:rFonts w:ascii="Arial" w:hAnsi="Arial" w:cs="Arial"/>
          <w:b/>
          <w:bCs/>
          <w:sz w:val="24"/>
          <w:szCs w:val="24"/>
        </w:rPr>
        <w:t xml:space="preserve"> Manfaat Penelitian</w:t>
      </w:r>
    </w:p>
    <w:p w:rsidR="00FA06B9" w:rsidRPr="006E3010" w:rsidRDefault="00FA06B9" w:rsidP="00FA06B9">
      <w:pPr>
        <w:autoSpaceDE w:val="0"/>
        <w:autoSpaceDN w:val="0"/>
        <w:adjustRightInd w:val="0"/>
        <w:spacing w:after="0" w:line="360" w:lineRule="auto"/>
        <w:jc w:val="both"/>
        <w:rPr>
          <w:rFonts w:ascii="Arial" w:hAnsi="Arial" w:cs="Arial"/>
        </w:rPr>
      </w:pPr>
      <w:r w:rsidRPr="006E3010">
        <w:rPr>
          <w:rFonts w:ascii="Arial" w:hAnsi="Arial" w:cs="Arial"/>
        </w:rPr>
        <w:t xml:space="preserve">Adapaun manfaat penelitian ini adalah sebagai </w:t>
      </w:r>
      <w:proofErr w:type="gramStart"/>
      <w:r w:rsidRPr="006E3010">
        <w:rPr>
          <w:rFonts w:ascii="Arial" w:hAnsi="Arial" w:cs="Arial"/>
        </w:rPr>
        <w:t>berikut :</w:t>
      </w:r>
      <w:proofErr w:type="gramEnd"/>
    </w:p>
    <w:p w:rsidR="00FA06B9" w:rsidRPr="006E3010" w:rsidRDefault="00FA06B9" w:rsidP="00FA06B9">
      <w:pPr>
        <w:autoSpaceDE w:val="0"/>
        <w:autoSpaceDN w:val="0"/>
        <w:adjustRightInd w:val="0"/>
        <w:spacing w:after="0" w:line="360" w:lineRule="auto"/>
        <w:jc w:val="both"/>
        <w:rPr>
          <w:rFonts w:ascii="Arial" w:hAnsi="Arial" w:cs="Arial"/>
          <w:b/>
        </w:rPr>
      </w:pPr>
      <w:r w:rsidRPr="006E3010">
        <w:rPr>
          <w:rFonts w:ascii="Arial" w:hAnsi="Arial" w:cs="Arial"/>
          <w:b/>
        </w:rPr>
        <w:t>1. Bagi Peneliti</w:t>
      </w:r>
    </w:p>
    <w:p w:rsidR="00FA06B9" w:rsidRPr="006E3010" w:rsidRDefault="00FA06B9" w:rsidP="00FA06B9">
      <w:pPr>
        <w:autoSpaceDE w:val="0"/>
        <w:autoSpaceDN w:val="0"/>
        <w:adjustRightInd w:val="0"/>
        <w:spacing w:after="0" w:line="360" w:lineRule="auto"/>
        <w:ind w:left="284"/>
        <w:jc w:val="both"/>
        <w:rPr>
          <w:rFonts w:ascii="Arial" w:hAnsi="Arial" w:cs="Arial"/>
          <w:b/>
        </w:rPr>
      </w:pPr>
      <w:proofErr w:type="gramStart"/>
      <w:r w:rsidRPr="006E3010">
        <w:rPr>
          <w:rFonts w:ascii="Arial" w:hAnsi="Arial" w:cs="Arial"/>
        </w:rPr>
        <w:t>Meningkatkan dan memperdalam ilmu pengetahuan, khususnya tentang faktor-faktor yang berhubungan dengan kelelahan kerja pada pekerja bagian produksi PT. Central Proteina Prima Medan 2019.</w:t>
      </w:r>
      <w:proofErr w:type="gramEnd"/>
    </w:p>
    <w:p w:rsidR="00FA06B9" w:rsidRPr="006E3010" w:rsidRDefault="00FA06B9" w:rsidP="00FA06B9">
      <w:pPr>
        <w:autoSpaceDE w:val="0"/>
        <w:autoSpaceDN w:val="0"/>
        <w:adjustRightInd w:val="0"/>
        <w:spacing w:after="0" w:line="360" w:lineRule="auto"/>
        <w:jc w:val="both"/>
        <w:rPr>
          <w:rFonts w:ascii="Arial" w:hAnsi="Arial" w:cs="Arial"/>
          <w:b/>
        </w:rPr>
      </w:pPr>
      <w:r w:rsidRPr="006E3010">
        <w:rPr>
          <w:rFonts w:ascii="Arial" w:hAnsi="Arial" w:cs="Arial"/>
          <w:b/>
        </w:rPr>
        <w:t xml:space="preserve">2. </w:t>
      </w:r>
      <w:proofErr w:type="gramStart"/>
      <w:r w:rsidRPr="006E3010">
        <w:rPr>
          <w:rFonts w:ascii="Arial" w:hAnsi="Arial" w:cs="Arial"/>
          <w:b/>
        </w:rPr>
        <w:t>Bagi  Perusahaan</w:t>
      </w:r>
      <w:proofErr w:type="gramEnd"/>
      <w:r w:rsidRPr="006E3010">
        <w:rPr>
          <w:rFonts w:ascii="Arial" w:hAnsi="Arial" w:cs="Arial"/>
          <w:b/>
        </w:rPr>
        <w:t xml:space="preserve"> </w:t>
      </w:r>
    </w:p>
    <w:p w:rsidR="00FA06B9" w:rsidRPr="006E3010" w:rsidRDefault="00FA06B9" w:rsidP="00FA06B9">
      <w:pPr>
        <w:autoSpaceDE w:val="0"/>
        <w:autoSpaceDN w:val="0"/>
        <w:adjustRightInd w:val="0"/>
        <w:spacing w:after="0" w:line="360" w:lineRule="auto"/>
        <w:ind w:left="284"/>
        <w:jc w:val="both"/>
        <w:rPr>
          <w:rFonts w:ascii="Arial" w:hAnsi="Arial" w:cs="Arial"/>
          <w:lang w:val="id-ID"/>
        </w:rPr>
      </w:pPr>
      <w:r w:rsidRPr="006E3010">
        <w:rPr>
          <w:rFonts w:ascii="Arial" w:hAnsi="Arial" w:cs="Arial"/>
        </w:rPr>
        <w:t xml:space="preserve">Sebagai bahan masukan bagi perusahaan tempat penelitian dilaksanakan sehingga dapat merencanakan kebijakan dalam hal kesehatan dan keselamatan kerja di masa yang akan datang khususnya faktor faktor yang berhubungan dengan kelelahan kerja pada pekerja bagian produksi PT. Central Proteina Prima Medan </w:t>
      </w:r>
      <w:proofErr w:type="gramStart"/>
      <w:r w:rsidRPr="006E3010">
        <w:rPr>
          <w:rFonts w:ascii="Arial" w:hAnsi="Arial" w:cs="Arial"/>
        </w:rPr>
        <w:t>Tahun  2019</w:t>
      </w:r>
      <w:proofErr w:type="gramEnd"/>
      <w:r w:rsidRPr="006E3010">
        <w:rPr>
          <w:rFonts w:ascii="Arial" w:hAnsi="Arial" w:cs="Arial"/>
        </w:rPr>
        <w:t>.</w:t>
      </w:r>
    </w:p>
    <w:p w:rsidR="00FA06B9" w:rsidRPr="006E3010" w:rsidRDefault="00FA06B9" w:rsidP="00FA06B9">
      <w:pPr>
        <w:autoSpaceDE w:val="0"/>
        <w:autoSpaceDN w:val="0"/>
        <w:adjustRightInd w:val="0"/>
        <w:spacing w:after="0" w:line="360" w:lineRule="auto"/>
        <w:jc w:val="both"/>
        <w:rPr>
          <w:rFonts w:ascii="Arial" w:hAnsi="Arial" w:cs="Arial"/>
          <w:b/>
        </w:rPr>
      </w:pPr>
      <w:r w:rsidRPr="006E3010">
        <w:rPr>
          <w:rFonts w:ascii="Arial" w:hAnsi="Arial" w:cs="Arial"/>
          <w:b/>
        </w:rPr>
        <w:t xml:space="preserve">3. Bagi Institusi Pendidikan </w:t>
      </w:r>
    </w:p>
    <w:p w:rsidR="00FA06B9" w:rsidRPr="006E3010" w:rsidRDefault="00FA06B9" w:rsidP="00FA06B9">
      <w:pPr>
        <w:autoSpaceDE w:val="0"/>
        <w:autoSpaceDN w:val="0"/>
        <w:adjustRightInd w:val="0"/>
        <w:spacing w:after="0" w:line="360" w:lineRule="auto"/>
        <w:jc w:val="both"/>
        <w:rPr>
          <w:rFonts w:ascii="Arial" w:hAnsi="Arial" w:cs="Arial"/>
          <w:b/>
        </w:rPr>
      </w:pPr>
      <w:proofErr w:type="gramStart"/>
      <w:r w:rsidRPr="006E3010">
        <w:rPr>
          <w:rFonts w:ascii="Arial" w:hAnsi="Arial" w:cs="Arial"/>
        </w:rPr>
        <w:t>Untuk menambah kepustakaan ilmu pengetahuan mengenai faktor-faktor yang berhubungan dengan kelelahan kerja pada pekerja bagian produksi PT. Central Proteina Prima Medan 2019.</w:t>
      </w:r>
      <w:proofErr w:type="gramEnd"/>
    </w:p>
    <w:p w:rsidR="00FA06B9" w:rsidRPr="006E3010" w:rsidRDefault="00FA06B9" w:rsidP="00FA06B9">
      <w:pPr>
        <w:autoSpaceDE w:val="0"/>
        <w:autoSpaceDN w:val="0"/>
        <w:adjustRightInd w:val="0"/>
        <w:spacing w:after="0" w:line="360" w:lineRule="auto"/>
        <w:jc w:val="both"/>
        <w:rPr>
          <w:rFonts w:ascii="Arial" w:hAnsi="Arial" w:cs="Arial"/>
        </w:rPr>
      </w:pPr>
    </w:p>
    <w:p w:rsidR="00FA06B9" w:rsidRPr="006E3010" w:rsidRDefault="00FA06B9" w:rsidP="00FA06B9">
      <w:pPr>
        <w:autoSpaceDE w:val="0"/>
        <w:autoSpaceDN w:val="0"/>
        <w:adjustRightInd w:val="0"/>
        <w:spacing w:after="0" w:line="360" w:lineRule="auto"/>
        <w:jc w:val="both"/>
        <w:rPr>
          <w:rFonts w:ascii="Arial" w:hAnsi="Arial" w:cs="Arial"/>
        </w:rPr>
      </w:pPr>
    </w:p>
    <w:p w:rsidR="00FA06B9" w:rsidRPr="006E3010" w:rsidRDefault="00FA06B9" w:rsidP="00FA06B9">
      <w:pPr>
        <w:autoSpaceDE w:val="0"/>
        <w:autoSpaceDN w:val="0"/>
        <w:adjustRightInd w:val="0"/>
        <w:spacing w:after="0" w:line="360" w:lineRule="auto"/>
        <w:jc w:val="both"/>
        <w:rPr>
          <w:rFonts w:ascii="Arial" w:hAnsi="Arial" w:cs="Arial"/>
          <w:lang w:val="id-ID"/>
        </w:rPr>
      </w:pPr>
    </w:p>
    <w:p w:rsidR="00FA06B9" w:rsidRPr="006E3010" w:rsidRDefault="00FA06B9" w:rsidP="00FA06B9">
      <w:pPr>
        <w:autoSpaceDE w:val="0"/>
        <w:autoSpaceDN w:val="0"/>
        <w:adjustRightInd w:val="0"/>
        <w:spacing w:after="0" w:line="360" w:lineRule="auto"/>
        <w:jc w:val="center"/>
        <w:rPr>
          <w:rFonts w:ascii="Arial" w:hAnsi="Arial" w:cs="Arial"/>
          <w:b/>
          <w:bCs/>
          <w:sz w:val="28"/>
          <w:szCs w:val="28"/>
        </w:rPr>
      </w:pPr>
      <w:r w:rsidRPr="006E3010">
        <w:rPr>
          <w:rFonts w:ascii="Arial" w:hAnsi="Arial" w:cs="Arial"/>
          <w:b/>
          <w:bCs/>
          <w:sz w:val="28"/>
          <w:szCs w:val="28"/>
        </w:rPr>
        <w:lastRenderedPageBreak/>
        <w:t>BAB II</w:t>
      </w:r>
    </w:p>
    <w:p w:rsidR="00FA06B9" w:rsidRPr="006E3010" w:rsidRDefault="00FA06B9" w:rsidP="00FA06B9">
      <w:pPr>
        <w:autoSpaceDE w:val="0"/>
        <w:autoSpaceDN w:val="0"/>
        <w:adjustRightInd w:val="0"/>
        <w:spacing w:after="0" w:line="360" w:lineRule="auto"/>
        <w:jc w:val="center"/>
        <w:rPr>
          <w:rFonts w:ascii="Arial" w:hAnsi="Arial" w:cs="Arial"/>
          <w:b/>
          <w:bCs/>
          <w:sz w:val="28"/>
          <w:szCs w:val="28"/>
        </w:rPr>
      </w:pPr>
      <w:r w:rsidRPr="006E3010">
        <w:rPr>
          <w:rFonts w:ascii="Arial" w:hAnsi="Arial" w:cs="Arial"/>
          <w:b/>
          <w:bCs/>
          <w:sz w:val="28"/>
          <w:szCs w:val="28"/>
        </w:rPr>
        <w:t>TINJAUAN PUSTAKA</w:t>
      </w:r>
    </w:p>
    <w:p w:rsidR="00FA06B9" w:rsidRPr="006E3010" w:rsidRDefault="00FA06B9" w:rsidP="00FA06B9">
      <w:pPr>
        <w:autoSpaceDE w:val="0"/>
        <w:autoSpaceDN w:val="0"/>
        <w:adjustRightInd w:val="0"/>
        <w:spacing w:after="0" w:line="360" w:lineRule="auto"/>
        <w:jc w:val="center"/>
        <w:rPr>
          <w:rFonts w:ascii="Arial" w:hAnsi="Arial" w:cs="Arial"/>
          <w:b/>
          <w:bCs/>
          <w:sz w:val="28"/>
          <w:szCs w:val="28"/>
        </w:rPr>
      </w:pPr>
    </w:p>
    <w:p w:rsidR="00FA06B9" w:rsidRPr="006E3010" w:rsidRDefault="00FA06B9" w:rsidP="00FA06B9">
      <w:pPr>
        <w:pStyle w:val="ListParagraph"/>
        <w:numPr>
          <w:ilvl w:val="1"/>
          <w:numId w:val="18"/>
        </w:numPr>
        <w:spacing w:line="360" w:lineRule="auto"/>
        <w:ind w:left="426" w:hanging="426"/>
        <w:jc w:val="both"/>
        <w:rPr>
          <w:rFonts w:ascii="Arial" w:hAnsi="Arial" w:cs="Arial"/>
          <w:b/>
          <w:sz w:val="24"/>
          <w:szCs w:val="24"/>
          <w:lang w:val="id-ID"/>
        </w:rPr>
      </w:pPr>
      <w:r w:rsidRPr="006E3010">
        <w:rPr>
          <w:rFonts w:ascii="Arial" w:hAnsi="Arial" w:cs="Arial"/>
          <w:b/>
          <w:sz w:val="24"/>
          <w:szCs w:val="24"/>
          <w:lang w:val="id-ID"/>
        </w:rPr>
        <w:t>Kelelahan Kerja</w:t>
      </w:r>
    </w:p>
    <w:p w:rsidR="00FA06B9" w:rsidRPr="006E3010" w:rsidRDefault="00FA06B9" w:rsidP="00FA06B9">
      <w:pPr>
        <w:pStyle w:val="ListParagraph"/>
        <w:numPr>
          <w:ilvl w:val="2"/>
          <w:numId w:val="18"/>
        </w:numPr>
        <w:spacing w:line="360" w:lineRule="auto"/>
        <w:ind w:left="567" w:hanging="567"/>
        <w:jc w:val="both"/>
        <w:rPr>
          <w:rFonts w:ascii="Arial" w:hAnsi="Arial" w:cs="Arial"/>
          <w:b/>
          <w:sz w:val="24"/>
          <w:szCs w:val="24"/>
          <w:lang w:val="id-ID"/>
        </w:rPr>
      </w:pPr>
      <w:r w:rsidRPr="006E3010">
        <w:rPr>
          <w:rFonts w:ascii="Arial" w:hAnsi="Arial" w:cs="Arial"/>
          <w:b/>
          <w:sz w:val="24"/>
          <w:szCs w:val="24"/>
          <w:lang w:val="id-ID"/>
        </w:rPr>
        <w:t>Defenisi Kelelahan Kerja</w:t>
      </w:r>
    </w:p>
    <w:p w:rsidR="00FA06B9" w:rsidRPr="006E3010" w:rsidRDefault="00FA06B9" w:rsidP="00FA06B9">
      <w:pPr>
        <w:pStyle w:val="ListParagraph"/>
        <w:autoSpaceDE w:val="0"/>
        <w:autoSpaceDN w:val="0"/>
        <w:adjustRightInd w:val="0"/>
        <w:spacing w:after="0" w:line="360" w:lineRule="auto"/>
        <w:ind w:left="284" w:hanging="425"/>
        <w:jc w:val="both"/>
        <w:rPr>
          <w:rFonts w:ascii="Arial" w:hAnsi="Arial" w:cs="Arial"/>
          <w:lang w:val="id-ID"/>
        </w:rPr>
      </w:pPr>
      <w:r w:rsidRPr="006E3010">
        <w:rPr>
          <w:rFonts w:ascii="Arial" w:hAnsi="Arial" w:cs="Arial"/>
        </w:rPr>
        <w:tab/>
      </w:r>
      <w:r w:rsidRPr="006E3010">
        <w:rPr>
          <w:rFonts w:ascii="Arial" w:hAnsi="Arial" w:cs="Arial"/>
          <w:lang w:val="id-ID"/>
        </w:rPr>
        <w:tab/>
      </w:r>
      <w:proofErr w:type="gramStart"/>
      <w:r w:rsidRPr="006E3010">
        <w:rPr>
          <w:rFonts w:ascii="Arial" w:hAnsi="Arial" w:cs="Arial"/>
        </w:rPr>
        <w:t>Pengertian kelelahan secara sempit memang hanya sebatas pada lelah fisik yang dirasakan saja.</w:t>
      </w:r>
      <w:proofErr w:type="gramEnd"/>
      <w:r w:rsidRPr="006E3010">
        <w:rPr>
          <w:rFonts w:ascii="Arial" w:hAnsi="Arial" w:cs="Arial"/>
        </w:rPr>
        <w:t xml:space="preserve"> </w:t>
      </w:r>
      <w:proofErr w:type="gramStart"/>
      <w:r w:rsidRPr="006E3010">
        <w:rPr>
          <w:rFonts w:ascii="Arial" w:hAnsi="Arial" w:cs="Arial"/>
        </w:rPr>
        <w:t>Hal ini dikarenakan setiap orang yang merasakan kelelahan hanya terbatas pada keluhan-keluhan fisik yang mereka rasakan saja.</w:t>
      </w:r>
      <w:proofErr w:type="gramEnd"/>
      <w:r w:rsidRPr="006E3010">
        <w:rPr>
          <w:rFonts w:ascii="Arial" w:hAnsi="Arial" w:cs="Arial"/>
        </w:rPr>
        <w:t xml:space="preserve"> </w:t>
      </w:r>
      <w:proofErr w:type="gramStart"/>
      <w:r w:rsidRPr="006E3010">
        <w:rPr>
          <w:rFonts w:ascii="Arial" w:hAnsi="Arial" w:cs="Arial"/>
        </w:rPr>
        <w:t>Gejala yang ditimbulkan, perubahan fisik dan perasaan yang dirasakan memang berbeda pada masing-masing individu.</w:t>
      </w:r>
      <w:proofErr w:type="gramEnd"/>
      <w:r w:rsidRPr="006E3010">
        <w:rPr>
          <w:rFonts w:ascii="Arial" w:hAnsi="Arial" w:cs="Arial"/>
        </w:rPr>
        <w:t xml:space="preserve"> </w:t>
      </w:r>
      <w:proofErr w:type="gramStart"/>
      <w:r w:rsidRPr="006E3010">
        <w:rPr>
          <w:rFonts w:ascii="Arial" w:hAnsi="Arial" w:cs="Arial"/>
        </w:rPr>
        <w:t>Dari sudut pandang keselamatan kerja, medis dan psychologi pun memiliki definisi-definisi atau pengertian yang berbeda-beda mengenai kelelahan, tergantung dari disiplin ilmu yang dipelajari.</w:t>
      </w:r>
      <w:proofErr w:type="gramEnd"/>
      <w:r w:rsidRPr="006E3010">
        <w:rPr>
          <w:rFonts w:ascii="Arial" w:hAnsi="Arial" w:cs="Arial"/>
        </w:rPr>
        <w:t xml:space="preserve"> </w:t>
      </w:r>
      <w:proofErr w:type="gramStart"/>
      <w:r w:rsidRPr="006E3010">
        <w:rPr>
          <w:rFonts w:ascii="Arial" w:hAnsi="Arial" w:cs="Arial"/>
        </w:rPr>
        <w:t>Untuk mengetahui lebih jauh dari definisi kelelahan yang tepat (Suma’mur, 2009).</w:t>
      </w:r>
      <w:proofErr w:type="gramEnd"/>
    </w:p>
    <w:p w:rsidR="00FA06B9" w:rsidRPr="006E3010" w:rsidRDefault="00FA06B9" w:rsidP="00FA06B9">
      <w:pPr>
        <w:pStyle w:val="ListParagraph"/>
        <w:autoSpaceDE w:val="0"/>
        <w:autoSpaceDN w:val="0"/>
        <w:adjustRightInd w:val="0"/>
        <w:spacing w:after="0" w:line="360" w:lineRule="auto"/>
        <w:ind w:left="284" w:firstLine="436"/>
        <w:jc w:val="both"/>
        <w:rPr>
          <w:rFonts w:ascii="Arial" w:hAnsi="Arial" w:cs="Arial"/>
        </w:rPr>
      </w:pPr>
      <w:proofErr w:type="gramStart"/>
      <w:r w:rsidRPr="006E3010">
        <w:rPr>
          <w:rFonts w:ascii="Arial" w:hAnsi="Arial" w:cs="Arial"/>
        </w:rPr>
        <w:t>Kelelahan adalah suatu mekanisme perlindungan tubuh agar tubuh terhindar dari kerusakan lebih lanjut sehingga terjadi pemulihan setelah istirahat (Tarwaka et al, 2004).</w:t>
      </w:r>
      <w:proofErr w:type="gramEnd"/>
      <w:r w:rsidRPr="006E3010">
        <w:rPr>
          <w:rFonts w:ascii="Arial" w:hAnsi="Arial" w:cs="Arial"/>
        </w:rPr>
        <w:t xml:space="preserve"> </w:t>
      </w:r>
      <w:proofErr w:type="gramStart"/>
      <w:r w:rsidRPr="006E3010">
        <w:rPr>
          <w:rFonts w:ascii="Arial" w:hAnsi="Arial" w:cs="Arial"/>
        </w:rPr>
        <w:t>Menurut Grandjeon (1993) dalam Veranita (2008) kelelahan adalah suatu mekanisme perlindungan tubuh agar tubuh terhindar dari kerusakan lebih lanjut sehingga terjadi pemulihan setelah istirahat.</w:t>
      </w:r>
      <w:proofErr w:type="gramEnd"/>
      <w:r w:rsidRPr="006E3010">
        <w:rPr>
          <w:rFonts w:ascii="Arial" w:hAnsi="Arial" w:cs="Arial"/>
        </w:rPr>
        <w:t xml:space="preserve"> </w:t>
      </w:r>
      <w:proofErr w:type="gramStart"/>
      <w:r w:rsidRPr="006E3010">
        <w:rPr>
          <w:rFonts w:ascii="Arial" w:hAnsi="Arial" w:cs="Arial"/>
        </w:rPr>
        <w:t>Sedangkan menurut Budiono, dkk (2003) istilah kelelahan mengarah pada kondisi melemahnya tenaga untuk melakukan kegiatan.</w:t>
      </w:r>
      <w:proofErr w:type="gramEnd"/>
      <w:r w:rsidRPr="006E3010">
        <w:rPr>
          <w:rFonts w:ascii="Arial" w:hAnsi="Arial" w:cs="Arial"/>
        </w:rPr>
        <w:t xml:space="preserve"> </w:t>
      </w:r>
      <w:proofErr w:type="gramStart"/>
      <w:r w:rsidRPr="006E3010">
        <w:rPr>
          <w:rFonts w:ascii="Arial" w:hAnsi="Arial" w:cs="Arial"/>
        </w:rPr>
        <w:t>Kelelahan menunjukkan keadaan yang berbeda-beda tetapi semua itu berakibat kepada pengurangan kapasitas kerja dan ketahanan tubuh (Suma’mur, 1996).</w:t>
      </w:r>
      <w:proofErr w:type="gramEnd"/>
      <w:r w:rsidRPr="006E3010">
        <w:rPr>
          <w:rFonts w:ascii="Arial" w:hAnsi="Arial" w:cs="Arial"/>
        </w:rPr>
        <w:t xml:space="preserve"> </w:t>
      </w:r>
    </w:p>
    <w:p w:rsidR="00FA06B9" w:rsidRPr="006E3010" w:rsidRDefault="00FA06B9" w:rsidP="00FA06B9">
      <w:pPr>
        <w:pStyle w:val="ListParagraph"/>
        <w:spacing w:line="360" w:lineRule="auto"/>
        <w:ind w:left="1080"/>
        <w:jc w:val="both"/>
        <w:rPr>
          <w:rFonts w:ascii="Arial" w:hAnsi="Arial" w:cs="Arial"/>
          <w:b/>
          <w:lang w:val="id-ID"/>
        </w:rPr>
      </w:pPr>
    </w:p>
    <w:p w:rsidR="00FA06B9" w:rsidRPr="006E3010" w:rsidRDefault="00FA06B9" w:rsidP="00FA06B9">
      <w:pPr>
        <w:pStyle w:val="ListParagraph"/>
        <w:numPr>
          <w:ilvl w:val="2"/>
          <w:numId w:val="18"/>
        </w:numPr>
        <w:spacing w:line="360" w:lineRule="auto"/>
        <w:ind w:left="567" w:hanging="567"/>
        <w:jc w:val="both"/>
        <w:rPr>
          <w:rFonts w:ascii="Arial" w:hAnsi="Arial" w:cs="Arial"/>
          <w:b/>
          <w:sz w:val="24"/>
          <w:lang w:val="id-ID"/>
        </w:rPr>
      </w:pPr>
      <w:r w:rsidRPr="006E3010">
        <w:rPr>
          <w:rFonts w:ascii="Arial" w:hAnsi="Arial" w:cs="Arial"/>
          <w:b/>
          <w:sz w:val="24"/>
          <w:lang w:val="id-ID"/>
        </w:rPr>
        <w:t xml:space="preserve">Penyebab Kelelahan Kerja </w:t>
      </w:r>
    </w:p>
    <w:p w:rsidR="00FA06B9" w:rsidRPr="006E3010" w:rsidRDefault="00FA06B9" w:rsidP="00FA06B9">
      <w:pPr>
        <w:pStyle w:val="ListParagraph"/>
        <w:spacing w:line="360" w:lineRule="auto"/>
        <w:ind w:left="284"/>
        <w:jc w:val="both"/>
        <w:rPr>
          <w:rFonts w:ascii="Arial" w:hAnsi="Arial" w:cs="Arial"/>
          <w:lang w:val="id-ID"/>
        </w:rPr>
      </w:pPr>
      <w:r w:rsidRPr="006E3010">
        <w:rPr>
          <w:rFonts w:ascii="Arial" w:hAnsi="Arial" w:cs="Arial"/>
          <w:b/>
          <w:lang w:val="en-US"/>
        </w:rPr>
        <w:tab/>
      </w:r>
      <w:r w:rsidRPr="006E3010">
        <w:rPr>
          <w:rFonts w:ascii="Arial" w:hAnsi="Arial" w:cs="Arial"/>
          <w:lang w:val="id-ID"/>
        </w:rPr>
        <w:t>Berdasarkan penyebab kelelahan terbagi menjadi dua yaitu kelelahan</w:t>
      </w:r>
      <w:r w:rsidRPr="006E3010">
        <w:rPr>
          <w:rFonts w:ascii="Arial" w:hAnsi="Arial" w:cs="Arial"/>
          <w:lang w:val="en-US"/>
        </w:rPr>
        <w:t xml:space="preserve"> </w:t>
      </w:r>
      <w:r w:rsidRPr="006E3010">
        <w:rPr>
          <w:rFonts w:ascii="Arial" w:hAnsi="Arial" w:cs="Arial"/>
          <w:lang w:val="id-ID"/>
        </w:rPr>
        <w:t>fisiologis</w:t>
      </w:r>
      <w:r w:rsidRPr="006E3010">
        <w:rPr>
          <w:rFonts w:ascii="Arial" w:hAnsi="Arial" w:cs="Arial"/>
          <w:lang w:val="en-US"/>
        </w:rPr>
        <w:t xml:space="preserve"> </w:t>
      </w:r>
      <w:r w:rsidRPr="006E3010">
        <w:rPr>
          <w:rFonts w:ascii="Arial" w:hAnsi="Arial" w:cs="Arial"/>
          <w:lang w:val="id-ID"/>
        </w:rPr>
        <w:t>dan kelelahan psikologis.</w:t>
      </w:r>
      <w:r w:rsidRPr="006E3010">
        <w:rPr>
          <w:rFonts w:ascii="Arial" w:hAnsi="Arial" w:cs="Arial"/>
          <w:lang w:val="en-US"/>
        </w:rPr>
        <w:t xml:space="preserve"> </w:t>
      </w:r>
      <w:proofErr w:type="gramStart"/>
      <w:r w:rsidRPr="006E3010">
        <w:rPr>
          <w:rFonts w:ascii="Arial" w:hAnsi="Arial" w:cs="Arial"/>
          <w:lang w:val="en-US"/>
        </w:rPr>
        <w:t>Kelelahan fisiologis disebabkan oleh faktor fisik atau kimia yaitu suhu, penerangan, mikroorganisme, zat kimia, kebisingan, circadian rhythms, dan lain-lain.</w:t>
      </w:r>
      <w:proofErr w:type="gramEnd"/>
      <w:r w:rsidRPr="006E3010">
        <w:rPr>
          <w:rFonts w:ascii="Arial" w:hAnsi="Arial" w:cs="Arial"/>
          <w:lang w:val="en-US"/>
        </w:rPr>
        <w:t xml:space="preserve"> </w:t>
      </w:r>
      <w:proofErr w:type="gramStart"/>
      <w:r w:rsidRPr="006E3010">
        <w:rPr>
          <w:rFonts w:ascii="Arial" w:hAnsi="Arial" w:cs="Arial"/>
          <w:lang w:val="en-US"/>
        </w:rPr>
        <w:t>Sedangkan kelelahan psikologis disebabkan oleh factor psikososial baik di tempat kerja maupun di rumah atau masyarakat sekeliling (Nurmianto, 2003).</w:t>
      </w:r>
      <w:proofErr w:type="gramEnd"/>
    </w:p>
    <w:p w:rsidR="00FA06B9" w:rsidRPr="006E3010" w:rsidRDefault="00FA06B9" w:rsidP="00FA06B9">
      <w:pPr>
        <w:pStyle w:val="ListParagraph"/>
        <w:spacing w:line="360" w:lineRule="auto"/>
        <w:ind w:left="284" w:firstLine="436"/>
        <w:jc w:val="both"/>
        <w:rPr>
          <w:rFonts w:ascii="Arial" w:hAnsi="Arial" w:cs="Arial"/>
          <w:lang w:val="en-US"/>
        </w:rPr>
      </w:pPr>
      <w:r w:rsidRPr="006E3010">
        <w:rPr>
          <w:rFonts w:ascii="Arial" w:hAnsi="Arial" w:cs="Arial"/>
          <w:lang w:val="en-US"/>
        </w:rPr>
        <w:t xml:space="preserve">Menurut Sutalaksana (1999), Kelelahan terjadi karena terkumpulnya produk-produk sisa dalam otot dan peredaran darah, dimana produk-produk </w:t>
      </w:r>
      <w:r w:rsidRPr="006E3010">
        <w:rPr>
          <w:rFonts w:ascii="Arial" w:hAnsi="Arial" w:cs="Arial"/>
          <w:lang w:val="en-US"/>
        </w:rPr>
        <w:lastRenderedPageBreak/>
        <w:t xml:space="preserve">sisa ini bersifat bisa membatasi kelangsungan aktivitas otot. </w:t>
      </w:r>
      <w:proofErr w:type="gramStart"/>
      <w:r w:rsidRPr="006E3010">
        <w:rPr>
          <w:rFonts w:ascii="Arial" w:hAnsi="Arial" w:cs="Arial"/>
          <w:lang w:val="en-US"/>
        </w:rPr>
        <w:t>Atau mungkin bisa dikatakan bahwa produk-produk sisa ini mempengaruhi serat-serat syaraf dan syaraf pusat sehingga menyebabkan orang menjadi lambat bekerja jika sudah lelah.</w:t>
      </w:r>
      <w:proofErr w:type="gramEnd"/>
    </w:p>
    <w:p w:rsidR="00FA06B9" w:rsidRPr="006E3010" w:rsidRDefault="00FA06B9" w:rsidP="00FA06B9">
      <w:pPr>
        <w:pStyle w:val="ListParagraph"/>
        <w:spacing w:line="360" w:lineRule="auto"/>
        <w:ind w:left="2520"/>
        <w:jc w:val="both"/>
        <w:rPr>
          <w:rFonts w:ascii="Arial" w:hAnsi="Arial" w:cs="Arial"/>
          <w:b/>
          <w:lang w:val="en-US"/>
        </w:rPr>
      </w:pPr>
    </w:p>
    <w:p w:rsidR="00FA06B9" w:rsidRPr="006E3010" w:rsidRDefault="00FA06B9" w:rsidP="00FA06B9">
      <w:pPr>
        <w:pStyle w:val="ListParagraph"/>
        <w:numPr>
          <w:ilvl w:val="2"/>
          <w:numId w:val="18"/>
        </w:numPr>
        <w:autoSpaceDE w:val="0"/>
        <w:autoSpaceDN w:val="0"/>
        <w:adjustRightInd w:val="0"/>
        <w:spacing w:after="0" w:line="360" w:lineRule="auto"/>
        <w:ind w:left="567" w:hanging="567"/>
        <w:jc w:val="both"/>
        <w:rPr>
          <w:rFonts w:ascii="Arial" w:hAnsi="Arial" w:cs="Arial"/>
          <w:b/>
          <w:sz w:val="24"/>
          <w:lang w:val="id-ID"/>
        </w:rPr>
      </w:pPr>
      <w:r w:rsidRPr="006E3010">
        <w:rPr>
          <w:rFonts w:ascii="Arial" w:hAnsi="Arial" w:cs="Arial"/>
          <w:b/>
          <w:sz w:val="24"/>
          <w:lang w:val="id-ID"/>
        </w:rPr>
        <w:t xml:space="preserve">Gejala-Gejala Kelelahan </w:t>
      </w:r>
    </w:p>
    <w:p w:rsidR="00FA06B9" w:rsidRPr="006E3010" w:rsidRDefault="00FA06B9" w:rsidP="00FA06B9">
      <w:pPr>
        <w:pStyle w:val="ListParagraph"/>
        <w:autoSpaceDE w:val="0"/>
        <w:autoSpaceDN w:val="0"/>
        <w:adjustRightInd w:val="0"/>
        <w:spacing w:after="0" w:line="360" w:lineRule="auto"/>
        <w:jc w:val="both"/>
        <w:rPr>
          <w:rFonts w:ascii="Arial" w:hAnsi="Arial" w:cs="Arial"/>
          <w:lang w:val="id-ID"/>
        </w:rPr>
      </w:pPr>
      <w:r w:rsidRPr="006E3010">
        <w:rPr>
          <w:rFonts w:ascii="Arial" w:hAnsi="Arial" w:cs="Arial"/>
          <w:lang w:val="id-ID"/>
        </w:rPr>
        <w:t>Gejala-gejala yang berhubungan dengan kelelahan, yaitu :</w:t>
      </w:r>
    </w:p>
    <w:p w:rsidR="00FA06B9" w:rsidRPr="006E3010" w:rsidRDefault="00FA06B9" w:rsidP="00FA06B9">
      <w:pPr>
        <w:pStyle w:val="ListParagraph"/>
        <w:numPr>
          <w:ilvl w:val="0"/>
          <w:numId w:val="8"/>
        </w:numPr>
        <w:autoSpaceDE w:val="0"/>
        <w:autoSpaceDN w:val="0"/>
        <w:adjustRightInd w:val="0"/>
        <w:spacing w:after="0" w:line="360" w:lineRule="auto"/>
        <w:jc w:val="both"/>
        <w:rPr>
          <w:rFonts w:ascii="Arial" w:hAnsi="Arial" w:cs="Arial"/>
          <w:lang w:val="id-ID"/>
        </w:rPr>
      </w:pPr>
      <w:r w:rsidRPr="006E3010">
        <w:rPr>
          <w:rFonts w:ascii="Arial" w:hAnsi="Arial" w:cs="Arial"/>
          <w:lang w:val="id-ID"/>
        </w:rPr>
        <w:t>Perasaan berat di kepala</w:t>
      </w:r>
    </w:p>
    <w:p w:rsidR="00FA06B9" w:rsidRPr="006E3010" w:rsidRDefault="00FA06B9" w:rsidP="00FA06B9">
      <w:pPr>
        <w:pStyle w:val="ListParagraph"/>
        <w:numPr>
          <w:ilvl w:val="0"/>
          <w:numId w:val="8"/>
        </w:numPr>
        <w:autoSpaceDE w:val="0"/>
        <w:autoSpaceDN w:val="0"/>
        <w:adjustRightInd w:val="0"/>
        <w:spacing w:after="0" w:line="360" w:lineRule="auto"/>
        <w:jc w:val="both"/>
        <w:rPr>
          <w:rFonts w:ascii="Arial" w:hAnsi="Arial" w:cs="Arial"/>
          <w:lang w:val="id-ID"/>
        </w:rPr>
      </w:pPr>
      <w:r w:rsidRPr="006E3010">
        <w:rPr>
          <w:rFonts w:ascii="Arial" w:hAnsi="Arial" w:cs="Arial"/>
          <w:lang w:val="id-ID"/>
        </w:rPr>
        <w:t xml:space="preserve">Menjadi lelah seluruh badan </w:t>
      </w:r>
    </w:p>
    <w:p w:rsidR="00FA06B9" w:rsidRPr="006E3010" w:rsidRDefault="00FA06B9" w:rsidP="00FA06B9">
      <w:pPr>
        <w:pStyle w:val="ListParagraph"/>
        <w:numPr>
          <w:ilvl w:val="0"/>
          <w:numId w:val="8"/>
        </w:numPr>
        <w:autoSpaceDE w:val="0"/>
        <w:autoSpaceDN w:val="0"/>
        <w:adjustRightInd w:val="0"/>
        <w:spacing w:after="0" w:line="360" w:lineRule="auto"/>
        <w:jc w:val="both"/>
        <w:rPr>
          <w:rFonts w:ascii="Arial" w:hAnsi="Arial" w:cs="Arial"/>
          <w:lang w:val="id-ID"/>
        </w:rPr>
      </w:pPr>
      <w:r w:rsidRPr="006E3010">
        <w:rPr>
          <w:rFonts w:ascii="Arial" w:hAnsi="Arial" w:cs="Arial"/>
          <w:lang w:val="id-ID"/>
        </w:rPr>
        <w:t>Kaki merasa berat</w:t>
      </w:r>
    </w:p>
    <w:p w:rsidR="00FA06B9" w:rsidRPr="006E3010" w:rsidRDefault="00FA06B9" w:rsidP="00FA06B9">
      <w:pPr>
        <w:pStyle w:val="ListParagraph"/>
        <w:numPr>
          <w:ilvl w:val="0"/>
          <w:numId w:val="8"/>
        </w:numPr>
        <w:autoSpaceDE w:val="0"/>
        <w:autoSpaceDN w:val="0"/>
        <w:adjustRightInd w:val="0"/>
        <w:spacing w:after="0" w:line="360" w:lineRule="auto"/>
        <w:jc w:val="both"/>
        <w:rPr>
          <w:rFonts w:ascii="Arial" w:hAnsi="Arial" w:cs="Arial"/>
          <w:lang w:val="id-ID"/>
        </w:rPr>
      </w:pPr>
      <w:r w:rsidRPr="006E3010">
        <w:rPr>
          <w:rFonts w:ascii="Arial" w:hAnsi="Arial" w:cs="Arial"/>
          <w:lang w:val="id-ID"/>
        </w:rPr>
        <w:t>Menguap</w:t>
      </w:r>
    </w:p>
    <w:p w:rsidR="00FA06B9" w:rsidRPr="006E3010" w:rsidRDefault="00FA06B9" w:rsidP="00FA06B9">
      <w:pPr>
        <w:pStyle w:val="ListParagraph"/>
        <w:numPr>
          <w:ilvl w:val="0"/>
          <w:numId w:val="8"/>
        </w:numPr>
        <w:autoSpaceDE w:val="0"/>
        <w:autoSpaceDN w:val="0"/>
        <w:adjustRightInd w:val="0"/>
        <w:spacing w:after="0" w:line="360" w:lineRule="auto"/>
        <w:jc w:val="both"/>
        <w:rPr>
          <w:rFonts w:ascii="Arial" w:hAnsi="Arial" w:cs="Arial"/>
          <w:lang w:val="id-ID"/>
        </w:rPr>
      </w:pPr>
      <w:r w:rsidRPr="006E3010">
        <w:rPr>
          <w:rFonts w:ascii="Arial" w:hAnsi="Arial" w:cs="Arial"/>
          <w:lang w:val="id-ID"/>
        </w:rPr>
        <w:t>Merasa kacau di pikiran</w:t>
      </w:r>
    </w:p>
    <w:p w:rsidR="00FA06B9" w:rsidRPr="006E3010" w:rsidRDefault="00FA06B9" w:rsidP="00FA06B9">
      <w:pPr>
        <w:pStyle w:val="ListParagraph"/>
        <w:numPr>
          <w:ilvl w:val="0"/>
          <w:numId w:val="8"/>
        </w:numPr>
        <w:autoSpaceDE w:val="0"/>
        <w:autoSpaceDN w:val="0"/>
        <w:adjustRightInd w:val="0"/>
        <w:spacing w:after="0" w:line="360" w:lineRule="auto"/>
        <w:jc w:val="both"/>
        <w:rPr>
          <w:rFonts w:ascii="Arial" w:hAnsi="Arial" w:cs="Arial"/>
          <w:lang w:val="id-ID"/>
        </w:rPr>
      </w:pPr>
      <w:r w:rsidRPr="006E3010">
        <w:rPr>
          <w:rFonts w:ascii="Arial" w:hAnsi="Arial" w:cs="Arial"/>
          <w:lang w:val="id-ID"/>
        </w:rPr>
        <w:t>Menjadi mengantuk</w:t>
      </w:r>
    </w:p>
    <w:p w:rsidR="00FA06B9" w:rsidRPr="006E3010" w:rsidRDefault="00FA06B9" w:rsidP="00FA06B9">
      <w:pPr>
        <w:pStyle w:val="ListParagraph"/>
        <w:numPr>
          <w:ilvl w:val="0"/>
          <w:numId w:val="8"/>
        </w:numPr>
        <w:autoSpaceDE w:val="0"/>
        <w:autoSpaceDN w:val="0"/>
        <w:adjustRightInd w:val="0"/>
        <w:spacing w:after="0" w:line="360" w:lineRule="auto"/>
        <w:jc w:val="both"/>
        <w:rPr>
          <w:rFonts w:ascii="Arial" w:hAnsi="Arial" w:cs="Arial"/>
          <w:lang w:val="id-ID"/>
        </w:rPr>
      </w:pPr>
      <w:r w:rsidRPr="006E3010">
        <w:rPr>
          <w:rFonts w:ascii="Arial" w:hAnsi="Arial" w:cs="Arial"/>
          <w:lang w:val="id-ID"/>
        </w:rPr>
        <w:t>Merasakan beban pada mata</w:t>
      </w:r>
    </w:p>
    <w:p w:rsidR="00FA06B9" w:rsidRPr="006E3010" w:rsidRDefault="00FA06B9" w:rsidP="00FA06B9">
      <w:pPr>
        <w:pStyle w:val="ListParagraph"/>
        <w:numPr>
          <w:ilvl w:val="0"/>
          <w:numId w:val="8"/>
        </w:numPr>
        <w:autoSpaceDE w:val="0"/>
        <w:autoSpaceDN w:val="0"/>
        <w:adjustRightInd w:val="0"/>
        <w:spacing w:after="0" w:line="360" w:lineRule="auto"/>
        <w:jc w:val="both"/>
        <w:rPr>
          <w:rFonts w:ascii="Arial" w:hAnsi="Arial" w:cs="Arial"/>
          <w:lang w:val="id-ID"/>
        </w:rPr>
      </w:pPr>
      <w:r w:rsidRPr="006E3010">
        <w:rPr>
          <w:rFonts w:ascii="Arial" w:hAnsi="Arial" w:cs="Arial"/>
          <w:lang w:val="id-ID"/>
        </w:rPr>
        <w:t>Kaku dan canggung dalam pergerakan</w:t>
      </w:r>
    </w:p>
    <w:p w:rsidR="00FA06B9" w:rsidRPr="006E3010" w:rsidRDefault="00FA06B9" w:rsidP="00FA06B9">
      <w:pPr>
        <w:pStyle w:val="ListParagraph"/>
        <w:numPr>
          <w:ilvl w:val="0"/>
          <w:numId w:val="8"/>
        </w:numPr>
        <w:autoSpaceDE w:val="0"/>
        <w:autoSpaceDN w:val="0"/>
        <w:adjustRightInd w:val="0"/>
        <w:spacing w:after="0" w:line="360" w:lineRule="auto"/>
        <w:jc w:val="both"/>
        <w:rPr>
          <w:rFonts w:ascii="Arial" w:hAnsi="Arial" w:cs="Arial"/>
          <w:lang w:val="id-ID"/>
        </w:rPr>
      </w:pPr>
      <w:r w:rsidRPr="006E3010">
        <w:rPr>
          <w:rFonts w:ascii="Arial" w:hAnsi="Arial" w:cs="Arial"/>
          <w:lang w:val="id-ID"/>
        </w:rPr>
        <w:t>Tidak seimbang dalam berdiri</w:t>
      </w:r>
    </w:p>
    <w:p w:rsidR="00FA06B9" w:rsidRPr="006E3010" w:rsidRDefault="00FA06B9" w:rsidP="00FA06B9">
      <w:pPr>
        <w:pStyle w:val="ListParagraph"/>
        <w:numPr>
          <w:ilvl w:val="0"/>
          <w:numId w:val="8"/>
        </w:numPr>
        <w:autoSpaceDE w:val="0"/>
        <w:autoSpaceDN w:val="0"/>
        <w:adjustRightInd w:val="0"/>
        <w:spacing w:after="0" w:line="360" w:lineRule="auto"/>
        <w:jc w:val="both"/>
        <w:rPr>
          <w:rFonts w:ascii="Arial" w:hAnsi="Arial" w:cs="Arial"/>
          <w:lang w:val="id-ID"/>
        </w:rPr>
      </w:pPr>
      <w:r w:rsidRPr="006E3010">
        <w:rPr>
          <w:rFonts w:ascii="Arial" w:hAnsi="Arial" w:cs="Arial"/>
          <w:lang w:val="id-ID"/>
        </w:rPr>
        <w:t xml:space="preserve">Mau berbaring </w:t>
      </w:r>
    </w:p>
    <w:p w:rsidR="00FA06B9" w:rsidRPr="006E3010" w:rsidRDefault="00FA06B9" w:rsidP="00FA06B9">
      <w:pPr>
        <w:pStyle w:val="ListParagraph"/>
        <w:numPr>
          <w:ilvl w:val="0"/>
          <w:numId w:val="8"/>
        </w:numPr>
        <w:autoSpaceDE w:val="0"/>
        <w:autoSpaceDN w:val="0"/>
        <w:adjustRightInd w:val="0"/>
        <w:spacing w:after="0" w:line="360" w:lineRule="auto"/>
        <w:jc w:val="both"/>
        <w:rPr>
          <w:rFonts w:ascii="Arial" w:hAnsi="Arial" w:cs="Arial"/>
          <w:lang w:val="id-ID"/>
        </w:rPr>
      </w:pPr>
      <w:r w:rsidRPr="006E3010">
        <w:rPr>
          <w:rFonts w:ascii="Arial" w:hAnsi="Arial" w:cs="Arial"/>
          <w:lang w:val="en-US"/>
        </w:rPr>
        <w:t>Merasa susah berfikir</w:t>
      </w:r>
    </w:p>
    <w:p w:rsidR="00FA06B9" w:rsidRPr="006E3010" w:rsidRDefault="00FA06B9" w:rsidP="00FA06B9">
      <w:pPr>
        <w:pStyle w:val="ListParagraph"/>
        <w:numPr>
          <w:ilvl w:val="0"/>
          <w:numId w:val="8"/>
        </w:numPr>
        <w:autoSpaceDE w:val="0"/>
        <w:autoSpaceDN w:val="0"/>
        <w:adjustRightInd w:val="0"/>
        <w:spacing w:after="0" w:line="360" w:lineRule="auto"/>
        <w:jc w:val="both"/>
        <w:rPr>
          <w:rFonts w:ascii="Arial" w:hAnsi="Arial" w:cs="Arial"/>
          <w:lang w:val="id-ID"/>
        </w:rPr>
      </w:pPr>
      <w:r w:rsidRPr="006E3010">
        <w:rPr>
          <w:rFonts w:ascii="Arial" w:hAnsi="Arial" w:cs="Arial"/>
          <w:lang w:val="en-US"/>
        </w:rPr>
        <w:t>Lelah bicara</w:t>
      </w:r>
    </w:p>
    <w:p w:rsidR="00FA06B9" w:rsidRPr="006E3010" w:rsidRDefault="00FA06B9" w:rsidP="00FA06B9">
      <w:pPr>
        <w:pStyle w:val="ListParagraph"/>
        <w:numPr>
          <w:ilvl w:val="0"/>
          <w:numId w:val="8"/>
        </w:numPr>
        <w:autoSpaceDE w:val="0"/>
        <w:autoSpaceDN w:val="0"/>
        <w:adjustRightInd w:val="0"/>
        <w:spacing w:after="0" w:line="360" w:lineRule="auto"/>
        <w:jc w:val="both"/>
        <w:rPr>
          <w:rFonts w:ascii="Arial" w:hAnsi="Arial" w:cs="Arial"/>
          <w:lang w:val="id-ID"/>
        </w:rPr>
      </w:pPr>
      <w:r w:rsidRPr="006E3010">
        <w:rPr>
          <w:rFonts w:ascii="Arial" w:hAnsi="Arial" w:cs="Arial"/>
          <w:lang w:val="en-US"/>
        </w:rPr>
        <w:t>Menjadi gugup</w:t>
      </w:r>
    </w:p>
    <w:p w:rsidR="00FA06B9" w:rsidRPr="006E3010" w:rsidRDefault="00FA06B9" w:rsidP="00FA06B9">
      <w:pPr>
        <w:pStyle w:val="ListParagraph"/>
        <w:numPr>
          <w:ilvl w:val="0"/>
          <w:numId w:val="8"/>
        </w:numPr>
        <w:autoSpaceDE w:val="0"/>
        <w:autoSpaceDN w:val="0"/>
        <w:adjustRightInd w:val="0"/>
        <w:spacing w:after="0" w:line="360" w:lineRule="auto"/>
        <w:jc w:val="both"/>
        <w:rPr>
          <w:rFonts w:ascii="Arial" w:hAnsi="Arial" w:cs="Arial"/>
          <w:lang w:val="id-ID"/>
        </w:rPr>
      </w:pPr>
      <w:r w:rsidRPr="006E3010">
        <w:rPr>
          <w:rFonts w:ascii="Arial" w:hAnsi="Arial" w:cs="Arial"/>
          <w:lang w:val="en-US"/>
        </w:rPr>
        <w:t>Tidak dapat berkonsentrasi</w:t>
      </w:r>
      <w:r w:rsidRPr="006E3010">
        <w:rPr>
          <w:rFonts w:ascii="Arial" w:hAnsi="Arial" w:cs="Arial"/>
          <w:lang w:val="id-ID"/>
        </w:rPr>
        <w:t>(Suma’mur, 199</w:t>
      </w:r>
      <w:r w:rsidRPr="006E3010">
        <w:rPr>
          <w:rFonts w:ascii="Arial" w:hAnsi="Arial" w:cs="Arial"/>
          <w:lang w:val="en-US"/>
        </w:rPr>
        <w:t>6</w:t>
      </w:r>
      <w:r w:rsidRPr="006E3010">
        <w:rPr>
          <w:rFonts w:ascii="Arial" w:hAnsi="Arial" w:cs="Arial"/>
          <w:lang w:val="id-ID"/>
        </w:rPr>
        <w:t>)</w:t>
      </w:r>
    </w:p>
    <w:p w:rsidR="00FA06B9" w:rsidRPr="006E3010" w:rsidRDefault="00FA06B9" w:rsidP="00FA06B9">
      <w:pPr>
        <w:pStyle w:val="ListParagraph"/>
        <w:autoSpaceDE w:val="0"/>
        <w:autoSpaceDN w:val="0"/>
        <w:adjustRightInd w:val="0"/>
        <w:spacing w:after="0" w:line="360" w:lineRule="auto"/>
        <w:ind w:left="1080"/>
        <w:jc w:val="both"/>
        <w:rPr>
          <w:rFonts w:ascii="Arial" w:hAnsi="Arial" w:cs="Arial"/>
          <w:lang w:val="id-ID"/>
        </w:rPr>
      </w:pPr>
      <w:r w:rsidRPr="006E3010">
        <w:rPr>
          <w:rFonts w:ascii="Arial" w:hAnsi="Arial" w:cs="Arial"/>
          <w:lang w:val="id-ID"/>
        </w:rPr>
        <w:t>Berikut ini diberikan suatu daftar yang bisa digunakan sebagai patokan untuk mengetahui telah datangnya gejal-gejala atau perasaan-perasaan dari kelelahan:</w:t>
      </w:r>
    </w:p>
    <w:p w:rsidR="00FA06B9" w:rsidRPr="006E3010" w:rsidRDefault="00FA06B9" w:rsidP="00FA06B9">
      <w:pPr>
        <w:pStyle w:val="ListParagraph"/>
        <w:numPr>
          <w:ilvl w:val="0"/>
          <w:numId w:val="9"/>
        </w:numPr>
        <w:autoSpaceDE w:val="0"/>
        <w:autoSpaceDN w:val="0"/>
        <w:adjustRightInd w:val="0"/>
        <w:spacing w:after="0" w:line="360" w:lineRule="auto"/>
        <w:jc w:val="both"/>
        <w:rPr>
          <w:rFonts w:ascii="Arial" w:hAnsi="Arial" w:cs="Arial"/>
          <w:lang w:val="id-ID"/>
        </w:rPr>
      </w:pPr>
      <w:r w:rsidRPr="006E3010">
        <w:rPr>
          <w:rFonts w:ascii="Arial" w:hAnsi="Arial" w:cs="Arial"/>
          <w:lang w:val="id-ID"/>
        </w:rPr>
        <w:t>Perasaan berat di kepala, menjadi lelah seluruh badan, kaki terasa berat, memguap, pikiran merasa kacau, mengantuk , mata terasa berat, kaku dan canggung dalam gerakan, tidak seimbang dalam berdiri, dan merasa ingin berbaring</w:t>
      </w:r>
      <w:r w:rsidRPr="006E3010">
        <w:rPr>
          <w:rFonts w:ascii="Arial" w:hAnsi="Arial" w:cs="Arial"/>
          <w:lang w:val="en-US"/>
        </w:rPr>
        <w:t>.</w:t>
      </w:r>
    </w:p>
    <w:p w:rsidR="00FA06B9" w:rsidRPr="006E3010" w:rsidRDefault="00FA06B9" w:rsidP="00FA06B9">
      <w:pPr>
        <w:pStyle w:val="ListParagraph"/>
        <w:numPr>
          <w:ilvl w:val="0"/>
          <w:numId w:val="9"/>
        </w:numPr>
        <w:autoSpaceDE w:val="0"/>
        <w:autoSpaceDN w:val="0"/>
        <w:adjustRightInd w:val="0"/>
        <w:spacing w:after="0" w:line="360" w:lineRule="auto"/>
        <w:jc w:val="both"/>
        <w:rPr>
          <w:rFonts w:ascii="Arial" w:hAnsi="Arial" w:cs="Arial"/>
          <w:lang w:val="id-ID"/>
        </w:rPr>
      </w:pPr>
      <w:r w:rsidRPr="006E3010">
        <w:rPr>
          <w:rFonts w:ascii="Arial" w:hAnsi="Arial" w:cs="Arial"/>
          <w:lang w:val="id-ID"/>
        </w:rPr>
        <w:t>Merasa susah berfikir, lelah berbicara, mejadi gugup, tidak dapat berkonsentrasi, tidak dapat mempunyai perhatian terhadap sesuatu, tidak dapat mengontrol sikap, dan tidak dapat tekun dalam pekerjaan.</w:t>
      </w:r>
    </w:p>
    <w:p w:rsidR="00FA06B9" w:rsidRPr="006E3010" w:rsidRDefault="00FA06B9" w:rsidP="00FA06B9">
      <w:pPr>
        <w:pStyle w:val="ListParagraph"/>
        <w:numPr>
          <w:ilvl w:val="0"/>
          <w:numId w:val="9"/>
        </w:numPr>
        <w:autoSpaceDE w:val="0"/>
        <w:autoSpaceDN w:val="0"/>
        <w:adjustRightInd w:val="0"/>
        <w:spacing w:after="0" w:line="360" w:lineRule="auto"/>
        <w:jc w:val="both"/>
        <w:rPr>
          <w:rFonts w:ascii="Arial" w:hAnsi="Arial" w:cs="Arial"/>
          <w:lang w:val="id-ID"/>
        </w:rPr>
      </w:pPr>
      <w:r w:rsidRPr="006E3010">
        <w:rPr>
          <w:rFonts w:ascii="Arial" w:hAnsi="Arial" w:cs="Arial"/>
          <w:lang w:val="id-ID"/>
        </w:rPr>
        <w:t xml:space="preserve">Sakit kepala, kekauan bahu, merasa nyeri di punggung, pernapasan merasa tertekan, haus, suara sesak, merasa pening, </w:t>
      </w:r>
      <w:r w:rsidRPr="006E3010">
        <w:rPr>
          <w:rFonts w:ascii="Arial" w:hAnsi="Arial" w:cs="Arial"/>
          <w:lang w:val="id-ID"/>
        </w:rPr>
        <w:lastRenderedPageBreak/>
        <w:t>spasme dari kelopak mata, tremor pada anggota badan , dan merasa kurang sehat badan.</w:t>
      </w:r>
    </w:p>
    <w:p w:rsidR="00FA06B9" w:rsidRPr="006E3010" w:rsidRDefault="00FA06B9" w:rsidP="00FA06B9">
      <w:pPr>
        <w:autoSpaceDE w:val="0"/>
        <w:autoSpaceDN w:val="0"/>
        <w:adjustRightInd w:val="0"/>
        <w:spacing w:after="0" w:line="360" w:lineRule="auto"/>
        <w:ind w:left="284" w:firstLine="425"/>
        <w:jc w:val="both"/>
        <w:rPr>
          <w:rFonts w:ascii="Arial" w:hAnsi="Arial" w:cs="Arial"/>
          <w:lang w:val="en-US"/>
        </w:rPr>
      </w:pPr>
      <w:r w:rsidRPr="006E3010">
        <w:rPr>
          <w:rFonts w:ascii="Arial" w:hAnsi="Arial" w:cs="Arial"/>
          <w:lang w:val="en-US"/>
        </w:rPr>
        <w:tab/>
      </w:r>
      <w:r w:rsidRPr="006E3010">
        <w:rPr>
          <w:rFonts w:ascii="Arial" w:hAnsi="Arial" w:cs="Arial"/>
          <w:lang w:val="id-ID"/>
        </w:rPr>
        <w:t xml:space="preserve">Gejala-gejala yang termasuk dalam kelompok </w:t>
      </w:r>
      <w:r w:rsidRPr="006E3010">
        <w:rPr>
          <w:rFonts w:ascii="Arial" w:hAnsi="Arial" w:cs="Arial"/>
          <w:lang w:val="en-US"/>
        </w:rPr>
        <w:t>A</w:t>
      </w:r>
      <w:r w:rsidRPr="006E3010">
        <w:rPr>
          <w:rFonts w:ascii="Arial" w:hAnsi="Arial" w:cs="Arial"/>
          <w:lang w:val="id-ID"/>
        </w:rPr>
        <w:t>,</w:t>
      </w:r>
      <w:r w:rsidRPr="006E3010">
        <w:rPr>
          <w:rFonts w:ascii="Arial" w:hAnsi="Arial" w:cs="Arial"/>
          <w:lang w:val="en-US"/>
        </w:rPr>
        <w:t xml:space="preserve"> </w:t>
      </w:r>
      <w:r w:rsidRPr="006E3010">
        <w:rPr>
          <w:rFonts w:ascii="Arial" w:hAnsi="Arial" w:cs="Arial"/>
          <w:lang w:val="id-ID"/>
        </w:rPr>
        <w:t>menunjukkan pelemahan</w:t>
      </w:r>
      <w:r w:rsidRPr="006E3010">
        <w:rPr>
          <w:rFonts w:ascii="Arial" w:hAnsi="Arial" w:cs="Arial"/>
          <w:lang w:val="en-US"/>
        </w:rPr>
        <w:t xml:space="preserve"> </w:t>
      </w:r>
      <w:r w:rsidRPr="006E3010">
        <w:rPr>
          <w:rFonts w:ascii="Arial" w:hAnsi="Arial" w:cs="Arial"/>
          <w:lang w:val="id-ID"/>
        </w:rPr>
        <w:t xml:space="preserve">kegiatan, kelompok </w:t>
      </w:r>
      <w:r w:rsidRPr="006E3010">
        <w:rPr>
          <w:rFonts w:ascii="Arial" w:hAnsi="Arial" w:cs="Arial"/>
          <w:lang w:val="en-US"/>
        </w:rPr>
        <w:t>B</w:t>
      </w:r>
      <w:r w:rsidRPr="006E3010">
        <w:rPr>
          <w:rFonts w:ascii="Arial" w:hAnsi="Arial" w:cs="Arial"/>
          <w:lang w:val="id-ID"/>
        </w:rPr>
        <w:t xml:space="preserve"> menunjukkan pelemahan motivasi dan kelompok</w:t>
      </w:r>
      <w:r w:rsidRPr="006E3010">
        <w:rPr>
          <w:rFonts w:ascii="Arial" w:hAnsi="Arial" w:cs="Arial"/>
          <w:lang w:val="en-US"/>
        </w:rPr>
        <w:t xml:space="preserve"> C, </w:t>
      </w:r>
      <w:r w:rsidRPr="006E3010">
        <w:rPr>
          <w:rFonts w:ascii="Arial" w:hAnsi="Arial" w:cs="Arial"/>
          <w:lang w:val="id-ID"/>
        </w:rPr>
        <w:t>menunjukkan kelelahan fisik akibat psikologis</w:t>
      </w:r>
      <w:r w:rsidRPr="006E3010">
        <w:rPr>
          <w:rFonts w:ascii="Arial" w:hAnsi="Arial" w:cs="Arial"/>
          <w:lang w:val="en-US"/>
        </w:rPr>
        <w:t>.</w:t>
      </w:r>
    </w:p>
    <w:p w:rsidR="00FA06B9" w:rsidRPr="006E3010" w:rsidRDefault="00FA06B9" w:rsidP="00FA06B9">
      <w:pPr>
        <w:autoSpaceDE w:val="0"/>
        <w:autoSpaceDN w:val="0"/>
        <w:adjustRightInd w:val="0"/>
        <w:spacing w:after="0" w:line="360" w:lineRule="auto"/>
        <w:ind w:left="720" w:firstLine="720"/>
        <w:jc w:val="both"/>
        <w:rPr>
          <w:rFonts w:ascii="Arial" w:hAnsi="Arial" w:cs="Arial"/>
          <w:lang w:val="en-US"/>
        </w:rPr>
      </w:pPr>
    </w:p>
    <w:p w:rsidR="00FA06B9" w:rsidRPr="006E3010" w:rsidRDefault="00FA06B9" w:rsidP="00FA06B9">
      <w:pPr>
        <w:pStyle w:val="ListParagraph"/>
        <w:numPr>
          <w:ilvl w:val="2"/>
          <w:numId w:val="18"/>
        </w:numPr>
        <w:autoSpaceDE w:val="0"/>
        <w:autoSpaceDN w:val="0"/>
        <w:adjustRightInd w:val="0"/>
        <w:spacing w:after="0" w:line="360" w:lineRule="auto"/>
        <w:ind w:left="567" w:hanging="567"/>
        <w:jc w:val="both"/>
        <w:rPr>
          <w:rFonts w:ascii="Arial" w:hAnsi="Arial" w:cs="Arial"/>
          <w:b/>
          <w:sz w:val="24"/>
          <w:lang w:val="id-ID"/>
        </w:rPr>
      </w:pPr>
      <w:r w:rsidRPr="006E3010">
        <w:rPr>
          <w:rFonts w:ascii="Arial" w:hAnsi="Arial" w:cs="Arial"/>
          <w:b/>
          <w:sz w:val="24"/>
          <w:lang w:val="id-ID"/>
        </w:rPr>
        <w:t xml:space="preserve">Dampak kelelahan kerja </w:t>
      </w:r>
    </w:p>
    <w:p w:rsidR="00FA06B9" w:rsidRPr="006E3010" w:rsidRDefault="00FA06B9" w:rsidP="00FA06B9">
      <w:pPr>
        <w:autoSpaceDE w:val="0"/>
        <w:autoSpaceDN w:val="0"/>
        <w:adjustRightInd w:val="0"/>
        <w:spacing w:after="0" w:line="360" w:lineRule="auto"/>
        <w:ind w:left="284" w:firstLine="425"/>
        <w:jc w:val="both"/>
        <w:rPr>
          <w:rFonts w:ascii="Arial" w:hAnsi="Arial" w:cs="Arial"/>
          <w:lang w:val="id-ID"/>
        </w:rPr>
      </w:pPr>
      <w:r w:rsidRPr="006E3010">
        <w:rPr>
          <w:rFonts w:ascii="Arial" w:hAnsi="Arial" w:cs="Arial"/>
          <w:lang w:val="id-ID"/>
        </w:rPr>
        <w:t>Kelelahan kerja dapat megakibatkan penuruanan kewaspadaan, konsentrasi dan ketelitian sehingga menyebabkan terjadinya kecelakaan (Suma’mur, 1999). Menurut Budiono (2003), kelelahan kerja dapat mengakibatkan penurunan produktivitas. Jadi kelelahan kerja dapat berakibat menurunnya perhatian, perlambatan dan hambatan persepsi, lambat dan sukar berfikir,penurunan kemauan atau dorongan untuk bekerja, menurunnya efisiensi dan kegiatan-kegiatan fisik serta mental yang pada akhirnya menyebabkan kecelakaan kerja dan terjadi penurunan produktivitas kerja.</w:t>
      </w:r>
    </w:p>
    <w:p w:rsidR="00FA06B9" w:rsidRPr="006E3010" w:rsidRDefault="00FA06B9" w:rsidP="00FA06B9">
      <w:pPr>
        <w:autoSpaceDE w:val="0"/>
        <w:autoSpaceDN w:val="0"/>
        <w:adjustRightInd w:val="0"/>
        <w:spacing w:after="0" w:line="360" w:lineRule="auto"/>
        <w:ind w:left="284" w:firstLine="425"/>
        <w:jc w:val="both"/>
        <w:rPr>
          <w:rFonts w:ascii="Arial" w:hAnsi="Arial" w:cs="Arial"/>
          <w:lang w:val="id-ID"/>
        </w:rPr>
      </w:pPr>
      <w:r w:rsidRPr="006E3010">
        <w:rPr>
          <w:rFonts w:ascii="Arial" w:hAnsi="Arial" w:cs="Arial"/>
          <w:lang w:val="id-ID"/>
        </w:rPr>
        <w:t>Kelelahan yang terus menerus terjadi setiap hari akan berakibat terjadinya kelelahan kronis. Perasaan lelah tidak saja terjadi sesudah bekerja pada sore hari., tapi juga selama bekerja, bahkan kadang-kadang sebelmnya, perasaan lesu tampak sebagai suatu gejala,. Gejala-gejala psikis ditandai dengan perbuatan-perbuatan anti sosial dan perasaan tidak cocok dengan sekitarnya, sering depresi, kurangnya tenaga serta kehilangan inisiatif. Tanda-tanda psikis ni sering disertai kelainan-kelainan psikolatis seperi sakit kepala, vertigo, gangguan pencernaan, tidak dapat tidur dan lain-lain. Kelelahan kronis demikian disebut kelelahan klinis. Hal ini menyebabkan tingkat absentisme akan meningkat terutama mangkir kerja pada waktu jangka pendek disebabkan kebutuhan istirahat lebih banyak atau meningkatnya angka sakit. Kelebihan klinis terutama terjadi pada mereka yang mengalami konflik-konflik mental atau kesulitan-kesulitan psikologis. Sikap negative terhadap kerja, perasaan terhadap atasan lingkungan kerja memungkinkan factor penting dalam sebab ataupun akibat (Suma’mur, 1996)</w:t>
      </w:r>
      <w:r w:rsidRPr="006E3010">
        <w:rPr>
          <w:rFonts w:ascii="Arial" w:hAnsi="Arial" w:cs="Arial"/>
          <w:lang w:val="en-US"/>
        </w:rPr>
        <w:t>.</w:t>
      </w:r>
    </w:p>
    <w:p w:rsidR="00FA06B9" w:rsidRPr="006E3010" w:rsidRDefault="00FA06B9" w:rsidP="00FA06B9">
      <w:pPr>
        <w:autoSpaceDE w:val="0"/>
        <w:autoSpaceDN w:val="0"/>
        <w:adjustRightInd w:val="0"/>
        <w:spacing w:after="0" w:line="360" w:lineRule="auto"/>
        <w:ind w:left="284" w:firstLine="425"/>
        <w:jc w:val="both"/>
        <w:rPr>
          <w:rFonts w:ascii="Arial" w:hAnsi="Arial" w:cs="Arial"/>
          <w:lang w:val="id-ID"/>
        </w:rPr>
      </w:pPr>
    </w:p>
    <w:p w:rsidR="00FA06B9" w:rsidRPr="006E3010" w:rsidRDefault="00FA06B9" w:rsidP="00FA06B9">
      <w:pPr>
        <w:pStyle w:val="ListParagraph"/>
        <w:numPr>
          <w:ilvl w:val="2"/>
          <w:numId w:val="18"/>
        </w:numPr>
        <w:spacing w:line="360" w:lineRule="auto"/>
        <w:ind w:left="567" w:hanging="567"/>
        <w:jc w:val="both"/>
        <w:rPr>
          <w:rFonts w:ascii="Arial" w:hAnsi="Arial" w:cs="Arial"/>
          <w:b/>
          <w:sz w:val="24"/>
          <w:lang w:val="id-ID"/>
        </w:rPr>
      </w:pPr>
      <w:r w:rsidRPr="006E3010">
        <w:rPr>
          <w:rFonts w:ascii="Arial" w:hAnsi="Arial" w:cs="Arial"/>
          <w:b/>
          <w:sz w:val="24"/>
          <w:lang w:val="id-ID"/>
        </w:rPr>
        <w:t>Pengukuran Kelelahan Kerja</w:t>
      </w:r>
    </w:p>
    <w:p w:rsidR="00FA06B9" w:rsidRPr="006E3010" w:rsidRDefault="00FA06B9" w:rsidP="00FA06B9">
      <w:pPr>
        <w:pStyle w:val="ListParagraph"/>
        <w:spacing w:line="360" w:lineRule="auto"/>
        <w:ind w:left="284" w:firstLine="436"/>
        <w:jc w:val="both"/>
        <w:rPr>
          <w:rFonts w:ascii="Arial" w:hAnsi="Arial" w:cs="Arial"/>
          <w:lang w:val="id-ID"/>
        </w:rPr>
      </w:pPr>
      <w:r w:rsidRPr="006E3010">
        <w:rPr>
          <w:rFonts w:ascii="Arial" w:hAnsi="Arial" w:cs="Arial"/>
          <w:lang w:val="en-US"/>
        </w:rPr>
        <w:t xml:space="preserve">Sampai saat ini belum ada metode pengukuran kelelahan yang </w:t>
      </w:r>
      <w:proofErr w:type="gramStart"/>
      <w:r w:rsidRPr="006E3010">
        <w:rPr>
          <w:rFonts w:ascii="Arial" w:hAnsi="Arial" w:cs="Arial"/>
          <w:lang w:val="en-US"/>
        </w:rPr>
        <w:t>baku</w:t>
      </w:r>
      <w:proofErr w:type="gramEnd"/>
      <w:r w:rsidRPr="006E3010">
        <w:rPr>
          <w:rFonts w:ascii="Arial" w:hAnsi="Arial" w:cs="Arial"/>
          <w:lang w:val="en-US"/>
        </w:rPr>
        <w:t xml:space="preserve"> karena kelelahan merupakan suatu perasaan subyektif yang sangat sulit </w:t>
      </w:r>
      <w:r w:rsidRPr="006E3010">
        <w:rPr>
          <w:rFonts w:ascii="Arial" w:hAnsi="Arial" w:cs="Arial"/>
          <w:lang w:val="en-US"/>
        </w:rPr>
        <w:lastRenderedPageBreak/>
        <w:t>diukur dan di perlukan pendekatan secara multidisiplin (Grandjean, 1993) yang dikutip oleh Tarwakala (2004).</w:t>
      </w:r>
    </w:p>
    <w:p w:rsidR="00FA06B9" w:rsidRPr="006E3010" w:rsidRDefault="00FA06B9" w:rsidP="00FA06B9">
      <w:pPr>
        <w:pStyle w:val="ListParagraph"/>
        <w:spacing w:line="360" w:lineRule="auto"/>
        <w:ind w:left="284" w:firstLine="436"/>
        <w:jc w:val="both"/>
        <w:rPr>
          <w:rFonts w:ascii="Arial" w:hAnsi="Arial" w:cs="Arial"/>
          <w:lang w:val="en-US"/>
        </w:rPr>
      </w:pPr>
      <w:r w:rsidRPr="006E3010">
        <w:rPr>
          <w:rFonts w:ascii="Arial" w:hAnsi="Arial" w:cs="Arial"/>
          <w:lang w:val="en-US"/>
        </w:rPr>
        <w:t xml:space="preserve">Beberapa cara yang saat ini dipakai untuk mengetahui kelelahan, yang sifatnya hanya mengukur manifestasi – manifestasi atau indikator – indikator kelelahan, </w:t>
      </w:r>
      <w:proofErr w:type="gramStart"/>
      <w:r w:rsidRPr="006E3010">
        <w:rPr>
          <w:rFonts w:ascii="Arial" w:hAnsi="Arial" w:cs="Arial"/>
          <w:lang w:val="en-US"/>
        </w:rPr>
        <w:t>yaitu :</w:t>
      </w:r>
      <w:proofErr w:type="gramEnd"/>
    </w:p>
    <w:p w:rsidR="00FA06B9" w:rsidRPr="006E3010" w:rsidRDefault="00FA06B9" w:rsidP="00FA06B9">
      <w:pPr>
        <w:pStyle w:val="ListParagraph"/>
        <w:numPr>
          <w:ilvl w:val="0"/>
          <w:numId w:val="6"/>
        </w:numPr>
        <w:spacing w:line="360" w:lineRule="auto"/>
        <w:jc w:val="both"/>
        <w:rPr>
          <w:rFonts w:ascii="Arial" w:hAnsi="Arial" w:cs="Arial"/>
          <w:lang w:val="id-ID"/>
        </w:rPr>
      </w:pPr>
      <w:r w:rsidRPr="006E3010">
        <w:rPr>
          <w:rFonts w:ascii="Arial" w:hAnsi="Arial" w:cs="Arial"/>
          <w:lang w:val="id-ID"/>
        </w:rPr>
        <w:t>Kualitas dan kuantitas hasil kerja</w:t>
      </w:r>
    </w:p>
    <w:p w:rsidR="00FA06B9" w:rsidRPr="006E3010" w:rsidRDefault="00FA06B9" w:rsidP="00FA06B9">
      <w:pPr>
        <w:pStyle w:val="ListParagraph"/>
        <w:spacing w:line="360" w:lineRule="auto"/>
        <w:ind w:left="1080"/>
        <w:jc w:val="both"/>
        <w:rPr>
          <w:rFonts w:ascii="Arial" w:hAnsi="Arial" w:cs="Arial"/>
          <w:i/>
          <w:lang w:val="en-US"/>
        </w:rPr>
      </w:pPr>
      <w:r w:rsidRPr="006E3010">
        <w:rPr>
          <w:rFonts w:ascii="Arial" w:hAnsi="Arial" w:cs="Arial"/>
          <w:lang w:val="id-ID"/>
        </w:rPr>
        <w:t>Pada metode ini, kualitas output digambarkan sebagai jumah proses kerj</w:t>
      </w:r>
      <w:r w:rsidRPr="006E3010">
        <w:rPr>
          <w:rFonts w:ascii="Arial" w:hAnsi="Arial" w:cs="Arial"/>
          <w:lang w:val="en-US"/>
        </w:rPr>
        <w:t xml:space="preserve">a </w:t>
      </w:r>
      <w:r w:rsidRPr="006E3010">
        <w:rPr>
          <w:rFonts w:ascii="Arial" w:hAnsi="Arial" w:cs="Arial"/>
          <w:lang w:val="id-ID"/>
        </w:rPr>
        <w:t xml:space="preserve">(waktu yang digunakan setiap item ) atau proses operasi yang dilakukan setiap unit waktu. Namun demikian banyak fator yang harus dipertimbangkan seperti; target produksi, faktro sosial, dan perilaku psikologis dalam kerja. Sedangkan kualitas output (kerusakan produk, penolakan produk) atau frekuensi kecelakaan dapat menggambarkan terjadinya kelelahan,tetapi faktor tersebut bukanlah merupakan </w:t>
      </w:r>
      <w:r w:rsidRPr="006E3010">
        <w:rPr>
          <w:rFonts w:ascii="Arial" w:hAnsi="Arial" w:cs="Arial"/>
          <w:i/>
          <w:lang w:val="id-ID"/>
        </w:rPr>
        <w:t>causal factor.</w:t>
      </w:r>
    </w:p>
    <w:p w:rsidR="00FA06B9" w:rsidRPr="006E3010" w:rsidRDefault="00FA06B9" w:rsidP="00FA06B9">
      <w:pPr>
        <w:pStyle w:val="ListParagraph"/>
        <w:numPr>
          <w:ilvl w:val="0"/>
          <w:numId w:val="6"/>
        </w:numPr>
        <w:spacing w:line="360" w:lineRule="auto"/>
        <w:jc w:val="both"/>
        <w:rPr>
          <w:rFonts w:ascii="Arial" w:hAnsi="Arial" w:cs="Arial"/>
          <w:lang w:val="id-ID"/>
        </w:rPr>
      </w:pPr>
      <w:r w:rsidRPr="006E3010">
        <w:rPr>
          <w:rFonts w:ascii="Arial" w:hAnsi="Arial" w:cs="Arial"/>
          <w:lang w:val="en-US"/>
        </w:rPr>
        <w:t>Uji psiko-motor (psychomotor test)</w:t>
      </w:r>
    </w:p>
    <w:p w:rsidR="00FA06B9" w:rsidRPr="006E3010" w:rsidRDefault="00FA06B9" w:rsidP="00FA06B9">
      <w:pPr>
        <w:pStyle w:val="ListParagraph"/>
        <w:spacing w:line="360" w:lineRule="auto"/>
        <w:ind w:left="1080"/>
        <w:jc w:val="both"/>
        <w:rPr>
          <w:rFonts w:ascii="Arial" w:hAnsi="Arial" w:cs="Arial"/>
          <w:lang w:val="id-ID"/>
        </w:rPr>
      </w:pPr>
      <w:proofErr w:type="gramStart"/>
      <w:r w:rsidRPr="006E3010">
        <w:rPr>
          <w:rFonts w:ascii="Arial" w:hAnsi="Arial" w:cs="Arial"/>
          <w:lang w:val="en-US"/>
        </w:rPr>
        <w:t>Pada metode ini melibatkan fungsi persepsi, interpretasi dan reaksi motor.</w:t>
      </w:r>
      <w:proofErr w:type="gramEnd"/>
      <w:r w:rsidRPr="006E3010">
        <w:rPr>
          <w:rFonts w:ascii="Arial" w:hAnsi="Arial" w:cs="Arial"/>
          <w:lang w:val="en-US"/>
        </w:rPr>
        <w:t xml:space="preserve"> Salah satu </w:t>
      </w:r>
      <w:proofErr w:type="gramStart"/>
      <w:r w:rsidRPr="006E3010">
        <w:rPr>
          <w:rFonts w:ascii="Arial" w:hAnsi="Arial" w:cs="Arial"/>
          <w:lang w:val="en-US"/>
        </w:rPr>
        <w:t>cara</w:t>
      </w:r>
      <w:proofErr w:type="gramEnd"/>
      <w:r w:rsidRPr="006E3010">
        <w:rPr>
          <w:rFonts w:ascii="Arial" w:hAnsi="Arial" w:cs="Arial"/>
          <w:lang w:val="en-US"/>
        </w:rPr>
        <w:t xml:space="preserve"> yang dapat digunakan adalah dengan pengukuran waktu reaksi. </w:t>
      </w:r>
      <w:proofErr w:type="gramStart"/>
      <w:r w:rsidRPr="006E3010">
        <w:rPr>
          <w:rFonts w:ascii="Arial" w:hAnsi="Arial" w:cs="Arial"/>
          <w:lang w:val="en-US"/>
        </w:rPr>
        <w:t>Waktu reaksi adalah jangka waktu dari pemberian suatu rangsang sampai kepada suatu saat kesadaran atau dilaksanakannya kegiatan tertentu.</w:t>
      </w:r>
      <w:proofErr w:type="gramEnd"/>
      <w:r w:rsidRPr="006E3010">
        <w:rPr>
          <w:rFonts w:ascii="Arial" w:hAnsi="Arial" w:cs="Arial"/>
          <w:lang w:val="en-US"/>
        </w:rPr>
        <w:t xml:space="preserve"> Misalnya: nyala lampu sebagai awal dan pijat tombol sebagai akhir jangka waktu tersebut, denting suara dan injak pedal, sentuhan kulit dan kesadaran: Goyangkan badan dan pemutaran setir. Pemanjangan waktu reaksi merupakan waktu petunjuk adanya perlambatan pada proses faal syaraf dan otot.</w:t>
      </w:r>
    </w:p>
    <w:p w:rsidR="00FA06B9" w:rsidRPr="006E3010" w:rsidRDefault="00FA06B9" w:rsidP="00FA06B9">
      <w:pPr>
        <w:pStyle w:val="ListParagraph"/>
        <w:numPr>
          <w:ilvl w:val="0"/>
          <w:numId w:val="6"/>
        </w:numPr>
        <w:spacing w:line="360" w:lineRule="auto"/>
        <w:jc w:val="both"/>
        <w:rPr>
          <w:rFonts w:ascii="Arial" w:hAnsi="Arial" w:cs="Arial"/>
          <w:lang w:val="id-ID"/>
        </w:rPr>
      </w:pPr>
      <w:r w:rsidRPr="006E3010">
        <w:rPr>
          <w:rFonts w:ascii="Arial" w:hAnsi="Arial" w:cs="Arial"/>
          <w:lang w:val="en-US"/>
        </w:rPr>
        <w:t>Uji Hilangnya Kelipan ( Fliker fusion test )</w:t>
      </w:r>
    </w:p>
    <w:p w:rsidR="00FA06B9" w:rsidRPr="006E3010" w:rsidRDefault="00FA06B9" w:rsidP="00FA06B9">
      <w:pPr>
        <w:pStyle w:val="ListParagraph"/>
        <w:spacing w:line="360" w:lineRule="auto"/>
        <w:ind w:left="1080"/>
        <w:jc w:val="both"/>
        <w:rPr>
          <w:rFonts w:ascii="Arial" w:hAnsi="Arial" w:cs="Arial"/>
          <w:lang w:val="en-US"/>
        </w:rPr>
      </w:pPr>
      <w:r w:rsidRPr="006E3010">
        <w:rPr>
          <w:rFonts w:ascii="Arial" w:hAnsi="Arial" w:cs="Arial"/>
          <w:lang w:val="en-US"/>
        </w:rPr>
        <w:t xml:space="preserve">Dalam kondisi yang lelah, kemampuan tenaga kerja untuk melhat kelipan </w:t>
      </w:r>
      <w:proofErr w:type="gramStart"/>
      <w:r w:rsidRPr="006E3010">
        <w:rPr>
          <w:rFonts w:ascii="Arial" w:hAnsi="Arial" w:cs="Arial"/>
          <w:lang w:val="en-US"/>
        </w:rPr>
        <w:t>akan</w:t>
      </w:r>
      <w:proofErr w:type="gramEnd"/>
      <w:r w:rsidRPr="006E3010">
        <w:rPr>
          <w:rFonts w:ascii="Arial" w:hAnsi="Arial" w:cs="Arial"/>
          <w:lang w:val="en-US"/>
        </w:rPr>
        <w:t xml:space="preserve"> berkurang. Semakin lelah </w:t>
      </w:r>
      <w:proofErr w:type="gramStart"/>
      <w:r w:rsidRPr="006E3010">
        <w:rPr>
          <w:rFonts w:ascii="Arial" w:hAnsi="Arial" w:cs="Arial"/>
          <w:lang w:val="en-US"/>
        </w:rPr>
        <w:t>akan</w:t>
      </w:r>
      <w:proofErr w:type="gramEnd"/>
      <w:r w:rsidRPr="006E3010">
        <w:rPr>
          <w:rFonts w:ascii="Arial" w:hAnsi="Arial" w:cs="Arial"/>
          <w:lang w:val="en-US"/>
        </w:rPr>
        <w:t xml:space="preserve"> semakin panjang waktu yang diperlukan untuk jarak antara dua kelipan. </w:t>
      </w:r>
      <w:proofErr w:type="gramStart"/>
      <w:r w:rsidRPr="006E3010">
        <w:rPr>
          <w:rFonts w:ascii="Arial" w:hAnsi="Arial" w:cs="Arial"/>
          <w:lang w:val="en-US"/>
        </w:rPr>
        <w:t>Alat uji kelip memungkinkan mengatur frekuensi kelipan dan dengan demikian pada batas frekuensi mana tenaga kerja mampu melihatnya.</w:t>
      </w:r>
      <w:proofErr w:type="gramEnd"/>
      <w:r w:rsidRPr="006E3010">
        <w:rPr>
          <w:rFonts w:ascii="Arial" w:hAnsi="Arial" w:cs="Arial"/>
          <w:lang w:val="en-US"/>
        </w:rPr>
        <w:t xml:space="preserve"> </w:t>
      </w:r>
      <w:proofErr w:type="gramStart"/>
      <w:r w:rsidRPr="006E3010">
        <w:rPr>
          <w:rFonts w:ascii="Arial" w:hAnsi="Arial" w:cs="Arial"/>
          <w:lang w:val="en-US"/>
        </w:rPr>
        <w:t>Uji kelipan disamping untuk mengukur kelelahan juga menunjukkan keadaan kewaspadaan tenaga kerja.</w:t>
      </w:r>
      <w:proofErr w:type="gramEnd"/>
    </w:p>
    <w:p w:rsidR="00FA06B9" w:rsidRPr="006E3010" w:rsidRDefault="00FA06B9" w:rsidP="00FA06B9">
      <w:pPr>
        <w:pStyle w:val="ListParagraph"/>
        <w:numPr>
          <w:ilvl w:val="0"/>
          <w:numId w:val="6"/>
        </w:numPr>
        <w:spacing w:line="360" w:lineRule="auto"/>
        <w:jc w:val="both"/>
        <w:rPr>
          <w:rFonts w:ascii="Arial" w:hAnsi="Arial" w:cs="Arial"/>
          <w:lang w:val="id-ID"/>
        </w:rPr>
      </w:pPr>
      <w:r w:rsidRPr="006E3010">
        <w:rPr>
          <w:rFonts w:ascii="Arial" w:hAnsi="Arial" w:cs="Arial"/>
          <w:lang w:val="en-US"/>
        </w:rPr>
        <w:t>Electroencephalography (EEG)</w:t>
      </w:r>
    </w:p>
    <w:p w:rsidR="00FA06B9" w:rsidRPr="006E3010" w:rsidRDefault="00FA06B9" w:rsidP="00FA06B9">
      <w:pPr>
        <w:pStyle w:val="ListParagraph"/>
        <w:spacing w:line="360" w:lineRule="auto"/>
        <w:ind w:left="1080"/>
        <w:jc w:val="both"/>
        <w:rPr>
          <w:rFonts w:ascii="Arial" w:hAnsi="Arial" w:cs="Arial"/>
          <w:lang w:val="en-US"/>
        </w:rPr>
      </w:pPr>
      <w:proofErr w:type="gramStart"/>
      <w:r w:rsidRPr="006E3010">
        <w:rPr>
          <w:rFonts w:ascii="Arial" w:hAnsi="Arial" w:cs="Arial"/>
          <w:lang w:val="en-US"/>
        </w:rPr>
        <w:lastRenderedPageBreak/>
        <w:t>Suatu pemeriksaan aktivitas gelombang listrik otak yang direkam melalui elektroda-elektroda pada kulit kepala.</w:t>
      </w:r>
      <w:proofErr w:type="gramEnd"/>
      <w:r w:rsidRPr="006E3010">
        <w:rPr>
          <w:rFonts w:ascii="Arial" w:hAnsi="Arial" w:cs="Arial"/>
          <w:lang w:val="en-US"/>
        </w:rPr>
        <w:t xml:space="preserve"> </w:t>
      </w:r>
      <w:proofErr w:type="gramStart"/>
      <w:r w:rsidRPr="006E3010">
        <w:rPr>
          <w:rFonts w:ascii="Arial" w:hAnsi="Arial" w:cs="Arial"/>
          <w:lang w:val="en-US"/>
        </w:rPr>
        <w:t>Amplitudo dan frekuensi EEG bervariasi, tergantung pada tempat dan aktivitas otak saat perekaman.</w:t>
      </w:r>
      <w:proofErr w:type="gramEnd"/>
      <w:r w:rsidRPr="006E3010">
        <w:rPr>
          <w:rFonts w:ascii="Arial" w:hAnsi="Arial" w:cs="Arial"/>
          <w:lang w:val="en-US"/>
        </w:rPr>
        <w:t xml:space="preserve"> </w:t>
      </w:r>
      <w:proofErr w:type="gramStart"/>
      <w:r w:rsidRPr="006E3010">
        <w:rPr>
          <w:rFonts w:ascii="Arial" w:hAnsi="Arial" w:cs="Arial"/>
          <w:lang w:val="en-US"/>
        </w:rPr>
        <w:t>EEG mengacu pada rekaman aktivitas listrik otak spontan selama periode waktu yang singkat, biasanya 20-40 menit.</w:t>
      </w:r>
      <w:proofErr w:type="gramEnd"/>
    </w:p>
    <w:p w:rsidR="00FA06B9" w:rsidRPr="006E3010" w:rsidRDefault="00FA06B9" w:rsidP="00FA06B9">
      <w:pPr>
        <w:pStyle w:val="ListParagraph"/>
        <w:numPr>
          <w:ilvl w:val="0"/>
          <w:numId w:val="6"/>
        </w:numPr>
        <w:spacing w:line="360" w:lineRule="auto"/>
        <w:jc w:val="both"/>
        <w:rPr>
          <w:rFonts w:ascii="Arial" w:hAnsi="Arial" w:cs="Arial"/>
          <w:lang w:val="id-ID"/>
        </w:rPr>
      </w:pPr>
      <w:r w:rsidRPr="006E3010">
        <w:rPr>
          <w:rFonts w:ascii="Arial" w:hAnsi="Arial" w:cs="Arial"/>
          <w:lang w:val="en-US"/>
        </w:rPr>
        <w:t>Uji Bourdon Wiersma</w:t>
      </w:r>
    </w:p>
    <w:p w:rsidR="00FA06B9" w:rsidRPr="006E3010" w:rsidRDefault="00FA06B9" w:rsidP="00FA06B9">
      <w:pPr>
        <w:pStyle w:val="ListParagraph"/>
        <w:spacing w:line="360" w:lineRule="auto"/>
        <w:ind w:left="1080"/>
        <w:jc w:val="both"/>
        <w:rPr>
          <w:rFonts w:ascii="Arial" w:hAnsi="Arial" w:cs="Arial"/>
          <w:lang w:val="id-ID"/>
        </w:rPr>
      </w:pPr>
      <w:proofErr w:type="gramStart"/>
      <w:r w:rsidRPr="006E3010">
        <w:rPr>
          <w:rFonts w:ascii="Arial" w:hAnsi="Arial" w:cs="Arial"/>
          <w:lang w:val="en-US"/>
        </w:rPr>
        <w:t>Pada metode ini konsentrasi merupakan salah satu pendekatan yang dapat digunakan untuk menguji ketelitian dan kecepatan menyelesaikan pekerjaan.</w:t>
      </w:r>
      <w:proofErr w:type="gramEnd"/>
      <w:r w:rsidRPr="006E3010">
        <w:rPr>
          <w:rFonts w:ascii="Arial" w:hAnsi="Arial" w:cs="Arial"/>
          <w:lang w:val="en-US"/>
        </w:rPr>
        <w:t xml:space="preserve"> Bourdon Wiersma test, merupakan salah satu alat yang dapat digunakan untuk menguji kecepatan, ketelitian dan konstansi.</w:t>
      </w:r>
    </w:p>
    <w:p w:rsidR="00FA06B9" w:rsidRPr="006E3010" w:rsidRDefault="00FA06B9" w:rsidP="00FA06B9">
      <w:pPr>
        <w:pStyle w:val="ListParagraph"/>
        <w:numPr>
          <w:ilvl w:val="0"/>
          <w:numId w:val="6"/>
        </w:numPr>
        <w:spacing w:line="360" w:lineRule="auto"/>
        <w:jc w:val="both"/>
        <w:rPr>
          <w:rFonts w:ascii="Arial" w:hAnsi="Arial" w:cs="Arial"/>
          <w:lang w:val="id-ID"/>
        </w:rPr>
      </w:pPr>
      <w:r w:rsidRPr="006E3010">
        <w:rPr>
          <w:rFonts w:ascii="Arial" w:hAnsi="Arial" w:cs="Arial"/>
          <w:lang w:val="en-US"/>
        </w:rPr>
        <w:t>Perasaan kelelahan secara subyektif ( Subjective feelings of fatigue)</w:t>
      </w:r>
    </w:p>
    <w:p w:rsidR="00FA06B9" w:rsidRPr="006E3010" w:rsidRDefault="00FA06B9" w:rsidP="00FA06B9">
      <w:pPr>
        <w:pStyle w:val="ListParagraph"/>
        <w:spacing w:line="360" w:lineRule="auto"/>
        <w:ind w:left="1080"/>
        <w:jc w:val="both"/>
        <w:rPr>
          <w:rFonts w:ascii="Arial" w:hAnsi="Arial" w:cs="Arial"/>
          <w:lang w:val="en-US"/>
        </w:rPr>
      </w:pPr>
      <w:r w:rsidRPr="006E3010">
        <w:rPr>
          <w:rFonts w:ascii="Arial" w:hAnsi="Arial" w:cs="Arial"/>
          <w:lang w:val="id-ID"/>
        </w:rPr>
        <w:t>Subjective Self Rating Tes dari Industrial Fatigue Research Commitee (IFRC) Jepang, merupakan salah satu kusioner yang dapat untuk mengukur tingkat kelelahan subjektif.</w:t>
      </w:r>
      <w:r w:rsidRPr="006E3010">
        <w:rPr>
          <w:rFonts w:ascii="Arial" w:hAnsi="Arial" w:cs="Arial"/>
          <w:lang w:val="en-US"/>
        </w:rPr>
        <w:t xml:space="preserve"> </w:t>
      </w:r>
      <w:r w:rsidRPr="006E3010">
        <w:rPr>
          <w:rFonts w:ascii="Arial" w:hAnsi="Arial" w:cs="Arial"/>
          <w:lang w:val="id-ID"/>
        </w:rPr>
        <w:t>Kusioner tersebut berisi 30 daftar pertanyaan</w:t>
      </w:r>
      <w:r w:rsidRPr="006E3010">
        <w:rPr>
          <w:rFonts w:ascii="Arial" w:hAnsi="Arial" w:cs="Arial"/>
          <w:lang w:val="en-US"/>
        </w:rPr>
        <w:t>.</w:t>
      </w:r>
    </w:p>
    <w:p w:rsidR="00FA06B9" w:rsidRPr="006E3010" w:rsidRDefault="00FA06B9" w:rsidP="00FA06B9">
      <w:pPr>
        <w:pStyle w:val="ListParagraph"/>
        <w:spacing w:line="360" w:lineRule="auto"/>
        <w:ind w:left="1080"/>
        <w:jc w:val="both"/>
        <w:rPr>
          <w:rFonts w:ascii="Arial" w:hAnsi="Arial" w:cs="Arial"/>
          <w:lang w:val="en-US"/>
        </w:rPr>
      </w:pPr>
      <w:r w:rsidRPr="006E3010">
        <w:rPr>
          <w:rFonts w:ascii="Arial" w:hAnsi="Arial" w:cs="Arial"/>
          <w:lang w:val="id-ID"/>
        </w:rPr>
        <w:t xml:space="preserve">Kusioner 30 </w:t>
      </w:r>
      <w:r w:rsidRPr="006E3010">
        <w:rPr>
          <w:rFonts w:ascii="Arial" w:hAnsi="Arial" w:cs="Arial"/>
          <w:lang w:val="en-US"/>
        </w:rPr>
        <w:t>item gejala kelelahan umum diadopsi dari IFRS (International Fatigue Research Committee of Japanese Association of Industrial Health), yang dibuat sejak 1967. Kuesioner IFRC disosialisasikan dan dimuat dalam prosiding symposium on Methodology of Fatigue Assesment di Kyoto, Jepang pada tahun 1969</w:t>
      </w:r>
      <w:r w:rsidRPr="006E3010">
        <w:rPr>
          <w:rFonts w:ascii="Arial" w:hAnsi="Arial" w:cs="Arial"/>
          <w:lang w:val="id-ID"/>
        </w:rPr>
        <w:t xml:space="preserve"> dengan daftar pertanyaan Kusioner tersebut berisi 30 daftar pertanyaan yang terdiri dari</w:t>
      </w:r>
      <w:r w:rsidRPr="006E3010">
        <w:rPr>
          <w:rFonts w:ascii="Arial" w:hAnsi="Arial" w:cs="Arial"/>
          <w:lang w:val="en-US"/>
        </w:rPr>
        <w:t>:</w:t>
      </w:r>
    </w:p>
    <w:p w:rsidR="00FA06B9" w:rsidRPr="006E3010" w:rsidRDefault="00FA06B9" w:rsidP="00FA06B9">
      <w:pPr>
        <w:pStyle w:val="ListParagraph"/>
        <w:numPr>
          <w:ilvl w:val="0"/>
          <w:numId w:val="7"/>
        </w:numPr>
        <w:spacing w:line="360" w:lineRule="auto"/>
        <w:jc w:val="both"/>
        <w:rPr>
          <w:rFonts w:ascii="Arial" w:hAnsi="Arial" w:cs="Arial"/>
          <w:lang w:val="id-ID"/>
        </w:rPr>
      </w:pPr>
      <w:r w:rsidRPr="006E3010">
        <w:rPr>
          <w:rFonts w:ascii="Arial" w:hAnsi="Arial" w:cs="Arial"/>
          <w:lang w:val="id-ID"/>
        </w:rPr>
        <w:t>10 pertanyaan tentang pelemahan kegiatan : Perasaan berat di kepala, lelah di seluruh badan, berat di kaki, menguap, pikiran kacau, mengantuk, ada beban pada mata, gerakan canggung dan kaku, berdiri tidak stabil, ingin berbaring.</w:t>
      </w:r>
    </w:p>
    <w:p w:rsidR="00FA06B9" w:rsidRPr="006E3010" w:rsidRDefault="00FA06B9" w:rsidP="00FA06B9">
      <w:pPr>
        <w:pStyle w:val="ListParagraph"/>
        <w:numPr>
          <w:ilvl w:val="0"/>
          <w:numId w:val="7"/>
        </w:numPr>
        <w:spacing w:line="360" w:lineRule="auto"/>
        <w:jc w:val="both"/>
        <w:rPr>
          <w:rFonts w:ascii="Arial" w:hAnsi="Arial" w:cs="Arial"/>
          <w:lang w:val="id-ID"/>
        </w:rPr>
      </w:pPr>
      <w:r w:rsidRPr="006E3010">
        <w:rPr>
          <w:rFonts w:ascii="Arial" w:hAnsi="Arial" w:cs="Arial"/>
          <w:lang w:val="id-ID"/>
        </w:rPr>
        <w:t>10 pertanyaan pelemahan motivasi : susah berfikir, lelah untuk berbicara, gugup, tidak berkonsentrasi, sulit memusatkan perhatian, mudah lupa, kepercayaan, merasa cemas, sulit mengontrol sikap, tidak tekun dalam pekerjaan.</w:t>
      </w:r>
    </w:p>
    <w:p w:rsidR="00FA06B9" w:rsidRPr="006E3010" w:rsidRDefault="00FA06B9" w:rsidP="00FA06B9">
      <w:pPr>
        <w:pStyle w:val="ListParagraph"/>
        <w:numPr>
          <w:ilvl w:val="0"/>
          <w:numId w:val="7"/>
        </w:numPr>
        <w:spacing w:line="360" w:lineRule="auto"/>
        <w:jc w:val="both"/>
        <w:rPr>
          <w:rFonts w:ascii="Arial" w:hAnsi="Arial" w:cs="Arial"/>
          <w:lang w:val="id-ID"/>
        </w:rPr>
      </w:pPr>
      <w:r w:rsidRPr="006E3010">
        <w:rPr>
          <w:rFonts w:ascii="Arial" w:hAnsi="Arial" w:cs="Arial"/>
          <w:lang w:val="id-ID"/>
        </w:rPr>
        <w:t xml:space="preserve">10 pertanyaan tentang gambaran kelelahan fisik : sakit di kepala, kaku di bau, nyeri di punggung, sesak nafas, haus, suara serak, </w:t>
      </w:r>
      <w:r w:rsidRPr="006E3010">
        <w:rPr>
          <w:rFonts w:ascii="Arial" w:hAnsi="Arial" w:cs="Arial"/>
          <w:lang w:val="id-ID"/>
        </w:rPr>
        <w:lastRenderedPageBreak/>
        <w:t>merasa pening, spasme di kelopak mata, tremor pada anggota badan, merasa kurang sehat.</w:t>
      </w:r>
    </w:p>
    <w:p w:rsidR="00FA06B9" w:rsidRPr="006E3010" w:rsidRDefault="00FA06B9" w:rsidP="00FA06B9">
      <w:pPr>
        <w:pStyle w:val="ListParagraph"/>
        <w:spacing w:line="360" w:lineRule="auto"/>
        <w:ind w:left="284" w:firstLine="425"/>
        <w:jc w:val="both"/>
        <w:rPr>
          <w:rFonts w:ascii="Arial" w:hAnsi="Arial" w:cs="Arial"/>
          <w:lang w:val="en-US"/>
        </w:rPr>
      </w:pPr>
      <w:r w:rsidRPr="006E3010">
        <w:rPr>
          <w:rFonts w:ascii="Arial" w:hAnsi="Arial" w:cs="Arial"/>
          <w:lang w:val="en-US"/>
        </w:rPr>
        <w:t xml:space="preserve">Selanjutnya setelah selesai melakukan wawancara dan pengisian kuesioner maka langkah selanjutnya adalah menghitung skor dari ke-30 pertanyaan yang diajukan dan dijumlahkan menjadi total skor individu. </w:t>
      </w:r>
      <w:proofErr w:type="gramStart"/>
      <w:r w:rsidRPr="006E3010">
        <w:rPr>
          <w:rFonts w:ascii="Arial" w:hAnsi="Arial" w:cs="Arial"/>
          <w:lang w:val="en-US"/>
        </w:rPr>
        <w:t>Kuesioner ini kemudian dikembangkan dimana jawaban kuesioner diskorsing sesuai empat Skala Likert (Susetyo, 2008).</w:t>
      </w:r>
      <w:proofErr w:type="gramEnd"/>
      <w:r w:rsidRPr="006E3010">
        <w:rPr>
          <w:rFonts w:ascii="Arial" w:hAnsi="Arial" w:cs="Arial"/>
          <w:lang w:val="en-US"/>
        </w:rPr>
        <w:t xml:space="preserve"> Berdasarkan desain penilaian kelelahan subjektif dengan menggunakan 4 skala Likert ini, </w:t>
      </w:r>
      <w:proofErr w:type="gramStart"/>
      <w:r w:rsidRPr="006E3010">
        <w:rPr>
          <w:rFonts w:ascii="Arial" w:hAnsi="Arial" w:cs="Arial"/>
          <w:lang w:val="en-US"/>
        </w:rPr>
        <w:t>akan</w:t>
      </w:r>
      <w:proofErr w:type="gramEnd"/>
      <w:r w:rsidRPr="006E3010">
        <w:rPr>
          <w:rFonts w:ascii="Arial" w:hAnsi="Arial" w:cs="Arial"/>
          <w:lang w:val="en-US"/>
        </w:rPr>
        <w:t xml:space="preserve"> diperoleh skor individu terendah sebesar 30 dan skor individu tertinggi 120. Jawaban untuk kuesioner IFRC tersebut terbagi menjadi 4 kategori, yaitu sangat sering (SS) dengan diberi nilai 4, sering (S) dengan diberi nilai 3, kadang- kadang (K) dengan diberi nilai 2 dan tidak pernah (TP) dengan diberi nilai 1.</w:t>
      </w:r>
    </w:p>
    <w:p w:rsidR="00FA06B9" w:rsidRPr="006E3010" w:rsidRDefault="00FA06B9" w:rsidP="00FA06B9">
      <w:pPr>
        <w:spacing w:line="360" w:lineRule="auto"/>
        <w:jc w:val="center"/>
        <w:rPr>
          <w:rFonts w:ascii="Arial" w:hAnsi="Arial" w:cs="Arial"/>
          <w:b/>
          <w:lang w:val="en-US"/>
        </w:rPr>
      </w:pPr>
      <w:r w:rsidRPr="006E3010">
        <w:rPr>
          <w:rFonts w:ascii="Arial" w:hAnsi="Arial" w:cs="Arial"/>
          <w:b/>
          <w:lang w:val="en-US"/>
        </w:rPr>
        <w:t>Tabel 2.1 Klasifikasi Tingkat Kelelahan Subjektif</w:t>
      </w:r>
    </w:p>
    <w:tbl>
      <w:tblPr>
        <w:tblStyle w:val="TableGrid"/>
        <w:tblW w:w="0" w:type="auto"/>
        <w:tblInd w:w="392" w:type="dxa"/>
        <w:tblLook w:val="04A0" w:firstRow="1" w:lastRow="0" w:firstColumn="1" w:lastColumn="0" w:noHBand="0" w:noVBand="1"/>
      </w:tblPr>
      <w:tblGrid>
        <w:gridCol w:w="1392"/>
        <w:gridCol w:w="1145"/>
        <w:gridCol w:w="1684"/>
        <w:gridCol w:w="3162"/>
      </w:tblGrid>
      <w:tr w:rsidR="00FA06B9" w:rsidRPr="006E3010" w:rsidTr="00FA06B9">
        <w:trPr>
          <w:trHeight w:val="680"/>
        </w:trPr>
        <w:tc>
          <w:tcPr>
            <w:tcW w:w="1392" w:type="dxa"/>
            <w:vAlign w:val="center"/>
          </w:tcPr>
          <w:p w:rsidR="00FA06B9" w:rsidRPr="006E3010" w:rsidRDefault="00FA06B9" w:rsidP="00FA06B9">
            <w:pPr>
              <w:pStyle w:val="ListParagraph"/>
              <w:spacing w:line="360" w:lineRule="auto"/>
              <w:ind w:left="0"/>
              <w:jc w:val="center"/>
              <w:rPr>
                <w:rFonts w:ascii="Arial" w:hAnsi="Arial" w:cs="Arial"/>
                <w:b/>
                <w:lang w:val="en-US"/>
              </w:rPr>
            </w:pPr>
            <w:r w:rsidRPr="006E3010">
              <w:rPr>
                <w:rFonts w:ascii="Arial" w:hAnsi="Arial" w:cs="Arial"/>
                <w:b/>
                <w:lang w:val="en-US"/>
              </w:rPr>
              <w:t>Tingkat Kelelahan</w:t>
            </w:r>
          </w:p>
        </w:tc>
        <w:tc>
          <w:tcPr>
            <w:tcW w:w="1145" w:type="dxa"/>
            <w:vAlign w:val="center"/>
          </w:tcPr>
          <w:p w:rsidR="00FA06B9" w:rsidRPr="006E3010" w:rsidRDefault="00FA06B9" w:rsidP="00FA06B9">
            <w:pPr>
              <w:pStyle w:val="ListParagraph"/>
              <w:spacing w:line="360" w:lineRule="auto"/>
              <w:ind w:left="0"/>
              <w:jc w:val="center"/>
              <w:rPr>
                <w:rFonts w:ascii="Arial" w:hAnsi="Arial" w:cs="Arial"/>
                <w:b/>
                <w:lang w:val="en-US"/>
              </w:rPr>
            </w:pPr>
            <w:r w:rsidRPr="006E3010">
              <w:rPr>
                <w:rFonts w:ascii="Arial" w:hAnsi="Arial" w:cs="Arial"/>
                <w:b/>
                <w:lang w:val="en-US"/>
              </w:rPr>
              <w:t>Total Skor</w:t>
            </w:r>
          </w:p>
        </w:tc>
        <w:tc>
          <w:tcPr>
            <w:tcW w:w="1684" w:type="dxa"/>
            <w:vAlign w:val="center"/>
          </w:tcPr>
          <w:p w:rsidR="00FA06B9" w:rsidRPr="006E3010" w:rsidRDefault="00FA06B9" w:rsidP="00FA06B9">
            <w:pPr>
              <w:pStyle w:val="ListParagraph"/>
              <w:spacing w:line="360" w:lineRule="auto"/>
              <w:ind w:left="0"/>
              <w:jc w:val="center"/>
              <w:rPr>
                <w:rFonts w:ascii="Arial" w:hAnsi="Arial" w:cs="Arial"/>
                <w:b/>
                <w:lang w:val="en-US"/>
              </w:rPr>
            </w:pPr>
            <w:r w:rsidRPr="006E3010">
              <w:rPr>
                <w:rFonts w:ascii="Arial" w:hAnsi="Arial" w:cs="Arial"/>
                <w:b/>
                <w:lang w:val="en-US"/>
              </w:rPr>
              <w:t>Klasifikasi Kelelahan</w:t>
            </w:r>
          </w:p>
        </w:tc>
        <w:tc>
          <w:tcPr>
            <w:tcW w:w="3162" w:type="dxa"/>
            <w:vAlign w:val="center"/>
          </w:tcPr>
          <w:p w:rsidR="00FA06B9" w:rsidRPr="006E3010" w:rsidRDefault="00FA06B9" w:rsidP="00FA06B9">
            <w:pPr>
              <w:pStyle w:val="ListParagraph"/>
              <w:spacing w:line="360" w:lineRule="auto"/>
              <w:ind w:left="0"/>
              <w:jc w:val="center"/>
              <w:rPr>
                <w:rFonts w:ascii="Arial" w:hAnsi="Arial" w:cs="Arial"/>
                <w:b/>
                <w:lang w:val="en-US"/>
              </w:rPr>
            </w:pPr>
            <w:r w:rsidRPr="006E3010">
              <w:rPr>
                <w:rFonts w:ascii="Arial" w:hAnsi="Arial" w:cs="Arial"/>
                <w:b/>
                <w:lang w:val="en-US"/>
              </w:rPr>
              <w:t>Tindakan Perbaikan</w:t>
            </w:r>
          </w:p>
        </w:tc>
      </w:tr>
      <w:tr w:rsidR="00FA06B9" w:rsidRPr="006E3010" w:rsidTr="00FA06B9">
        <w:trPr>
          <w:trHeight w:val="1000"/>
        </w:trPr>
        <w:tc>
          <w:tcPr>
            <w:tcW w:w="1392" w:type="dxa"/>
            <w:vAlign w:val="center"/>
          </w:tcPr>
          <w:p w:rsidR="00FA06B9" w:rsidRPr="006E3010" w:rsidRDefault="00FA06B9" w:rsidP="00FA06B9">
            <w:pPr>
              <w:pStyle w:val="ListParagraph"/>
              <w:spacing w:line="360" w:lineRule="auto"/>
              <w:ind w:left="0"/>
              <w:jc w:val="both"/>
              <w:rPr>
                <w:rFonts w:ascii="Arial" w:hAnsi="Arial" w:cs="Arial"/>
                <w:lang w:val="en-US"/>
              </w:rPr>
            </w:pPr>
            <w:r w:rsidRPr="006E3010">
              <w:rPr>
                <w:rFonts w:ascii="Arial" w:hAnsi="Arial" w:cs="Arial"/>
                <w:lang w:val="en-US"/>
              </w:rPr>
              <w:t>1</w:t>
            </w:r>
          </w:p>
        </w:tc>
        <w:tc>
          <w:tcPr>
            <w:tcW w:w="1145" w:type="dxa"/>
            <w:vAlign w:val="center"/>
          </w:tcPr>
          <w:p w:rsidR="00FA06B9" w:rsidRPr="006E3010" w:rsidRDefault="00FA06B9" w:rsidP="00FA06B9">
            <w:pPr>
              <w:pStyle w:val="ListParagraph"/>
              <w:spacing w:line="360" w:lineRule="auto"/>
              <w:ind w:left="0"/>
              <w:jc w:val="center"/>
              <w:rPr>
                <w:rFonts w:ascii="Arial" w:hAnsi="Arial" w:cs="Arial"/>
                <w:lang w:val="en-US"/>
              </w:rPr>
            </w:pPr>
            <w:r w:rsidRPr="006E3010">
              <w:rPr>
                <w:rFonts w:ascii="Arial" w:hAnsi="Arial" w:cs="Arial"/>
                <w:lang w:val="en-US"/>
              </w:rPr>
              <w:t>30-52</w:t>
            </w:r>
          </w:p>
        </w:tc>
        <w:tc>
          <w:tcPr>
            <w:tcW w:w="1684" w:type="dxa"/>
            <w:vAlign w:val="center"/>
          </w:tcPr>
          <w:p w:rsidR="00FA06B9" w:rsidRPr="006E3010" w:rsidRDefault="00FA06B9" w:rsidP="00FA06B9">
            <w:pPr>
              <w:pStyle w:val="ListParagraph"/>
              <w:spacing w:line="360" w:lineRule="auto"/>
              <w:ind w:left="0"/>
              <w:jc w:val="center"/>
              <w:rPr>
                <w:rFonts w:ascii="Arial" w:hAnsi="Arial" w:cs="Arial"/>
                <w:lang w:val="en-US"/>
              </w:rPr>
            </w:pPr>
            <w:r w:rsidRPr="006E3010">
              <w:rPr>
                <w:rFonts w:ascii="Arial" w:hAnsi="Arial" w:cs="Arial"/>
                <w:lang w:val="en-US"/>
              </w:rPr>
              <w:t>Rendah</w:t>
            </w:r>
          </w:p>
        </w:tc>
        <w:tc>
          <w:tcPr>
            <w:tcW w:w="3162" w:type="dxa"/>
            <w:vAlign w:val="center"/>
          </w:tcPr>
          <w:p w:rsidR="00FA06B9" w:rsidRPr="006E3010" w:rsidRDefault="00FA06B9" w:rsidP="00FA06B9">
            <w:pPr>
              <w:pStyle w:val="ListParagraph"/>
              <w:spacing w:line="360" w:lineRule="auto"/>
              <w:ind w:left="0"/>
              <w:jc w:val="both"/>
              <w:rPr>
                <w:rFonts w:ascii="Arial" w:hAnsi="Arial" w:cs="Arial"/>
                <w:lang w:val="en-US"/>
              </w:rPr>
            </w:pPr>
            <w:r w:rsidRPr="006E3010">
              <w:rPr>
                <w:rFonts w:ascii="Arial" w:hAnsi="Arial" w:cs="Arial"/>
                <w:lang w:val="en-US"/>
              </w:rPr>
              <w:t>Belum diperlukan adanya tindakan perbaikan</w:t>
            </w:r>
          </w:p>
        </w:tc>
      </w:tr>
      <w:tr w:rsidR="00FA06B9" w:rsidRPr="006E3010" w:rsidTr="00FA06B9">
        <w:trPr>
          <w:trHeight w:val="1014"/>
        </w:trPr>
        <w:tc>
          <w:tcPr>
            <w:tcW w:w="1392" w:type="dxa"/>
            <w:vAlign w:val="center"/>
          </w:tcPr>
          <w:p w:rsidR="00FA06B9" w:rsidRPr="006E3010" w:rsidRDefault="00FA06B9" w:rsidP="00FA06B9">
            <w:pPr>
              <w:pStyle w:val="ListParagraph"/>
              <w:spacing w:line="360" w:lineRule="auto"/>
              <w:ind w:left="0"/>
              <w:jc w:val="both"/>
              <w:rPr>
                <w:rFonts w:ascii="Arial" w:hAnsi="Arial" w:cs="Arial"/>
                <w:lang w:val="en-US"/>
              </w:rPr>
            </w:pPr>
            <w:r w:rsidRPr="006E3010">
              <w:rPr>
                <w:rFonts w:ascii="Arial" w:hAnsi="Arial" w:cs="Arial"/>
                <w:lang w:val="en-US"/>
              </w:rPr>
              <w:t>2</w:t>
            </w:r>
          </w:p>
        </w:tc>
        <w:tc>
          <w:tcPr>
            <w:tcW w:w="1145" w:type="dxa"/>
            <w:vAlign w:val="center"/>
          </w:tcPr>
          <w:p w:rsidR="00FA06B9" w:rsidRPr="006E3010" w:rsidRDefault="00FA06B9" w:rsidP="00FA06B9">
            <w:pPr>
              <w:pStyle w:val="ListParagraph"/>
              <w:spacing w:line="360" w:lineRule="auto"/>
              <w:ind w:left="0"/>
              <w:jc w:val="center"/>
              <w:rPr>
                <w:rFonts w:ascii="Arial" w:hAnsi="Arial" w:cs="Arial"/>
                <w:lang w:val="en-US"/>
              </w:rPr>
            </w:pPr>
            <w:r w:rsidRPr="006E3010">
              <w:rPr>
                <w:rFonts w:ascii="Arial" w:hAnsi="Arial" w:cs="Arial"/>
                <w:lang w:val="en-US"/>
              </w:rPr>
              <w:t>53-75</w:t>
            </w:r>
          </w:p>
        </w:tc>
        <w:tc>
          <w:tcPr>
            <w:tcW w:w="1684" w:type="dxa"/>
            <w:vAlign w:val="center"/>
          </w:tcPr>
          <w:p w:rsidR="00FA06B9" w:rsidRPr="006E3010" w:rsidRDefault="00FA06B9" w:rsidP="00FA06B9">
            <w:pPr>
              <w:pStyle w:val="ListParagraph"/>
              <w:spacing w:line="360" w:lineRule="auto"/>
              <w:ind w:left="0"/>
              <w:jc w:val="center"/>
              <w:rPr>
                <w:rFonts w:ascii="Arial" w:hAnsi="Arial" w:cs="Arial"/>
                <w:lang w:val="en-US"/>
              </w:rPr>
            </w:pPr>
            <w:r w:rsidRPr="006E3010">
              <w:rPr>
                <w:rFonts w:ascii="Arial" w:hAnsi="Arial" w:cs="Arial"/>
                <w:lang w:val="en-US"/>
              </w:rPr>
              <w:t>Sedang</w:t>
            </w:r>
          </w:p>
        </w:tc>
        <w:tc>
          <w:tcPr>
            <w:tcW w:w="3162" w:type="dxa"/>
            <w:vAlign w:val="center"/>
          </w:tcPr>
          <w:p w:rsidR="00FA06B9" w:rsidRPr="006E3010" w:rsidRDefault="00FA06B9" w:rsidP="00FA06B9">
            <w:pPr>
              <w:pStyle w:val="ListParagraph"/>
              <w:spacing w:line="360" w:lineRule="auto"/>
              <w:ind w:left="0"/>
              <w:jc w:val="both"/>
              <w:rPr>
                <w:rFonts w:ascii="Arial" w:hAnsi="Arial" w:cs="Arial"/>
                <w:lang w:val="en-US"/>
              </w:rPr>
            </w:pPr>
            <w:r w:rsidRPr="006E3010">
              <w:rPr>
                <w:rFonts w:ascii="Arial" w:hAnsi="Arial" w:cs="Arial"/>
                <w:lang w:val="en-US"/>
              </w:rPr>
              <w:t>Mungkin diperlukan adanya tindakan perbaikan</w:t>
            </w:r>
          </w:p>
        </w:tc>
      </w:tr>
      <w:tr w:rsidR="00FA06B9" w:rsidRPr="006E3010" w:rsidTr="00FA06B9">
        <w:trPr>
          <w:trHeight w:val="666"/>
        </w:trPr>
        <w:tc>
          <w:tcPr>
            <w:tcW w:w="1392" w:type="dxa"/>
            <w:vAlign w:val="center"/>
          </w:tcPr>
          <w:p w:rsidR="00FA06B9" w:rsidRPr="006E3010" w:rsidRDefault="00FA06B9" w:rsidP="00FA06B9">
            <w:pPr>
              <w:pStyle w:val="ListParagraph"/>
              <w:spacing w:line="360" w:lineRule="auto"/>
              <w:ind w:left="0"/>
              <w:jc w:val="both"/>
              <w:rPr>
                <w:rFonts w:ascii="Arial" w:hAnsi="Arial" w:cs="Arial"/>
                <w:lang w:val="en-US"/>
              </w:rPr>
            </w:pPr>
            <w:r w:rsidRPr="006E3010">
              <w:rPr>
                <w:rFonts w:ascii="Arial" w:hAnsi="Arial" w:cs="Arial"/>
                <w:lang w:val="en-US"/>
              </w:rPr>
              <w:t>3</w:t>
            </w:r>
          </w:p>
        </w:tc>
        <w:tc>
          <w:tcPr>
            <w:tcW w:w="1145" w:type="dxa"/>
            <w:vAlign w:val="center"/>
          </w:tcPr>
          <w:p w:rsidR="00FA06B9" w:rsidRPr="006E3010" w:rsidRDefault="00FA06B9" w:rsidP="00FA06B9">
            <w:pPr>
              <w:pStyle w:val="ListParagraph"/>
              <w:spacing w:line="360" w:lineRule="auto"/>
              <w:ind w:left="0"/>
              <w:jc w:val="center"/>
              <w:rPr>
                <w:rFonts w:ascii="Arial" w:hAnsi="Arial" w:cs="Arial"/>
                <w:lang w:val="en-US"/>
              </w:rPr>
            </w:pPr>
            <w:r w:rsidRPr="006E3010">
              <w:rPr>
                <w:rFonts w:ascii="Arial" w:hAnsi="Arial" w:cs="Arial"/>
                <w:lang w:val="en-US"/>
              </w:rPr>
              <w:t>76-98</w:t>
            </w:r>
          </w:p>
        </w:tc>
        <w:tc>
          <w:tcPr>
            <w:tcW w:w="1684" w:type="dxa"/>
            <w:vAlign w:val="center"/>
          </w:tcPr>
          <w:p w:rsidR="00FA06B9" w:rsidRPr="006E3010" w:rsidRDefault="00FA06B9" w:rsidP="00FA06B9">
            <w:pPr>
              <w:pStyle w:val="ListParagraph"/>
              <w:spacing w:line="360" w:lineRule="auto"/>
              <w:ind w:left="0"/>
              <w:jc w:val="center"/>
              <w:rPr>
                <w:rFonts w:ascii="Arial" w:hAnsi="Arial" w:cs="Arial"/>
                <w:lang w:val="en-US"/>
              </w:rPr>
            </w:pPr>
            <w:r w:rsidRPr="006E3010">
              <w:rPr>
                <w:rFonts w:ascii="Arial" w:hAnsi="Arial" w:cs="Arial"/>
                <w:lang w:val="en-US"/>
              </w:rPr>
              <w:t>Tinggi</w:t>
            </w:r>
          </w:p>
        </w:tc>
        <w:tc>
          <w:tcPr>
            <w:tcW w:w="3162" w:type="dxa"/>
            <w:vAlign w:val="center"/>
          </w:tcPr>
          <w:p w:rsidR="00FA06B9" w:rsidRPr="006E3010" w:rsidRDefault="00FA06B9" w:rsidP="00FA06B9">
            <w:pPr>
              <w:pStyle w:val="ListParagraph"/>
              <w:spacing w:line="360" w:lineRule="auto"/>
              <w:ind w:left="0"/>
              <w:jc w:val="both"/>
              <w:rPr>
                <w:rFonts w:ascii="Arial" w:hAnsi="Arial" w:cs="Arial"/>
                <w:lang w:val="en-US"/>
              </w:rPr>
            </w:pPr>
            <w:r w:rsidRPr="006E3010">
              <w:rPr>
                <w:rFonts w:ascii="Arial" w:hAnsi="Arial" w:cs="Arial"/>
                <w:lang w:val="en-US"/>
              </w:rPr>
              <w:t>Diperlukan adanya tindakan perbaikan</w:t>
            </w:r>
          </w:p>
        </w:tc>
      </w:tr>
      <w:tr w:rsidR="00FA06B9" w:rsidRPr="006E3010" w:rsidTr="00FA06B9">
        <w:trPr>
          <w:trHeight w:val="680"/>
        </w:trPr>
        <w:tc>
          <w:tcPr>
            <w:tcW w:w="1392" w:type="dxa"/>
            <w:vAlign w:val="center"/>
          </w:tcPr>
          <w:p w:rsidR="00FA06B9" w:rsidRPr="006E3010" w:rsidRDefault="00FA06B9" w:rsidP="00FA06B9">
            <w:pPr>
              <w:pStyle w:val="ListParagraph"/>
              <w:spacing w:line="360" w:lineRule="auto"/>
              <w:ind w:left="0"/>
              <w:jc w:val="both"/>
              <w:rPr>
                <w:rFonts w:ascii="Arial" w:hAnsi="Arial" w:cs="Arial"/>
                <w:lang w:val="en-US"/>
              </w:rPr>
            </w:pPr>
            <w:r w:rsidRPr="006E3010">
              <w:rPr>
                <w:rFonts w:ascii="Arial" w:hAnsi="Arial" w:cs="Arial"/>
                <w:lang w:val="en-US"/>
              </w:rPr>
              <w:t>4</w:t>
            </w:r>
          </w:p>
        </w:tc>
        <w:tc>
          <w:tcPr>
            <w:tcW w:w="1145" w:type="dxa"/>
            <w:vAlign w:val="center"/>
          </w:tcPr>
          <w:p w:rsidR="00FA06B9" w:rsidRPr="006E3010" w:rsidRDefault="00FA06B9" w:rsidP="00FA06B9">
            <w:pPr>
              <w:pStyle w:val="ListParagraph"/>
              <w:spacing w:line="360" w:lineRule="auto"/>
              <w:ind w:left="0"/>
              <w:jc w:val="center"/>
              <w:rPr>
                <w:rFonts w:ascii="Arial" w:hAnsi="Arial" w:cs="Arial"/>
                <w:lang w:val="en-US"/>
              </w:rPr>
            </w:pPr>
            <w:r w:rsidRPr="006E3010">
              <w:rPr>
                <w:rFonts w:ascii="Arial" w:hAnsi="Arial" w:cs="Arial"/>
                <w:lang w:val="en-US"/>
              </w:rPr>
              <w:t>99-120</w:t>
            </w:r>
          </w:p>
        </w:tc>
        <w:tc>
          <w:tcPr>
            <w:tcW w:w="1684" w:type="dxa"/>
            <w:vAlign w:val="center"/>
          </w:tcPr>
          <w:p w:rsidR="00FA06B9" w:rsidRPr="006E3010" w:rsidRDefault="00FA06B9" w:rsidP="00FA06B9">
            <w:pPr>
              <w:pStyle w:val="ListParagraph"/>
              <w:spacing w:line="360" w:lineRule="auto"/>
              <w:ind w:left="0"/>
              <w:jc w:val="center"/>
              <w:rPr>
                <w:rFonts w:ascii="Arial" w:hAnsi="Arial" w:cs="Arial"/>
                <w:lang w:val="en-US"/>
              </w:rPr>
            </w:pPr>
            <w:r w:rsidRPr="006E3010">
              <w:rPr>
                <w:rFonts w:ascii="Arial" w:hAnsi="Arial" w:cs="Arial"/>
                <w:lang w:val="en-US"/>
              </w:rPr>
              <w:t>Sangat Tinggi</w:t>
            </w:r>
          </w:p>
        </w:tc>
        <w:tc>
          <w:tcPr>
            <w:tcW w:w="3162" w:type="dxa"/>
            <w:vAlign w:val="center"/>
          </w:tcPr>
          <w:p w:rsidR="00FA06B9" w:rsidRPr="006E3010" w:rsidRDefault="00FA06B9" w:rsidP="00FA06B9">
            <w:pPr>
              <w:pStyle w:val="ListParagraph"/>
              <w:spacing w:line="360" w:lineRule="auto"/>
              <w:ind w:left="0"/>
              <w:jc w:val="both"/>
              <w:rPr>
                <w:rFonts w:ascii="Arial" w:hAnsi="Arial" w:cs="Arial"/>
                <w:lang w:val="id-ID"/>
              </w:rPr>
            </w:pPr>
            <w:r w:rsidRPr="006E3010">
              <w:rPr>
                <w:rFonts w:ascii="Arial" w:hAnsi="Arial" w:cs="Arial"/>
                <w:lang w:val="en-US"/>
              </w:rPr>
              <w:t>Diperlukan adanya tindakan perbaikan</w:t>
            </w:r>
          </w:p>
        </w:tc>
      </w:tr>
    </w:tbl>
    <w:p w:rsidR="00FA06B9" w:rsidRPr="006E3010" w:rsidRDefault="00FA06B9" w:rsidP="00FA06B9">
      <w:pPr>
        <w:pStyle w:val="ListParagraph"/>
        <w:spacing w:line="360" w:lineRule="auto"/>
        <w:ind w:left="993"/>
        <w:jc w:val="both"/>
        <w:rPr>
          <w:rFonts w:ascii="Arial" w:hAnsi="Arial" w:cs="Arial"/>
          <w:lang w:val="id-ID"/>
        </w:rPr>
      </w:pPr>
      <w:proofErr w:type="gramStart"/>
      <w:r w:rsidRPr="006E3010">
        <w:rPr>
          <w:rFonts w:ascii="Arial" w:hAnsi="Arial" w:cs="Arial"/>
          <w:lang w:val="en-US"/>
        </w:rPr>
        <w:t>Sumber :</w:t>
      </w:r>
      <w:proofErr w:type="gramEnd"/>
      <w:r w:rsidRPr="006E3010">
        <w:rPr>
          <w:rFonts w:ascii="Arial" w:hAnsi="Arial" w:cs="Arial"/>
          <w:lang w:val="en-US"/>
        </w:rPr>
        <w:t xml:space="preserve"> Tarwaka, 2010</w:t>
      </w:r>
    </w:p>
    <w:p w:rsidR="00FA06B9" w:rsidRPr="006E3010" w:rsidRDefault="00FA06B9" w:rsidP="00FA06B9">
      <w:pPr>
        <w:pStyle w:val="ListParagraph"/>
        <w:spacing w:line="360" w:lineRule="auto"/>
        <w:ind w:left="993"/>
        <w:jc w:val="both"/>
        <w:rPr>
          <w:rFonts w:ascii="Arial" w:hAnsi="Arial" w:cs="Arial"/>
          <w:lang w:val="id-ID"/>
        </w:rPr>
      </w:pPr>
    </w:p>
    <w:p w:rsidR="00FA06B9" w:rsidRPr="006E3010" w:rsidRDefault="00FA06B9" w:rsidP="00FA06B9">
      <w:pPr>
        <w:pStyle w:val="ListParagraph"/>
        <w:numPr>
          <w:ilvl w:val="2"/>
          <w:numId w:val="18"/>
        </w:numPr>
        <w:spacing w:line="360" w:lineRule="auto"/>
        <w:ind w:left="567" w:hanging="567"/>
        <w:jc w:val="both"/>
        <w:rPr>
          <w:rFonts w:ascii="Arial" w:hAnsi="Arial" w:cs="Arial"/>
          <w:b/>
          <w:sz w:val="24"/>
          <w:lang w:val="id-ID"/>
        </w:rPr>
      </w:pPr>
      <w:r w:rsidRPr="006E3010">
        <w:rPr>
          <w:rFonts w:ascii="Arial" w:hAnsi="Arial" w:cs="Arial"/>
          <w:b/>
          <w:sz w:val="24"/>
          <w:lang w:val="en-US"/>
        </w:rPr>
        <w:t>Penanggulangan</w:t>
      </w:r>
      <w:r w:rsidRPr="006E3010">
        <w:rPr>
          <w:rFonts w:ascii="Arial" w:hAnsi="Arial" w:cs="Arial"/>
          <w:b/>
          <w:sz w:val="24"/>
          <w:lang w:val="id-ID"/>
        </w:rPr>
        <w:t xml:space="preserve"> Kelelahan Kerja</w:t>
      </w:r>
    </w:p>
    <w:p w:rsidR="00FA06B9" w:rsidRPr="006E3010" w:rsidRDefault="00FA06B9" w:rsidP="00FA06B9">
      <w:pPr>
        <w:pStyle w:val="ListParagraph"/>
        <w:spacing w:line="360" w:lineRule="auto"/>
        <w:ind w:left="284" w:firstLine="436"/>
        <w:jc w:val="both"/>
        <w:rPr>
          <w:rFonts w:ascii="Arial" w:hAnsi="Arial" w:cs="Arial"/>
          <w:lang w:val="id-ID"/>
        </w:rPr>
      </w:pPr>
      <w:r w:rsidRPr="006E3010">
        <w:rPr>
          <w:rFonts w:ascii="Arial" w:hAnsi="Arial" w:cs="Arial"/>
          <w:lang w:val="en-US"/>
        </w:rPr>
        <w:t>Kelelahan dapat dikurangi dengan berbagai cara yang ditujukan kepada umum dan lingkungan fisik di tempat kerja, misalnya dengan pengaturan jam kerja, pemberian kesempatan istirahat yang tepat (Suma’mur.</w:t>
      </w:r>
      <w:proofErr w:type="gramStart"/>
      <w:r w:rsidRPr="006E3010">
        <w:rPr>
          <w:rFonts w:ascii="Arial" w:hAnsi="Arial" w:cs="Arial"/>
          <w:lang w:val="en-US"/>
        </w:rPr>
        <w:t>,1996</w:t>
      </w:r>
      <w:proofErr w:type="gramEnd"/>
      <w:r w:rsidRPr="006E3010">
        <w:rPr>
          <w:rFonts w:ascii="Arial" w:hAnsi="Arial" w:cs="Arial"/>
          <w:lang w:val="en-US"/>
        </w:rPr>
        <w:t>).</w:t>
      </w:r>
    </w:p>
    <w:p w:rsidR="00FA06B9" w:rsidRPr="006E3010" w:rsidRDefault="00FA06B9" w:rsidP="00FA06B9">
      <w:pPr>
        <w:pStyle w:val="ListParagraph"/>
        <w:spacing w:line="360" w:lineRule="auto"/>
        <w:ind w:left="284" w:firstLine="436"/>
        <w:jc w:val="both"/>
        <w:rPr>
          <w:rFonts w:ascii="Arial" w:hAnsi="Arial" w:cs="Arial"/>
          <w:b/>
          <w:sz w:val="24"/>
          <w:lang w:val="id-ID"/>
        </w:rPr>
      </w:pPr>
      <w:proofErr w:type="gramStart"/>
      <w:r w:rsidRPr="006E3010">
        <w:rPr>
          <w:rFonts w:ascii="Arial" w:hAnsi="Arial" w:cs="Arial"/>
          <w:lang w:val="en-US"/>
        </w:rPr>
        <w:t xml:space="preserve">Menurut Susetyo (2012) untuk mengurangi tingkat kelelahan maka harus dihindarkan sikap kerja yang bersifat statis dan diupayakan sikap kerja yang </w:t>
      </w:r>
      <w:r w:rsidRPr="006E3010">
        <w:rPr>
          <w:rFonts w:ascii="Arial" w:hAnsi="Arial" w:cs="Arial"/>
          <w:lang w:val="en-US"/>
        </w:rPr>
        <w:lastRenderedPageBreak/>
        <w:t>lebih dinamis.</w:t>
      </w:r>
      <w:proofErr w:type="gramEnd"/>
      <w:r w:rsidRPr="006E3010">
        <w:rPr>
          <w:rFonts w:ascii="Arial" w:hAnsi="Arial" w:cs="Arial"/>
          <w:lang w:val="en-US"/>
        </w:rPr>
        <w:t xml:space="preserve"> </w:t>
      </w:r>
      <w:proofErr w:type="gramStart"/>
      <w:r w:rsidRPr="006E3010">
        <w:rPr>
          <w:rFonts w:ascii="Arial" w:hAnsi="Arial" w:cs="Arial"/>
          <w:lang w:val="en-US"/>
        </w:rPr>
        <w:t>Hal inidapat dilakukan dengan merubah sikap kerja yang statis menjadi sikap kerja yang lebih bervariasi atau dinamis, sehingga sirkulasi darah dan oksigen dapat berjalan normal ke seluruh anggota tubuh.</w:t>
      </w:r>
      <w:proofErr w:type="gramEnd"/>
      <w:r w:rsidRPr="006E3010">
        <w:rPr>
          <w:rFonts w:ascii="Arial" w:hAnsi="Arial" w:cs="Arial"/>
          <w:lang w:val="en-US"/>
        </w:rPr>
        <w:t xml:space="preserve"> </w:t>
      </w:r>
      <w:proofErr w:type="gramStart"/>
      <w:r w:rsidRPr="006E3010">
        <w:rPr>
          <w:rFonts w:ascii="Arial" w:hAnsi="Arial" w:cs="Arial"/>
          <w:lang w:val="en-US"/>
        </w:rPr>
        <w:t>Sedangkan untuk menilai tingkat kelelahan seseorang dapat dilakukan pengukuran kelelahan secara tidak langsung baik secara objektif maupun subjektif.</w:t>
      </w:r>
      <w:proofErr w:type="gramEnd"/>
    </w:p>
    <w:p w:rsidR="00FA06B9" w:rsidRPr="006E3010" w:rsidRDefault="00FA06B9" w:rsidP="00FA06B9">
      <w:pPr>
        <w:pStyle w:val="ListParagraph"/>
        <w:spacing w:line="360" w:lineRule="auto"/>
        <w:ind w:left="1080"/>
        <w:jc w:val="both"/>
        <w:rPr>
          <w:rFonts w:ascii="Arial" w:hAnsi="Arial" w:cs="Arial"/>
          <w:b/>
          <w:sz w:val="24"/>
          <w:lang w:val="en-US"/>
        </w:rPr>
      </w:pPr>
    </w:p>
    <w:p w:rsidR="00FA06B9" w:rsidRPr="006E3010" w:rsidRDefault="00FA06B9" w:rsidP="00FA06B9">
      <w:pPr>
        <w:pStyle w:val="ListParagraph"/>
        <w:numPr>
          <w:ilvl w:val="1"/>
          <w:numId w:val="18"/>
        </w:numPr>
        <w:spacing w:line="360" w:lineRule="auto"/>
        <w:ind w:left="426" w:hanging="426"/>
        <w:jc w:val="both"/>
        <w:rPr>
          <w:rFonts w:ascii="Arial" w:hAnsi="Arial" w:cs="Arial"/>
          <w:b/>
          <w:sz w:val="24"/>
          <w:lang w:val="id-ID"/>
        </w:rPr>
      </w:pPr>
      <w:r w:rsidRPr="006E3010">
        <w:rPr>
          <w:rFonts w:ascii="Arial" w:hAnsi="Arial" w:cs="Arial"/>
          <w:b/>
          <w:sz w:val="24"/>
          <w:lang w:val="en-US"/>
        </w:rPr>
        <w:t>Faktor- faktor yang berhubungan dengan Kelelahan Kerja</w:t>
      </w:r>
    </w:p>
    <w:p w:rsidR="00FA06B9" w:rsidRPr="006E3010" w:rsidRDefault="00FA06B9" w:rsidP="00FA06B9">
      <w:pPr>
        <w:pStyle w:val="ListParagraph"/>
        <w:spacing w:line="360" w:lineRule="auto"/>
        <w:ind w:left="284"/>
        <w:jc w:val="both"/>
        <w:rPr>
          <w:rFonts w:ascii="Arial" w:hAnsi="Arial" w:cs="Arial"/>
        </w:rPr>
      </w:pPr>
      <w:r w:rsidRPr="006E3010">
        <w:rPr>
          <w:rFonts w:ascii="Arial" w:hAnsi="Arial" w:cs="Arial"/>
          <w:b/>
          <w:lang w:val="en-US"/>
        </w:rPr>
        <w:tab/>
      </w:r>
      <w:proofErr w:type="gramStart"/>
      <w:r w:rsidRPr="006E3010">
        <w:rPr>
          <w:rFonts w:ascii="Arial" w:hAnsi="Arial" w:cs="Arial"/>
        </w:rPr>
        <w:t>Berbagai kondisi kerja yang ada di perusahaan, seperti kebisingan, pencahayaan, tekanan panas, beban kerja sendiri (umur, masa kerja, lama kerja, status gizi, dan sebagainya) dapat menimbulkan atau mempercepat terjadinya kelelahan.</w:t>
      </w:r>
      <w:proofErr w:type="gramEnd"/>
      <w:r w:rsidRPr="006E3010">
        <w:rPr>
          <w:rFonts w:ascii="Arial" w:hAnsi="Arial" w:cs="Arial"/>
        </w:rPr>
        <w:t xml:space="preserve"> </w:t>
      </w:r>
      <w:proofErr w:type="gramStart"/>
      <w:r w:rsidRPr="006E3010">
        <w:rPr>
          <w:rFonts w:ascii="Arial" w:hAnsi="Arial" w:cs="Arial"/>
        </w:rPr>
        <w:t>Namun pada penelitian ini, peneliti hanya membatasi pada beberapa variabel penelitian, dimana masing-masing faktor tersebut seperti.</w:t>
      </w:r>
      <w:proofErr w:type="gramEnd"/>
    </w:p>
    <w:p w:rsidR="00FA06B9" w:rsidRPr="006E3010" w:rsidRDefault="00FA06B9" w:rsidP="00FA06B9">
      <w:pPr>
        <w:pStyle w:val="ListParagraph"/>
        <w:spacing w:line="360" w:lineRule="auto"/>
        <w:ind w:left="284"/>
        <w:jc w:val="both"/>
        <w:rPr>
          <w:rFonts w:ascii="Arial" w:hAnsi="Arial" w:cs="Arial"/>
        </w:rPr>
      </w:pPr>
    </w:p>
    <w:p w:rsidR="00FA06B9" w:rsidRPr="006E3010" w:rsidRDefault="00FA06B9" w:rsidP="00FA06B9">
      <w:pPr>
        <w:pStyle w:val="ListParagraph"/>
        <w:numPr>
          <w:ilvl w:val="2"/>
          <w:numId w:val="18"/>
        </w:numPr>
        <w:spacing w:line="360" w:lineRule="auto"/>
        <w:ind w:left="709" w:hanging="578"/>
        <w:jc w:val="both"/>
        <w:rPr>
          <w:rFonts w:ascii="Arial" w:hAnsi="Arial" w:cs="Arial"/>
          <w:b/>
          <w:sz w:val="24"/>
          <w:lang w:val="id-ID"/>
        </w:rPr>
      </w:pPr>
      <w:r w:rsidRPr="006E3010">
        <w:rPr>
          <w:rFonts w:ascii="Arial" w:hAnsi="Arial" w:cs="Arial"/>
          <w:b/>
          <w:sz w:val="24"/>
          <w:lang w:val="id-ID"/>
        </w:rPr>
        <w:t>Usia</w:t>
      </w:r>
    </w:p>
    <w:p w:rsidR="00FA06B9" w:rsidRPr="006E3010" w:rsidRDefault="00FA06B9" w:rsidP="00FA06B9">
      <w:pPr>
        <w:pStyle w:val="ListParagraph"/>
        <w:autoSpaceDE w:val="0"/>
        <w:autoSpaceDN w:val="0"/>
        <w:adjustRightInd w:val="0"/>
        <w:spacing w:after="0" w:line="360" w:lineRule="auto"/>
        <w:ind w:left="284" w:firstLine="425"/>
        <w:jc w:val="both"/>
        <w:rPr>
          <w:rFonts w:ascii="Arial" w:hAnsi="Arial" w:cs="Arial"/>
          <w:lang w:val="id-ID"/>
        </w:rPr>
      </w:pPr>
      <w:r w:rsidRPr="006E3010">
        <w:rPr>
          <w:rFonts w:ascii="Arial" w:hAnsi="Arial" w:cs="Arial"/>
          <w:b/>
          <w:lang w:val="en-US"/>
        </w:rPr>
        <w:tab/>
      </w:r>
      <w:r w:rsidRPr="006E3010">
        <w:rPr>
          <w:rFonts w:ascii="Arial" w:hAnsi="Arial" w:cs="Arial"/>
          <w:lang w:val="en-US"/>
        </w:rPr>
        <w:t xml:space="preserve">Menurut Suma’mur (1996) menyebutkan bahwa seseorang yang berumur muda sanggup melakukan pekerjaan berat, dan sebaliknya jika seseorang sudah berumur lanjut maka kemampuannya untuk melakukan pekerjaan berat </w:t>
      </w:r>
      <w:proofErr w:type="gramStart"/>
      <w:r w:rsidRPr="006E3010">
        <w:rPr>
          <w:rFonts w:ascii="Arial" w:hAnsi="Arial" w:cs="Arial"/>
          <w:lang w:val="en-US"/>
        </w:rPr>
        <w:t>akan</w:t>
      </w:r>
      <w:proofErr w:type="gramEnd"/>
      <w:r w:rsidRPr="006E3010">
        <w:rPr>
          <w:rFonts w:ascii="Arial" w:hAnsi="Arial" w:cs="Arial"/>
          <w:lang w:val="en-US"/>
        </w:rPr>
        <w:t xml:space="preserve"> menurun. Pekerja yang berumur lanjut </w:t>
      </w:r>
      <w:proofErr w:type="gramStart"/>
      <w:r w:rsidRPr="006E3010">
        <w:rPr>
          <w:rFonts w:ascii="Arial" w:hAnsi="Arial" w:cs="Arial"/>
          <w:lang w:val="en-US"/>
        </w:rPr>
        <w:t>akan</w:t>
      </w:r>
      <w:proofErr w:type="gramEnd"/>
      <w:r w:rsidRPr="006E3010">
        <w:rPr>
          <w:rFonts w:ascii="Arial" w:hAnsi="Arial" w:cs="Arial"/>
          <w:lang w:val="en-US"/>
        </w:rPr>
        <w:t xml:space="preserve"> merasa cepat lelah dan tidak dapat bergerak dengan leluasa ketika melaksanakan tugasnya sehingga mempengaruhi kinerjanya. </w:t>
      </w:r>
      <w:proofErr w:type="gramStart"/>
      <w:r w:rsidRPr="006E3010">
        <w:rPr>
          <w:rFonts w:ascii="Arial" w:hAnsi="Arial" w:cs="Arial"/>
          <w:lang w:val="en-US"/>
        </w:rPr>
        <w:t>Kemampuan untuk melakukan pekerjaan dengan baik setiap individu berbeda dan dapat juga dipengaruhi oleh umur tersebut.</w:t>
      </w:r>
      <w:proofErr w:type="gramEnd"/>
    </w:p>
    <w:p w:rsidR="00FA06B9" w:rsidRPr="006E3010" w:rsidRDefault="00FA06B9" w:rsidP="00FA06B9">
      <w:pPr>
        <w:pStyle w:val="ListParagraph"/>
        <w:autoSpaceDE w:val="0"/>
        <w:autoSpaceDN w:val="0"/>
        <w:adjustRightInd w:val="0"/>
        <w:spacing w:after="0" w:line="360" w:lineRule="auto"/>
        <w:ind w:left="284" w:firstLine="425"/>
        <w:jc w:val="both"/>
        <w:rPr>
          <w:rFonts w:ascii="Arial" w:hAnsi="Arial" w:cs="Arial"/>
          <w:lang w:val="id-ID"/>
        </w:rPr>
      </w:pPr>
      <w:proofErr w:type="gramStart"/>
      <w:r w:rsidRPr="006E3010">
        <w:rPr>
          <w:rFonts w:ascii="Arial" w:hAnsi="Arial" w:cs="Arial"/>
          <w:lang w:val="en-US"/>
        </w:rPr>
        <w:t>Usia</w:t>
      </w:r>
      <w:proofErr w:type="gramEnd"/>
      <w:r w:rsidRPr="006E3010">
        <w:rPr>
          <w:rFonts w:ascii="Arial" w:hAnsi="Arial" w:cs="Arial"/>
          <w:lang w:val="en-US"/>
        </w:rPr>
        <w:t xml:space="preserve"> seseorang akan mempengaruhi kondisi, kemampuan dan kapasitas tubuh dalam melakukan aktivitasnya. Produktivitas kerja </w:t>
      </w:r>
      <w:proofErr w:type="gramStart"/>
      <w:r w:rsidRPr="006E3010">
        <w:rPr>
          <w:rFonts w:ascii="Arial" w:hAnsi="Arial" w:cs="Arial"/>
          <w:lang w:val="en-US"/>
        </w:rPr>
        <w:t>akan</w:t>
      </w:r>
      <w:proofErr w:type="gramEnd"/>
      <w:r w:rsidRPr="006E3010">
        <w:rPr>
          <w:rFonts w:ascii="Arial" w:hAnsi="Arial" w:cs="Arial"/>
          <w:lang w:val="en-US"/>
        </w:rPr>
        <w:t xml:space="preserve"> menurun seiring dengan bertambahnya usia. Kapasitas kerja meliputi kapasitas fungsional, mental dan social akan menurun menjelang usia 40 tahun, menjelang usia 50 tahun keatas kapasitas akan menurun (ILO&amp;WHO, dalam Tarwaka</w:t>
      </w:r>
      <w:proofErr w:type="gramStart"/>
      <w:r w:rsidRPr="006E3010">
        <w:rPr>
          <w:rFonts w:ascii="Arial" w:hAnsi="Arial" w:cs="Arial"/>
          <w:lang w:val="en-US"/>
        </w:rPr>
        <w:t>) .</w:t>
      </w:r>
      <w:proofErr w:type="gramEnd"/>
    </w:p>
    <w:p w:rsidR="00FA06B9" w:rsidRPr="006E3010" w:rsidRDefault="00FA06B9" w:rsidP="00FA06B9">
      <w:pPr>
        <w:pStyle w:val="ListParagraph"/>
        <w:autoSpaceDE w:val="0"/>
        <w:autoSpaceDN w:val="0"/>
        <w:adjustRightInd w:val="0"/>
        <w:spacing w:after="0" w:line="360" w:lineRule="auto"/>
        <w:ind w:left="284" w:firstLine="425"/>
        <w:jc w:val="both"/>
        <w:rPr>
          <w:rFonts w:ascii="Arial" w:hAnsi="Arial" w:cs="Arial"/>
          <w:lang w:val="en-US"/>
        </w:rPr>
      </w:pPr>
      <w:r w:rsidRPr="006E3010">
        <w:rPr>
          <w:rFonts w:ascii="Arial" w:hAnsi="Arial" w:cs="Arial"/>
          <w:lang w:val="en-US"/>
        </w:rPr>
        <w:t>Hasil penelitian pada TKBM di Pelabuhan Tapak Tuan Kecamatan Tapak Tuan Kabupaten Aceh Selatan pada tahun 2008 diperoleh sebanyak 61,5% pekerja berusia diatas 41 tahun mengalami kelelahan. Dengan rincian 50% menyatakan sangat lelah dan 11</w:t>
      </w:r>
      <w:proofErr w:type="gramStart"/>
      <w:r w:rsidRPr="006E3010">
        <w:rPr>
          <w:rFonts w:ascii="Arial" w:hAnsi="Arial" w:cs="Arial"/>
          <w:lang w:val="en-US"/>
        </w:rPr>
        <w:t>,5</w:t>
      </w:r>
      <w:proofErr w:type="gramEnd"/>
      <w:r w:rsidRPr="006E3010">
        <w:rPr>
          <w:rFonts w:ascii="Arial" w:hAnsi="Arial" w:cs="Arial"/>
          <w:lang w:val="en-US"/>
        </w:rPr>
        <w:t>% menyatakan lelah. Penelitian lain juga memperlihatkan bahwa persentase individu dengan usia 45 tahun 57</w:t>
      </w:r>
      <w:proofErr w:type="gramStart"/>
      <w:r w:rsidRPr="006E3010">
        <w:rPr>
          <w:rFonts w:ascii="Arial" w:hAnsi="Arial" w:cs="Arial"/>
          <w:lang w:val="en-US"/>
        </w:rPr>
        <w:t>,6</w:t>
      </w:r>
      <w:proofErr w:type="gramEnd"/>
      <w:r w:rsidRPr="006E3010">
        <w:rPr>
          <w:rFonts w:ascii="Arial" w:hAnsi="Arial" w:cs="Arial"/>
          <w:lang w:val="en-US"/>
        </w:rPr>
        <w:t xml:space="preserve">% lebih </w:t>
      </w:r>
      <w:r w:rsidRPr="006E3010">
        <w:rPr>
          <w:rFonts w:ascii="Arial" w:hAnsi="Arial" w:cs="Arial"/>
          <w:lang w:val="en-US"/>
        </w:rPr>
        <w:lastRenderedPageBreak/>
        <w:t xml:space="preserve">mudah mengalami kelelahan dari pada yang berusia dibawah 45 tahun. </w:t>
      </w:r>
      <w:proofErr w:type="gramStart"/>
      <w:r w:rsidRPr="006E3010">
        <w:rPr>
          <w:rFonts w:ascii="Arial" w:hAnsi="Arial" w:cs="Arial"/>
          <w:lang w:val="en-US"/>
        </w:rPr>
        <w:t>Pekerja  yang</w:t>
      </w:r>
      <w:proofErr w:type="gramEnd"/>
      <w:r w:rsidRPr="006E3010">
        <w:rPr>
          <w:rFonts w:ascii="Arial" w:hAnsi="Arial" w:cs="Arial"/>
          <w:lang w:val="en-US"/>
        </w:rPr>
        <w:t xml:space="preserve"> berusia lanjut akan merasa cepat lelah dan tidak mampu lagi untuk bekerja maka dapat disimpulkan bahwa seseorang yang memiliki usia lebih muda akan sanggup melakukan pekerjaan berat daripada yang berusia tua.</w:t>
      </w:r>
    </w:p>
    <w:p w:rsidR="00FA06B9" w:rsidRPr="006E3010" w:rsidRDefault="00FA06B9" w:rsidP="00FA06B9">
      <w:pPr>
        <w:pStyle w:val="ListParagraph"/>
        <w:autoSpaceDE w:val="0"/>
        <w:autoSpaceDN w:val="0"/>
        <w:adjustRightInd w:val="0"/>
        <w:spacing w:after="0" w:line="360" w:lineRule="auto"/>
        <w:ind w:left="851"/>
        <w:jc w:val="both"/>
        <w:rPr>
          <w:rFonts w:ascii="Arial" w:hAnsi="Arial" w:cs="Arial"/>
        </w:rPr>
      </w:pPr>
    </w:p>
    <w:p w:rsidR="00FA06B9" w:rsidRPr="006E3010" w:rsidRDefault="00FA06B9" w:rsidP="00FA06B9">
      <w:pPr>
        <w:pStyle w:val="ListParagraph"/>
        <w:numPr>
          <w:ilvl w:val="2"/>
          <w:numId w:val="18"/>
        </w:numPr>
        <w:autoSpaceDE w:val="0"/>
        <w:autoSpaceDN w:val="0"/>
        <w:adjustRightInd w:val="0"/>
        <w:spacing w:after="0" w:line="360" w:lineRule="auto"/>
        <w:ind w:left="567" w:hanging="567"/>
        <w:jc w:val="both"/>
        <w:rPr>
          <w:rFonts w:ascii="Arial" w:hAnsi="Arial" w:cs="Arial"/>
          <w:b/>
          <w:sz w:val="24"/>
          <w:lang w:val="id-ID"/>
        </w:rPr>
      </w:pPr>
      <w:r w:rsidRPr="006E3010">
        <w:rPr>
          <w:rFonts w:ascii="Arial" w:hAnsi="Arial" w:cs="Arial"/>
          <w:b/>
          <w:sz w:val="24"/>
          <w:lang w:val="id-ID"/>
        </w:rPr>
        <w:t>Masa Kerja</w:t>
      </w:r>
    </w:p>
    <w:p w:rsidR="00FA06B9" w:rsidRPr="006E3010" w:rsidRDefault="00FA06B9" w:rsidP="00FA06B9">
      <w:pPr>
        <w:autoSpaceDE w:val="0"/>
        <w:autoSpaceDN w:val="0"/>
        <w:adjustRightInd w:val="0"/>
        <w:spacing w:after="0" w:line="360" w:lineRule="auto"/>
        <w:ind w:left="284" w:firstLine="241"/>
        <w:jc w:val="both"/>
        <w:rPr>
          <w:rFonts w:ascii="Arial" w:hAnsi="Arial" w:cs="Arial"/>
          <w:b/>
          <w:sz w:val="24"/>
          <w:lang w:val="id-ID"/>
        </w:rPr>
      </w:pPr>
      <w:proofErr w:type="gramStart"/>
      <w:r w:rsidRPr="006E3010">
        <w:rPr>
          <w:rFonts w:ascii="Arial" w:hAnsi="Arial" w:cs="Arial"/>
        </w:rPr>
        <w:t>Masa kerja adalah panjangnya waktu terhitung mulai pertama kali pekerja masuk kerja hingga saat penelitian berlangsung (Amalia, 2007).</w:t>
      </w:r>
      <w:proofErr w:type="gramEnd"/>
      <w:r w:rsidRPr="006E3010">
        <w:rPr>
          <w:rFonts w:ascii="Arial" w:hAnsi="Arial" w:cs="Arial"/>
        </w:rPr>
        <w:t xml:space="preserve"> Pengalaman kerja seseorang </w:t>
      </w:r>
      <w:proofErr w:type="gramStart"/>
      <w:r w:rsidRPr="006E3010">
        <w:rPr>
          <w:rFonts w:ascii="Arial" w:hAnsi="Arial" w:cs="Arial"/>
        </w:rPr>
        <w:t>akan</w:t>
      </w:r>
      <w:proofErr w:type="gramEnd"/>
      <w:r w:rsidRPr="006E3010">
        <w:rPr>
          <w:rFonts w:ascii="Arial" w:hAnsi="Arial" w:cs="Arial"/>
        </w:rPr>
        <w:t xml:space="preserve"> mempengaruhi terjadinya kelelahan kerja. Karena semakin lama seseorang bekerja dalam suatu perusahaan </w:t>
      </w:r>
      <w:proofErr w:type="gramStart"/>
      <w:r w:rsidRPr="006E3010">
        <w:rPr>
          <w:rFonts w:ascii="Arial" w:hAnsi="Arial" w:cs="Arial"/>
        </w:rPr>
        <w:t>akan</w:t>
      </w:r>
      <w:proofErr w:type="gramEnd"/>
      <w:r w:rsidRPr="006E3010">
        <w:rPr>
          <w:rFonts w:ascii="Arial" w:hAnsi="Arial" w:cs="Arial"/>
        </w:rPr>
        <w:t xml:space="preserve"> mempengaruhi tingkat kelelahan yang dialaminya.</w:t>
      </w:r>
    </w:p>
    <w:p w:rsidR="00FA06B9" w:rsidRPr="006E3010" w:rsidRDefault="00FA06B9" w:rsidP="00FA06B9">
      <w:pPr>
        <w:autoSpaceDE w:val="0"/>
        <w:autoSpaceDN w:val="0"/>
        <w:adjustRightInd w:val="0"/>
        <w:spacing w:after="0" w:line="360" w:lineRule="auto"/>
        <w:ind w:left="284" w:firstLine="241"/>
        <w:jc w:val="both"/>
        <w:rPr>
          <w:rFonts w:ascii="Arial" w:hAnsi="Arial" w:cs="Arial"/>
          <w:b/>
          <w:sz w:val="24"/>
          <w:lang w:val="id-ID"/>
        </w:rPr>
      </w:pPr>
      <w:r w:rsidRPr="006E3010">
        <w:rPr>
          <w:rFonts w:ascii="Arial" w:hAnsi="Arial" w:cs="Arial"/>
          <w:lang w:val="id-ID"/>
        </w:rPr>
        <w:t xml:space="preserve">Masa kerja dapat memberikan pengaruh tenaga kerja yang baik positif  maupun negatif. Hal dapat memberikan pengaruh positif kepada tenaga kerja dila dengan lamanya sesorang bekerja maka dia akan semakin berpengalaman dalam melakukan tugasnya. Sebaliknya akan memberikan pengaruh negatif apabila semakin lamnya seseorang bekerja maka akan menimbulkan kebosanan. Menurut Suma’mur (1994) semakin alam seseorang dalam bekerja maka semakin banyak dia telah terpapar bahaya yang ditimbulkan oleh lingkungan kerja </w:t>
      </w:r>
      <w:r w:rsidRPr="006E3010">
        <w:rPr>
          <w:rFonts w:ascii="Arial" w:hAnsi="Arial" w:cs="Arial"/>
          <w:lang w:val="en-US"/>
        </w:rPr>
        <w:t>.</w:t>
      </w:r>
    </w:p>
    <w:p w:rsidR="00FA06B9" w:rsidRPr="006E3010" w:rsidRDefault="00FA06B9" w:rsidP="00FA06B9">
      <w:pPr>
        <w:autoSpaceDE w:val="0"/>
        <w:autoSpaceDN w:val="0"/>
        <w:adjustRightInd w:val="0"/>
        <w:spacing w:after="0" w:line="360" w:lineRule="auto"/>
        <w:ind w:left="284" w:firstLine="241"/>
        <w:jc w:val="both"/>
        <w:rPr>
          <w:rFonts w:ascii="Arial" w:hAnsi="Arial" w:cs="Arial"/>
          <w:b/>
          <w:sz w:val="24"/>
          <w:lang w:val="id-ID"/>
        </w:rPr>
      </w:pPr>
      <w:r w:rsidRPr="006E3010">
        <w:rPr>
          <w:rFonts w:ascii="Arial" w:hAnsi="Arial" w:cs="Arial"/>
          <w:lang w:val="en-US"/>
        </w:rPr>
        <w:t xml:space="preserve">Hasil penelitian membuktikan bahwa masa kerja yang lebih lama </w:t>
      </w:r>
      <w:proofErr w:type="gramStart"/>
      <w:r w:rsidRPr="006E3010">
        <w:rPr>
          <w:rFonts w:ascii="Arial" w:hAnsi="Arial" w:cs="Arial"/>
          <w:lang w:val="en-US"/>
        </w:rPr>
        <w:t>akan</w:t>
      </w:r>
      <w:proofErr w:type="gramEnd"/>
      <w:r w:rsidRPr="006E3010">
        <w:rPr>
          <w:rFonts w:ascii="Arial" w:hAnsi="Arial" w:cs="Arial"/>
          <w:lang w:val="en-US"/>
        </w:rPr>
        <w:t xml:space="preserve"> mempengaruhi kelelahan. Kelelahan kerja yang paling banyak dialami oleh pekerja dengan masa kerja lebih dari 8 (delapan) tahun sebesar 69</w:t>
      </w:r>
      <w:proofErr w:type="gramStart"/>
      <w:r w:rsidRPr="006E3010">
        <w:rPr>
          <w:rFonts w:ascii="Arial" w:hAnsi="Arial" w:cs="Arial"/>
          <w:lang w:val="en-US"/>
        </w:rPr>
        <w:t>,7</w:t>
      </w:r>
      <w:proofErr w:type="gramEnd"/>
      <w:r w:rsidRPr="006E3010">
        <w:rPr>
          <w:rFonts w:ascii="Arial" w:hAnsi="Arial" w:cs="Arial"/>
          <w:lang w:val="en-US"/>
        </w:rPr>
        <w:t xml:space="preserve"> %. Hasil penelitian lain tentang kelelahan banya dialami oleh pekerja dengan masa kerja lebih dari 15 tahun yaitu sebanyak 32 orang (69</w:t>
      </w:r>
      <w:proofErr w:type="gramStart"/>
      <w:r w:rsidRPr="006E3010">
        <w:rPr>
          <w:rFonts w:ascii="Arial" w:hAnsi="Arial" w:cs="Arial"/>
          <w:lang w:val="en-US"/>
        </w:rPr>
        <w:t>,6</w:t>
      </w:r>
      <w:proofErr w:type="gramEnd"/>
      <w:r w:rsidRPr="006E3010">
        <w:rPr>
          <w:rFonts w:ascii="Arial" w:hAnsi="Arial" w:cs="Arial"/>
          <w:lang w:val="en-US"/>
        </w:rPr>
        <w:t>%).(Umyati, 2010).</w:t>
      </w:r>
    </w:p>
    <w:p w:rsidR="00FA06B9" w:rsidRPr="006E3010" w:rsidRDefault="00FA06B9" w:rsidP="00FA06B9">
      <w:pPr>
        <w:autoSpaceDE w:val="0"/>
        <w:autoSpaceDN w:val="0"/>
        <w:adjustRightInd w:val="0"/>
        <w:spacing w:after="0" w:line="360" w:lineRule="auto"/>
        <w:ind w:left="284" w:firstLine="241"/>
        <w:jc w:val="both"/>
        <w:rPr>
          <w:rFonts w:ascii="Arial" w:hAnsi="Arial" w:cs="Arial"/>
          <w:b/>
          <w:sz w:val="24"/>
          <w:lang w:val="id-ID"/>
        </w:rPr>
      </w:pPr>
      <w:r w:rsidRPr="006E3010">
        <w:rPr>
          <w:rFonts w:ascii="Arial" w:hAnsi="Arial" w:cs="Arial"/>
          <w:lang w:val="en-US"/>
        </w:rPr>
        <w:t>Berdasarkan study Jensen et al (2003) dalam Safitri (2008) terhadap pekerja shift pada kelompok lama kerja &lt; 15 tahun (0-5 tahun; 6-10 tahun: 11-15 tahun) dibandingkan dengan kelompok dengan lama kerja &gt; 15 tahun terdapat kecenderungan bahwa pekerja dengan masa kerja &lt;15 tahun menunjukkan tingkat kelelahan kerja yang paling tinggi karena proses adaptasi.</w:t>
      </w:r>
    </w:p>
    <w:p w:rsidR="00FA06B9" w:rsidRPr="006E3010" w:rsidRDefault="00FA06B9" w:rsidP="00FA06B9">
      <w:pPr>
        <w:pStyle w:val="ListParagraph"/>
        <w:autoSpaceDE w:val="0"/>
        <w:autoSpaceDN w:val="0"/>
        <w:adjustRightInd w:val="0"/>
        <w:spacing w:after="0" w:line="360" w:lineRule="auto"/>
        <w:ind w:left="525"/>
        <w:jc w:val="both"/>
        <w:rPr>
          <w:rFonts w:ascii="Arial" w:hAnsi="Arial" w:cs="Arial"/>
          <w:lang w:val="id-ID"/>
        </w:rPr>
      </w:pPr>
    </w:p>
    <w:p w:rsidR="00FA06B9" w:rsidRPr="006E3010" w:rsidRDefault="00FA06B9" w:rsidP="00FA06B9">
      <w:pPr>
        <w:pStyle w:val="ListParagraph"/>
        <w:autoSpaceDE w:val="0"/>
        <w:autoSpaceDN w:val="0"/>
        <w:adjustRightInd w:val="0"/>
        <w:spacing w:after="0" w:line="360" w:lineRule="auto"/>
        <w:ind w:left="525"/>
        <w:jc w:val="both"/>
        <w:rPr>
          <w:rFonts w:ascii="Arial" w:hAnsi="Arial" w:cs="Arial"/>
          <w:lang w:val="id-ID"/>
        </w:rPr>
      </w:pPr>
    </w:p>
    <w:p w:rsidR="00FA06B9" w:rsidRPr="006E3010" w:rsidRDefault="00FA06B9" w:rsidP="00FA06B9">
      <w:pPr>
        <w:pStyle w:val="ListParagraph"/>
        <w:autoSpaceDE w:val="0"/>
        <w:autoSpaceDN w:val="0"/>
        <w:adjustRightInd w:val="0"/>
        <w:spacing w:after="0" w:line="360" w:lineRule="auto"/>
        <w:ind w:left="525"/>
        <w:jc w:val="both"/>
        <w:rPr>
          <w:rFonts w:ascii="Arial" w:hAnsi="Arial" w:cs="Arial"/>
          <w:lang w:val="id-ID"/>
        </w:rPr>
      </w:pPr>
    </w:p>
    <w:p w:rsidR="00FA06B9" w:rsidRPr="006E3010" w:rsidRDefault="00FA06B9" w:rsidP="00FA06B9">
      <w:pPr>
        <w:pStyle w:val="ListParagraph"/>
        <w:numPr>
          <w:ilvl w:val="2"/>
          <w:numId w:val="18"/>
        </w:numPr>
        <w:autoSpaceDE w:val="0"/>
        <w:autoSpaceDN w:val="0"/>
        <w:adjustRightInd w:val="0"/>
        <w:spacing w:after="0" w:line="360" w:lineRule="auto"/>
        <w:ind w:left="567" w:hanging="567"/>
        <w:jc w:val="both"/>
        <w:rPr>
          <w:rFonts w:ascii="Arial" w:hAnsi="Arial" w:cs="Arial"/>
          <w:b/>
          <w:lang w:val="id-ID"/>
        </w:rPr>
      </w:pPr>
      <w:r w:rsidRPr="006E3010">
        <w:rPr>
          <w:rFonts w:ascii="Arial" w:hAnsi="Arial" w:cs="Arial"/>
          <w:b/>
          <w:lang w:val="id-ID"/>
        </w:rPr>
        <w:lastRenderedPageBreak/>
        <w:t>Jenis Kelamin</w:t>
      </w:r>
    </w:p>
    <w:p w:rsidR="00FA06B9" w:rsidRPr="006E3010" w:rsidRDefault="00FA06B9" w:rsidP="00FA06B9">
      <w:pPr>
        <w:pStyle w:val="ListParagraph"/>
        <w:autoSpaceDE w:val="0"/>
        <w:autoSpaceDN w:val="0"/>
        <w:adjustRightInd w:val="0"/>
        <w:spacing w:after="0" w:line="360" w:lineRule="auto"/>
        <w:ind w:left="284" w:firstLine="425"/>
        <w:jc w:val="both"/>
        <w:rPr>
          <w:rFonts w:ascii="Arial" w:eastAsiaTheme="minorEastAsia" w:hAnsi="Arial" w:cs="Arial"/>
          <w:lang w:val="id-ID"/>
        </w:rPr>
      </w:pPr>
      <w:proofErr w:type="gramStart"/>
      <w:r w:rsidRPr="006E3010">
        <w:rPr>
          <w:rFonts w:ascii="Arial" w:hAnsi="Arial" w:cs="Arial"/>
          <w:lang w:val="en-US"/>
        </w:rPr>
        <w:t>Penggolongan jenis kelamin terbagi menjadi pria dan wanita.</w:t>
      </w:r>
      <w:proofErr w:type="gramEnd"/>
      <w:r w:rsidRPr="006E3010">
        <w:rPr>
          <w:rFonts w:ascii="Arial" w:hAnsi="Arial" w:cs="Arial"/>
          <w:lang w:val="en-US"/>
        </w:rPr>
        <w:t xml:space="preserve"> </w:t>
      </w:r>
      <w:proofErr w:type="gramStart"/>
      <w:r w:rsidRPr="006E3010">
        <w:rPr>
          <w:rFonts w:ascii="Arial" w:hAnsi="Arial" w:cs="Arial"/>
          <w:lang w:val="en-US"/>
        </w:rPr>
        <w:t xml:space="preserve">Secara umum wanita hanya mempunyai kekuatan fisik </w:t>
      </w:r>
      <m:oMath>
        <m:f>
          <m:fPr>
            <m:ctrlPr>
              <w:rPr>
                <w:rFonts w:ascii="Cambria Math" w:hAnsi="Cambria Math" w:cs="Arial"/>
                <w:i/>
                <w:lang w:val="en-US"/>
              </w:rPr>
            </m:ctrlPr>
          </m:fPr>
          <m:num>
            <m:r>
              <w:rPr>
                <w:rFonts w:ascii="Cambria Math" w:hAnsi="Cambria Math" w:cs="Arial"/>
                <w:lang w:val="en-US"/>
              </w:rPr>
              <m:t>2</m:t>
            </m:r>
          </m:num>
          <m:den>
            <m:r>
              <w:rPr>
                <w:rFonts w:ascii="Cambria Math" w:hAnsi="Cambria Math" w:cs="Arial"/>
                <w:lang w:val="en-US"/>
              </w:rPr>
              <m:t>3</m:t>
            </m:r>
          </m:den>
        </m:f>
      </m:oMath>
      <w:r w:rsidRPr="006E3010">
        <w:rPr>
          <w:rFonts w:ascii="Arial" w:eastAsiaTheme="minorEastAsia" w:hAnsi="Arial" w:cs="Arial"/>
          <w:lang w:val="en-US"/>
        </w:rPr>
        <w:t xml:space="preserve"> dari kemampuan fisik atau kekuatan otot laki-laki.</w:t>
      </w:r>
      <w:proofErr w:type="gramEnd"/>
      <w:r w:rsidRPr="006E3010">
        <w:rPr>
          <w:rFonts w:ascii="Arial" w:eastAsiaTheme="minorEastAsia" w:hAnsi="Arial" w:cs="Arial"/>
          <w:lang w:val="en-US"/>
        </w:rPr>
        <w:t xml:space="preserve"> </w:t>
      </w:r>
      <w:proofErr w:type="gramStart"/>
      <w:r w:rsidRPr="006E3010">
        <w:rPr>
          <w:rFonts w:ascii="Arial" w:eastAsiaTheme="minorEastAsia" w:hAnsi="Arial" w:cs="Arial"/>
          <w:lang w:val="en-US"/>
        </w:rPr>
        <w:t>Dengan demikian, untuk mendapatkan hasil kerja yang sesuai maka harus diusahakan pembagian tugas antara laki-laki dan wanita.</w:t>
      </w:r>
      <w:proofErr w:type="gramEnd"/>
      <w:r w:rsidRPr="006E3010">
        <w:rPr>
          <w:rFonts w:ascii="Arial" w:eastAsiaTheme="minorEastAsia" w:hAnsi="Arial" w:cs="Arial"/>
          <w:lang w:val="en-US"/>
        </w:rPr>
        <w:t xml:space="preserve"> </w:t>
      </w:r>
      <w:proofErr w:type="gramStart"/>
      <w:r w:rsidRPr="006E3010">
        <w:rPr>
          <w:rFonts w:ascii="Arial" w:eastAsiaTheme="minorEastAsia" w:hAnsi="Arial" w:cs="Arial"/>
          <w:lang w:val="en-US"/>
        </w:rPr>
        <w:t>Hal ini harus disesuaikan dengan kemampuan, kebolehan, dan keterbatasannya masing-masing (Tarwaka et al, 2004).</w:t>
      </w:r>
      <w:proofErr w:type="gramEnd"/>
      <w:r w:rsidRPr="006E3010">
        <w:rPr>
          <w:rFonts w:ascii="Arial" w:eastAsiaTheme="minorEastAsia" w:hAnsi="Arial" w:cs="Arial"/>
          <w:lang w:val="en-US"/>
        </w:rPr>
        <w:t xml:space="preserve"> Menurut Kroemer dan Grandjean (1997) dalam Tarwaka et al (2004) bahwa masalah pada pekerja wanita dapat disebabkan oleh periode hormonal fungsi tubuh serta adanya pekerjaan rumah tangga sehingga ganguuan menstruasi, aborsi, gangguan tidur dan kelelahan sering terjadi.  </w:t>
      </w:r>
    </w:p>
    <w:p w:rsidR="00FA06B9" w:rsidRPr="006E3010" w:rsidRDefault="00FA06B9" w:rsidP="00FA06B9">
      <w:pPr>
        <w:pStyle w:val="ListParagraph"/>
        <w:autoSpaceDE w:val="0"/>
        <w:autoSpaceDN w:val="0"/>
        <w:adjustRightInd w:val="0"/>
        <w:spacing w:after="0" w:line="360" w:lineRule="auto"/>
        <w:ind w:left="284" w:firstLine="425"/>
        <w:jc w:val="both"/>
        <w:rPr>
          <w:rFonts w:ascii="Arial" w:hAnsi="Arial" w:cs="Arial"/>
          <w:b/>
          <w:lang w:val="id-ID"/>
        </w:rPr>
      </w:pPr>
      <w:r w:rsidRPr="006E3010">
        <w:rPr>
          <w:rFonts w:ascii="Arial" w:hAnsi="Arial" w:cs="Arial"/>
          <w:lang w:val="id-ID"/>
        </w:rPr>
        <w:t>Pada tenaga kerja wanita akan terjadi siklus biologis setiap bulan di dalam mekanisme tubuhnya sehingga akan mempengaruhi kondisi fisik maupun psikisnya dan hal ini akan menyebabkan tingkat kelelahan wanita akan lebih besar dari pada tingkat kelelahan pria</w:t>
      </w:r>
    </w:p>
    <w:p w:rsidR="00FA06B9" w:rsidRPr="006E3010" w:rsidRDefault="00FA06B9" w:rsidP="00FA06B9">
      <w:pPr>
        <w:autoSpaceDE w:val="0"/>
        <w:autoSpaceDN w:val="0"/>
        <w:adjustRightInd w:val="0"/>
        <w:spacing w:after="0" w:line="360" w:lineRule="auto"/>
        <w:ind w:left="720" w:firstLine="720"/>
        <w:jc w:val="both"/>
        <w:rPr>
          <w:rFonts w:ascii="Arial" w:hAnsi="Arial" w:cs="Arial"/>
          <w:lang w:val="en-US"/>
        </w:rPr>
      </w:pPr>
    </w:p>
    <w:p w:rsidR="00FA06B9" w:rsidRPr="006E3010" w:rsidRDefault="00FA06B9" w:rsidP="00FA06B9">
      <w:pPr>
        <w:pStyle w:val="ListParagraph"/>
        <w:numPr>
          <w:ilvl w:val="2"/>
          <w:numId w:val="18"/>
        </w:numPr>
        <w:autoSpaceDE w:val="0"/>
        <w:autoSpaceDN w:val="0"/>
        <w:adjustRightInd w:val="0"/>
        <w:spacing w:after="0" w:line="360" w:lineRule="auto"/>
        <w:ind w:left="567" w:hanging="567"/>
        <w:jc w:val="both"/>
        <w:rPr>
          <w:rFonts w:ascii="Arial" w:hAnsi="Arial" w:cs="Arial"/>
          <w:b/>
          <w:lang w:val="id-ID"/>
        </w:rPr>
      </w:pPr>
      <w:r w:rsidRPr="006E3010">
        <w:rPr>
          <w:rFonts w:ascii="Arial" w:hAnsi="Arial" w:cs="Arial"/>
          <w:b/>
          <w:lang w:val="id-ID"/>
        </w:rPr>
        <w:t xml:space="preserve">Kebisingan </w:t>
      </w:r>
    </w:p>
    <w:p w:rsidR="00FA06B9" w:rsidRPr="006E3010" w:rsidRDefault="00FA06B9" w:rsidP="00FA06B9">
      <w:pPr>
        <w:pStyle w:val="ListParagraph"/>
        <w:autoSpaceDE w:val="0"/>
        <w:autoSpaceDN w:val="0"/>
        <w:adjustRightInd w:val="0"/>
        <w:spacing w:after="0" w:line="360" w:lineRule="auto"/>
        <w:ind w:left="284" w:firstLine="425"/>
        <w:jc w:val="both"/>
        <w:rPr>
          <w:rFonts w:ascii="Arial" w:hAnsi="Arial" w:cs="Arial"/>
          <w:lang w:val="id-ID"/>
        </w:rPr>
      </w:pPr>
      <w:proofErr w:type="gramStart"/>
      <w:r w:rsidRPr="006E3010">
        <w:rPr>
          <w:rFonts w:ascii="Arial" w:hAnsi="Arial" w:cs="Arial"/>
        </w:rPr>
        <w:t>Bising pada umumnya didefinisikan sebagai bunyi yang tidak dikehendaki (WHO, 1995).</w:t>
      </w:r>
      <w:proofErr w:type="gramEnd"/>
      <w:r w:rsidRPr="006E3010">
        <w:rPr>
          <w:rFonts w:ascii="Arial" w:hAnsi="Arial" w:cs="Arial"/>
        </w:rPr>
        <w:t xml:space="preserve"> </w:t>
      </w:r>
      <w:proofErr w:type="gramStart"/>
      <w:r w:rsidRPr="006E3010">
        <w:rPr>
          <w:rFonts w:ascii="Arial" w:hAnsi="Arial" w:cs="Arial"/>
        </w:rPr>
        <w:t>Suara dikatakan bising bila suara-suara tersebut menimbulkan gangguan terhadap lingkungan seperti gangguan percakapan, gangguan tidur dan lain-lain (Apriyanti Sihole, 2011, hal 8).</w:t>
      </w:r>
      <w:proofErr w:type="gramEnd"/>
    </w:p>
    <w:p w:rsidR="00FA06B9" w:rsidRPr="006E3010" w:rsidRDefault="00FA06B9" w:rsidP="00FA06B9">
      <w:pPr>
        <w:pStyle w:val="ListParagraph"/>
        <w:autoSpaceDE w:val="0"/>
        <w:autoSpaceDN w:val="0"/>
        <w:adjustRightInd w:val="0"/>
        <w:spacing w:after="0" w:line="360" w:lineRule="auto"/>
        <w:ind w:left="284" w:firstLine="425"/>
        <w:jc w:val="both"/>
        <w:rPr>
          <w:rFonts w:ascii="Arial" w:hAnsi="Arial" w:cs="Arial"/>
          <w:lang w:val="id-ID"/>
        </w:rPr>
      </w:pPr>
      <w:r w:rsidRPr="006E3010">
        <w:rPr>
          <w:rFonts w:ascii="Arial" w:hAnsi="Arial" w:cs="Arial"/>
        </w:rPr>
        <w:t xml:space="preserve">Menurut Peraturan Menteri Kesehatan </w:t>
      </w:r>
      <w:proofErr w:type="gramStart"/>
      <w:r w:rsidRPr="006E3010">
        <w:rPr>
          <w:rFonts w:ascii="Arial" w:hAnsi="Arial" w:cs="Arial"/>
        </w:rPr>
        <w:t>RI  No.718</w:t>
      </w:r>
      <w:proofErr w:type="gramEnd"/>
      <w:r w:rsidRPr="006E3010">
        <w:rPr>
          <w:rFonts w:ascii="Arial" w:hAnsi="Arial" w:cs="Arial"/>
        </w:rPr>
        <w:t xml:space="preserve">/Menkes/Per/XI/1987: kebisingan adalah terjadinya bunyi yang tidak diinginkan sehingga mengganggu dan </w:t>
      </w:r>
      <w:r w:rsidRPr="006E3010">
        <w:rPr>
          <w:rFonts w:ascii="Arial" w:hAnsi="Arial" w:cs="Arial"/>
        </w:rPr>
        <w:tab/>
        <w:t xml:space="preserve">atau dapat membahayakan kesehatan. </w:t>
      </w:r>
      <w:proofErr w:type="gramStart"/>
      <w:r w:rsidRPr="006E3010">
        <w:rPr>
          <w:rFonts w:ascii="Arial" w:hAnsi="Arial" w:cs="Arial"/>
        </w:rPr>
        <w:t>Bising ini merupakan kumpulan nada-nada dengan macam macam intensitas yang tidak diinginkan sehingga mengganggu kesehatann orang terutama pendengaran.</w:t>
      </w:r>
      <w:proofErr w:type="gramEnd"/>
      <w:r w:rsidRPr="006E3010">
        <w:rPr>
          <w:rFonts w:ascii="Arial" w:hAnsi="Arial" w:cs="Arial"/>
        </w:rPr>
        <w:t xml:space="preserve"> </w:t>
      </w:r>
      <w:proofErr w:type="gramStart"/>
      <w:r w:rsidRPr="006E3010">
        <w:rPr>
          <w:rFonts w:ascii="Arial" w:hAnsi="Arial" w:cs="Arial"/>
        </w:rPr>
        <w:t>Sedangkan menurut Surat Edaran Menteri Tenaga Kerja Transmigrasi dan Koperasi No.</w:t>
      </w:r>
      <w:proofErr w:type="gramEnd"/>
      <w:r w:rsidRPr="006E3010">
        <w:rPr>
          <w:rFonts w:ascii="Arial" w:hAnsi="Arial" w:cs="Arial"/>
        </w:rPr>
        <w:t xml:space="preserve"> SE 01/Men/1978, kebisingan di tempat kerja adalah semua bunyi atau suara-suara yang tidak dikehendaki yang bersumber dari alat-alat di tempat kerja (Depkes RI, 1993).</w:t>
      </w:r>
    </w:p>
    <w:p w:rsidR="00FA06B9" w:rsidRPr="006E3010" w:rsidRDefault="00FA06B9" w:rsidP="00FA06B9">
      <w:pPr>
        <w:pStyle w:val="ListParagraph"/>
        <w:autoSpaceDE w:val="0"/>
        <w:autoSpaceDN w:val="0"/>
        <w:adjustRightInd w:val="0"/>
        <w:spacing w:after="0" w:line="360" w:lineRule="auto"/>
        <w:ind w:left="284" w:firstLine="425"/>
        <w:jc w:val="both"/>
        <w:rPr>
          <w:rFonts w:ascii="Arial" w:hAnsi="Arial" w:cs="Arial"/>
          <w:b/>
          <w:lang w:val="id-ID"/>
        </w:rPr>
      </w:pPr>
      <w:r w:rsidRPr="006E3010">
        <w:rPr>
          <w:rFonts w:ascii="Arial" w:hAnsi="Arial" w:cs="Arial"/>
        </w:rPr>
        <w:t>Dalam bahasa K3, National Institute of Occupational Safety and Health (NIOSH) telah mendefinisikan status suara atau kondisi kerja dimana suara berubah menjadi polutan secara lebih jelas, yaitu :</w:t>
      </w:r>
    </w:p>
    <w:p w:rsidR="00FA06B9" w:rsidRPr="006E3010" w:rsidRDefault="00FA06B9" w:rsidP="00FA06B9">
      <w:pPr>
        <w:pStyle w:val="ListParagraph"/>
        <w:numPr>
          <w:ilvl w:val="1"/>
          <w:numId w:val="27"/>
        </w:numPr>
        <w:autoSpaceDE w:val="0"/>
        <w:autoSpaceDN w:val="0"/>
        <w:adjustRightInd w:val="0"/>
        <w:spacing w:after="0" w:line="360" w:lineRule="auto"/>
        <w:jc w:val="both"/>
        <w:rPr>
          <w:rFonts w:ascii="Arial" w:hAnsi="Arial" w:cs="Arial"/>
        </w:rPr>
      </w:pPr>
      <w:proofErr w:type="gramStart"/>
      <w:r w:rsidRPr="006E3010">
        <w:rPr>
          <w:rFonts w:ascii="Arial" w:hAnsi="Arial" w:cs="Arial"/>
        </w:rPr>
        <w:lastRenderedPageBreak/>
        <w:t>suara-suara</w:t>
      </w:r>
      <w:proofErr w:type="gramEnd"/>
      <w:r w:rsidRPr="006E3010">
        <w:rPr>
          <w:rFonts w:ascii="Arial" w:hAnsi="Arial" w:cs="Arial"/>
        </w:rPr>
        <w:t xml:space="preserve"> dengan tingkat kebisingan lebih dari 104 dBA.</w:t>
      </w:r>
    </w:p>
    <w:p w:rsidR="00FA06B9" w:rsidRPr="006E3010" w:rsidRDefault="00FA06B9" w:rsidP="00FA06B9">
      <w:pPr>
        <w:pStyle w:val="ListParagraph"/>
        <w:numPr>
          <w:ilvl w:val="1"/>
          <w:numId w:val="27"/>
        </w:numPr>
        <w:autoSpaceDE w:val="0"/>
        <w:autoSpaceDN w:val="0"/>
        <w:adjustRightInd w:val="0"/>
        <w:spacing w:after="0" w:line="360" w:lineRule="auto"/>
        <w:jc w:val="both"/>
        <w:rPr>
          <w:rFonts w:ascii="Arial" w:hAnsi="Arial" w:cs="Arial"/>
        </w:rPr>
      </w:pPr>
      <w:proofErr w:type="gramStart"/>
      <w:r w:rsidRPr="006E3010">
        <w:rPr>
          <w:rFonts w:ascii="Arial" w:hAnsi="Arial" w:cs="Arial"/>
        </w:rPr>
        <w:t>kondisi</w:t>
      </w:r>
      <w:proofErr w:type="gramEnd"/>
      <w:r w:rsidRPr="006E3010">
        <w:rPr>
          <w:rFonts w:ascii="Arial" w:hAnsi="Arial" w:cs="Arial"/>
        </w:rPr>
        <w:t xml:space="preserve"> kerja yang mengakibatkan seorang karyawan harus menghadapi </w:t>
      </w:r>
      <w:r w:rsidRPr="006E3010">
        <w:rPr>
          <w:rFonts w:ascii="Arial" w:hAnsi="Arial" w:cs="Arial"/>
        </w:rPr>
        <w:tab/>
        <w:t xml:space="preserve">tingkat kebisingan lebih besar dari 85 dBA selama lebih dari 8 jam. </w:t>
      </w:r>
    </w:p>
    <w:p w:rsidR="00FA06B9" w:rsidRPr="006E3010" w:rsidRDefault="00FA06B9" w:rsidP="00FA06B9">
      <w:pPr>
        <w:autoSpaceDE w:val="0"/>
        <w:autoSpaceDN w:val="0"/>
        <w:adjustRightInd w:val="0"/>
        <w:spacing w:after="0" w:line="360" w:lineRule="auto"/>
        <w:ind w:left="284" w:firstLine="425"/>
        <w:jc w:val="both"/>
        <w:rPr>
          <w:rFonts w:ascii="Arial" w:hAnsi="Arial" w:cs="Arial"/>
        </w:rPr>
      </w:pPr>
      <w:r w:rsidRPr="006E3010">
        <w:rPr>
          <w:rFonts w:ascii="Arial" w:hAnsi="Arial" w:cs="Arial"/>
        </w:rPr>
        <w:tab/>
        <w:t xml:space="preserve">Berdasarkan frekuensi, tingkat </w:t>
      </w:r>
      <w:proofErr w:type="gramStart"/>
      <w:r w:rsidRPr="006E3010">
        <w:rPr>
          <w:rFonts w:ascii="Arial" w:hAnsi="Arial" w:cs="Arial"/>
        </w:rPr>
        <w:t>tekanan ,</w:t>
      </w:r>
      <w:proofErr w:type="gramEnd"/>
      <w:r w:rsidRPr="006E3010">
        <w:rPr>
          <w:rFonts w:ascii="Arial" w:hAnsi="Arial" w:cs="Arial"/>
        </w:rPr>
        <w:t xml:space="preserve"> tingkat bunyi dan tenaga bunyi, maka bising dibagi dalam tiga kategori :</w:t>
      </w:r>
    </w:p>
    <w:p w:rsidR="00FA06B9" w:rsidRPr="006E3010" w:rsidRDefault="00FA06B9" w:rsidP="00FA06B9">
      <w:pPr>
        <w:pStyle w:val="ListParagraph"/>
        <w:numPr>
          <w:ilvl w:val="0"/>
          <w:numId w:val="28"/>
        </w:numPr>
        <w:autoSpaceDE w:val="0"/>
        <w:autoSpaceDN w:val="0"/>
        <w:adjustRightInd w:val="0"/>
        <w:spacing w:after="0" w:line="360" w:lineRule="auto"/>
        <w:jc w:val="both"/>
        <w:rPr>
          <w:rFonts w:ascii="Arial" w:hAnsi="Arial" w:cs="Arial"/>
        </w:rPr>
      </w:pPr>
      <w:r w:rsidRPr="006E3010">
        <w:rPr>
          <w:rFonts w:ascii="Arial" w:hAnsi="Arial" w:cs="Arial"/>
        </w:rPr>
        <w:t>Audible noise (bising pendengaran)</w:t>
      </w:r>
    </w:p>
    <w:p w:rsidR="00FA06B9" w:rsidRPr="006E3010" w:rsidRDefault="00FA06B9" w:rsidP="00FA06B9">
      <w:pPr>
        <w:pStyle w:val="ListParagraph"/>
        <w:autoSpaceDE w:val="0"/>
        <w:autoSpaceDN w:val="0"/>
        <w:adjustRightInd w:val="0"/>
        <w:spacing w:after="0" w:line="360" w:lineRule="auto"/>
        <w:ind w:left="1080"/>
        <w:jc w:val="both"/>
        <w:rPr>
          <w:rFonts w:ascii="Arial" w:hAnsi="Arial" w:cs="Arial"/>
        </w:rPr>
      </w:pPr>
      <w:r w:rsidRPr="006E3010">
        <w:rPr>
          <w:rFonts w:ascii="Arial" w:hAnsi="Arial" w:cs="Arial"/>
        </w:rPr>
        <w:tab/>
        <w:t>Bising ini disebabkan oleh frekuensi bunyi antara 31</w:t>
      </w:r>
      <w:proofErr w:type="gramStart"/>
      <w:r w:rsidRPr="006E3010">
        <w:rPr>
          <w:rFonts w:ascii="Arial" w:hAnsi="Arial" w:cs="Arial"/>
        </w:rPr>
        <w:t>,5</w:t>
      </w:r>
      <w:proofErr w:type="gramEnd"/>
      <w:r w:rsidRPr="006E3010">
        <w:rPr>
          <w:rFonts w:ascii="Arial" w:hAnsi="Arial" w:cs="Arial"/>
        </w:rPr>
        <w:t xml:space="preserve"> – 8.000 Hz.</w:t>
      </w:r>
    </w:p>
    <w:p w:rsidR="00FA06B9" w:rsidRPr="006E3010" w:rsidRDefault="00FA06B9" w:rsidP="00FA06B9">
      <w:pPr>
        <w:pStyle w:val="ListParagraph"/>
        <w:numPr>
          <w:ilvl w:val="0"/>
          <w:numId w:val="28"/>
        </w:numPr>
        <w:autoSpaceDE w:val="0"/>
        <w:autoSpaceDN w:val="0"/>
        <w:adjustRightInd w:val="0"/>
        <w:spacing w:after="0" w:line="360" w:lineRule="auto"/>
        <w:jc w:val="both"/>
        <w:rPr>
          <w:rFonts w:ascii="Arial" w:hAnsi="Arial" w:cs="Arial"/>
        </w:rPr>
      </w:pPr>
      <w:r w:rsidRPr="006E3010">
        <w:rPr>
          <w:rFonts w:ascii="Arial" w:hAnsi="Arial" w:cs="Arial"/>
        </w:rPr>
        <w:t xml:space="preserve">Occupational noise ( bising yang berhubungan dengan pekerjaan) </w:t>
      </w:r>
    </w:p>
    <w:p w:rsidR="00FA06B9" w:rsidRPr="006E3010" w:rsidRDefault="00FA06B9" w:rsidP="00FA06B9">
      <w:pPr>
        <w:pStyle w:val="ListParagraph"/>
        <w:autoSpaceDE w:val="0"/>
        <w:autoSpaceDN w:val="0"/>
        <w:adjustRightInd w:val="0"/>
        <w:spacing w:after="0" w:line="360" w:lineRule="auto"/>
        <w:ind w:left="1080"/>
        <w:jc w:val="both"/>
        <w:rPr>
          <w:rFonts w:ascii="Arial" w:hAnsi="Arial" w:cs="Arial"/>
        </w:rPr>
      </w:pPr>
      <w:r w:rsidRPr="006E3010">
        <w:rPr>
          <w:rFonts w:ascii="Arial" w:hAnsi="Arial" w:cs="Arial"/>
        </w:rPr>
        <w:tab/>
      </w:r>
      <w:proofErr w:type="gramStart"/>
      <w:r w:rsidRPr="006E3010">
        <w:rPr>
          <w:rFonts w:ascii="Arial" w:hAnsi="Arial" w:cs="Arial"/>
        </w:rPr>
        <w:t xml:space="preserve">Bising ini disebabkan oleh bunyi mesin di tempat kerja, bising dari </w:t>
      </w:r>
      <w:r w:rsidRPr="006E3010">
        <w:rPr>
          <w:rFonts w:ascii="Arial" w:hAnsi="Arial" w:cs="Arial"/>
        </w:rPr>
        <w:tab/>
        <w:t>mesin ketik.</w:t>
      </w:r>
      <w:proofErr w:type="gramEnd"/>
    </w:p>
    <w:p w:rsidR="00FA06B9" w:rsidRPr="006E3010" w:rsidRDefault="00FA06B9" w:rsidP="00FA06B9">
      <w:pPr>
        <w:pStyle w:val="ListParagraph"/>
        <w:numPr>
          <w:ilvl w:val="0"/>
          <w:numId w:val="28"/>
        </w:numPr>
        <w:autoSpaceDE w:val="0"/>
        <w:autoSpaceDN w:val="0"/>
        <w:adjustRightInd w:val="0"/>
        <w:spacing w:after="0" w:line="360" w:lineRule="auto"/>
        <w:jc w:val="both"/>
        <w:rPr>
          <w:rFonts w:ascii="Arial" w:hAnsi="Arial" w:cs="Arial"/>
        </w:rPr>
      </w:pPr>
      <w:r w:rsidRPr="006E3010">
        <w:rPr>
          <w:rFonts w:ascii="Arial" w:hAnsi="Arial" w:cs="Arial"/>
        </w:rPr>
        <w:t>Impuls noise (impact noise = bising impulsif)</w:t>
      </w:r>
    </w:p>
    <w:p w:rsidR="00FA06B9" w:rsidRPr="006E3010" w:rsidRDefault="00FA06B9" w:rsidP="00FA06B9">
      <w:pPr>
        <w:pStyle w:val="ListParagraph"/>
        <w:autoSpaceDE w:val="0"/>
        <w:autoSpaceDN w:val="0"/>
        <w:adjustRightInd w:val="0"/>
        <w:spacing w:after="0" w:line="360" w:lineRule="auto"/>
        <w:ind w:left="1080"/>
        <w:jc w:val="both"/>
        <w:rPr>
          <w:rFonts w:ascii="Arial" w:hAnsi="Arial" w:cs="Arial"/>
        </w:rPr>
      </w:pPr>
      <w:r w:rsidRPr="006E3010">
        <w:rPr>
          <w:rFonts w:ascii="Arial" w:hAnsi="Arial" w:cs="Arial"/>
        </w:rPr>
        <w:tab/>
        <w:t xml:space="preserve">Bising yang terjadi akibat adanya bunyi yang keras, misalnya </w:t>
      </w:r>
      <w:r w:rsidRPr="006E3010">
        <w:rPr>
          <w:rFonts w:ascii="Arial" w:hAnsi="Arial" w:cs="Arial"/>
        </w:rPr>
        <w:tab/>
        <w:t xml:space="preserve">pukulan palu, ledakan meriam, tembakan dan </w:t>
      </w:r>
      <w:proofErr w:type="gramStart"/>
      <w:r w:rsidRPr="006E3010">
        <w:rPr>
          <w:rFonts w:ascii="Arial" w:hAnsi="Arial" w:cs="Arial"/>
        </w:rPr>
        <w:t>lain</w:t>
      </w:r>
      <w:proofErr w:type="gramEnd"/>
      <w:r w:rsidRPr="006E3010">
        <w:rPr>
          <w:rFonts w:ascii="Arial" w:hAnsi="Arial" w:cs="Arial"/>
        </w:rPr>
        <w:t xml:space="preserve"> – lain.</w:t>
      </w:r>
    </w:p>
    <w:p w:rsidR="00FA06B9" w:rsidRPr="006E3010" w:rsidRDefault="00FA06B9" w:rsidP="00FA06B9">
      <w:pPr>
        <w:autoSpaceDE w:val="0"/>
        <w:autoSpaceDN w:val="0"/>
        <w:adjustRightInd w:val="0"/>
        <w:spacing w:after="0" w:line="360" w:lineRule="auto"/>
        <w:ind w:left="284" w:hanging="284"/>
        <w:jc w:val="both"/>
        <w:rPr>
          <w:rFonts w:ascii="Arial" w:hAnsi="Arial" w:cs="Arial"/>
        </w:rPr>
      </w:pPr>
      <w:r w:rsidRPr="006E3010">
        <w:rPr>
          <w:rFonts w:ascii="Arial" w:hAnsi="Arial" w:cs="Arial"/>
        </w:rPr>
        <w:tab/>
      </w:r>
      <w:r w:rsidRPr="006E3010">
        <w:rPr>
          <w:rFonts w:ascii="Arial" w:hAnsi="Arial" w:cs="Arial"/>
        </w:rPr>
        <w:tab/>
        <w:t xml:space="preserve">Berdasarkan waktu terjadinya, maka bising dibagi dalam beberapa </w:t>
      </w:r>
      <w:proofErr w:type="gramStart"/>
      <w:r w:rsidRPr="006E3010">
        <w:rPr>
          <w:rFonts w:ascii="Arial" w:hAnsi="Arial" w:cs="Arial"/>
        </w:rPr>
        <w:t>jenis :</w:t>
      </w:r>
      <w:proofErr w:type="gramEnd"/>
    </w:p>
    <w:p w:rsidR="00FA06B9" w:rsidRPr="006E3010" w:rsidRDefault="00FA06B9" w:rsidP="00FA06B9">
      <w:pPr>
        <w:pStyle w:val="ListParagraph"/>
        <w:numPr>
          <w:ilvl w:val="0"/>
          <w:numId w:val="29"/>
        </w:numPr>
        <w:autoSpaceDE w:val="0"/>
        <w:autoSpaceDN w:val="0"/>
        <w:adjustRightInd w:val="0"/>
        <w:spacing w:after="0" w:line="360" w:lineRule="auto"/>
        <w:jc w:val="both"/>
        <w:rPr>
          <w:rFonts w:ascii="Arial" w:hAnsi="Arial" w:cs="Arial"/>
        </w:rPr>
      </w:pPr>
      <w:r w:rsidRPr="006E3010">
        <w:rPr>
          <w:rFonts w:ascii="Arial" w:hAnsi="Arial" w:cs="Arial"/>
        </w:rPr>
        <w:t xml:space="preserve">Bising kontinyu dengan spektrum luas, misalnya karena mesin, kipas </w:t>
      </w:r>
      <w:r w:rsidRPr="006E3010">
        <w:rPr>
          <w:rFonts w:ascii="Arial" w:hAnsi="Arial" w:cs="Arial"/>
        </w:rPr>
        <w:tab/>
        <w:t>angin.</w:t>
      </w:r>
    </w:p>
    <w:p w:rsidR="00FA06B9" w:rsidRPr="006E3010" w:rsidRDefault="00FA06B9" w:rsidP="00FA06B9">
      <w:pPr>
        <w:pStyle w:val="ListParagraph"/>
        <w:numPr>
          <w:ilvl w:val="0"/>
          <w:numId w:val="29"/>
        </w:numPr>
        <w:autoSpaceDE w:val="0"/>
        <w:autoSpaceDN w:val="0"/>
        <w:adjustRightInd w:val="0"/>
        <w:spacing w:after="0" w:line="360" w:lineRule="auto"/>
        <w:jc w:val="both"/>
        <w:rPr>
          <w:rFonts w:ascii="Arial" w:hAnsi="Arial" w:cs="Arial"/>
        </w:rPr>
      </w:pPr>
      <w:r w:rsidRPr="006E3010">
        <w:rPr>
          <w:rFonts w:ascii="Arial" w:hAnsi="Arial" w:cs="Arial"/>
        </w:rPr>
        <w:t>Bising kontinyu dengan spektrum sempit, misalnya bunyi gergaji, penutup gas.</w:t>
      </w:r>
    </w:p>
    <w:p w:rsidR="00FA06B9" w:rsidRPr="006E3010" w:rsidRDefault="00FA06B9" w:rsidP="00FA06B9">
      <w:pPr>
        <w:pStyle w:val="ListParagraph"/>
        <w:numPr>
          <w:ilvl w:val="0"/>
          <w:numId w:val="29"/>
        </w:numPr>
        <w:autoSpaceDE w:val="0"/>
        <w:autoSpaceDN w:val="0"/>
        <w:adjustRightInd w:val="0"/>
        <w:spacing w:after="0" w:line="360" w:lineRule="auto"/>
        <w:jc w:val="both"/>
        <w:rPr>
          <w:rFonts w:ascii="Arial" w:hAnsi="Arial" w:cs="Arial"/>
        </w:rPr>
      </w:pPr>
      <w:r w:rsidRPr="006E3010">
        <w:rPr>
          <w:rFonts w:ascii="Arial" w:hAnsi="Arial" w:cs="Arial"/>
        </w:rPr>
        <w:t>Bising terputus – putus, misalnya lalu lintas, bunyi kapal terbang di udara.</w:t>
      </w:r>
    </w:p>
    <w:p w:rsidR="00FA06B9" w:rsidRPr="006E3010" w:rsidRDefault="00FA06B9" w:rsidP="00FA06B9">
      <w:pPr>
        <w:pStyle w:val="ListParagraph"/>
        <w:numPr>
          <w:ilvl w:val="0"/>
          <w:numId w:val="29"/>
        </w:numPr>
        <w:autoSpaceDE w:val="0"/>
        <w:autoSpaceDN w:val="0"/>
        <w:adjustRightInd w:val="0"/>
        <w:spacing w:after="0" w:line="360" w:lineRule="auto"/>
        <w:jc w:val="both"/>
        <w:rPr>
          <w:rFonts w:ascii="Arial" w:hAnsi="Arial" w:cs="Arial"/>
        </w:rPr>
      </w:pPr>
      <w:r w:rsidRPr="006E3010">
        <w:rPr>
          <w:rFonts w:ascii="Arial" w:hAnsi="Arial" w:cs="Arial"/>
        </w:rPr>
        <w:t>Bising sehari penuh (full noise time).</w:t>
      </w:r>
    </w:p>
    <w:p w:rsidR="00FA06B9" w:rsidRPr="006E3010" w:rsidRDefault="00FA06B9" w:rsidP="00FA06B9">
      <w:pPr>
        <w:pStyle w:val="ListParagraph"/>
        <w:numPr>
          <w:ilvl w:val="0"/>
          <w:numId w:val="29"/>
        </w:numPr>
        <w:autoSpaceDE w:val="0"/>
        <w:autoSpaceDN w:val="0"/>
        <w:adjustRightInd w:val="0"/>
        <w:spacing w:after="0" w:line="360" w:lineRule="auto"/>
        <w:jc w:val="both"/>
        <w:rPr>
          <w:rFonts w:ascii="Arial" w:hAnsi="Arial" w:cs="Arial"/>
        </w:rPr>
      </w:pPr>
      <w:r w:rsidRPr="006E3010">
        <w:rPr>
          <w:rFonts w:ascii="Arial" w:hAnsi="Arial" w:cs="Arial"/>
        </w:rPr>
        <w:t>Bising setengah hari (part time noise).</w:t>
      </w:r>
    </w:p>
    <w:p w:rsidR="00FA06B9" w:rsidRPr="006E3010" w:rsidRDefault="00FA06B9" w:rsidP="00FA06B9">
      <w:pPr>
        <w:pStyle w:val="ListParagraph"/>
        <w:numPr>
          <w:ilvl w:val="0"/>
          <w:numId w:val="29"/>
        </w:numPr>
        <w:autoSpaceDE w:val="0"/>
        <w:autoSpaceDN w:val="0"/>
        <w:adjustRightInd w:val="0"/>
        <w:spacing w:after="0" w:line="360" w:lineRule="auto"/>
        <w:jc w:val="both"/>
        <w:rPr>
          <w:rFonts w:ascii="Arial" w:hAnsi="Arial" w:cs="Arial"/>
        </w:rPr>
      </w:pPr>
      <w:r w:rsidRPr="006E3010">
        <w:rPr>
          <w:rFonts w:ascii="Arial" w:hAnsi="Arial" w:cs="Arial"/>
        </w:rPr>
        <w:t>Bising terus – menerus (steady noise).</w:t>
      </w:r>
    </w:p>
    <w:p w:rsidR="00FA06B9" w:rsidRPr="006E3010" w:rsidRDefault="00FA06B9" w:rsidP="00FA06B9">
      <w:pPr>
        <w:pStyle w:val="ListParagraph"/>
        <w:numPr>
          <w:ilvl w:val="0"/>
          <w:numId w:val="29"/>
        </w:numPr>
        <w:autoSpaceDE w:val="0"/>
        <w:autoSpaceDN w:val="0"/>
        <w:adjustRightInd w:val="0"/>
        <w:spacing w:after="0" w:line="360" w:lineRule="auto"/>
        <w:jc w:val="both"/>
        <w:rPr>
          <w:rFonts w:ascii="Arial" w:hAnsi="Arial" w:cs="Arial"/>
        </w:rPr>
      </w:pPr>
      <w:r w:rsidRPr="006E3010">
        <w:rPr>
          <w:rFonts w:ascii="Arial" w:hAnsi="Arial" w:cs="Arial"/>
        </w:rPr>
        <w:t>Bising impulsive (impuls noise) ataupun bising sesaat (</w:t>
      </w:r>
      <w:proofErr w:type="gramStart"/>
      <w:r w:rsidRPr="006E3010">
        <w:rPr>
          <w:rFonts w:ascii="Arial" w:hAnsi="Arial" w:cs="Arial"/>
        </w:rPr>
        <w:t>dr</w:t>
      </w:r>
      <w:proofErr w:type="gramEnd"/>
      <w:r w:rsidRPr="006E3010">
        <w:rPr>
          <w:rFonts w:ascii="Arial" w:hAnsi="Arial" w:cs="Arial"/>
        </w:rPr>
        <w:t>. J. F. Gabriel, tahun 1996, hal 89).</w:t>
      </w:r>
    </w:p>
    <w:p w:rsidR="00FA06B9" w:rsidRPr="006E3010" w:rsidRDefault="00FA06B9" w:rsidP="00FA06B9">
      <w:pPr>
        <w:pStyle w:val="ListParagraph"/>
        <w:autoSpaceDE w:val="0"/>
        <w:autoSpaceDN w:val="0"/>
        <w:adjustRightInd w:val="0"/>
        <w:spacing w:after="0" w:line="360" w:lineRule="auto"/>
        <w:ind w:left="1440"/>
        <w:jc w:val="both"/>
        <w:rPr>
          <w:rFonts w:ascii="Arial" w:hAnsi="Arial" w:cs="Arial"/>
        </w:rPr>
      </w:pPr>
      <w:r w:rsidRPr="006E3010">
        <w:rPr>
          <w:rFonts w:ascii="Arial" w:hAnsi="Arial" w:cs="Arial"/>
        </w:rPr>
        <w:t xml:space="preserve">Sedangkan menurut Suma’mur, jenis kebisingan dibagi </w:t>
      </w:r>
      <w:proofErr w:type="gramStart"/>
      <w:r w:rsidRPr="006E3010">
        <w:rPr>
          <w:rFonts w:ascii="Arial" w:hAnsi="Arial" w:cs="Arial"/>
        </w:rPr>
        <w:t>atas :</w:t>
      </w:r>
      <w:proofErr w:type="gramEnd"/>
    </w:p>
    <w:p w:rsidR="00FA06B9" w:rsidRPr="006E3010" w:rsidRDefault="00FA06B9" w:rsidP="00FA06B9">
      <w:pPr>
        <w:pStyle w:val="ListParagraph"/>
        <w:numPr>
          <w:ilvl w:val="0"/>
          <w:numId w:val="20"/>
        </w:numPr>
        <w:autoSpaceDE w:val="0"/>
        <w:autoSpaceDN w:val="0"/>
        <w:adjustRightInd w:val="0"/>
        <w:spacing w:after="0" w:line="360" w:lineRule="auto"/>
        <w:ind w:firstLine="54"/>
        <w:jc w:val="both"/>
        <w:rPr>
          <w:rFonts w:ascii="Arial" w:hAnsi="Arial" w:cs="Arial"/>
        </w:rPr>
      </w:pPr>
      <w:r w:rsidRPr="006E3010">
        <w:rPr>
          <w:rFonts w:ascii="Arial" w:hAnsi="Arial" w:cs="Arial"/>
        </w:rPr>
        <w:t xml:space="preserve">Kebisingan kontinu dengan spektrum frekuensi yang luas (steady </w:t>
      </w:r>
      <w:r w:rsidRPr="006E3010">
        <w:rPr>
          <w:rFonts w:ascii="Arial" w:hAnsi="Arial" w:cs="Arial"/>
        </w:rPr>
        <w:tab/>
        <w:t xml:space="preserve">state, wide band noise), misalnya mesin-mesin, kipas angin, dapur </w:t>
      </w:r>
      <w:r w:rsidRPr="006E3010">
        <w:rPr>
          <w:rFonts w:ascii="Arial" w:hAnsi="Arial" w:cs="Arial"/>
        </w:rPr>
        <w:tab/>
        <w:t>pijar dan lain-lain.</w:t>
      </w:r>
    </w:p>
    <w:p w:rsidR="00FA06B9" w:rsidRPr="006E3010" w:rsidRDefault="00FA06B9" w:rsidP="00FA06B9">
      <w:pPr>
        <w:pStyle w:val="ListParagraph"/>
        <w:numPr>
          <w:ilvl w:val="0"/>
          <w:numId w:val="20"/>
        </w:numPr>
        <w:autoSpaceDE w:val="0"/>
        <w:autoSpaceDN w:val="0"/>
        <w:adjustRightInd w:val="0"/>
        <w:spacing w:after="0" w:line="360" w:lineRule="auto"/>
        <w:ind w:firstLine="54"/>
        <w:jc w:val="both"/>
        <w:rPr>
          <w:rFonts w:ascii="Arial" w:hAnsi="Arial" w:cs="Arial"/>
        </w:rPr>
      </w:pPr>
      <w:r w:rsidRPr="006E3010">
        <w:rPr>
          <w:rFonts w:ascii="Arial" w:hAnsi="Arial" w:cs="Arial"/>
        </w:rPr>
        <w:t xml:space="preserve">Kebisingan kontinu dengan sprektum frekuensi yang sempit </w:t>
      </w:r>
      <w:r w:rsidRPr="006E3010">
        <w:rPr>
          <w:rFonts w:ascii="Arial" w:hAnsi="Arial" w:cs="Arial"/>
        </w:rPr>
        <w:tab/>
        <w:t xml:space="preserve">(steady state, narrow band noise) misalnya gergaji sikuler, katup </w:t>
      </w:r>
      <w:r w:rsidRPr="006E3010">
        <w:rPr>
          <w:rFonts w:ascii="Arial" w:hAnsi="Arial" w:cs="Arial"/>
        </w:rPr>
        <w:tab/>
        <w:t>gas dan lain-lain.</w:t>
      </w:r>
    </w:p>
    <w:p w:rsidR="00FA06B9" w:rsidRPr="006E3010" w:rsidRDefault="00FA06B9" w:rsidP="00FA06B9">
      <w:pPr>
        <w:pStyle w:val="ListParagraph"/>
        <w:numPr>
          <w:ilvl w:val="0"/>
          <w:numId w:val="20"/>
        </w:numPr>
        <w:autoSpaceDE w:val="0"/>
        <w:autoSpaceDN w:val="0"/>
        <w:adjustRightInd w:val="0"/>
        <w:spacing w:after="0" w:line="360" w:lineRule="auto"/>
        <w:ind w:firstLine="54"/>
        <w:jc w:val="both"/>
        <w:rPr>
          <w:rFonts w:ascii="Arial" w:hAnsi="Arial" w:cs="Arial"/>
        </w:rPr>
      </w:pPr>
      <w:r w:rsidRPr="006E3010">
        <w:rPr>
          <w:rFonts w:ascii="Arial" w:hAnsi="Arial" w:cs="Arial"/>
        </w:rPr>
        <w:t>Kebisingan terputus-putus (intermitten), misalnya lalu lintas, suara</w:t>
      </w:r>
    </w:p>
    <w:p w:rsidR="00FA06B9" w:rsidRPr="006E3010" w:rsidRDefault="00FA06B9" w:rsidP="00FA06B9">
      <w:pPr>
        <w:pStyle w:val="ListParagraph"/>
        <w:autoSpaceDE w:val="0"/>
        <w:autoSpaceDN w:val="0"/>
        <w:adjustRightInd w:val="0"/>
        <w:spacing w:after="0" w:line="360" w:lineRule="auto"/>
        <w:ind w:left="1080"/>
        <w:jc w:val="both"/>
        <w:rPr>
          <w:rFonts w:ascii="Arial" w:hAnsi="Arial" w:cs="Arial"/>
        </w:rPr>
      </w:pPr>
      <w:r w:rsidRPr="006E3010">
        <w:rPr>
          <w:rFonts w:ascii="Arial" w:hAnsi="Arial" w:cs="Arial"/>
        </w:rPr>
        <w:lastRenderedPageBreak/>
        <w:tab/>
      </w:r>
      <w:proofErr w:type="gramStart"/>
      <w:r w:rsidRPr="006E3010">
        <w:rPr>
          <w:rFonts w:ascii="Arial" w:hAnsi="Arial" w:cs="Arial"/>
        </w:rPr>
        <w:t>kapal</w:t>
      </w:r>
      <w:proofErr w:type="gramEnd"/>
      <w:r w:rsidRPr="006E3010">
        <w:rPr>
          <w:rFonts w:ascii="Arial" w:hAnsi="Arial" w:cs="Arial"/>
        </w:rPr>
        <w:t xml:space="preserve"> terbang dilapangan udara. </w:t>
      </w:r>
    </w:p>
    <w:p w:rsidR="00FA06B9" w:rsidRPr="006E3010" w:rsidRDefault="00FA06B9" w:rsidP="00FA06B9">
      <w:pPr>
        <w:pStyle w:val="ListParagraph"/>
        <w:numPr>
          <w:ilvl w:val="0"/>
          <w:numId w:val="20"/>
        </w:numPr>
        <w:autoSpaceDE w:val="0"/>
        <w:autoSpaceDN w:val="0"/>
        <w:adjustRightInd w:val="0"/>
        <w:spacing w:after="0" w:line="360" w:lineRule="auto"/>
        <w:ind w:firstLine="54"/>
        <w:jc w:val="both"/>
        <w:rPr>
          <w:rFonts w:ascii="Arial" w:hAnsi="Arial" w:cs="Arial"/>
        </w:rPr>
      </w:pPr>
      <w:r w:rsidRPr="006E3010">
        <w:rPr>
          <w:rFonts w:ascii="Arial" w:hAnsi="Arial" w:cs="Arial"/>
        </w:rPr>
        <w:t>Kebisingan impulsif (impact or impulsive noise) seperti tembakan</w:t>
      </w:r>
    </w:p>
    <w:p w:rsidR="00FA06B9" w:rsidRPr="006E3010" w:rsidRDefault="00FA06B9" w:rsidP="00FA06B9">
      <w:pPr>
        <w:pStyle w:val="ListParagraph"/>
        <w:autoSpaceDE w:val="0"/>
        <w:autoSpaceDN w:val="0"/>
        <w:adjustRightInd w:val="0"/>
        <w:spacing w:after="0" w:line="360" w:lineRule="auto"/>
        <w:ind w:left="1080"/>
        <w:jc w:val="both"/>
        <w:rPr>
          <w:rFonts w:ascii="Arial" w:hAnsi="Arial" w:cs="Arial"/>
        </w:rPr>
      </w:pPr>
      <w:r w:rsidRPr="006E3010">
        <w:rPr>
          <w:rFonts w:ascii="Arial" w:hAnsi="Arial" w:cs="Arial"/>
        </w:rPr>
        <w:tab/>
      </w:r>
      <w:proofErr w:type="gramStart"/>
      <w:r w:rsidRPr="006E3010">
        <w:rPr>
          <w:rFonts w:ascii="Arial" w:hAnsi="Arial" w:cs="Arial"/>
        </w:rPr>
        <w:t>bedil</w:t>
      </w:r>
      <w:proofErr w:type="gramEnd"/>
      <w:r w:rsidRPr="006E3010">
        <w:rPr>
          <w:rFonts w:ascii="Arial" w:hAnsi="Arial" w:cs="Arial"/>
        </w:rPr>
        <w:t xml:space="preserve"> atau lain sebagainya.</w:t>
      </w:r>
    </w:p>
    <w:p w:rsidR="00FA06B9" w:rsidRPr="006E3010" w:rsidRDefault="00FA06B9" w:rsidP="00FA06B9">
      <w:pPr>
        <w:pStyle w:val="ListParagraph"/>
        <w:numPr>
          <w:ilvl w:val="0"/>
          <w:numId w:val="20"/>
        </w:numPr>
        <w:autoSpaceDE w:val="0"/>
        <w:autoSpaceDN w:val="0"/>
        <w:adjustRightInd w:val="0"/>
        <w:spacing w:after="0" w:line="360" w:lineRule="auto"/>
        <w:ind w:firstLine="54"/>
        <w:jc w:val="both"/>
        <w:rPr>
          <w:rFonts w:ascii="Arial" w:hAnsi="Arial" w:cs="Arial"/>
        </w:rPr>
      </w:pPr>
      <w:r w:rsidRPr="006E3010">
        <w:rPr>
          <w:rFonts w:ascii="Arial" w:hAnsi="Arial" w:cs="Arial"/>
        </w:rPr>
        <w:t xml:space="preserve">Kebisingan impulsif berulang, misalnya mesin tempa </w:t>
      </w:r>
      <w:r w:rsidRPr="006E3010">
        <w:rPr>
          <w:rFonts w:ascii="Arial" w:hAnsi="Arial" w:cs="Arial"/>
        </w:rPr>
        <w:tab/>
        <w:t>diperusahaan.</w:t>
      </w:r>
    </w:p>
    <w:p w:rsidR="00FA06B9" w:rsidRPr="006E3010" w:rsidRDefault="00FA06B9" w:rsidP="00FA06B9">
      <w:pPr>
        <w:pStyle w:val="ListParagraph"/>
        <w:spacing w:after="0" w:line="360" w:lineRule="auto"/>
        <w:ind w:left="284" w:firstLine="425"/>
        <w:jc w:val="both"/>
        <w:rPr>
          <w:rFonts w:ascii="Arial" w:eastAsia="Times New Roman" w:hAnsi="Arial" w:cs="Arial"/>
          <w:lang w:eastAsia="en-SG"/>
        </w:rPr>
      </w:pPr>
      <w:r w:rsidRPr="006E3010">
        <w:rPr>
          <w:rFonts w:ascii="Arial" w:eastAsia="Times New Roman" w:hAnsi="Arial" w:cs="Arial"/>
          <w:lang w:eastAsia="en-SG"/>
        </w:rPr>
        <w:tab/>
      </w:r>
      <w:proofErr w:type="gramStart"/>
      <w:r w:rsidRPr="006E3010">
        <w:rPr>
          <w:rFonts w:ascii="Arial" w:eastAsia="Times New Roman" w:hAnsi="Arial" w:cs="Arial"/>
          <w:lang w:eastAsia="en-SG"/>
        </w:rPr>
        <w:t>Pengaruh kebisingan secara umum dapat dikategorikan menjadi dua yang didasarkan pada tinggi rendahnya intensitas kebisingan dan lamanya waktu pemaparan.</w:t>
      </w:r>
      <w:proofErr w:type="gramEnd"/>
      <w:r w:rsidRPr="006E3010">
        <w:rPr>
          <w:rFonts w:ascii="Arial" w:eastAsia="Times New Roman" w:hAnsi="Arial" w:cs="Arial"/>
          <w:lang w:eastAsia="en-SG"/>
        </w:rPr>
        <w:t xml:space="preserve"> Pertama, pengaruh pemaparan kebisingan intesitas tinggi (diatas NAB) </w:t>
      </w:r>
      <w:r w:rsidRPr="006E3010">
        <w:rPr>
          <w:rFonts w:ascii="Arial" w:eastAsia="Times New Roman" w:hAnsi="Arial" w:cs="Arial"/>
          <w:lang w:eastAsia="en-SG"/>
        </w:rPr>
        <w:tab/>
        <w:t>dan pengaruh pemaparan kebisingan intensitas rendah (dibawah NAB) (Sanders &amp; McCormick, 1987</w:t>
      </w:r>
      <w:proofErr w:type="gramStart"/>
      <w:r w:rsidRPr="006E3010">
        <w:rPr>
          <w:rFonts w:ascii="Arial" w:eastAsia="Times New Roman" w:hAnsi="Arial" w:cs="Arial"/>
          <w:lang w:eastAsia="en-SG"/>
        </w:rPr>
        <w:t>;Pulat</w:t>
      </w:r>
      <w:proofErr w:type="gramEnd"/>
      <w:r w:rsidRPr="006E3010">
        <w:rPr>
          <w:rFonts w:ascii="Arial" w:eastAsia="Times New Roman" w:hAnsi="Arial" w:cs="Arial"/>
          <w:lang w:eastAsia="en-SG"/>
        </w:rPr>
        <w:t>, 1992 dan WHS,1993 dalam Tarwaka, 2004).</w:t>
      </w:r>
    </w:p>
    <w:p w:rsidR="00FA06B9" w:rsidRPr="006E3010" w:rsidRDefault="00FA06B9" w:rsidP="00FA06B9">
      <w:pPr>
        <w:pStyle w:val="ListParagraph"/>
        <w:numPr>
          <w:ilvl w:val="0"/>
          <w:numId w:val="21"/>
        </w:numPr>
        <w:spacing w:after="0" w:line="360" w:lineRule="auto"/>
        <w:jc w:val="both"/>
        <w:rPr>
          <w:rFonts w:ascii="Arial" w:eastAsia="Times New Roman" w:hAnsi="Arial" w:cs="Arial"/>
          <w:lang w:eastAsia="en-SG"/>
        </w:rPr>
      </w:pPr>
      <w:r w:rsidRPr="006E3010">
        <w:rPr>
          <w:rFonts w:ascii="Arial" w:eastAsia="Times New Roman" w:hAnsi="Arial" w:cs="Arial"/>
          <w:lang w:eastAsia="en-SG"/>
        </w:rPr>
        <w:t>Pengaruh Kebisingan Intensitas Tinggi</w:t>
      </w:r>
    </w:p>
    <w:p w:rsidR="00FA06B9" w:rsidRPr="006E3010" w:rsidRDefault="00FA06B9" w:rsidP="00FA06B9">
      <w:pPr>
        <w:pStyle w:val="ListParagraph"/>
        <w:numPr>
          <w:ilvl w:val="0"/>
          <w:numId w:val="22"/>
        </w:numPr>
        <w:spacing w:after="0" w:line="360" w:lineRule="auto"/>
        <w:jc w:val="both"/>
        <w:rPr>
          <w:rFonts w:ascii="Arial" w:eastAsia="Times New Roman" w:hAnsi="Arial" w:cs="Arial"/>
          <w:lang w:eastAsia="en-SG"/>
        </w:rPr>
      </w:pPr>
      <w:r w:rsidRPr="006E3010">
        <w:rPr>
          <w:rFonts w:ascii="Arial" w:eastAsia="Times New Roman" w:hAnsi="Arial" w:cs="Arial"/>
          <w:lang w:eastAsia="en-SG"/>
        </w:rPr>
        <w:t>Kerusakan pada indera pendengaran yang menyebabkan penurunan daya dengar baik yang sifatnya sementara maupun permanen.</w:t>
      </w:r>
    </w:p>
    <w:p w:rsidR="00FA06B9" w:rsidRPr="006E3010" w:rsidRDefault="00FA06B9" w:rsidP="00FA06B9">
      <w:pPr>
        <w:pStyle w:val="ListParagraph"/>
        <w:numPr>
          <w:ilvl w:val="0"/>
          <w:numId w:val="22"/>
        </w:numPr>
        <w:spacing w:after="0" w:line="360" w:lineRule="auto"/>
        <w:jc w:val="both"/>
        <w:rPr>
          <w:rFonts w:ascii="Arial" w:eastAsia="Times New Roman" w:hAnsi="Arial" w:cs="Arial"/>
          <w:lang w:eastAsia="en-SG"/>
        </w:rPr>
      </w:pPr>
      <w:r w:rsidRPr="006E3010">
        <w:rPr>
          <w:rFonts w:ascii="Arial" w:eastAsia="Times New Roman" w:hAnsi="Arial" w:cs="Arial"/>
          <w:lang w:eastAsia="en-SG"/>
        </w:rPr>
        <w:t xml:space="preserve">Pengaruh kebisingan </w:t>
      </w:r>
      <w:proofErr w:type="gramStart"/>
      <w:r w:rsidRPr="006E3010">
        <w:rPr>
          <w:rFonts w:ascii="Arial" w:eastAsia="Times New Roman" w:hAnsi="Arial" w:cs="Arial"/>
          <w:lang w:eastAsia="en-SG"/>
        </w:rPr>
        <w:t>akan</w:t>
      </w:r>
      <w:proofErr w:type="gramEnd"/>
      <w:r w:rsidRPr="006E3010">
        <w:rPr>
          <w:rFonts w:ascii="Arial" w:eastAsia="Times New Roman" w:hAnsi="Arial" w:cs="Arial"/>
          <w:lang w:eastAsia="en-SG"/>
        </w:rPr>
        <w:t xml:space="preserve"> terasa apabila jenis kebisingannya terputus-putus dan sumbernya tidak diketahui.</w:t>
      </w:r>
    </w:p>
    <w:p w:rsidR="00FA06B9" w:rsidRPr="006E3010" w:rsidRDefault="00FA06B9" w:rsidP="00FA06B9">
      <w:pPr>
        <w:pStyle w:val="ListParagraph"/>
        <w:numPr>
          <w:ilvl w:val="0"/>
          <w:numId w:val="22"/>
        </w:numPr>
        <w:spacing w:after="0" w:line="360" w:lineRule="auto"/>
        <w:jc w:val="both"/>
        <w:rPr>
          <w:rFonts w:ascii="Arial" w:eastAsia="Times New Roman" w:hAnsi="Arial" w:cs="Arial"/>
          <w:lang w:eastAsia="en-SG"/>
        </w:rPr>
      </w:pPr>
      <w:r w:rsidRPr="006E3010">
        <w:rPr>
          <w:rFonts w:ascii="Arial" w:eastAsia="Times New Roman" w:hAnsi="Arial" w:cs="Arial"/>
          <w:lang w:eastAsia="en-SG"/>
        </w:rPr>
        <w:t>Secara fisiologis, kebisingan intensitas tinggi dapat menyebabkan gangguan tekanan darah dan denyut jantung, resiko serangan jantung meningkat, gangguan pencernaan.</w:t>
      </w:r>
    </w:p>
    <w:p w:rsidR="00FA06B9" w:rsidRPr="006E3010" w:rsidRDefault="00FA06B9" w:rsidP="00FA06B9">
      <w:pPr>
        <w:pStyle w:val="ListParagraph"/>
        <w:numPr>
          <w:ilvl w:val="0"/>
          <w:numId w:val="22"/>
        </w:numPr>
        <w:spacing w:after="0" w:line="360" w:lineRule="auto"/>
        <w:jc w:val="both"/>
        <w:rPr>
          <w:rFonts w:ascii="Arial" w:eastAsia="Times New Roman" w:hAnsi="Arial" w:cs="Arial"/>
          <w:lang w:eastAsia="en-SG"/>
        </w:rPr>
      </w:pPr>
      <w:r w:rsidRPr="006E3010">
        <w:rPr>
          <w:rFonts w:ascii="Arial" w:eastAsia="Times New Roman" w:hAnsi="Arial" w:cs="Arial"/>
          <w:lang w:eastAsia="en-SG"/>
        </w:rPr>
        <w:t>Reaksi masyarakat, apabila kebisingan akibat suatu proses produksi demikian hebatnya sehingga masyarakat sekitarnya protes menuntut agar kegiatan tersebut dihentikan dll.</w:t>
      </w:r>
    </w:p>
    <w:p w:rsidR="00FA06B9" w:rsidRPr="006E3010" w:rsidRDefault="00FA06B9" w:rsidP="00FA06B9">
      <w:pPr>
        <w:pStyle w:val="ListParagraph"/>
        <w:numPr>
          <w:ilvl w:val="0"/>
          <w:numId w:val="21"/>
        </w:numPr>
        <w:spacing w:after="0" w:line="360" w:lineRule="auto"/>
        <w:jc w:val="both"/>
        <w:rPr>
          <w:rFonts w:ascii="Arial" w:eastAsia="Times New Roman" w:hAnsi="Arial" w:cs="Arial"/>
          <w:lang w:eastAsia="en-SG"/>
        </w:rPr>
      </w:pPr>
      <w:r w:rsidRPr="006E3010">
        <w:rPr>
          <w:rFonts w:ascii="Arial" w:eastAsia="Times New Roman" w:hAnsi="Arial" w:cs="Arial"/>
          <w:lang w:eastAsia="en-SG"/>
        </w:rPr>
        <w:t>Pengaruh Kebisingan Intensitas Rendah</w:t>
      </w:r>
    </w:p>
    <w:p w:rsidR="00FA06B9" w:rsidRPr="006E3010" w:rsidRDefault="00FA06B9" w:rsidP="00FA06B9">
      <w:pPr>
        <w:pStyle w:val="ListParagraph"/>
        <w:numPr>
          <w:ilvl w:val="0"/>
          <w:numId w:val="23"/>
        </w:numPr>
        <w:spacing w:after="0" w:line="360" w:lineRule="auto"/>
        <w:jc w:val="both"/>
        <w:rPr>
          <w:rFonts w:ascii="Arial" w:eastAsia="Times New Roman" w:hAnsi="Arial" w:cs="Arial"/>
          <w:lang w:eastAsia="en-SG"/>
        </w:rPr>
      </w:pPr>
      <w:r w:rsidRPr="006E3010">
        <w:rPr>
          <w:rFonts w:ascii="Arial" w:eastAsia="Times New Roman" w:hAnsi="Arial" w:cs="Arial"/>
          <w:lang w:eastAsia="en-SG"/>
        </w:rPr>
        <w:t>Stress menuju keadaan cepat marah, sakit kepala, dan gangguan tidur</w:t>
      </w:r>
    </w:p>
    <w:p w:rsidR="00FA06B9" w:rsidRPr="006E3010" w:rsidRDefault="00FA06B9" w:rsidP="00FA06B9">
      <w:pPr>
        <w:pStyle w:val="ListParagraph"/>
        <w:numPr>
          <w:ilvl w:val="0"/>
          <w:numId w:val="23"/>
        </w:numPr>
        <w:spacing w:after="0" w:line="360" w:lineRule="auto"/>
        <w:jc w:val="both"/>
        <w:rPr>
          <w:rFonts w:ascii="Arial" w:eastAsia="Times New Roman" w:hAnsi="Arial" w:cs="Arial"/>
          <w:lang w:eastAsia="en-SG"/>
        </w:rPr>
      </w:pPr>
      <w:r w:rsidRPr="006E3010">
        <w:rPr>
          <w:rFonts w:ascii="Arial" w:eastAsia="Times New Roman" w:hAnsi="Arial" w:cs="Arial"/>
          <w:lang w:eastAsia="en-SG"/>
        </w:rPr>
        <w:t>Gangguan reaksi psikomotorik</w:t>
      </w:r>
    </w:p>
    <w:p w:rsidR="00FA06B9" w:rsidRPr="006E3010" w:rsidRDefault="00FA06B9" w:rsidP="00FA06B9">
      <w:pPr>
        <w:pStyle w:val="ListParagraph"/>
        <w:numPr>
          <w:ilvl w:val="0"/>
          <w:numId w:val="23"/>
        </w:numPr>
        <w:spacing w:after="0" w:line="360" w:lineRule="auto"/>
        <w:jc w:val="both"/>
        <w:rPr>
          <w:rFonts w:ascii="Arial" w:eastAsia="Times New Roman" w:hAnsi="Arial" w:cs="Arial"/>
          <w:lang w:eastAsia="en-SG"/>
        </w:rPr>
      </w:pPr>
      <w:r w:rsidRPr="006E3010">
        <w:rPr>
          <w:rFonts w:ascii="Arial" w:eastAsia="Times New Roman" w:hAnsi="Arial" w:cs="Arial"/>
          <w:lang w:eastAsia="en-SG"/>
        </w:rPr>
        <w:t>Kehilangan konsentrasi</w:t>
      </w:r>
    </w:p>
    <w:p w:rsidR="00FA06B9" w:rsidRPr="006E3010" w:rsidRDefault="00FA06B9" w:rsidP="00FA06B9">
      <w:pPr>
        <w:pStyle w:val="ListParagraph"/>
        <w:numPr>
          <w:ilvl w:val="0"/>
          <w:numId w:val="23"/>
        </w:numPr>
        <w:spacing w:after="0" w:line="360" w:lineRule="auto"/>
        <w:jc w:val="both"/>
        <w:rPr>
          <w:rFonts w:ascii="Arial" w:eastAsia="Times New Roman" w:hAnsi="Arial" w:cs="Arial"/>
          <w:lang w:eastAsia="en-SG"/>
        </w:rPr>
      </w:pPr>
      <w:r w:rsidRPr="006E3010">
        <w:rPr>
          <w:rFonts w:ascii="Arial" w:eastAsia="Times New Roman" w:hAnsi="Arial" w:cs="Arial"/>
          <w:lang w:eastAsia="en-SG"/>
        </w:rPr>
        <w:t>Ganguan komunikasi antara lawan bicara</w:t>
      </w:r>
    </w:p>
    <w:p w:rsidR="00FA06B9" w:rsidRPr="006E3010" w:rsidRDefault="00FA06B9" w:rsidP="00FA06B9">
      <w:pPr>
        <w:pStyle w:val="ListParagraph"/>
        <w:numPr>
          <w:ilvl w:val="0"/>
          <w:numId w:val="23"/>
        </w:numPr>
        <w:spacing w:after="0" w:line="360" w:lineRule="auto"/>
        <w:jc w:val="both"/>
        <w:rPr>
          <w:rFonts w:ascii="Arial" w:eastAsia="Times New Roman" w:hAnsi="Arial" w:cs="Arial"/>
          <w:lang w:eastAsia="en-SG"/>
        </w:rPr>
      </w:pPr>
      <w:r w:rsidRPr="006E3010">
        <w:rPr>
          <w:rFonts w:ascii="Arial" w:eastAsia="Times New Roman" w:hAnsi="Arial" w:cs="Arial"/>
          <w:lang w:eastAsia="en-SG"/>
        </w:rPr>
        <w:t xml:space="preserve">Penurunan performansi kerja yang kesemuanya itu </w:t>
      </w:r>
      <w:proofErr w:type="gramStart"/>
      <w:r w:rsidRPr="006E3010">
        <w:rPr>
          <w:rFonts w:ascii="Arial" w:eastAsia="Times New Roman" w:hAnsi="Arial" w:cs="Arial"/>
          <w:lang w:eastAsia="en-SG"/>
        </w:rPr>
        <w:t>akan</w:t>
      </w:r>
      <w:proofErr w:type="gramEnd"/>
      <w:r w:rsidRPr="006E3010">
        <w:rPr>
          <w:rFonts w:ascii="Arial" w:eastAsia="Times New Roman" w:hAnsi="Arial" w:cs="Arial"/>
          <w:lang w:eastAsia="en-SG"/>
        </w:rPr>
        <w:t xml:space="preserve"> bermuara pada kehilangan efisiensi dan produktifitas kerja.</w:t>
      </w:r>
    </w:p>
    <w:p w:rsidR="00FA06B9" w:rsidRPr="006E3010" w:rsidRDefault="00FA06B9" w:rsidP="00FA06B9">
      <w:pPr>
        <w:pStyle w:val="ListParagraph"/>
        <w:spacing w:after="0" w:line="360" w:lineRule="auto"/>
        <w:ind w:left="284" w:firstLine="425"/>
        <w:jc w:val="both"/>
        <w:rPr>
          <w:rFonts w:ascii="Arial" w:eastAsia="Times New Roman" w:hAnsi="Arial" w:cs="Arial"/>
          <w:lang w:eastAsia="en-SG"/>
        </w:rPr>
      </w:pPr>
      <w:r w:rsidRPr="006E3010">
        <w:rPr>
          <w:rFonts w:ascii="Arial" w:eastAsia="Times New Roman" w:hAnsi="Arial" w:cs="Arial"/>
          <w:lang w:eastAsia="en-SG"/>
        </w:rPr>
        <w:tab/>
      </w:r>
      <w:proofErr w:type="gramStart"/>
      <w:r w:rsidRPr="006E3010">
        <w:rPr>
          <w:rFonts w:ascii="Arial" w:eastAsia="Times New Roman" w:hAnsi="Arial" w:cs="Arial"/>
          <w:lang w:eastAsia="en-SG"/>
        </w:rPr>
        <w:t>Sebelum dilakukan langkah pengendalian kebisingan, langkah pertama yang harus dilakukan adalah membuat rencana pengendalian yang didasarkan pada hasil penilaian kebisingan dan dampak yang ditimbulkan.</w:t>
      </w:r>
      <w:proofErr w:type="gramEnd"/>
    </w:p>
    <w:p w:rsidR="00FA06B9" w:rsidRPr="006E3010" w:rsidRDefault="00FA06B9" w:rsidP="00FA06B9">
      <w:pPr>
        <w:pStyle w:val="ListParagraph"/>
        <w:numPr>
          <w:ilvl w:val="0"/>
          <w:numId w:val="24"/>
        </w:numPr>
        <w:spacing w:after="0" w:line="360" w:lineRule="auto"/>
        <w:jc w:val="both"/>
        <w:rPr>
          <w:rFonts w:ascii="Arial" w:eastAsia="Times New Roman" w:hAnsi="Arial" w:cs="Arial"/>
          <w:lang w:eastAsia="en-SG"/>
        </w:rPr>
      </w:pPr>
      <w:r w:rsidRPr="006E3010">
        <w:rPr>
          <w:rFonts w:ascii="Arial" w:eastAsia="Times New Roman" w:hAnsi="Arial" w:cs="Arial"/>
          <w:lang w:eastAsia="en-SG"/>
        </w:rPr>
        <w:lastRenderedPageBreak/>
        <w:t>Pengendalian Teknik</w:t>
      </w:r>
    </w:p>
    <w:p w:rsidR="00FA06B9" w:rsidRPr="006E3010" w:rsidRDefault="00FA06B9" w:rsidP="00FA06B9">
      <w:pPr>
        <w:pStyle w:val="ListParagraph"/>
        <w:spacing w:after="0" w:line="360" w:lineRule="auto"/>
        <w:ind w:left="1069"/>
        <w:jc w:val="both"/>
        <w:rPr>
          <w:rFonts w:ascii="Arial" w:eastAsia="Times New Roman" w:hAnsi="Arial" w:cs="Arial"/>
          <w:lang w:eastAsia="en-SG"/>
        </w:rPr>
      </w:pPr>
      <w:r w:rsidRPr="006E3010">
        <w:rPr>
          <w:rFonts w:ascii="Arial" w:eastAsia="Times New Roman" w:hAnsi="Arial" w:cs="Arial"/>
          <w:lang w:eastAsia="en-SG"/>
        </w:rPr>
        <w:t xml:space="preserve">Pengendalian Teknik di sumber suara adalah </w:t>
      </w:r>
      <w:proofErr w:type="gramStart"/>
      <w:r w:rsidRPr="006E3010">
        <w:rPr>
          <w:rFonts w:ascii="Arial" w:eastAsia="Times New Roman" w:hAnsi="Arial" w:cs="Arial"/>
          <w:lang w:eastAsia="en-SG"/>
        </w:rPr>
        <w:t>cara</w:t>
      </w:r>
      <w:proofErr w:type="gramEnd"/>
      <w:r w:rsidRPr="006E3010">
        <w:rPr>
          <w:rFonts w:ascii="Arial" w:eastAsia="Times New Roman" w:hAnsi="Arial" w:cs="Arial"/>
          <w:lang w:eastAsia="en-SG"/>
        </w:rPr>
        <w:t xml:space="preserve"> yang paling efektif untuk mengurangi tingkat kebisingan. </w:t>
      </w:r>
      <w:proofErr w:type="gramStart"/>
      <w:r w:rsidRPr="006E3010">
        <w:rPr>
          <w:rFonts w:ascii="Arial" w:eastAsia="Times New Roman" w:hAnsi="Arial" w:cs="Arial"/>
          <w:lang w:eastAsia="en-SG"/>
        </w:rPr>
        <w:t>Tindakan yang harus dilakukan pertama-tama adalah sumber suara terkeras.</w:t>
      </w:r>
      <w:proofErr w:type="gramEnd"/>
      <w:r w:rsidRPr="006E3010">
        <w:rPr>
          <w:rFonts w:ascii="Arial" w:eastAsia="Times New Roman" w:hAnsi="Arial" w:cs="Arial"/>
          <w:lang w:eastAsia="en-SG"/>
        </w:rPr>
        <w:t xml:space="preserve"> Pengendalian teknik yang dapat dikerjakan adalah sebagai berikut:</w:t>
      </w:r>
    </w:p>
    <w:p w:rsidR="00FA06B9" w:rsidRPr="006E3010" w:rsidRDefault="00FA06B9" w:rsidP="00FA06B9">
      <w:pPr>
        <w:pStyle w:val="ListParagraph"/>
        <w:numPr>
          <w:ilvl w:val="0"/>
          <w:numId w:val="25"/>
        </w:numPr>
        <w:spacing w:after="0" w:line="360" w:lineRule="auto"/>
        <w:jc w:val="both"/>
        <w:rPr>
          <w:rFonts w:ascii="Arial" w:eastAsia="Times New Roman" w:hAnsi="Arial" w:cs="Arial"/>
          <w:lang w:eastAsia="en-SG"/>
        </w:rPr>
      </w:pPr>
      <w:r w:rsidRPr="006E3010">
        <w:rPr>
          <w:rFonts w:ascii="Arial" w:eastAsia="Times New Roman" w:hAnsi="Arial" w:cs="Arial"/>
          <w:lang w:eastAsia="en-SG"/>
        </w:rPr>
        <w:t>Mendesain kembali peralatan untuk mengurangi kecepatan atau bantuan dari bagian yang bergerak, memasang peredam pada lubang pemasukan dan pembuangan, mengganti peralatan yang lama dengan peralatan baru yang mempunyai desain lebih baik.</w:t>
      </w:r>
    </w:p>
    <w:p w:rsidR="00FA06B9" w:rsidRPr="006E3010" w:rsidRDefault="00FA06B9" w:rsidP="00FA06B9">
      <w:pPr>
        <w:pStyle w:val="ListParagraph"/>
        <w:numPr>
          <w:ilvl w:val="0"/>
          <w:numId w:val="25"/>
        </w:numPr>
        <w:spacing w:after="0" w:line="360" w:lineRule="auto"/>
        <w:jc w:val="both"/>
        <w:rPr>
          <w:rFonts w:ascii="Arial" w:eastAsia="Times New Roman" w:hAnsi="Arial" w:cs="Arial"/>
          <w:lang w:eastAsia="en-SG"/>
        </w:rPr>
      </w:pPr>
      <w:r w:rsidRPr="006E3010">
        <w:rPr>
          <w:rFonts w:ascii="Arial" w:eastAsia="Times New Roman" w:hAnsi="Arial" w:cs="Arial"/>
          <w:lang w:eastAsia="en-SG"/>
        </w:rPr>
        <w:t>Merawat peralatan dengan baik, mengganti bagian yang aus dan memberikan pelumas pada semua bagian yang bergerak.</w:t>
      </w:r>
    </w:p>
    <w:p w:rsidR="00FA06B9" w:rsidRPr="006E3010" w:rsidRDefault="00FA06B9" w:rsidP="00FA06B9">
      <w:pPr>
        <w:pStyle w:val="ListParagraph"/>
        <w:numPr>
          <w:ilvl w:val="0"/>
          <w:numId w:val="25"/>
        </w:numPr>
        <w:spacing w:after="0" w:line="360" w:lineRule="auto"/>
        <w:jc w:val="both"/>
        <w:rPr>
          <w:rFonts w:ascii="Arial" w:eastAsia="Times New Roman" w:hAnsi="Arial" w:cs="Arial"/>
          <w:lang w:eastAsia="en-SG"/>
        </w:rPr>
      </w:pPr>
      <w:r w:rsidRPr="006E3010">
        <w:rPr>
          <w:rFonts w:ascii="Arial" w:eastAsia="Times New Roman" w:hAnsi="Arial" w:cs="Arial"/>
          <w:lang w:eastAsia="en-SG"/>
        </w:rPr>
        <w:t>Mengisolasi peralatan dengan menjauhkannya dari pekerja</w:t>
      </w:r>
      <w:proofErr w:type="gramStart"/>
      <w:r w:rsidRPr="006E3010">
        <w:rPr>
          <w:rFonts w:ascii="Arial" w:eastAsia="Times New Roman" w:hAnsi="Arial" w:cs="Arial"/>
          <w:lang w:eastAsia="en-SG"/>
        </w:rPr>
        <w:t>,atau</w:t>
      </w:r>
      <w:proofErr w:type="gramEnd"/>
      <w:r w:rsidRPr="006E3010">
        <w:rPr>
          <w:rFonts w:ascii="Arial" w:eastAsia="Times New Roman" w:hAnsi="Arial" w:cs="Arial"/>
          <w:lang w:eastAsia="en-SG"/>
        </w:rPr>
        <w:t xml:space="preserve"> menutupinya.</w:t>
      </w:r>
    </w:p>
    <w:p w:rsidR="00FA06B9" w:rsidRPr="006E3010" w:rsidRDefault="00FA06B9" w:rsidP="00FA06B9">
      <w:pPr>
        <w:pStyle w:val="ListParagraph"/>
        <w:numPr>
          <w:ilvl w:val="0"/>
          <w:numId w:val="25"/>
        </w:numPr>
        <w:spacing w:after="0" w:line="360" w:lineRule="auto"/>
        <w:jc w:val="both"/>
        <w:rPr>
          <w:rFonts w:ascii="Arial" w:eastAsia="Times New Roman" w:hAnsi="Arial" w:cs="Arial"/>
          <w:lang w:eastAsia="en-SG"/>
        </w:rPr>
      </w:pPr>
      <w:r w:rsidRPr="006E3010">
        <w:rPr>
          <w:rFonts w:ascii="Arial" w:eastAsia="Times New Roman" w:hAnsi="Arial" w:cs="Arial"/>
          <w:lang w:eastAsia="en-SG"/>
        </w:rPr>
        <w:t>Memasang peredam getaran dengan menggunakan bantalan karet agar bunyi yang ditimbulkan oleh getaran dan bagian logam dapat dikurangi; dengan mengurangi ketinggian dari tempat barang yang jauh ke bak atau ban berjalan</w:t>
      </w:r>
    </w:p>
    <w:p w:rsidR="00FA06B9" w:rsidRPr="006E3010" w:rsidRDefault="00FA06B9" w:rsidP="00FA06B9">
      <w:pPr>
        <w:pStyle w:val="ListParagraph"/>
        <w:numPr>
          <w:ilvl w:val="0"/>
          <w:numId w:val="25"/>
        </w:numPr>
        <w:spacing w:after="0" w:line="360" w:lineRule="auto"/>
        <w:jc w:val="both"/>
        <w:rPr>
          <w:rFonts w:ascii="Arial" w:eastAsia="Times New Roman" w:hAnsi="Arial" w:cs="Arial"/>
          <w:lang w:eastAsia="en-SG"/>
        </w:rPr>
      </w:pPr>
      <w:r w:rsidRPr="006E3010">
        <w:rPr>
          <w:rFonts w:ascii="Arial" w:eastAsia="Times New Roman" w:hAnsi="Arial" w:cs="Arial"/>
          <w:lang w:eastAsia="en-SG"/>
        </w:rPr>
        <w:t>Bahan penyerap bunyi dapat digantung di tempat kerja untuk menyerap bunyi di tempat tersebut implementasi prinsip-prinsip pengendalian bahaya untuk resiko yang disebabkan oleh kebisingan.</w:t>
      </w:r>
    </w:p>
    <w:p w:rsidR="00FA06B9" w:rsidRPr="006E3010" w:rsidRDefault="00FA06B9" w:rsidP="00FA06B9">
      <w:pPr>
        <w:pStyle w:val="ListParagraph"/>
        <w:numPr>
          <w:ilvl w:val="0"/>
          <w:numId w:val="24"/>
        </w:numPr>
        <w:spacing w:after="0" w:line="360" w:lineRule="auto"/>
        <w:jc w:val="both"/>
        <w:rPr>
          <w:rFonts w:ascii="Arial" w:eastAsia="Times New Roman" w:hAnsi="Arial" w:cs="Arial"/>
          <w:lang w:eastAsia="en-SG"/>
        </w:rPr>
      </w:pPr>
      <w:r w:rsidRPr="006E3010">
        <w:rPr>
          <w:rFonts w:ascii="Arial" w:eastAsia="Times New Roman" w:hAnsi="Arial" w:cs="Arial"/>
          <w:lang w:eastAsia="en-SG"/>
        </w:rPr>
        <w:t>Pengendalian administratif</w:t>
      </w:r>
    </w:p>
    <w:p w:rsidR="00FA06B9" w:rsidRPr="006E3010" w:rsidRDefault="00FA06B9" w:rsidP="00FA06B9">
      <w:pPr>
        <w:pStyle w:val="ListParagraph"/>
        <w:spacing w:after="0" w:line="360" w:lineRule="auto"/>
        <w:ind w:left="1069"/>
        <w:jc w:val="both"/>
        <w:rPr>
          <w:rFonts w:ascii="Arial" w:eastAsia="Times New Roman" w:hAnsi="Arial" w:cs="Arial"/>
          <w:lang w:eastAsia="en-SG"/>
        </w:rPr>
      </w:pPr>
      <w:r w:rsidRPr="006E3010">
        <w:rPr>
          <w:rFonts w:ascii="Arial" w:eastAsia="Times New Roman" w:hAnsi="Arial" w:cs="Arial"/>
          <w:lang w:eastAsia="en-SG"/>
        </w:rPr>
        <w:t xml:space="preserve">Pengendalian administratif untuk mengurangi efek kebisingan adalah dengan </w:t>
      </w:r>
      <w:proofErr w:type="gramStart"/>
      <w:r w:rsidRPr="006E3010">
        <w:rPr>
          <w:rFonts w:ascii="Arial" w:eastAsia="Times New Roman" w:hAnsi="Arial" w:cs="Arial"/>
          <w:lang w:eastAsia="en-SG"/>
        </w:rPr>
        <w:t>cara</w:t>
      </w:r>
      <w:proofErr w:type="gramEnd"/>
      <w:r w:rsidRPr="006E3010">
        <w:rPr>
          <w:rFonts w:ascii="Arial" w:eastAsia="Times New Roman" w:hAnsi="Arial" w:cs="Arial"/>
          <w:lang w:eastAsia="en-SG"/>
        </w:rPr>
        <w:t>:</w:t>
      </w:r>
    </w:p>
    <w:p w:rsidR="00FA06B9" w:rsidRPr="006E3010" w:rsidRDefault="00FA06B9" w:rsidP="00FA06B9">
      <w:pPr>
        <w:pStyle w:val="ListParagraph"/>
        <w:numPr>
          <w:ilvl w:val="0"/>
          <w:numId w:val="26"/>
        </w:numPr>
        <w:spacing w:after="0" w:line="360" w:lineRule="auto"/>
        <w:jc w:val="both"/>
        <w:rPr>
          <w:rFonts w:ascii="Arial" w:eastAsia="Times New Roman" w:hAnsi="Arial" w:cs="Arial"/>
          <w:lang w:eastAsia="en-SG"/>
        </w:rPr>
      </w:pPr>
      <w:r w:rsidRPr="006E3010">
        <w:rPr>
          <w:rFonts w:ascii="Arial" w:eastAsia="Times New Roman" w:hAnsi="Arial" w:cs="Arial"/>
          <w:lang w:eastAsia="en-SG"/>
        </w:rPr>
        <w:t>Larangan memasuki kawasan dengan tingkat kebisingan tinggi tanpa alat pengaman.</w:t>
      </w:r>
    </w:p>
    <w:p w:rsidR="00FA06B9" w:rsidRPr="006E3010" w:rsidRDefault="00FA06B9" w:rsidP="00FA06B9">
      <w:pPr>
        <w:pStyle w:val="ListParagraph"/>
        <w:numPr>
          <w:ilvl w:val="0"/>
          <w:numId w:val="26"/>
        </w:numPr>
        <w:spacing w:after="0" w:line="360" w:lineRule="auto"/>
        <w:jc w:val="both"/>
        <w:rPr>
          <w:rFonts w:ascii="Arial" w:eastAsia="Times New Roman" w:hAnsi="Arial" w:cs="Arial"/>
          <w:lang w:eastAsia="en-SG"/>
        </w:rPr>
      </w:pPr>
      <w:r w:rsidRPr="006E3010">
        <w:rPr>
          <w:rFonts w:ascii="Arial" w:eastAsia="Times New Roman" w:hAnsi="Arial" w:cs="Arial"/>
          <w:lang w:eastAsia="en-SG"/>
        </w:rPr>
        <w:t xml:space="preserve">Larangan/peringatan untuk terusmengenakan </w:t>
      </w:r>
      <w:r w:rsidRPr="006E3010">
        <w:rPr>
          <w:rFonts w:ascii="Arial" w:eastAsia="Times New Roman" w:hAnsi="Arial" w:cs="Arial"/>
          <w:i/>
          <w:lang w:eastAsia="en-SG"/>
        </w:rPr>
        <w:t xml:space="preserve">personnel protective equipment </w:t>
      </w:r>
      <w:r w:rsidRPr="006E3010">
        <w:rPr>
          <w:rFonts w:ascii="Arial" w:eastAsia="Times New Roman" w:hAnsi="Arial" w:cs="Arial"/>
          <w:lang w:eastAsia="en-SG"/>
        </w:rPr>
        <w:t>selama berada didalam tempat dengan tingkat kebisingan tinggi.</w:t>
      </w:r>
    </w:p>
    <w:p w:rsidR="00FA06B9" w:rsidRPr="006E3010" w:rsidRDefault="00FA06B9" w:rsidP="00FA06B9">
      <w:pPr>
        <w:pStyle w:val="ListParagraph"/>
        <w:numPr>
          <w:ilvl w:val="0"/>
          <w:numId w:val="26"/>
        </w:numPr>
        <w:spacing w:after="0" w:line="360" w:lineRule="auto"/>
        <w:jc w:val="both"/>
        <w:rPr>
          <w:rFonts w:ascii="Arial" w:eastAsia="Times New Roman" w:hAnsi="Arial" w:cs="Arial"/>
          <w:lang w:eastAsia="en-SG"/>
        </w:rPr>
      </w:pPr>
      <w:r w:rsidRPr="006E3010">
        <w:rPr>
          <w:rFonts w:ascii="Arial" w:eastAsia="Times New Roman" w:hAnsi="Arial" w:cs="Arial"/>
          <w:lang w:eastAsia="en-SG"/>
        </w:rPr>
        <w:t>Dengan rotasi waktu menggilir pekerja supaya waktu pemajanan dan tingkat kebisingan yang diterima oleh pekerja masih sesuai dengan nilai ambang batas.</w:t>
      </w:r>
    </w:p>
    <w:p w:rsidR="00FA06B9" w:rsidRPr="006E3010" w:rsidRDefault="00FA06B9" w:rsidP="00FA06B9">
      <w:pPr>
        <w:spacing w:after="0" w:line="360" w:lineRule="auto"/>
        <w:ind w:left="851" w:firstLine="567"/>
        <w:jc w:val="both"/>
        <w:rPr>
          <w:rFonts w:ascii="Arial" w:eastAsia="Times New Roman" w:hAnsi="Arial" w:cs="Arial"/>
          <w:lang w:eastAsia="en-SG"/>
        </w:rPr>
      </w:pPr>
    </w:p>
    <w:p w:rsidR="00FA06B9" w:rsidRPr="006E3010" w:rsidRDefault="00FA06B9" w:rsidP="00FA06B9">
      <w:pPr>
        <w:spacing w:after="0" w:line="360" w:lineRule="auto"/>
        <w:ind w:left="284" w:firstLine="567"/>
        <w:jc w:val="both"/>
        <w:rPr>
          <w:rFonts w:ascii="Arial" w:eastAsia="Times New Roman" w:hAnsi="Arial" w:cs="Arial"/>
          <w:lang w:val="id-ID" w:eastAsia="en-SG"/>
        </w:rPr>
      </w:pPr>
      <w:r w:rsidRPr="006E3010">
        <w:rPr>
          <w:rFonts w:ascii="Arial" w:eastAsia="Times New Roman" w:hAnsi="Arial" w:cs="Arial"/>
          <w:lang w:eastAsia="en-SG"/>
        </w:rPr>
        <w:lastRenderedPageBreak/>
        <w:t>Adapun peraturan –peraturan yang menetapkan tentang ukuran kebisingan yang diperbolehkan berdasarkan lingkungan kegiatan terhadap tingkat kebisingan dan pemaparan harian terhadap tingkat kebisingan yaitu seperti terlihat pada tabel-tabel berikut</w:t>
      </w:r>
      <w:r w:rsidRPr="006E3010">
        <w:rPr>
          <w:rFonts w:ascii="Arial" w:eastAsia="Times New Roman" w:hAnsi="Arial" w:cs="Arial"/>
          <w:lang w:val="id-ID" w:eastAsia="en-SG"/>
        </w:rPr>
        <w:t>:</w:t>
      </w:r>
    </w:p>
    <w:p w:rsidR="00FA06B9" w:rsidRPr="006E3010" w:rsidRDefault="00FA06B9" w:rsidP="00FA06B9">
      <w:pPr>
        <w:spacing w:after="0" w:line="360" w:lineRule="auto"/>
        <w:ind w:left="284" w:firstLine="567"/>
        <w:jc w:val="both"/>
        <w:rPr>
          <w:rFonts w:ascii="Arial" w:eastAsia="Times New Roman" w:hAnsi="Arial" w:cs="Arial"/>
          <w:lang w:val="id-ID" w:eastAsia="en-SG"/>
        </w:rPr>
      </w:pPr>
    </w:p>
    <w:p w:rsidR="00FA06B9" w:rsidRPr="006E3010" w:rsidRDefault="00FA06B9" w:rsidP="00FA06B9">
      <w:pPr>
        <w:spacing w:after="0" w:line="360" w:lineRule="auto"/>
        <w:ind w:left="851"/>
        <w:jc w:val="center"/>
        <w:rPr>
          <w:rFonts w:ascii="Arial" w:eastAsia="Times New Roman" w:hAnsi="Arial" w:cs="Arial"/>
          <w:b/>
          <w:lang w:eastAsia="en-SG"/>
        </w:rPr>
      </w:pPr>
      <w:r w:rsidRPr="006E3010">
        <w:rPr>
          <w:rFonts w:ascii="Arial" w:eastAsia="Times New Roman" w:hAnsi="Arial" w:cs="Arial"/>
          <w:b/>
          <w:lang w:eastAsia="en-SG"/>
        </w:rPr>
        <w:t>Tabel 2.1</w:t>
      </w:r>
    </w:p>
    <w:p w:rsidR="00FA06B9" w:rsidRPr="006E3010" w:rsidRDefault="00FA06B9" w:rsidP="00FA06B9">
      <w:pPr>
        <w:spacing w:after="0" w:line="360" w:lineRule="auto"/>
        <w:ind w:left="851"/>
        <w:jc w:val="center"/>
        <w:rPr>
          <w:rFonts w:ascii="Arial" w:eastAsia="Times New Roman" w:hAnsi="Arial" w:cs="Arial"/>
          <w:lang w:eastAsia="en-SG"/>
        </w:rPr>
      </w:pPr>
      <w:r w:rsidRPr="006E3010">
        <w:rPr>
          <w:rFonts w:ascii="Arial" w:eastAsia="Times New Roman" w:hAnsi="Arial" w:cs="Arial"/>
          <w:b/>
          <w:lang w:eastAsia="en-SG"/>
        </w:rPr>
        <w:t>Peraturan tentang Kebisingan berdasarkan Keputusan Menteri Kesehatan Republik Indonesia Nomor 1405 Tahun 2002 Tentang Persyaratan Kesehatan Lingkungan Perkantoran dan Industri Berdasarkan Tingkat Pajanan Kebisingan Maksimal</w:t>
      </w:r>
      <w:r w:rsidRPr="006E3010">
        <w:rPr>
          <w:rFonts w:ascii="Arial" w:eastAsia="Times New Roman" w:hAnsi="Arial" w:cs="Arial"/>
          <w:lang w:eastAsia="en-SG"/>
        </w:rPr>
        <w:t xml:space="preserve"> .</w:t>
      </w:r>
    </w:p>
    <w:p w:rsidR="00FA06B9" w:rsidRPr="006E3010" w:rsidRDefault="00FA06B9" w:rsidP="00FA06B9">
      <w:pPr>
        <w:spacing w:after="0" w:line="360" w:lineRule="auto"/>
        <w:ind w:left="851"/>
        <w:jc w:val="center"/>
        <w:rPr>
          <w:rFonts w:ascii="Arial" w:eastAsia="Times New Roman" w:hAnsi="Arial" w:cs="Arial"/>
          <w:lang w:eastAsia="en-SG"/>
        </w:rPr>
      </w:pPr>
    </w:p>
    <w:tbl>
      <w:tblPr>
        <w:tblStyle w:val="TableGrid"/>
        <w:tblW w:w="7423" w:type="dxa"/>
        <w:tblInd w:w="392" w:type="dxa"/>
        <w:tblLook w:val="04A0" w:firstRow="1" w:lastRow="0" w:firstColumn="1" w:lastColumn="0" w:noHBand="0" w:noVBand="1"/>
      </w:tblPr>
      <w:tblGrid>
        <w:gridCol w:w="658"/>
        <w:gridCol w:w="3740"/>
        <w:gridCol w:w="3025"/>
      </w:tblGrid>
      <w:tr w:rsidR="00FA06B9" w:rsidRPr="006E3010" w:rsidTr="00FA06B9">
        <w:trPr>
          <w:trHeight w:val="353"/>
        </w:trPr>
        <w:tc>
          <w:tcPr>
            <w:tcW w:w="658" w:type="dxa"/>
            <w:vAlign w:val="center"/>
          </w:tcPr>
          <w:p w:rsidR="00FA06B9" w:rsidRPr="006E3010" w:rsidRDefault="00FA06B9" w:rsidP="00FA06B9">
            <w:pPr>
              <w:spacing w:line="360" w:lineRule="auto"/>
              <w:jc w:val="both"/>
              <w:rPr>
                <w:rFonts w:ascii="Arial" w:eastAsia="Times New Roman" w:hAnsi="Arial" w:cs="Arial"/>
                <w:b/>
                <w:lang w:eastAsia="en-SG"/>
              </w:rPr>
            </w:pPr>
            <w:r w:rsidRPr="006E3010">
              <w:rPr>
                <w:rFonts w:ascii="Arial" w:eastAsia="Times New Roman" w:hAnsi="Arial" w:cs="Arial"/>
                <w:b/>
                <w:lang w:eastAsia="en-SG"/>
              </w:rPr>
              <w:t>No.</w:t>
            </w:r>
          </w:p>
        </w:tc>
        <w:tc>
          <w:tcPr>
            <w:tcW w:w="3740" w:type="dxa"/>
            <w:vAlign w:val="center"/>
          </w:tcPr>
          <w:p w:rsidR="00FA06B9" w:rsidRPr="006E3010" w:rsidRDefault="00FA06B9" w:rsidP="00FA06B9">
            <w:pPr>
              <w:spacing w:line="360" w:lineRule="auto"/>
              <w:jc w:val="center"/>
              <w:rPr>
                <w:rFonts w:ascii="Arial" w:eastAsia="Times New Roman" w:hAnsi="Arial" w:cs="Arial"/>
                <w:b/>
                <w:lang w:eastAsia="en-SG"/>
              </w:rPr>
            </w:pPr>
            <w:r w:rsidRPr="006E3010">
              <w:rPr>
                <w:rFonts w:ascii="Arial" w:eastAsia="Times New Roman" w:hAnsi="Arial" w:cs="Arial"/>
                <w:b/>
                <w:lang w:eastAsia="en-SG"/>
              </w:rPr>
              <w:t>Tingkat Kebisingan</w:t>
            </w:r>
          </w:p>
          <w:p w:rsidR="00FA06B9" w:rsidRPr="006E3010" w:rsidRDefault="00FA06B9" w:rsidP="00FA06B9">
            <w:pPr>
              <w:spacing w:line="360" w:lineRule="auto"/>
              <w:jc w:val="center"/>
              <w:rPr>
                <w:rFonts w:ascii="Arial" w:eastAsia="Times New Roman" w:hAnsi="Arial" w:cs="Arial"/>
                <w:b/>
                <w:lang w:eastAsia="en-SG"/>
              </w:rPr>
            </w:pPr>
            <w:r w:rsidRPr="006E3010">
              <w:rPr>
                <w:rFonts w:ascii="Arial" w:eastAsia="Times New Roman" w:hAnsi="Arial" w:cs="Arial"/>
                <w:b/>
                <w:lang w:eastAsia="en-SG"/>
              </w:rPr>
              <w:t>(dBA)</w:t>
            </w:r>
          </w:p>
        </w:tc>
        <w:tc>
          <w:tcPr>
            <w:tcW w:w="3025" w:type="dxa"/>
            <w:vAlign w:val="center"/>
          </w:tcPr>
          <w:p w:rsidR="00FA06B9" w:rsidRPr="006E3010" w:rsidRDefault="00FA06B9" w:rsidP="00FA06B9">
            <w:pPr>
              <w:spacing w:line="360" w:lineRule="auto"/>
              <w:jc w:val="center"/>
              <w:rPr>
                <w:rFonts w:ascii="Arial" w:eastAsia="Times New Roman" w:hAnsi="Arial" w:cs="Arial"/>
                <w:b/>
                <w:lang w:eastAsia="en-SG"/>
              </w:rPr>
            </w:pPr>
            <w:r w:rsidRPr="006E3010">
              <w:rPr>
                <w:rFonts w:ascii="Arial" w:eastAsia="Times New Roman" w:hAnsi="Arial" w:cs="Arial"/>
                <w:b/>
                <w:lang w:eastAsia="en-SG"/>
              </w:rPr>
              <w:t>Pemaparan Harian</w:t>
            </w:r>
          </w:p>
        </w:tc>
      </w:tr>
      <w:tr w:rsidR="00FA06B9" w:rsidRPr="006E3010" w:rsidTr="00FA06B9">
        <w:trPr>
          <w:trHeight w:val="239"/>
        </w:trPr>
        <w:tc>
          <w:tcPr>
            <w:tcW w:w="658" w:type="dxa"/>
            <w:vAlign w:val="center"/>
          </w:tcPr>
          <w:p w:rsidR="00FA06B9" w:rsidRPr="006E3010" w:rsidRDefault="00FA06B9" w:rsidP="00FA06B9">
            <w:pPr>
              <w:spacing w:line="360" w:lineRule="auto"/>
              <w:jc w:val="center"/>
              <w:rPr>
                <w:rFonts w:ascii="Arial" w:eastAsia="Times New Roman" w:hAnsi="Arial" w:cs="Arial"/>
                <w:lang w:eastAsia="en-SG"/>
              </w:rPr>
            </w:pPr>
            <w:r w:rsidRPr="006E3010">
              <w:rPr>
                <w:rFonts w:ascii="Arial" w:eastAsia="Times New Roman" w:hAnsi="Arial" w:cs="Arial"/>
                <w:lang w:eastAsia="en-SG"/>
              </w:rPr>
              <w:t>1</w:t>
            </w:r>
          </w:p>
          <w:p w:rsidR="00FA06B9" w:rsidRPr="006E3010" w:rsidRDefault="00FA06B9" w:rsidP="00FA06B9">
            <w:pPr>
              <w:spacing w:line="360" w:lineRule="auto"/>
              <w:jc w:val="center"/>
              <w:rPr>
                <w:rFonts w:ascii="Arial" w:eastAsia="Times New Roman" w:hAnsi="Arial" w:cs="Arial"/>
                <w:lang w:eastAsia="en-SG"/>
              </w:rPr>
            </w:pPr>
          </w:p>
        </w:tc>
        <w:tc>
          <w:tcPr>
            <w:tcW w:w="3740" w:type="dxa"/>
            <w:vAlign w:val="center"/>
          </w:tcPr>
          <w:p w:rsidR="00FA06B9" w:rsidRPr="006E3010" w:rsidRDefault="00FA06B9" w:rsidP="00FA06B9">
            <w:pPr>
              <w:spacing w:line="360" w:lineRule="auto"/>
              <w:jc w:val="center"/>
              <w:rPr>
                <w:rFonts w:ascii="Arial" w:eastAsia="Times New Roman" w:hAnsi="Arial" w:cs="Arial"/>
                <w:lang w:eastAsia="en-SG"/>
              </w:rPr>
            </w:pPr>
            <w:r w:rsidRPr="006E3010">
              <w:rPr>
                <w:rFonts w:ascii="Arial" w:eastAsia="Times New Roman" w:hAnsi="Arial" w:cs="Arial"/>
                <w:lang w:eastAsia="en-SG"/>
              </w:rPr>
              <w:t>85</w:t>
            </w:r>
          </w:p>
        </w:tc>
        <w:tc>
          <w:tcPr>
            <w:tcW w:w="3025" w:type="dxa"/>
            <w:vAlign w:val="center"/>
          </w:tcPr>
          <w:p w:rsidR="00FA06B9" w:rsidRPr="006E3010" w:rsidRDefault="00FA06B9" w:rsidP="00FA06B9">
            <w:pPr>
              <w:spacing w:line="360" w:lineRule="auto"/>
              <w:jc w:val="center"/>
              <w:rPr>
                <w:rFonts w:ascii="Arial" w:eastAsia="Times New Roman" w:hAnsi="Arial" w:cs="Arial"/>
                <w:lang w:eastAsia="en-SG"/>
              </w:rPr>
            </w:pPr>
            <w:r w:rsidRPr="006E3010">
              <w:rPr>
                <w:rFonts w:ascii="Arial" w:eastAsia="Times New Roman" w:hAnsi="Arial" w:cs="Arial"/>
                <w:lang w:eastAsia="en-SG"/>
              </w:rPr>
              <w:t>8 jam</w:t>
            </w:r>
          </w:p>
          <w:p w:rsidR="00FA06B9" w:rsidRPr="006E3010" w:rsidRDefault="00FA06B9" w:rsidP="00FA06B9">
            <w:pPr>
              <w:spacing w:line="360" w:lineRule="auto"/>
              <w:jc w:val="center"/>
              <w:rPr>
                <w:rFonts w:ascii="Arial" w:eastAsia="Times New Roman" w:hAnsi="Arial" w:cs="Arial"/>
                <w:lang w:eastAsia="en-SG"/>
              </w:rPr>
            </w:pPr>
          </w:p>
        </w:tc>
      </w:tr>
      <w:tr w:rsidR="00FA06B9" w:rsidRPr="006E3010" w:rsidTr="00FA06B9">
        <w:trPr>
          <w:trHeight w:val="235"/>
        </w:trPr>
        <w:tc>
          <w:tcPr>
            <w:tcW w:w="658" w:type="dxa"/>
            <w:vAlign w:val="center"/>
          </w:tcPr>
          <w:p w:rsidR="00FA06B9" w:rsidRPr="006E3010" w:rsidRDefault="00FA06B9" w:rsidP="00FA06B9">
            <w:pPr>
              <w:spacing w:line="360" w:lineRule="auto"/>
              <w:jc w:val="center"/>
              <w:rPr>
                <w:rFonts w:ascii="Arial" w:eastAsia="Times New Roman" w:hAnsi="Arial" w:cs="Arial"/>
                <w:lang w:eastAsia="en-SG"/>
              </w:rPr>
            </w:pPr>
            <w:r w:rsidRPr="006E3010">
              <w:rPr>
                <w:rFonts w:ascii="Arial" w:eastAsia="Times New Roman" w:hAnsi="Arial" w:cs="Arial"/>
                <w:lang w:eastAsia="en-SG"/>
              </w:rPr>
              <w:t>2</w:t>
            </w:r>
          </w:p>
          <w:p w:rsidR="00FA06B9" w:rsidRPr="006E3010" w:rsidRDefault="00FA06B9" w:rsidP="00FA06B9">
            <w:pPr>
              <w:spacing w:line="360" w:lineRule="auto"/>
              <w:jc w:val="center"/>
              <w:rPr>
                <w:rFonts w:ascii="Arial" w:eastAsia="Times New Roman" w:hAnsi="Arial" w:cs="Arial"/>
                <w:lang w:eastAsia="en-SG"/>
              </w:rPr>
            </w:pPr>
          </w:p>
        </w:tc>
        <w:tc>
          <w:tcPr>
            <w:tcW w:w="3740" w:type="dxa"/>
            <w:vAlign w:val="center"/>
          </w:tcPr>
          <w:p w:rsidR="00FA06B9" w:rsidRPr="006E3010" w:rsidRDefault="00FA06B9" w:rsidP="00FA06B9">
            <w:pPr>
              <w:spacing w:line="360" w:lineRule="auto"/>
              <w:jc w:val="center"/>
              <w:rPr>
                <w:rFonts w:ascii="Arial" w:eastAsia="Times New Roman" w:hAnsi="Arial" w:cs="Arial"/>
                <w:lang w:eastAsia="en-SG"/>
              </w:rPr>
            </w:pPr>
            <w:r w:rsidRPr="006E3010">
              <w:rPr>
                <w:rFonts w:ascii="Arial" w:eastAsia="Times New Roman" w:hAnsi="Arial" w:cs="Arial"/>
                <w:lang w:eastAsia="en-SG"/>
              </w:rPr>
              <w:t>88</w:t>
            </w:r>
          </w:p>
        </w:tc>
        <w:tc>
          <w:tcPr>
            <w:tcW w:w="3025" w:type="dxa"/>
            <w:vAlign w:val="center"/>
          </w:tcPr>
          <w:p w:rsidR="00FA06B9" w:rsidRPr="006E3010" w:rsidRDefault="00FA06B9" w:rsidP="00FA06B9">
            <w:pPr>
              <w:spacing w:line="360" w:lineRule="auto"/>
              <w:jc w:val="center"/>
              <w:rPr>
                <w:rFonts w:ascii="Arial" w:eastAsia="Times New Roman" w:hAnsi="Arial" w:cs="Arial"/>
                <w:lang w:eastAsia="en-SG"/>
              </w:rPr>
            </w:pPr>
            <w:r w:rsidRPr="006E3010">
              <w:rPr>
                <w:rFonts w:ascii="Arial" w:eastAsia="Times New Roman" w:hAnsi="Arial" w:cs="Arial"/>
                <w:lang w:eastAsia="en-SG"/>
              </w:rPr>
              <w:t>4 jam</w:t>
            </w:r>
          </w:p>
          <w:p w:rsidR="00FA06B9" w:rsidRPr="006E3010" w:rsidRDefault="00FA06B9" w:rsidP="00FA06B9">
            <w:pPr>
              <w:spacing w:line="360" w:lineRule="auto"/>
              <w:jc w:val="center"/>
              <w:rPr>
                <w:rFonts w:ascii="Arial" w:eastAsia="Times New Roman" w:hAnsi="Arial" w:cs="Arial"/>
                <w:lang w:eastAsia="en-SG"/>
              </w:rPr>
            </w:pPr>
          </w:p>
        </w:tc>
      </w:tr>
      <w:tr w:rsidR="00FA06B9" w:rsidRPr="006E3010" w:rsidTr="00FA06B9">
        <w:trPr>
          <w:trHeight w:val="235"/>
        </w:trPr>
        <w:tc>
          <w:tcPr>
            <w:tcW w:w="658" w:type="dxa"/>
            <w:vAlign w:val="center"/>
          </w:tcPr>
          <w:p w:rsidR="00FA06B9" w:rsidRPr="006E3010" w:rsidRDefault="00FA06B9" w:rsidP="00FA06B9">
            <w:pPr>
              <w:spacing w:line="360" w:lineRule="auto"/>
              <w:jc w:val="center"/>
              <w:rPr>
                <w:rFonts w:ascii="Arial" w:eastAsia="Times New Roman" w:hAnsi="Arial" w:cs="Arial"/>
                <w:lang w:eastAsia="en-SG"/>
              </w:rPr>
            </w:pPr>
            <w:r w:rsidRPr="006E3010">
              <w:rPr>
                <w:rFonts w:ascii="Arial" w:eastAsia="Times New Roman" w:hAnsi="Arial" w:cs="Arial"/>
                <w:lang w:eastAsia="en-SG"/>
              </w:rPr>
              <w:t>3</w:t>
            </w:r>
          </w:p>
          <w:p w:rsidR="00FA06B9" w:rsidRPr="006E3010" w:rsidRDefault="00FA06B9" w:rsidP="00FA06B9">
            <w:pPr>
              <w:spacing w:line="360" w:lineRule="auto"/>
              <w:jc w:val="center"/>
              <w:rPr>
                <w:rFonts w:ascii="Arial" w:eastAsia="Times New Roman" w:hAnsi="Arial" w:cs="Arial"/>
                <w:lang w:eastAsia="en-SG"/>
              </w:rPr>
            </w:pPr>
          </w:p>
        </w:tc>
        <w:tc>
          <w:tcPr>
            <w:tcW w:w="3740" w:type="dxa"/>
            <w:vAlign w:val="center"/>
          </w:tcPr>
          <w:p w:rsidR="00FA06B9" w:rsidRPr="006E3010" w:rsidRDefault="00FA06B9" w:rsidP="00FA06B9">
            <w:pPr>
              <w:spacing w:line="360" w:lineRule="auto"/>
              <w:jc w:val="center"/>
              <w:rPr>
                <w:rFonts w:ascii="Arial" w:eastAsia="Times New Roman" w:hAnsi="Arial" w:cs="Arial"/>
                <w:lang w:eastAsia="en-SG"/>
              </w:rPr>
            </w:pPr>
            <w:r w:rsidRPr="006E3010">
              <w:rPr>
                <w:rFonts w:ascii="Arial" w:eastAsia="Times New Roman" w:hAnsi="Arial" w:cs="Arial"/>
                <w:lang w:eastAsia="en-SG"/>
              </w:rPr>
              <w:t>91</w:t>
            </w:r>
          </w:p>
        </w:tc>
        <w:tc>
          <w:tcPr>
            <w:tcW w:w="3025" w:type="dxa"/>
            <w:vAlign w:val="center"/>
          </w:tcPr>
          <w:p w:rsidR="00FA06B9" w:rsidRPr="006E3010" w:rsidRDefault="00FA06B9" w:rsidP="00FA06B9">
            <w:pPr>
              <w:spacing w:line="360" w:lineRule="auto"/>
              <w:jc w:val="center"/>
              <w:rPr>
                <w:rFonts w:ascii="Arial" w:eastAsia="Times New Roman" w:hAnsi="Arial" w:cs="Arial"/>
                <w:lang w:eastAsia="en-SG"/>
              </w:rPr>
            </w:pPr>
            <w:r w:rsidRPr="006E3010">
              <w:rPr>
                <w:rFonts w:ascii="Arial" w:eastAsia="Times New Roman" w:hAnsi="Arial" w:cs="Arial"/>
                <w:lang w:eastAsia="en-SG"/>
              </w:rPr>
              <w:t>2 jam</w:t>
            </w:r>
          </w:p>
          <w:p w:rsidR="00FA06B9" w:rsidRPr="006E3010" w:rsidRDefault="00FA06B9" w:rsidP="00FA06B9">
            <w:pPr>
              <w:spacing w:line="360" w:lineRule="auto"/>
              <w:jc w:val="center"/>
              <w:rPr>
                <w:rFonts w:ascii="Arial" w:eastAsia="Times New Roman" w:hAnsi="Arial" w:cs="Arial"/>
                <w:lang w:eastAsia="en-SG"/>
              </w:rPr>
            </w:pPr>
          </w:p>
        </w:tc>
      </w:tr>
      <w:tr w:rsidR="00FA06B9" w:rsidRPr="006E3010" w:rsidTr="00FA06B9">
        <w:trPr>
          <w:trHeight w:val="235"/>
        </w:trPr>
        <w:tc>
          <w:tcPr>
            <w:tcW w:w="658" w:type="dxa"/>
            <w:vAlign w:val="center"/>
          </w:tcPr>
          <w:p w:rsidR="00FA06B9" w:rsidRPr="006E3010" w:rsidRDefault="00FA06B9" w:rsidP="00FA06B9">
            <w:pPr>
              <w:spacing w:line="360" w:lineRule="auto"/>
              <w:jc w:val="center"/>
              <w:rPr>
                <w:rFonts w:ascii="Arial" w:eastAsia="Times New Roman" w:hAnsi="Arial" w:cs="Arial"/>
                <w:lang w:eastAsia="en-SG"/>
              </w:rPr>
            </w:pPr>
            <w:r w:rsidRPr="006E3010">
              <w:rPr>
                <w:rFonts w:ascii="Arial" w:eastAsia="Times New Roman" w:hAnsi="Arial" w:cs="Arial"/>
                <w:lang w:eastAsia="en-SG"/>
              </w:rPr>
              <w:t>4</w:t>
            </w:r>
          </w:p>
          <w:p w:rsidR="00FA06B9" w:rsidRPr="006E3010" w:rsidRDefault="00FA06B9" w:rsidP="00FA06B9">
            <w:pPr>
              <w:spacing w:line="360" w:lineRule="auto"/>
              <w:jc w:val="center"/>
              <w:rPr>
                <w:rFonts w:ascii="Arial" w:eastAsia="Times New Roman" w:hAnsi="Arial" w:cs="Arial"/>
                <w:lang w:eastAsia="en-SG"/>
              </w:rPr>
            </w:pPr>
          </w:p>
        </w:tc>
        <w:tc>
          <w:tcPr>
            <w:tcW w:w="3740" w:type="dxa"/>
            <w:vAlign w:val="center"/>
          </w:tcPr>
          <w:p w:rsidR="00FA06B9" w:rsidRPr="006E3010" w:rsidRDefault="00FA06B9" w:rsidP="00FA06B9">
            <w:pPr>
              <w:spacing w:line="360" w:lineRule="auto"/>
              <w:jc w:val="center"/>
              <w:rPr>
                <w:rFonts w:ascii="Arial" w:eastAsia="Times New Roman" w:hAnsi="Arial" w:cs="Arial"/>
                <w:lang w:eastAsia="en-SG"/>
              </w:rPr>
            </w:pPr>
            <w:r w:rsidRPr="006E3010">
              <w:rPr>
                <w:rFonts w:ascii="Arial" w:eastAsia="Times New Roman" w:hAnsi="Arial" w:cs="Arial"/>
                <w:lang w:eastAsia="en-SG"/>
              </w:rPr>
              <w:t>94</w:t>
            </w:r>
          </w:p>
        </w:tc>
        <w:tc>
          <w:tcPr>
            <w:tcW w:w="3025" w:type="dxa"/>
            <w:vAlign w:val="center"/>
          </w:tcPr>
          <w:p w:rsidR="00FA06B9" w:rsidRPr="006E3010" w:rsidRDefault="00FA06B9" w:rsidP="00FA06B9">
            <w:pPr>
              <w:spacing w:line="360" w:lineRule="auto"/>
              <w:jc w:val="center"/>
              <w:rPr>
                <w:rFonts w:ascii="Arial" w:eastAsia="Times New Roman" w:hAnsi="Arial" w:cs="Arial"/>
                <w:lang w:eastAsia="en-SG"/>
              </w:rPr>
            </w:pPr>
            <w:r w:rsidRPr="006E3010">
              <w:rPr>
                <w:rFonts w:ascii="Arial" w:eastAsia="Times New Roman" w:hAnsi="Arial" w:cs="Arial"/>
                <w:lang w:eastAsia="en-SG"/>
              </w:rPr>
              <w:t>1 jam</w:t>
            </w:r>
          </w:p>
          <w:p w:rsidR="00FA06B9" w:rsidRPr="006E3010" w:rsidRDefault="00FA06B9" w:rsidP="00FA06B9">
            <w:pPr>
              <w:spacing w:line="360" w:lineRule="auto"/>
              <w:jc w:val="center"/>
              <w:rPr>
                <w:rFonts w:ascii="Arial" w:eastAsia="Times New Roman" w:hAnsi="Arial" w:cs="Arial"/>
                <w:lang w:eastAsia="en-SG"/>
              </w:rPr>
            </w:pPr>
          </w:p>
        </w:tc>
      </w:tr>
      <w:tr w:rsidR="00FA06B9" w:rsidRPr="006E3010" w:rsidTr="00FA06B9">
        <w:trPr>
          <w:trHeight w:val="239"/>
        </w:trPr>
        <w:tc>
          <w:tcPr>
            <w:tcW w:w="658" w:type="dxa"/>
            <w:vAlign w:val="center"/>
          </w:tcPr>
          <w:p w:rsidR="00FA06B9" w:rsidRPr="006E3010" w:rsidRDefault="00FA06B9" w:rsidP="00FA06B9">
            <w:pPr>
              <w:spacing w:line="360" w:lineRule="auto"/>
              <w:jc w:val="center"/>
              <w:rPr>
                <w:rFonts w:ascii="Arial" w:eastAsia="Times New Roman" w:hAnsi="Arial" w:cs="Arial"/>
                <w:lang w:eastAsia="en-SG"/>
              </w:rPr>
            </w:pPr>
            <w:r w:rsidRPr="006E3010">
              <w:rPr>
                <w:rFonts w:ascii="Arial" w:eastAsia="Times New Roman" w:hAnsi="Arial" w:cs="Arial"/>
                <w:lang w:eastAsia="en-SG"/>
              </w:rPr>
              <w:t>5</w:t>
            </w:r>
          </w:p>
        </w:tc>
        <w:tc>
          <w:tcPr>
            <w:tcW w:w="3740" w:type="dxa"/>
            <w:vAlign w:val="center"/>
          </w:tcPr>
          <w:p w:rsidR="00FA06B9" w:rsidRPr="006E3010" w:rsidRDefault="00FA06B9" w:rsidP="00FA06B9">
            <w:pPr>
              <w:spacing w:line="360" w:lineRule="auto"/>
              <w:jc w:val="center"/>
              <w:rPr>
                <w:rFonts w:ascii="Arial" w:eastAsia="Times New Roman" w:hAnsi="Arial" w:cs="Arial"/>
                <w:lang w:eastAsia="en-SG"/>
              </w:rPr>
            </w:pPr>
            <w:r w:rsidRPr="006E3010">
              <w:rPr>
                <w:rFonts w:ascii="Arial" w:eastAsia="Times New Roman" w:hAnsi="Arial" w:cs="Arial"/>
                <w:lang w:eastAsia="en-SG"/>
              </w:rPr>
              <w:t>97</w:t>
            </w:r>
          </w:p>
        </w:tc>
        <w:tc>
          <w:tcPr>
            <w:tcW w:w="3025" w:type="dxa"/>
            <w:vAlign w:val="center"/>
          </w:tcPr>
          <w:p w:rsidR="00FA06B9" w:rsidRPr="006E3010" w:rsidRDefault="00FA06B9" w:rsidP="00FA06B9">
            <w:pPr>
              <w:spacing w:line="360" w:lineRule="auto"/>
              <w:jc w:val="center"/>
              <w:rPr>
                <w:rFonts w:ascii="Arial" w:eastAsia="Times New Roman" w:hAnsi="Arial" w:cs="Arial"/>
                <w:lang w:eastAsia="en-SG"/>
              </w:rPr>
            </w:pPr>
            <w:r w:rsidRPr="006E3010">
              <w:rPr>
                <w:rFonts w:ascii="Arial" w:eastAsia="Times New Roman" w:hAnsi="Arial" w:cs="Arial"/>
                <w:lang w:eastAsia="en-SG"/>
              </w:rPr>
              <w:t>30 menit</w:t>
            </w:r>
          </w:p>
          <w:p w:rsidR="00FA06B9" w:rsidRPr="006E3010" w:rsidRDefault="00FA06B9" w:rsidP="00FA06B9">
            <w:pPr>
              <w:spacing w:line="360" w:lineRule="auto"/>
              <w:jc w:val="center"/>
              <w:rPr>
                <w:rFonts w:ascii="Arial" w:eastAsia="Times New Roman" w:hAnsi="Arial" w:cs="Arial"/>
                <w:lang w:eastAsia="en-SG"/>
              </w:rPr>
            </w:pPr>
          </w:p>
        </w:tc>
      </w:tr>
      <w:tr w:rsidR="00FA06B9" w:rsidRPr="006E3010" w:rsidTr="00FA06B9">
        <w:trPr>
          <w:trHeight w:val="378"/>
        </w:trPr>
        <w:tc>
          <w:tcPr>
            <w:tcW w:w="658" w:type="dxa"/>
            <w:vAlign w:val="center"/>
          </w:tcPr>
          <w:p w:rsidR="00FA06B9" w:rsidRPr="006E3010" w:rsidRDefault="00FA06B9" w:rsidP="00FA06B9">
            <w:pPr>
              <w:spacing w:line="360" w:lineRule="auto"/>
              <w:jc w:val="center"/>
              <w:rPr>
                <w:rFonts w:ascii="Arial" w:eastAsia="Times New Roman" w:hAnsi="Arial" w:cs="Arial"/>
                <w:lang w:eastAsia="en-SG"/>
              </w:rPr>
            </w:pPr>
            <w:r w:rsidRPr="006E3010">
              <w:rPr>
                <w:rFonts w:ascii="Arial" w:eastAsia="Times New Roman" w:hAnsi="Arial" w:cs="Arial"/>
                <w:lang w:eastAsia="en-SG"/>
              </w:rPr>
              <w:t>6</w:t>
            </w:r>
          </w:p>
          <w:p w:rsidR="00FA06B9" w:rsidRPr="006E3010" w:rsidRDefault="00FA06B9" w:rsidP="00FA06B9">
            <w:pPr>
              <w:spacing w:line="360" w:lineRule="auto"/>
              <w:jc w:val="center"/>
              <w:rPr>
                <w:rFonts w:ascii="Arial" w:eastAsia="Times New Roman" w:hAnsi="Arial" w:cs="Arial"/>
                <w:lang w:eastAsia="en-SG"/>
              </w:rPr>
            </w:pPr>
          </w:p>
        </w:tc>
        <w:tc>
          <w:tcPr>
            <w:tcW w:w="3740" w:type="dxa"/>
            <w:vAlign w:val="center"/>
          </w:tcPr>
          <w:p w:rsidR="00FA06B9" w:rsidRPr="006E3010" w:rsidRDefault="00FA06B9" w:rsidP="00FA06B9">
            <w:pPr>
              <w:spacing w:line="360" w:lineRule="auto"/>
              <w:jc w:val="center"/>
              <w:rPr>
                <w:rFonts w:ascii="Arial" w:eastAsia="Times New Roman" w:hAnsi="Arial" w:cs="Arial"/>
                <w:lang w:eastAsia="en-SG"/>
              </w:rPr>
            </w:pPr>
            <w:r w:rsidRPr="006E3010">
              <w:rPr>
                <w:rFonts w:ascii="Arial" w:eastAsia="Times New Roman" w:hAnsi="Arial" w:cs="Arial"/>
                <w:lang w:eastAsia="en-SG"/>
              </w:rPr>
              <w:t>100</w:t>
            </w:r>
          </w:p>
        </w:tc>
        <w:tc>
          <w:tcPr>
            <w:tcW w:w="3025" w:type="dxa"/>
            <w:vAlign w:val="center"/>
          </w:tcPr>
          <w:p w:rsidR="00FA06B9" w:rsidRPr="006E3010" w:rsidRDefault="00FA06B9" w:rsidP="00FA06B9">
            <w:pPr>
              <w:spacing w:line="360" w:lineRule="auto"/>
              <w:jc w:val="center"/>
              <w:rPr>
                <w:rFonts w:ascii="Arial" w:eastAsia="Times New Roman" w:hAnsi="Arial" w:cs="Arial"/>
                <w:lang w:eastAsia="en-SG"/>
              </w:rPr>
            </w:pPr>
            <w:r w:rsidRPr="006E3010">
              <w:rPr>
                <w:rFonts w:ascii="Arial" w:eastAsia="Times New Roman" w:hAnsi="Arial" w:cs="Arial"/>
                <w:lang w:eastAsia="en-SG"/>
              </w:rPr>
              <w:t>15 menit</w:t>
            </w:r>
          </w:p>
          <w:p w:rsidR="00FA06B9" w:rsidRPr="006E3010" w:rsidRDefault="00FA06B9" w:rsidP="00FA06B9">
            <w:pPr>
              <w:spacing w:line="360" w:lineRule="auto"/>
              <w:jc w:val="center"/>
              <w:rPr>
                <w:rFonts w:ascii="Arial" w:eastAsia="Times New Roman" w:hAnsi="Arial" w:cs="Arial"/>
                <w:lang w:eastAsia="en-SG"/>
              </w:rPr>
            </w:pPr>
          </w:p>
        </w:tc>
      </w:tr>
    </w:tbl>
    <w:p w:rsidR="00FA06B9" w:rsidRPr="006E3010" w:rsidRDefault="00FA06B9" w:rsidP="00FA06B9">
      <w:pPr>
        <w:spacing w:after="0" w:line="360" w:lineRule="auto"/>
        <w:jc w:val="both"/>
        <w:rPr>
          <w:rFonts w:ascii="Arial" w:eastAsia="Times New Roman" w:hAnsi="Arial" w:cs="Arial"/>
          <w:lang w:eastAsia="en-SG"/>
        </w:rPr>
      </w:pPr>
      <w:r w:rsidRPr="006E3010">
        <w:rPr>
          <w:rFonts w:ascii="Arial" w:eastAsia="Times New Roman" w:hAnsi="Arial" w:cs="Arial"/>
          <w:lang w:val="id-ID" w:eastAsia="en-SG"/>
        </w:rPr>
        <w:t xml:space="preserve">    </w:t>
      </w:r>
      <w:proofErr w:type="gramStart"/>
      <w:r w:rsidRPr="006E3010">
        <w:rPr>
          <w:rFonts w:ascii="Arial" w:eastAsia="Times New Roman" w:hAnsi="Arial" w:cs="Arial"/>
          <w:lang w:eastAsia="en-SG"/>
        </w:rPr>
        <w:t>Sumber :</w:t>
      </w:r>
      <w:proofErr w:type="gramEnd"/>
      <w:r w:rsidRPr="006E3010">
        <w:rPr>
          <w:rFonts w:ascii="Arial" w:eastAsia="Times New Roman" w:hAnsi="Arial" w:cs="Arial"/>
          <w:lang w:eastAsia="en-SG"/>
        </w:rPr>
        <w:t xml:space="preserve"> Menteri Kesehatan Republik Indonesia, 2002</w:t>
      </w:r>
    </w:p>
    <w:p w:rsidR="00FA06B9" w:rsidRPr="006E3010" w:rsidRDefault="00FA06B9" w:rsidP="00FA06B9">
      <w:pPr>
        <w:spacing w:after="0" w:line="360" w:lineRule="auto"/>
        <w:jc w:val="both"/>
        <w:rPr>
          <w:rFonts w:ascii="Arial" w:eastAsia="Times New Roman" w:hAnsi="Arial" w:cs="Arial"/>
          <w:lang w:val="id-ID" w:eastAsia="en-SG"/>
        </w:rPr>
      </w:pPr>
    </w:p>
    <w:p w:rsidR="00FA06B9" w:rsidRPr="006E3010" w:rsidRDefault="00FA06B9" w:rsidP="00FA06B9">
      <w:pPr>
        <w:spacing w:after="0" w:line="360" w:lineRule="auto"/>
        <w:jc w:val="both"/>
        <w:rPr>
          <w:rFonts w:ascii="Arial" w:eastAsia="Times New Roman" w:hAnsi="Arial" w:cs="Arial"/>
          <w:lang w:val="id-ID" w:eastAsia="en-SG"/>
        </w:rPr>
      </w:pPr>
    </w:p>
    <w:p w:rsidR="00FA06B9" w:rsidRPr="006E3010" w:rsidRDefault="00FA06B9" w:rsidP="00FA06B9">
      <w:pPr>
        <w:spacing w:after="0" w:line="360" w:lineRule="auto"/>
        <w:jc w:val="both"/>
        <w:rPr>
          <w:rFonts w:ascii="Arial" w:eastAsia="Times New Roman" w:hAnsi="Arial" w:cs="Arial"/>
          <w:lang w:val="id-ID" w:eastAsia="en-SG"/>
        </w:rPr>
      </w:pPr>
    </w:p>
    <w:p w:rsidR="00FA06B9" w:rsidRPr="006E3010" w:rsidRDefault="00FA06B9" w:rsidP="00FA06B9">
      <w:pPr>
        <w:spacing w:after="0" w:line="360" w:lineRule="auto"/>
        <w:jc w:val="both"/>
        <w:rPr>
          <w:rFonts w:ascii="Arial" w:eastAsia="Times New Roman" w:hAnsi="Arial" w:cs="Arial"/>
          <w:lang w:val="id-ID" w:eastAsia="en-SG"/>
        </w:rPr>
      </w:pPr>
    </w:p>
    <w:p w:rsidR="00FA06B9" w:rsidRPr="006E3010" w:rsidRDefault="00FA06B9" w:rsidP="00FA06B9">
      <w:pPr>
        <w:spacing w:after="0" w:line="360" w:lineRule="auto"/>
        <w:jc w:val="both"/>
        <w:rPr>
          <w:rFonts w:ascii="Arial" w:eastAsia="Times New Roman" w:hAnsi="Arial" w:cs="Arial"/>
          <w:lang w:val="id-ID" w:eastAsia="en-SG"/>
        </w:rPr>
      </w:pPr>
    </w:p>
    <w:p w:rsidR="00FA06B9" w:rsidRPr="006E3010" w:rsidRDefault="00FA06B9" w:rsidP="00FA06B9">
      <w:pPr>
        <w:spacing w:after="0" w:line="360" w:lineRule="auto"/>
        <w:jc w:val="both"/>
        <w:rPr>
          <w:rFonts w:ascii="Arial" w:eastAsia="Times New Roman" w:hAnsi="Arial" w:cs="Arial"/>
          <w:lang w:val="id-ID" w:eastAsia="en-SG"/>
        </w:rPr>
      </w:pPr>
    </w:p>
    <w:p w:rsidR="00FA06B9" w:rsidRPr="006E3010" w:rsidRDefault="00FA06B9" w:rsidP="00FA06B9">
      <w:pPr>
        <w:spacing w:after="0" w:line="360" w:lineRule="auto"/>
        <w:jc w:val="both"/>
        <w:rPr>
          <w:rFonts w:ascii="Arial" w:eastAsia="Times New Roman" w:hAnsi="Arial" w:cs="Arial"/>
          <w:lang w:val="id-ID" w:eastAsia="en-SG"/>
        </w:rPr>
      </w:pPr>
    </w:p>
    <w:p w:rsidR="00FA06B9" w:rsidRPr="006E3010" w:rsidRDefault="00FA06B9" w:rsidP="00FA06B9">
      <w:pPr>
        <w:pStyle w:val="ListParagraph"/>
        <w:numPr>
          <w:ilvl w:val="1"/>
          <w:numId w:val="18"/>
        </w:numPr>
        <w:spacing w:line="360" w:lineRule="auto"/>
        <w:jc w:val="both"/>
        <w:rPr>
          <w:rFonts w:ascii="Arial" w:hAnsi="Arial" w:cs="Arial"/>
          <w:b/>
          <w:sz w:val="24"/>
          <w:lang w:val="id-ID"/>
        </w:rPr>
      </w:pPr>
      <w:r w:rsidRPr="006E3010">
        <w:rPr>
          <w:rFonts w:ascii="Arial" w:hAnsi="Arial" w:cs="Arial"/>
          <w:b/>
          <w:sz w:val="24"/>
          <w:lang w:val="en-US"/>
        </w:rPr>
        <w:lastRenderedPageBreak/>
        <w:t xml:space="preserve"> Kerangka Teori</w:t>
      </w:r>
    </w:p>
    <w:tbl>
      <w:tblPr>
        <w:tblStyle w:val="TableGrid"/>
        <w:tblpPr w:leftFromText="180" w:rightFromText="180" w:vertAnchor="text" w:tblpY="1"/>
        <w:tblOverlap w:val="never"/>
        <w:tblW w:w="0" w:type="auto"/>
        <w:tblInd w:w="705" w:type="dxa"/>
        <w:tblLook w:val="04A0" w:firstRow="1" w:lastRow="0" w:firstColumn="1" w:lastColumn="0" w:noHBand="0" w:noVBand="1"/>
      </w:tblPr>
      <w:tblGrid>
        <w:gridCol w:w="2826"/>
      </w:tblGrid>
      <w:tr w:rsidR="00FA06B9" w:rsidRPr="006E3010" w:rsidTr="00FA06B9">
        <w:trPr>
          <w:trHeight w:val="399"/>
        </w:trPr>
        <w:tc>
          <w:tcPr>
            <w:tcW w:w="2826" w:type="dxa"/>
            <w:vAlign w:val="center"/>
          </w:tcPr>
          <w:p w:rsidR="00FA06B9" w:rsidRPr="006E3010" w:rsidRDefault="00FA06B9" w:rsidP="00FA06B9">
            <w:pPr>
              <w:pStyle w:val="ListParagraph"/>
              <w:spacing w:line="360" w:lineRule="auto"/>
              <w:ind w:left="0"/>
              <w:jc w:val="center"/>
              <w:rPr>
                <w:rFonts w:ascii="Arial" w:hAnsi="Arial" w:cs="Arial"/>
                <w:lang w:val="en-US"/>
              </w:rPr>
            </w:pPr>
            <w:r w:rsidRPr="006E3010">
              <w:rPr>
                <w:rFonts w:ascii="Arial" w:hAnsi="Arial" w:cs="Arial"/>
                <w:lang w:val="en-US"/>
              </w:rPr>
              <w:t>Shift Kerja</w:t>
            </w:r>
          </w:p>
        </w:tc>
      </w:tr>
      <w:tr w:rsidR="00FA06B9" w:rsidRPr="006E3010" w:rsidTr="00FA06B9">
        <w:trPr>
          <w:trHeight w:val="399"/>
        </w:trPr>
        <w:tc>
          <w:tcPr>
            <w:tcW w:w="2826" w:type="dxa"/>
            <w:vAlign w:val="center"/>
          </w:tcPr>
          <w:p w:rsidR="00FA06B9" w:rsidRPr="006E3010" w:rsidRDefault="00FA06B9" w:rsidP="00FA06B9">
            <w:pPr>
              <w:pStyle w:val="ListParagraph"/>
              <w:spacing w:line="360" w:lineRule="auto"/>
              <w:ind w:left="0"/>
              <w:jc w:val="center"/>
              <w:rPr>
                <w:rFonts w:ascii="Arial" w:hAnsi="Arial" w:cs="Arial"/>
                <w:lang w:val="en-US"/>
              </w:rPr>
            </w:pPr>
            <w:r w:rsidRPr="006E3010">
              <w:rPr>
                <w:rFonts w:ascii="Arial" w:hAnsi="Arial" w:cs="Arial"/>
                <w:lang w:val="en-US"/>
              </w:rPr>
              <w:t>Usia</w:t>
            </w:r>
          </w:p>
        </w:tc>
      </w:tr>
      <w:tr w:rsidR="00FA06B9" w:rsidRPr="006E3010" w:rsidTr="00FA06B9">
        <w:trPr>
          <w:trHeight w:val="399"/>
        </w:trPr>
        <w:tc>
          <w:tcPr>
            <w:tcW w:w="2826" w:type="dxa"/>
            <w:vAlign w:val="center"/>
          </w:tcPr>
          <w:p w:rsidR="00FA06B9" w:rsidRPr="006E3010" w:rsidRDefault="00FA06B9" w:rsidP="00FA06B9">
            <w:pPr>
              <w:pStyle w:val="ListParagraph"/>
              <w:spacing w:line="360" w:lineRule="auto"/>
              <w:ind w:left="0"/>
              <w:jc w:val="center"/>
              <w:rPr>
                <w:rFonts w:ascii="Arial" w:hAnsi="Arial" w:cs="Arial"/>
                <w:lang w:val="en-US"/>
              </w:rPr>
            </w:pPr>
            <w:r w:rsidRPr="006E3010">
              <w:rPr>
                <w:rFonts w:ascii="Arial" w:hAnsi="Arial" w:cs="Arial"/>
                <w:lang w:val="en-US"/>
              </w:rPr>
              <w:t>Jenis Kelamin</w:t>
            </w:r>
          </w:p>
        </w:tc>
      </w:tr>
      <w:tr w:rsidR="00FA06B9" w:rsidRPr="006E3010" w:rsidTr="00FA06B9">
        <w:trPr>
          <w:trHeight w:val="399"/>
        </w:trPr>
        <w:tc>
          <w:tcPr>
            <w:tcW w:w="2826" w:type="dxa"/>
            <w:vAlign w:val="center"/>
          </w:tcPr>
          <w:p w:rsidR="00FA06B9" w:rsidRPr="006E3010" w:rsidRDefault="00FA06B9" w:rsidP="00FA06B9">
            <w:pPr>
              <w:pStyle w:val="ListParagraph"/>
              <w:spacing w:line="360" w:lineRule="auto"/>
              <w:ind w:left="0"/>
              <w:jc w:val="center"/>
              <w:rPr>
                <w:rFonts w:ascii="Arial" w:hAnsi="Arial" w:cs="Arial"/>
                <w:lang w:val="en-US"/>
              </w:rPr>
            </w:pPr>
            <w:r w:rsidRPr="006E3010">
              <w:rPr>
                <w:rFonts w:ascii="Arial" w:hAnsi="Arial" w:cs="Arial"/>
                <w:lang w:val="en-US"/>
              </w:rPr>
              <w:t>Waktu kerja</w:t>
            </w:r>
          </w:p>
        </w:tc>
      </w:tr>
      <w:tr w:rsidR="00FA06B9" w:rsidRPr="006E3010" w:rsidTr="00FA06B9">
        <w:trPr>
          <w:trHeight w:val="399"/>
        </w:trPr>
        <w:tc>
          <w:tcPr>
            <w:tcW w:w="2826" w:type="dxa"/>
            <w:vAlign w:val="center"/>
          </w:tcPr>
          <w:p w:rsidR="00FA06B9" w:rsidRPr="006E3010" w:rsidRDefault="00FA06B9" w:rsidP="00FA06B9">
            <w:pPr>
              <w:pStyle w:val="ListParagraph"/>
              <w:spacing w:line="360" w:lineRule="auto"/>
              <w:ind w:left="0"/>
              <w:jc w:val="center"/>
              <w:rPr>
                <w:rFonts w:ascii="Arial" w:hAnsi="Arial" w:cs="Arial"/>
                <w:lang w:val="en-US"/>
              </w:rPr>
            </w:pPr>
            <w:r w:rsidRPr="006E3010">
              <w:rPr>
                <w:rFonts w:ascii="Arial" w:hAnsi="Arial" w:cs="Arial"/>
                <w:noProof/>
                <w:lang w:val="en-US"/>
              </w:rPr>
              <mc:AlternateContent>
                <mc:Choice Requires="wps">
                  <w:drawing>
                    <wp:anchor distT="0" distB="0" distL="114300" distR="114300" simplePos="0" relativeHeight="251665408" behindDoc="0" locked="0" layoutInCell="1" allowOverlap="1" wp14:anchorId="4F3199EC" wp14:editId="3CEADF28">
                      <wp:simplePos x="0" y="0"/>
                      <wp:positionH relativeFrom="column">
                        <wp:posOffset>1972945</wp:posOffset>
                      </wp:positionH>
                      <wp:positionV relativeFrom="paragraph">
                        <wp:posOffset>207645</wp:posOffset>
                      </wp:positionV>
                      <wp:extent cx="817880" cy="9525"/>
                      <wp:effectExtent l="0" t="76200" r="1270" b="104775"/>
                      <wp:wrapNone/>
                      <wp:docPr id="3" name="Straight Arrow Connector 3"/>
                      <wp:cNvGraphicFramePr/>
                      <a:graphic xmlns:a="http://schemas.openxmlformats.org/drawingml/2006/main">
                        <a:graphicData uri="http://schemas.microsoft.com/office/word/2010/wordprocessingShape">
                          <wps:wsp>
                            <wps:cNvCnPr/>
                            <wps:spPr>
                              <a:xfrm>
                                <a:off x="0" y="0"/>
                                <a:ext cx="81788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55.35pt;margin-top:16.35pt;width:64.4pt;height:.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" strokecolor="black [3040]">
                      <v:stroke endarrow="open"/>
                    </v:shape>
                  </w:pict>
                </mc:Fallback>
              </mc:AlternateContent>
            </w:r>
            <w:r w:rsidRPr="006E3010">
              <w:rPr>
                <w:rFonts w:ascii="Arial" w:hAnsi="Arial" w:cs="Arial"/>
                <w:lang w:val="en-US"/>
              </w:rPr>
              <w:t>Lingkungan Kerja</w:t>
            </w:r>
          </w:p>
        </w:tc>
      </w:tr>
      <w:tr w:rsidR="00FA06B9" w:rsidRPr="006E3010" w:rsidTr="00FA06B9">
        <w:trPr>
          <w:trHeight w:val="399"/>
        </w:trPr>
        <w:tc>
          <w:tcPr>
            <w:tcW w:w="2826" w:type="dxa"/>
            <w:vAlign w:val="center"/>
          </w:tcPr>
          <w:p w:rsidR="00FA06B9" w:rsidRPr="006E3010" w:rsidRDefault="00FA06B9" w:rsidP="00FA06B9">
            <w:pPr>
              <w:pStyle w:val="ListParagraph"/>
              <w:spacing w:line="360" w:lineRule="auto"/>
              <w:ind w:left="0"/>
              <w:jc w:val="center"/>
              <w:rPr>
                <w:rFonts w:ascii="Arial" w:hAnsi="Arial" w:cs="Arial"/>
                <w:lang w:val="en-US"/>
              </w:rPr>
            </w:pPr>
            <w:r w:rsidRPr="006E3010">
              <w:rPr>
                <w:rFonts w:ascii="Arial" w:hAnsi="Arial" w:cs="Arial"/>
                <w:lang w:val="en-US"/>
              </w:rPr>
              <w:t>Status kesehatan</w:t>
            </w:r>
          </w:p>
        </w:tc>
      </w:tr>
      <w:tr w:rsidR="00FA06B9" w:rsidRPr="006E3010" w:rsidTr="00FA06B9">
        <w:trPr>
          <w:trHeight w:val="399"/>
        </w:trPr>
        <w:tc>
          <w:tcPr>
            <w:tcW w:w="2826" w:type="dxa"/>
            <w:vAlign w:val="center"/>
          </w:tcPr>
          <w:p w:rsidR="00FA06B9" w:rsidRPr="006E3010" w:rsidRDefault="00FA06B9" w:rsidP="00FA06B9">
            <w:pPr>
              <w:pStyle w:val="ListParagraph"/>
              <w:spacing w:line="360" w:lineRule="auto"/>
              <w:ind w:left="0"/>
              <w:jc w:val="center"/>
              <w:rPr>
                <w:rFonts w:ascii="Arial" w:hAnsi="Arial" w:cs="Arial"/>
                <w:lang w:val="en-US"/>
              </w:rPr>
            </w:pPr>
            <w:r w:rsidRPr="006E3010">
              <w:rPr>
                <w:rFonts w:ascii="Arial" w:hAnsi="Arial" w:cs="Arial"/>
                <w:lang w:val="en-US"/>
              </w:rPr>
              <w:t>Status gizi</w:t>
            </w:r>
          </w:p>
        </w:tc>
      </w:tr>
      <w:tr w:rsidR="00FA06B9" w:rsidRPr="006E3010" w:rsidTr="00FA06B9">
        <w:trPr>
          <w:trHeight w:val="399"/>
        </w:trPr>
        <w:tc>
          <w:tcPr>
            <w:tcW w:w="2826" w:type="dxa"/>
            <w:vAlign w:val="center"/>
          </w:tcPr>
          <w:p w:rsidR="00FA06B9" w:rsidRPr="006E3010" w:rsidRDefault="00FA06B9" w:rsidP="00FA06B9">
            <w:pPr>
              <w:pStyle w:val="ListParagraph"/>
              <w:spacing w:line="360" w:lineRule="auto"/>
              <w:ind w:left="0"/>
              <w:jc w:val="center"/>
              <w:rPr>
                <w:rFonts w:ascii="Arial" w:hAnsi="Arial" w:cs="Arial"/>
                <w:lang w:val="en-US"/>
              </w:rPr>
            </w:pPr>
            <w:r w:rsidRPr="006E3010">
              <w:rPr>
                <w:rFonts w:ascii="Arial" w:hAnsi="Arial" w:cs="Arial"/>
                <w:lang w:val="en-US"/>
              </w:rPr>
              <w:t>Masa kerja</w:t>
            </w:r>
          </w:p>
        </w:tc>
      </w:tr>
      <w:tr w:rsidR="00FA06B9" w:rsidRPr="006E3010" w:rsidTr="00FA06B9">
        <w:trPr>
          <w:trHeight w:val="399"/>
        </w:trPr>
        <w:tc>
          <w:tcPr>
            <w:tcW w:w="2826" w:type="dxa"/>
            <w:vAlign w:val="center"/>
          </w:tcPr>
          <w:p w:rsidR="00FA06B9" w:rsidRPr="006E3010" w:rsidRDefault="00FA06B9" w:rsidP="00FA06B9">
            <w:pPr>
              <w:pStyle w:val="ListParagraph"/>
              <w:spacing w:line="360" w:lineRule="auto"/>
              <w:ind w:left="0"/>
              <w:jc w:val="center"/>
              <w:rPr>
                <w:rFonts w:ascii="Arial" w:hAnsi="Arial" w:cs="Arial"/>
                <w:lang w:val="en-US"/>
              </w:rPr>
            </w:pPr>
            <w:r w:rsidRPr="006E3010">
              <w:rPr>
                <w:rFonts w:ascii="Arial" w:hAnsi="Arial" w:cs="Arial"/>
                <w:lang w:val="en-US"/>
              </w:rPr>
              <w:t>Beban kerja</w:t>
            </w:r>
          </w:p>
        </w:tc>
      </w:tr>
    </w:tbl>
    <w:p w:rsidR="00FA06B9" w:rsidRPr="006E3010" w:rsidRDefault="00FA06B9" w:rsidP="00FA06B9">
      <w:pPr>
        <w:pStyle w:val="ListParagraph"/>
        <w:spacing w:line="360" w:lineRule="auto"/>
        <w:ind w:left="705"/>
        <w:jc w:val="both"/>
        <w:rPr>
          <w:rFonts w:ascii="Arial" w:hAnsi="Arial" w:cs="Arial"/>
          <w:b/>
          <w:lang w:val="id-ID"/>
        </w:rPr>
      </w:pPr>
      <w:r w:rsidRPr="006E3010">
        <w:rPr>
          <w:rFonts w:ascii="Arial" w:hAnsi="Arial" w:cs="Arial"/>
          <w:noProof/>
          <w:lang w:val="en-US"/>
        </w:rPr>
        <mc:AlternateContent>
          <mc:Choice Requires="wps">
            <w:drawing>
              <wp:anchor distT="0" distB="0" distL="114300" distR="114300" simplePos="0" relativeHeight="251664384" behindDoc="0" locked="0" layoutInCell="1" allowOverlap="1" wp14:anchorId="197FD501" wp14:editId="581B482D">
                <wp:simplePos x="0" y="0"/>
                <wp:positionH relativeFrom="column">
                  <wp:posOffset>-6985</wp:posOffset>
                </wp:positionH>
                <wp:positionV relativeFrom="paragraph">
                  <wp:posOffset>165100</wp:posOffset>
                </wp:positionV>
                <wp:extent cx="134620" cy="2047875"/>
                <wp:effectExtent l="0" t="0" r="17780" b="28575"/>
                <wp:wrapNone/>
                <wp:docPr id="4" name="Right Bracket 4"/>
                <wp:cNvGraphicFramePr/>
                <a:graphic xmlns:a="http://schemas.openxmlformats.org/drawingml/2006/main">
                  <a:graphicData uri="http://schemas.microsoft.com/office/word/2010/wordprocessingShape">
                    <wps:wsp>
                      <wps:cNvSpPr/>
                      <wps:spPr>
                        <a:xfrm>
                          <a:off x="0" y="0"/>
                          <a:ext cx="134620" cy="204787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4" o:spid="_x0000_s1026" type="#_x0000_t86" style="position:absolute;margin-left:-.55pt;margin-top:13pt;width:10.6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" adj="118" strokecolor="black [3040]"/>
            </w:pict>
          </mc:Fallback>
        </mc:AlternateContent>
      </w:r>
    </w:p>
    <w:p w:rsidR="00FA06B9" w:rsidRPr="006E3010" w:rsidRDefault="00FA06B9" w:rsidP="00FA06B9">
      <w:pPr>
        <w:jc w:val="both"/>
        <w:rPr>
          <w:rFonts w:ascii="Arial" w:hAnsi="Arial" w:cs="Arial"/>
          <w:lang w:val="id-ID"/>
        </w:rPr>
      </w:pPr>
    </w:p>
    <w:p w:rsidR="00FA06B9" w:rsidRPr="006E3010" w:rsidRDefault="00FA06B9" w:rsidP="00FA06B9">
      <w:pPr>
        <w:jc w:val="both"/>
        <w:rPr>
          <w:rFonts w:ascii="Arial" w:hAnsi="Arial" w:cs="Arial"/>
          <w:lang w:val="id-ID"/>
        </w:rPr>
      </w:pPr>
    </w:p>
    <w:tbl>
      <w:tblPr>
        <w:tblStyle w:val="TableGrid"/>
        <w:tblpPr w:leftFromText="180" w:rightFromText="180" w:vertAnchor="text" w:horzAnchor="page" w:tblpX="7513" w:tblpY="246"/>
        <w:tblW w:w="0" w:type="auto"/>
        <w:tblLook w:val="04A0" w:firstRow="1" w:lastRow="0" w:firstColumn="1" w:lastColumn="0" w:noHBand="0" w:noVBand="1"/>
      </w:tblPr>
      <w:tblGrid>
        <w:gridCol w:w="2669"/>
      </w:tblGrid>
      <w:tr w:rsidR="00FA06B9" w:rsidRPr="006E3010" w:rsidTr="00FA06B9">
        <w:trPr>
          <w:trHeight w:val="584"/>
        </w:trPr>
        <w:tc>
          <w:tcPr>
            <w:tcW w:w="2669" w:type="dxa"/>
            <w:vAlign w:val="center"/>
          </w:tcPr>
          <w:p w:rsidR="00FA06B9" w:rsidRPr="006E3010" w:rsidRDefault="00FA06B9" w:rsidP="00FA06B9">
            <w:pPr>
              <w:pStyle w:val="ListParagraph"/>
              <w:tabs>
                <w:tab w:val="left" w:pos="2190"/>
              </w:tabs>
              <w:spacing w:line="360" w:lineRule="auto"/>
              <w:ind w:left="0"/>
              <w:jc w:val="center"/>
              <w:rPr>
                <w:rFonts w:ascii="Arial" w:hAnsi="Arial" w:cs="Arial"/>
                <w:lang w:val="en-US"/>
              </w:rPr>
            </w:pPr>
            <w:r w:rsidRPr="006E3010">
              <w:rPr>
                <w:rFonts w:ascii="Arial" w:hAnsi="Arial" w:cs="Arial"/>
                <w:lang w:val="en-US"/>
              </w:rPr>
              <w:t>Kelelahan Kerja</w:t>
            </w:r>
          </w:p>
        </w:tc>
      </w:tr>
    </w:tbl>
    <w:p w:rsidR="00FA06B9" w:rsidRPr="006E3010" w:rsidRDefault="00FA06B9" w:rsidP="00FA06B9">
      <w:pPr>
        <w:pStyle w:val="ListParagraph"/>
        <w:spacing w:line="360" w:lineRule="auto"/>
        <w:ind w:left="705"/>
        <w:jc w:val="both"/>
        <w:rPr>
          <w:rFonts w:ascii="Arial" w:hAnsi="Arial" w:cs="Arial"/>
          <w:b/>
          <w:lang w:val="id-ID"/>
        </w:rPr>
      </w:pPr>
    </w:p>
    <w:p w:rsidR="00FA06B9" w:rsidRPr="006E3010" w:rsidRDefault="00FA06B9" w:rsidP="00FA06B9">
      <w:pPr>
        <w:pStyle w:val="ListParagraph"/>
        <w:tabs>
          <w:tab w:val="left" w:pos="2190"/>
        </w:tabs>
        <w:spacing w:line="360" w:lineRule="auto"/>
        <w:ind w:left="705"/>
        <w:jc w:val="both"/>
        <w:rPr>
          <w:rFonts w:ascii="Arial" w:hAnsi="Arial" w:cs="Arial"/>
          <w:b/>
          <w:lang w:val="id-ID"/>
        </w:rPr>
      </w:pPr>
      <w:r w:rsidRPr="006E3010">
        <w:rPr>
          <w:rFonts w:ascii="Arial" w:hAnsi="Arial" w:cs="Arial"/>
          <w:b/>
          <w:lang w:val="id-ID"/>
        </w:rPr>
        <w:tab/>
      </w:r>
    </w:p>
    <w:p w:rsidR="00FA06B9" w:rsidRPr="006E3010" w:rsidRDefault="00FA06B9" w:rsidP="00FA06B9">
      <w:pPr>
        <w:pStyle w:val="ListParagraph"/>
        <w:tabs>
          <w:tab w:val="left" w:pos="2190"/>
        </w:tabs>
        <w:spacing w:line="360" w:lineRule="auto"/>
        <w:ind w:left="705"/>
        <w:jc w:val="both"/>
        <w:rPr>
          <w:rFonts w:ascii="Arial" w:hAnsi="Arial" w:cs="Arial"/>
          <w:i/>
          <w:lang w:val="en-US"/>
        </w:rPr>
      </w:pPr>
      <w:r w:rsidRPr="006E3010">
        <w:rPr>
          <w:rFonts w:ascii="Arial" w:hAnsi="Arial" w:cs="Arial"/>
          <w:b/>
          <w:lang w:val="id-ID"/>
        </w:rPr>
        <w:br w:type="textWrapping" w:clear="all"/>
      </w:r>
      <w:r w:rsidRPr="006E3010">
        <w:rPr>
          <w:rFonts w:ascii="Arial" w:hAnsi="Arial" w:cs="Arial"/>
          <w:i/>
          <w:lang w:val="en-US"/>
        </w:rPr>
        <w:t>Sumber: Tarwaka et al (2004)</w:t>
      </w:r>
    </w:p>
    <w:p w:rsidR="00FA06B9" w:rsidRPr="006E3010" w:rsidRDefault="00FA06B9" w:rsidP="00FA06B9">
      <w:pPr>
        <w:pStyle w:val="ListParagraph"/>
        <w:numPr>
          <w:ilvl w:val="1"/>
          <w:numId w:val="18"/>
        </w:numPr>
        <w:spacing w:line="360" w:lineRule="auto"/>
        <w:jc w:val="both"/>
        <w:rPr>
          <w:rFonts w:ascii="Arial" w:hAnsi="Arial" w:cs="Arial"/>
          <w:b/>
          <w:sz w:val="24"/>
          <w:szCs w:val="24"/>
          <w:lang w:val="id-ID"/>
        </w:rPr>
      </w:pPr>
      <w:r w:rsidRPr="006E3010">
        <w:rPr>
          <w:rFonts w:ascii="Arial" w:hAnsi="Arial" w:cs="Arial"/>
          <w:b/>
          <w:sz w:val="24"/>
          <w:szCs w:val="24"/>
          <w:lang w:val="en-US"/>
        </w:rPr>
        <w:t xml:space="preserve">Kerangka Konsep </w:t>
      </w:r>
    </w:p>
    <w:p w:rsidR="00FA06B9" w:rsidRPr="006E3010" w:rsidRDefault="00FA06B9" w:rsidP="00FA06B9">
      <w:pPr>
        <w:pStyle w:val="ListParagraph"/>
        <w:spacing w:line="360" w:lineRule="auto"/>
        <w:jc w:val="both"/>
        <w:rPr>
          <w:rFonts w:ascii="Arial" w:hAnsi="Arial" w:cs="Arial"/>
          <w:b/>
        </w:rPr>
      </w:pPr>
    </w:p>
    <w:p w:rsidR="00FA06B9" w:rsidRPr="006E3010" w:rsidRDefault="00FA06B9" w:rsidP="00FA06B9">
      <w:pPr>
        <w:pStyle w:val="ListParagraph"/>
        <w:spacing w:line="360" w:lineRule="auto"/>
        <w:jc w:val="both"/>
        <w:rPr>
          <w:rFonts w:ascii="Arial" w:hAnsi="Arial" w:cs="Arial"/>
          <w:b/>
        </w:rPr>
      </w:pPr>
      <w:r w:rsidRPr="006E3010">
        <w:rPr>
          <w:rFonts w:ascii="Arial" w:hAnsi="Arial" w:cs="Arial"/>
          <w:b/>
        </w:rPr>
        <w:t xml:space="preserve">Variable independen </w:t>
      </w:r>
      <w:r w:rsidRPr="006E3010">
        <w:rPr>
          <w:rFonts w:ascii="Arial" w:hAnsi="Arial" w:cs="Arial"/>
          <w:b/>
        </w:rPr>
        <w:tab/>
      </w:r>
      <w:r w:rsidRPr="006E3010">
        <w:rPr>
          <w:rFonts w:ascii="Arial" w:hAnsi="Arial" w:cs="Arial"/>
          <w:b/>
        </w:rPr>
        <w:tab/>
      </w:r>
      <w:r w:rsidRPr="006E3010">
        <w:rPr>
          <w:rFonts w:ascii="Arial" w:hAnsi="Arial" w:cs="Arial"/>
          <w:b/>
        </w:rPr>
        <w:tab/>
      </w:r>
      <w:r w:rsidRPr="006E3010">
        <w:rPr>
          <w:rFonts w:ascii="Arial" w:hAnsi="Arial" w:cs="Arial"/>
          <w:b/>
        </w:rPr>
        <w:tab/>
        <w:t xml:space="preserve">   Variabel Dependen</w:t>
      </w:r>
    </w:p>
    <w:p w:rsidR="00FA06B9" w:rsidRPr="006E3010" w:rsidRDefault="00FA06B9" w:rsidP="00FA06B9">
      <w:pPr>
        <w:pStyle w:val="ListParagraph"/>
        <w:spacing w:line="360" w:lineRule="auto"/>
        <w:jc w:val="both"/>
        <w:rPr>
          <w:rFonts w:ascii="Arial" w:hAnsi="Arial" w:cs="Arial"/>
          <w:b/>
        </w:rPr>
      </w:pPr>
      <w:r w:rsidRPr="006E3010">
        <w:rPr>
          <w:rFonts w:ascii="Arial" w:hAnsi="Arial" w:cs="Arial"/>
          <w:b/>
          <w:noProof/>
          <w:lang w:val="en-US"/>
        </w:rPr>
        <mc:AlternateContent>
          <mc:Choice Requires="wps">
            <w:drawing>
              <wp:anchor distT="0" distB="0" distL="114300" distR="114300" simplePos="0" relativeHeight="251661312" behindDoc="0" locked="0" layoutInCell="1" allowOverlap="1" wp14:anchorId="29ACC4C2" wp14:editId="64051B38">
                <wp:simplePos x="0" y="0"/>
                <wp:positionH relativeFrom="column">
                  <wp:posOffset>492369</wp:posOffset>
                </wp:positionH>
                <wp:positionV relativeFrom="paragraph">
                  <wp:posOffset>187862</wp:posOffset>
                </wp:positionV>
                <wp:extent cx="1925516" cy="1881554"/>
                <wp:effectExtent l="0" t="0" r="17780" b="23495"/>
                <wp:wrapNone/>
                <wp:docPr id="5" name="Rectangle 5"/>
                <wp:cNvGraphicFramePr/>
                <a:graphic xmlns:a="http://schemas.openxmlformats.org/drawingml/2006/main">
                  <a:graphicData uri="http://schemas.microsoft.com/office/word/2010/wordprocessingShape">
                    <wps:wsp>
                      <wps:cNvSpPr/>
                      <wps:spPr>
                        <a:xfrm>
                          <a:off x="0" y="0"/>
                          <a:ext cx="1925516" cy="1881554"/>
                        </a:xfrm>
                        <a:prstGeom prst="rect">
                          <a:avLst/>
                        </a:prstGeom>
                      </wps:spPr>
                      <wps:style>
                        <a:lnRef idx="2">
                          <a:schemeClr val="dk1"/>
                        </a:lnRef>
                        <a:fillRef idx="1">
                          <a:schemeClr val="lt1"/>
                        </a:fillRef>
                        <a:effectRef idx="0">
                          <a:schemeClr val="dk1"/>
                        </a:effectRef>
                        <a:fontRef idx="minor">
                          <a:schemeClr val="dk1"/>
                        </a:fontRef>
                      </wps:style>
                      <wps:txbx>
                        <w:txbxContent>
                          <w:p w:rsidR="00FA06B9" w:rsidRPr="004703FF" w:rsidRDefault="00FA06B9" w:rsidP="00FA06B9">
                            <w:pPr>
                              <w:rPr>
                                <w:rFonts w:ascii="Arial" w:hAnsi="Arial" w:cs="Arial"/>
                              </w:rPr>
                            </w:pPr>
                            <w:r w:rsidRPr="004703FF">
                              <w:rPr>
                                <w:rFonts w:ascii="Arial" w:hAnsi="Arial" w:cs="Arial"/>
                              </w:rPr>
                              <w:t xml:space="preserve">Karakteristik </w:t>
                            </w:r>
                            <w:proofErr w:type="gramStart"/>
                            <w:r w:rsidRPr="004703FF">
                              <w:rPr>
                                <w:rFonts w:ascii="Arial" w:hAnsi="Arial" w:cs="Arial"/>
                              </w:rPr>
                              <w:t>Pekerja :</w:t>
                            </w:r>
                            <w:proofErr w:type="gramEnd"/>
                          </w:p>
                          <w:p w:rsidR="00FA06B9" w:rsidRPr="004703FF" w:rsidRDefault="00FA06B9" w:rsidP="00FA06B9">
                            <w:pPr>
                              <w:pStyle w:val="ListParagraph"/>
                              <w:numPr>
                                <w:ilvl w:val="0"/>
                                <w:numId w:val="10"/>
                              </w:numPr>
                              <w:rPr>
                                <w:rFonts w:ascii="Arial" w:hAnsi="Arial" w:cs="Arial"/>
                              </w:rPr>
                            </w:pPr>
                            <w:r w:rsidRPr="004703FF">
                              <w:rPr>
                                <w:rFonts w:ascii="Arial" w:hAnsi="Arial" w:cs="Arial"/>
                              </w:rPr>
                              <w:t>Usia</w:t>
                            </w:r>
                          </w:p>
                          <w:p w:rsidR="00FA06B9" w:rsidRPr="004703FF" w:rsidRDefault="00FA06B9" w:rsidP="00FA06B9">
                            <w:pPr>
                              <w:pStyle w:val="ListParagraph"/>
                              <w:numPr>
                                <w:ilvl w:val="0"/>
                                <w:numId w:val="10"/>
                              </w:numPr>
                              <w:rPr>
                                <w:rFonts w:ascii="Arial" w:hAnsi="Arial" w:cs="Arial"/>
                              </w:rPr>
                            </w:pPr>
                            <w:r w:rsidRPr="004703FF">
                              <w:rPr>
                                <w:rFonts w:ascii="Arial" w:hAnsi="Arial" w:cs="Arial"/>
                              </w:rPr>
                              <w:t xml:space="preserve">Masa kerja </w:t>
                            </w:r>
                          </w:p>
                          <w:p w:rsidR="00FA06B9" w:rsidRPr="004703FF" w:rsidRDefault="00FA06B9" w:rsidP="00FA06B9">
                            <w:pPr>
                              <w:pStyle w:val="ListParagraph"/>
                              <w:numPr>
                                <w:ilvl w:val="0"/>
                                <w:numId w:val="10"/>
                              </w:numPr>
                              <w:rPr>
                                <w:rFonts w:ascii="Arial" w:hAnsi="Arial" w:cs="Arial"/>
                              </w:rPr>
                            </w:pPr>
                            <w:r w:rsidRPr="004703FF">
                              <w:rPr>
                                <w:rFonts w:ascii="Arial" w:hAnsi="Arial" w:cs="Arial"/>
                              </w:rPr>
                              <w:t>Jenis kelamin</w:t>
                            </w:r>
                          </w:p>
                          <w:p w:rsidR="00FA06B9" w:rsidRPr="004703FF" w:rsidRDefault="00FA06B9" w:rsidP="00FA06B9">
                            <w:pPr>
                              <w:pStyle w:val="ListParagraph"/>
                              <w:rPr>
                                <w:rFonts w:ascii="Arial" w:hAnsi="Arial" w:cs="Arial"/>
                              </w:rPr>
                            </w:pPr>
                          </w:p>
                          <w:p w:rsidR="00FA06B9" w:rsidRPr="004703FF" w:rsidRDefault="00FA06B9" w:rsidP="00FA06B9">
                            <w:pPr>
                              <w:pStyle w:val="ListParagraph"/>
                              <w:ind w:hanging="720"/>
                              <w:rPr>
                                <w:rFonts w:ascii="Arial" w:hAnsi="Arial" w:cs="Arial"/>
                              </w:rPr>
                            </w:pPr>
                            <w:r w:rsidRPr="004703FF">
                              <w:rPr>
                                <w:rFonts w:ascii="Arial" w:hAnsi="Arial" w:cs="Arial"/>
                              </w:rPr>
                              <w:t xml:space="preserve">Lingkungan </w:t>
                            </w:r>
                            <w:proofErr w:type="gramStart"/>
                            <w:r w:rsidRPr="004703FF">
                              <w:rPr>
                                <w:rFonts w:ascii="Arial" w:hAnsi="Arial" w:cs="Arial"/>
                              </w:rPr>
                              <w:t>kerja  :</w:t>
                            </w:r>
                            <w:proofErr w:type="gramEnd"/>
                          </w:p>
                          <w:p w:rsidR="00FA06B9" w:rsidRPr="004703FF" w:rsidRDefault="00FA06B9" w:rsidP="00FA06B9">
                            <w:pPr>
                              <w:pStyle w:val="ListParagraph"/>
                              <w:numPr>
                                <w:ilvl w:val="0"/>
                                <w:numId w:val="10"/>
                              </w:numPr>
                              <w:rPr>
                                <w:rFonts w:ascii="Arial" w:hAnsi="Arial" w:cs="Arial"/>
                              </w:rPr>
                            </w:pPr>
                            <w:r w:rsidRPr="004703FF">
                              <w:rPr>
                                <w:rFonts w:ascii="Arial" w:hAnsi="Arial" w:cs="Arial"/>
                              </w:rPr>
                              <w:t xml:space="preserve">Kebisingan </w:t>
                            </w:r>
                          </w:p>
                          <w:p w:rsidR="00FA06B9" w:rsidRPr="004703FF" w:rsidRDefault="00FA06B9" w:rsidP="00FA06B9">
                            <w:pPr>
                              <w:pStyle w:val="ListParagraph"/>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38.75pt;margin-top:14.8pt;width:151.6pt;height:14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" fillcolor="white [3201]" strokecolor="black [3200]" strokeweight="2pt">
                <v:textbox>
                  <w:txbxContent>
                    <w:p w:rsidR="00FA06B9" w:rsidRPr="004703FF" w:rsidRDefault="00FA06B9" w:rsidP="00FA06B9">
                      <w:pPr>
                        <w:rPr>
                          <w:rFonts w:ascii="Arial" w:hAnsi="Arial" w:cs="Arial"/>
                        </w:rPr>
                      </w:pPr>
                      <w:r w:rsidRPr="004703FF">
                        <w:rPr>
                          <w:rFonts w:ascii="Arial" w:hAnsi="Arial" w:cs="Arial"/>
                        </w:rPr>
                        <w:t xml:space="preserve">Karakteristik </w:t>
                      </w:r>
                      <w:proofErr w:type="gramStart"/>
                      <w:r w:rsidRPr="004703FF">
                        <w:rPr>
                          <w:rFonts w:ascii="Arial" w:hAnsi="Arial" w:cs="Arial"/>
                        </w:rPr>
                        <w:t>Pekerja :</w:t>
                      </w:r>
                      <w:proofErr w:type="gramEnd"/>
                    </w:p>
                    <w:p w:rsidR="00FA06B9" w:rsidRPr="004703FF" w:rsidRDefault="00FA06B9" w:rsidP="00FA06B9">
                      <w:pPr>
                        <w:pStyle w:val="ListParagraph"/>
                        <w:numPr>
                          <w:ilvl w:val="0"/>
                          <w:numId w:val="10"/>
                        </w:numPr>
                        <w:rPr>
                          <w:rFonts w:ascii="Arial" w:hAnsi="Arial" w:cs="Arial"/>
                        </w:rPr>
                      </w:pPr>
                      <w:r w:rsidRPr="004703FF">
                        <w:rPr>
                          <w:rFonts w:ascii="Arial" w:hAnsi="Arial" w:cs="Arial"/>
                        </w:rPr>
                        <w:t>Usia</w:t>
                      </w:r>
                    </w:p>
                    <w:p w:rsidR="00FA06B9" w:rsidRPr="004703FF" w:rsidRDefault="00FA06B9" w:rsidP="00FA06B9">
                      <w:pPr>
                        <w:pStyle w:val="ListParagraph"/>
                        <w:numPr>
                          <w:ilvl w:val="0"/>
                          <w:numId w:val="10"/>
                        </w:numPr>
                        <w:rPr>
                          <w:rFonts w:ascii="Arial" w:hAnsi="Arial" w:cs="Arial"/>
                        </w:rPr>
                      </w:pPr>
                      <w:r w:rsidRPr="004703FF">
                        <w:rPr>
                          <w:rFonts w:ascii="Arial" w:hAnsi="Arial" w:cs="Arial"/>
                        </w:rPr>
                        <w:t xml:space="preserve">Masa kerja </w:t>
                      </w:r>
                    </w:p>
                    <w:p w:rsidR="00FA06B9" w:rsidRPr="004703FF" w:rsidRDefault="00FA06B9" w:rsidP="00FA06B9">
                      <w:pPr>
                        <w:pStyle w:val="ListParagraph"/>
                        <w:numPr>
                          <w:ilvl w:val="0"/>
                          <w:numId w:val="10"/>
                        </w:numPr>
                        <w:rPr>
                          <w:rFonts w:ascii="Arial" w:hAnsi="Arial" w:cs="Arial"/>
                        </w:rPr>
                      </w:pPr>
                      <w:r w:rsidRPr="004703FF">
                        <w:rPr>
                          <w:rFonts w:ascii="Arial" w:hAnsi="Arial" w:cs="Arial"/>
                        </w:rPr>
                        <w:t>Jenis kelamin</w:t>
                      </w:r>
                    </w:p>
                    <w:p w:rsidR="00FA06B9" w:rsidRPr="004703FF" w:rsidRDefault="00FA06B9" w:rsidP="00FA06B9">
                      <w:pPr>
                        <w:pStyle w:val="ListParagraph"/>
                        <w:rPr>
                          <w:rFonts w:ascii="Arial" w:hAnsi="Arial" w:cs="Arial"/>
                        </w:rPr>
                      </w:pPr>
                    </w:p>
                    <w:p w:rsidR="00FA06B9" w:rsidRPr="004703FF" w:rsidRDefault="00FA06B9" w:rsidP="00FA06B9">
                      <w:pPr>
                        <w:pStyle w:val="ListParagraph"/>
                        <w:ind w:hanging="720"/>
                        <w:rPr>
                          <w:rFonts w:ascii="Arial" w:hAnsi="Arial" w:cs="Arial"/>
                        </w:rPr>
                      </w:pPr>
                      <w:r w:rsidRPr="004703FF">
                        <w:rPr>
                          <w:rFonts w:ascii="Arial" w:hAnsi="Arial" w:cs="Arial"/>
                        </w:rPr>
                        <w:t xml:space="preserve">Lingkungan </w:t>
                      </w:r>
                      <w:proofErr w:type="gramStart"/>
                      <w:r w:rsidRPr="004703FF">
                        <w:rPr>
                          <w:rFonts w:ascii="Arial" w:hAnsi="Arial" w:cs="Arial"/>
                        </w:rPr>
                        <w:t>kerja  :</w:t>
                      </w:r>
                      <w:proofErr w:type="gramEnd"/>
                    </w:p>
                    <w:p w:rsidR="00FA06B9" w:rsidRPr="004703FF" w:rsidRDefault="00FA06B9" w:rsidP="00FA06B9">
                      <w:pPr>
                        <w:pStyle w:val="ListParagraph"/>
                        <w:numPr>
                          <w:ilvl w:val="0"/>
                          <w:numId w:val="10"/>
                        </w:numPr>
                        <w:rPr>
                          <w:rFonts w:ascii="Arial" w:hAnsi="Arial" w:cs="Arial"/>
                        </w:rPr>
                      </w:pPr>
                      <w:r w:rsidRPr="004703FF">
                        <w:rPr>
                          <w:rFonts w:ascii="Arial" w:hAnsi="Arial" w:cs="Arial"/>
                        </w:rPr>
                        <w:t xml:space="preserve">Kebisingan </w:t>
                      </w:r>
                    </w:p>
                    <w:p w:rsidR="00FA06B9" w:rsidRPr="004703FF" w:rsidRDefault="00FA06B9" w:rsidP="00FA06B9">
                      <w:pPr>
                        <w:pStyle w:val="ListParagraph"/>
                        <w:rPr>
                          <w:rFonts w:ascii="Arial" w:hAnsi="Arial" w:cs="Arial"/>
                        </w:rPr>
                      </w:pPr>
                    </w:p>
                  </w:txbxContent>
                </v:textbox>
              </v:rect>
            </w:pict>
          </mc:Fallback>
        </mc:AlternateContent>
      </w:r>
    </w:p>
    <w:p w:rsidR="00FA06B9" w:rsidRPr="006E3010" w:rsidRDefault="00FA06B9" w:rsidP="00FA06B9">
      <w:pPr>
        <w:pStyle w:val="ListParagraph"/>
        <w:spacing w:line="360" w:lineRule="auto"/>
        <w:jc w:val="both"/>
        <w:rPr>
          <w:rFonts w:ascii="Arial" w:hAnsi="Arial" w:cs="Arial"/>
          <w:b/>
        </w:rPr>
      </w:pPr>
    </w:p>
    <w:p w:rsidR="00FA06B9" w:rsidRPr="006E3010" w:rsidRDefault="00FA06B9" w:rsidP="00FA06B9">
      <w:pPr>
        <w:pStyle w:val="ListParagraph"/>
        <w:spacing w:line="360" w:lineRule="auto"/>
        <w:jc w:val="both"/>
        <w:rPr>
          <w:rFonts w:ascii="Arial" w:hAnsi="Arial" w:cs="Arial"/>
          <w:b/>
        </w:rPr>
      </w:pPr>
    </w:p>
    <w:p w:rsidR="00FA06B9" w:rsidRPr="006E3010" w:rsidRDefault="00FA06B9" w:rsidP="00FA06B9">
      <w:pPr>
        <w:pStyle w:val="ListParagraph"/>
        <w:spacing w:line="360" w:lineRule="auto"/>
        <w:jc w:val="both"/>
        <w:rPr>
          <w:rFonts w:ascii="Arial" w:hAnsi="Arial" w:cs="Arial"/>
          <w:b/>
        </w:rPr>
      </w:pPr>
      <w:r w:rsidRPr="006E3010">
        <w:rPr>
          <w:rFonts w:ascii="Arial" w:hAnsi="Arial" w:cs="Arial"/>
          <w:b/>
          <w:noProof/>
          <w:lang w:val="en-US"/>
        </w:rPr>
        <mc:AlternateContent>
          <mc:Choice Requires="wps">
            <w:drawing>
              <wp:anchor distT="0" distB="0" distL="114300" distR="114300" simplePos="0" relativeHeight="251663360" behindDoc="0" locked="0" layoutInCell="1" allowOverlap="1" wp14:anchorId="32F21DE5" wp14:editId="0D7198E9">
                <wp:simplePos x="0" y="0"/>
                <wp:positionH relativeFrom="column">
                  <wp:posOffset>3484245</wp:posOffset>
                </wp:positionH>
                <wp:positionV relativeFrom="paragraph">
                  <wp:posOffset>63500</wp:posOffset>
                </wp:positionV>
                <wp:extent cx="1514475" cy="8667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514475" cy="866775"/>
                        </a:xfrm>
                        <a:prstGeom prst="rect">
                          <a:avLst/>
                        </a:prstGeom>
                      </wps:spPr>
                      <wps:style>
                        <a:lnRef idx="2">
                          <a:schemeClr val="dk1"/>
                        </a:lnRef>
                        <a:fillRef idx="1">
                          <a:schemeClr val="lt1"/>
                        </a:fillRef>
                        <a:effectRef idx="0">
                          <a:schemeClr val="dk1"/>
                        </a:effectRef>
                        <a:fontRef idx="minor">
                          <a:schemeClr val="dk1"/>
                        </a:fontRef>
                      </wps:style>
                      <wps:txbx>
                        <w:txbxContent>
                          <w:p w:rsidR="00FA06B9" w:rsidRPr="004703FF" w:rsidRDefault="00FA06B9" w:rsidP="00FA06B9">
                            <w:pPr>
                              <w:pStyle w:val="ListParagraph"/>
                              <w:ind w:left="284"/>
                              <w:jc w:val="center"/>
                              <w:rPr>
                                <w:rFonts w:ascii="Arial" w:hAnsi="Arial" w:cs="Arial"/>
                              </w:rPr>
                            </w:pPr>
                            <w:proofErr w:type="gramStart"/>
                            <w:r w:rsidRPr="004703FF">
                              <w:rPr>
                                <w:rFonts w:ascii="Arial" w:hAnsi="Arial" w:cs="Arial"/>
                              </w:rPr>
                              <w:t xml:space="preserve">KELELAHAN </w:t>
                            </w:r>
                            <w:r>
                              <w:rPr>
                                <w:rFonts w:ascii="Arial" w:hAnsi="Arial" w:cs="Arial"/>
                              </w:rPr>
                              <w:t xml:space="preserve"> </w:t>
                            </w:r>
                            <w:r w:rsidRPr="004703FF">
                              <w:rPr>
                                <w:rFonts w:ascii="Arial" w:hAnsi="Arial" w:cs="Arial"/>
                              </w:rPr>
                              <w:t>KERJA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left:0;text-align:left;margin-left:274.35pt;margin-top:5pt;width:119.25pt;height:6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" fillcolor="white [3201]" strokecolor="black [3200]" strokeweight="2pt">
                <v:textbox>
                  <w:txbxContent>
                    <w:p w:rsidR="00FA06B9" w:rsidRPr="004703FF" w:rsidRDefault="00FA06B9" w:rsidP="00FA06B9">
                      <w:pPr>
                        <w:pStyle w:val="ListParagraph"/>
                        <w:ind w:left="284"/>
                        <w:jc w:val="center"/>
                        <w:rPr>
                          <w:rFonts w:ascii="Arial" w:hAnsi="Arial" w:cs="Arial"/>
                        </w:rPr>
                      </w:pPr>
                      <w:proofErr w:type="gramStart"/>
                      <w:r w:rsidRPr="004703FF">
                        <w:rPr>
                          <w:rFonts w:ascii="Arial" w:hAnsi="Arial" w:cs="Arial"/>
                        </w:rPr>
                        <w:t xml:space="preserve">KELELAHAN </w:t>
                      </w:r>
                      <w:r>
                        <w:rPr>
                          <w:rFonts w:ascii="Arial" w:hAnsi="Arial" w:cs="Arial"/>
                        </w:rPr>
                        <w:t xml:space="preserve"> </w:t>
                      </w:r>
                      <w:r w:rsidRPr="004703FF">
                        <w:rPr>
                          <w:rFonts w:ascii="Arial" w:hAnsi="Arial" w:cs="Arial"/>
                        </w:rPr>
                        <w:t>KERJA</w:t>
                      </w:r>
                      <w:proofErr w:type="gramEnd"/>
                    </w:p>
                  </w:txbxContent>
                </v:textbox>
              </v:rect>
            </w:pict>
          </mc:Fallback>
        </mc:AlternateContent>
      </w:r>
    </w:p>
    <w:p w:rsidR="00FA06B9" w:rsidRPr="006E3010" w:rsidRDefault="00FA06B9" w:rsidP="00FA06B9">
      <w:pPr>
        <w:pStyle w:val="ListParagraph"/>
        <w:spacing w:line="360" w:lineRule="auto"/>
        <w:jc w:val="both"/>
        <w:rPr>
          <w:rFonts w:ascii="Arial" w:hAnsi="Arial" w:cs="Arial"/>
          <w:b/>
        </w:rPr>
      </w:pPr>
      <w:r w:rsidRPr="006E3010">
        <w:rPr>
          <w:rFonts w:ascii="Arial" w:hAnsi="Arial" w:cs="Arial"/>
          <w:b/>
          <w:noProof/>
          <w:lang w:val="en-US"/>
        </w:rPr>
        <mc:AlternateContent>
          <mc:Choice Requires="wps">
            <w:drawing>
              <wp:anchor distT="0" distB="0" distL="114300" distR="114300" simplePos="0" relativeHeight="251662336" behindDoc="0" locked="0" layoutInCell="1" allowOverlap="1" wp14:anchorId="5A03D765" wp14:editId="606B12BC">
                <wp:simplePos x="0" y="0"/>
                <wp:positionH relativeFrom="column">
                  <wp:posOffset>2541270</wp:posOffset>
                </wp:positionH>
                <wp:positionV relativeFrom="paragraph">
                  <wp:posOffset>32385</wp:posOffset>
                </wp:positionV>
                <wp:extent cx="904875" cy="368935"/>
                <wp:effectExtent l="0" t="19050" r="47625" b="31115"/>
                <wp:wrapNone/>
                <wp:docPr id="7" name="Right Arrow 7"/>
                <wp:cNvGraphicFramePr/>
                <a:graphic xmlns:a="http://schemas.openxmlformats.org/drawingml/2006/main">
                  <a:graphicData uri="http://schemas.microsoft.com/office/word/2010/wordprocessingShape">
                    <wps:wsp>
                      <wps:cNvSpPr/>
                      <wps:spPr>
                        <a:xfrm>
                          <a:off x="0" y="0"/>
                          <a:ext cx="904875" cy="36893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200.1pt;margin-top:2.55pt;width:71.25pt;height:2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" adj="17197" fillcolor="white [3201]" strokecolor="black [3200]" strokeweight="2pt"/>
            </w:pict>
          </mc:Fallback>
        </mc:AlternateContent>
      </w:r>
    </w:p>
    <w:p w:rsidR="00FA06B9" w:rsidRPr="006E3010" w:rsidRDefault="00FA06B9" w:rsidP="00FA06B9">
      <w:pPr>
        <w:pStyle w:val="ListParagraph"/>
        <w:spacing w:line="360" w:lineRule="auto"/>
        <w:jc w:val="both"/>
        <w:rPr>
          <w:rFonts w:ascii="Arial" w:hAnsi="Arial" w:cs="Arial"/>
          <w:b/>
          <w:lang w:val="id-ID"/>
        </w:rPr>
      </w:pPr>
    </w:p>
    <w:p w:rsidR="00FA06B9" w:rsidRPr="006E3010" w:rsidRDefault="00FA06B9" w:rsidP="00FA06B9">
      <w:pPr>
        <w:pStyle w:val="ListParagraph"/>
        <w:tabs>
          <w:tab w:val="left" w:pos="7685"/>
        </w:tabs>
        <w:spacing w:line="360" w:lineRule="auto"/>
        <w:ind w:left="420"/>
        <w:jc w:val="both"/>
        <w:rPr>
          <w:rFonts w:ascii="Arial" w:hAnsi="Arial" w:cs="Arial"/>
          <w:b/>
        </w:rPr>
      </w:pPr>
    </w:p>
    <w:p w:rsidR="00FA06B9" w:rsidRPr="006E3010" w:rsidRDefault="00FA06B9" w:rsidP="00FA06B9">
      <w:pPr>
        <w:pStyle w:val="ListParagraph"/>
        <w:tabs>
          <w:tab w:val="left" w:pos="7685"/>
        </w:tabs>
        <w:spacing w:line="360" w:lineRule="auto"/>
        <w:ind w:left="420"/>
        <w:jc w:val="both"/>
        <w:rPr>
          <w:rFonts w:ascii="Arial" w:hAnsi="Arial" w:cs="Arial"/>
          <w:b/>
        </w:rPr>
      </w:pPr>
    </w:p>
    <w:p w:rsidR="00FA06B9" w:rsidRPr="006E3010" w:rsidRDefault="00FA06B9" w:rsidP="00FA06B9">
      <w:pPr>
        <w:pStyle w:val="ListParagraph"/>
        <w:tabs>
          <w:tab w:val="left" w:pos="7685"/>
        </w:tabs>
        <w:spacing w:line="360" w:lineRule="auto"/>
        <w:ind w:left="420"/>
        <w:jc w:val="both"/>
        <w:rPr>
          <w:rFonts w:ascii="Arial" w:hAnsi="Arial" w:cs="Arial"/>
          <w:b/>
        </w:rPr>
      </w:pPr>
    </w:p>
    <w:p w:rsidR="00FA06B9" w:rsidRPr="006E3010" w:rsidRDefault="00FA06B9" w:rsidP="00FA06B9">
      <w:pPr>
        <w:pStyle w:val="ListParagraph"/>
        <w:tabs>
          <w:tab w:val="left" w:pos="7685"/>
        </w:tabs>
        <w:spacing w:line="360" w:lineRule="auto"/>
        <w:ind w:left="284" w:firstLine="425"/>
        <w:jc w:val="both"/>
        <w:rPr>
          <w:rFonts w:ascii="Arial" w:hAnsi="Arial" w:cs="Arial"/>
          <w:b/>
        </w:rPr>
      </w:pPr>
      <w:r w:rsidRPr="006E3010">
        <w:rPr>
          <w:rFonts w:ascii="Arial" w:hAnsi="Arial" w:cs="Arial"/>
        </w:rPr>
        <w:t>Keteranga</w:t>
      </w:r>
      <w:r w:rsidRPr="006E3010">
        <w:rPr>
          <w:rFonts w:ascii="Arial" w:hAnsi="Arial" w:cs="Arial"/>
          <w:lang w:val="id-ID"/>
        </w:rPr>
        <w:t>n</w:t>
      </w:r>
      <w:proofErr w:type="gramStart"/>
      <w:r w:rsidRPr="006E3010">
        <w:rPr>
          <w:rFonts w:ascii="Arial" w:hAnsi="Arial" w:cs="Arial"/>
        </w:rPr>
        <w:t>:Terdapat</w:t>
      </w:r>
      <w:proofErr w:type="gramEnd"/>
      <w:r w:rsidRPr="006E3010">
        <w:rPr>
          <w:rFonts w:ascii="Arial" w:hAnsi="Arial" w:cs="Arial"/>
        </w:rPr>
        <w:t xml:space="preserve"> dua variable yaitu variable independen dan variable dependen.</w:t>
      </w:r>
      <w:r w:rsidRPr="006E3010">
        <w:rPr>
          <w:rFonts w:ascii="Arial" w:hAnsi="Arial" w:cs="Arial"/>
          <w:lang w:val="id-ID"/>
        </w:rPr>
        <w:t xml:space="preserve"> </w:t>
      </w:r>
      <w:r w:rsidRPr="006E3010">
        <w:rPr>
          <w:rFonts w:ascii="Arial" w:hAnsi="Arial" w:cs="Arial"/>
        </w:rPr>
        <w:t xml:space="preserve">Variabel Independen terdiri dari 4 variabel yaitu: Karakteristik pekerja (usia, masa kerja, jenis kelamin) dan lingkungan kerja (kebisingan) sedangkan variable dependen </w:t>
      </w:r>
      <w:proofErr w:type="gramStart"/>
      <w:r w:rsidRPr="006E3010">
        <w:rPr>
          <w:rFonts w:ascii="Arial" w:hAnsi="Arial" w:cs="Arial"/>
        </w:rPr>
        <w:t>yaitu :</w:t>
      </w:r>
      <w:proofErr w:type="gramEnd"/>
      <w:r w:rsidRPr="006E3010">
        <w:rPr>
          <w:rFonts w:ascii="Arial" w:hAnsi="Arial" w:cs="Arial"/>
        </w:rPr>
        <w:t xml:space="preserve"> Kelelahan kerja, dimana ke 4 variabel independen akan di kaitkan dengan variable terikat yaitu kelelahan kerja.</w:t>
      </w:r>
    </w:p>
    <w:p w:rsidR="00FA06B9" w:rsidRPr="006E3010" w:rsidRDefault="00FA06B9" w:rsidP="00FA06B9">
      <w:pPr>
        <w:tabs>
          <w:tab w:val="left" w:pos="1592"/>
        </w:tabs>
        <w:spacing w:line="360" w:lineRule="auto"/>
        <w:ind w:left="567"/>
        <w:jc w:val="both"/>
        <w:rPr>
          <w:rFonts w:ascii="Arial" w:hAnsi="Arial" w:cs="Arial"/>
        </w:rPr>
      </w:pPr>
    </w:p>
    <w:p w:rsidR="00FA06B9" w:rsidRPr="006E3010" w:rsidRDefault="00FA06B9" w:rsidP="00FA06B9">
      <w:pPr>
        <w:tabs>
          <w:tab w:val="left" w:pos="1592"/>
        </w:tabs>
        <w:spacing w:line="360" w:lineRule="auto"/>
        <w:ind w:left="567"/>
        <w:jc w:val="both"/>
        <w:rPr>
          <w:rFonts w:ascii="Arial" w:hAnsi="Arial" w:cs="Arial"/>
        </w:rPr>
      </w:pPr>
    </w:p>
    <w:p w:rsidR="00FA06B9" w:rsidRPr="006E3010" w:rsidRDefault="00FA06B9" w:rsidP="00FA06B9">
      <w:pPr>
        <w:tabs>
          <w:tab w:val="left" w:pos="1592"/>
        </w:tabs>
        <w:spacing w:line="360" w:lineRule="auto"/>
        <w:jc w:val="both"/>
        <w:rPr>
          <w:rFonts w:ascii="Arial" w:hAnsi="Arial" w:cs="Arial"/>
          <w:lang w:val="id-ID"/>
        </w:rPr>
      </w:pPr>
    </w:p>
    <w:p w:rsidR="00FA06B9" w:rsidRPr="006E3010" w:rsidRDefault="00FA06B9" w:rsidP="00FA06B9">
      <w:pPr>
        <w:pStyle w:val="ListParagraph"/>
        <w:numPr>
          <w:ilvl w:val="1"/>
          <w:numId w:val="18"/>
        </w:numPr>
        <w:spacing w:line="360" w:lineRule="auto"/>
        <w:ind w:left="426" w:hanging="426"/>
        <w:jc w:val="both"/>
        <w:rPr>
          <w:rFonts w:ascii="Arial" w:hAnsi="Arial" w:cs="Arial"/>
          <w:b/>
          <w:sz w:val="24"/>
          <w:szCs w:val="24"/>
          <w:lang w:val="id-ID"/>
        </w:rPr>
      </w:pPr>
      <w:r w:rsidRPr="006E3010">
        <w:rPr>
          <w:rFonts w:ascii="Arial" w:hAnsi="Arial" w:cs="Arial"/>
          <w:b/>
          <w:sz w:val="24"/>
          <w:szCs w:val="24"/>
          <w:lang w:val="en-US"/>
        </w:rPr>
        <w:lastRenderedPageBreak/>
        <w:t xml:space="preserve">Definisi Operasional </w:t>
      </w:r>
    </w:p>
    <w:tbl>
      <w:tblPr>
        <w:tblStyle w:val="TableGrid"/>
        <w:tblW w:w="7717" w:type="dxa"/>
        <w:tblInd w:w="250" w:type="dxa"/>
        <w:tblLayout w:type="fixed"/>
        <w:tblLook w:val="04A0" w:firstRow="1" w:lastRow="0" w:firstColumn="1" w:lastColumn="0" w:noHBand="0" w:noVBand="1"/>
      </w:tblPr>
      <w:tblGrid>
        <w:gridCol w:w="567"/>
        <w:gridCol w:w="1362"/>
        <w:gridCol w:w="1473"/>
        <w:gridCol w:w="1059"/>
        <w:gridCol w:w="2412"/>
        <w:gridCol w:w="844"/>
      </w:tblGrid>
      <w:tr w:rsidR="00FA06B9" w:rsidRPr="006E3010" w:rsidTr="00FA06B9">
        <w:trPr>
          <w:trHeight w:val="161"/>
        </w:trPr>
        <w:tc>
          <w:tcPr>
            <w:tcW w:w="567"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t>No</w:t>
            </w:r>
          </w:p>
        </w:tc>
        <w:tc>
          <w:tcPr>
            <w:tcW w:w="1362"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t>Variabel</w:t>
            </w:r>
          </w:p>
        </w:tc>
        <w:tc>
          <w:tcPr>
            <w:tcW w:w="1473"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t xml:space="preserve">Definisi </w:t>
            </w:r>
          </w:p>
        </w:tc>
        <w:tc>
          <w:tcPr>
            <w:tcW w:w="1059"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t>Alat ukur</w:t>
            </w:r>
          </w:p>
        </w:tc>
        <w:tc>
          <w:tcPr>
            <w:tcW w:w="2412"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t xml:space="preserve">Hasil ukur </w:t>
            </w:r>
          </w:p>
        </w:tc>
        <w:tc>
          <w:tcPr>
            <w:tcW w:w="844"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t>Skala</w:t>
            </w:r>
          </w:p>
        </w:tc>
      </w:tr>
      <w:tr w:rsidR="00FA06B9" w:rsidRPr="006E3010" w:rsidTr="00FA06B9">
        <w:trPr>
          <w:trHeight w:val="2882"/>
        </w:trPr>
        <w:tc>
          <w:tcPr>
            <w:tcW w:w="567"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t>1</w:t>
            </w:r>
          </w:p>
        </w:tc>
        <w:tc>
          <w:tcPr>
            <w:tcW w:w="1362"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t>Kelelahan Kerja</w:t>
            </w:r>
          </w:p>
        </w:tc>
        <w:tc>
          <w:tcPr>
            <w:tcW w:w="1473" w:type="dxa"/>
          </w:tcPr>
          <w:p w:rsidR="00FA06B9" w:rsidRPr="006E3010" w:rsidRDefault="00FA06B9" w:rsidP="00FA06B9">
            <w:pPr>
              <w:autoSpaceDE w:val="0"/>
              <w:autoSpaceDN w:val="0"/>
              <w:adjustRightInd w:val="0"/>
              <w:jc w:val="both"/>
              <w:rPr>
                <w:rFonts w:ascii="Arial" w:hAnsi="Arial" w:cs="Arial"/>
              </w:rPr>
            </w:pPr>
            <w:r w:rsidRPr="006E3010">
              <w:rPr>
                <w:rFonts w:ascii="Arial" w:hAnsi="Arial" w:cs="Arial"/>
              </w:rPr>
              <w:t>Sebagai suatu kondisi menurunya efisiensi, performa kerja berkurangnya kekuatan atau ketahan tubuh untuk terus melanjutkan kegiatan yang harus dilakukan (Wignjosoebroto, 2003).</w:t>
            </w:r>
          </w:p>
        </w:tc>
        <w:tc>
          <w:tcPr>
            <w:tcW w:w="1059"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t xml:space="preserve">kuesioner IFRC </w:t>
            </w:r>
          </w:p>
        </w:tc>
        <w:tc>
          <w:tcPr>
            <w:tcW w:w="2412" w:type="dxa"/>
          </w:tcPr>
          <w:p w:rsidR="00FA06B9" w:rsidRPr="006E3010" w:rsidRDefault="00FA06B9" w:rsidP="00FA06B9">
            <w:pPr>
              <w:autoSpaceDE w:val="0"/>
              <w:autoSpaceDN w:val="0"/>
              <w:adjustRightInd w:val="0"/>
              <w:jc w:val="both"/>
              <w:rPr>
                <w:rFonts w:ascii="Arial" w:hAnsi="Arial" w:cs="Arial"/>
              </w:rPr>
            </w:pPr>
            <w:r w:rsidRPr="006E3010">
              <w:rPr>
                <w:rFonts w:ascii="Arial" w:hAnsi="Arial" w:cs="Arial"/>
              </w:rPr>
              <w:t xml:space="preserve">1. Rendah jika skor (30-  </w:t>
            </w:r>
            <w:r w:rsidRPr="006E3010">
              <w:rPr>
                <w:rFonts w:ascii="Arial" w:hAnsi="Arial" w:cs="Arial"/>
              </w:rPr>
              <w:br/>
              <w:t xml:space="preserve">     52)</w:t>
            </w:r>
          </w:p>
          <w:p w:rsidR="00FA06B9" w:rsidRPr="006E3010" w:rsidRDefault="00FA06B9" w:rsidP="00FA06B9">
            <w:pPr>
              <w:autoSpaceDE w:val="0"/>
              <w:autoSpaceDN w:val="0"/>
              <w:adjustRightInd w:val="0"/>
              <w:jc w:val="both"/>
              <w:rPr>
                <w:rFonts w:ascii="Arial" w:hAnsi="Arial" w:cs="Arial"/>
              </w:rPr>
            </w:pPr>
            <w:r w:rsidRPr="006E3010">
              <w:rPr>
                <w:rFonts w:ascii="Arial" w:hAnsi="Arial" w:cs="Arial"/>
              </w:rPr>
              <w:t>2. Sedang jika skor (53-</w:t>
            </w:r>
            <w:r w:rsidRPr="006E3010">
              <w:rPr>
                <w:rFonts w:ascii="Arial" w:hAnsi="Arial" w:cs="Arial"/>
              </w:rPr>
              <w:br/>
              <w:t xml:space="preserve">     75)</w:t>
            </w:r>
          </w:p>
          <w:p w:rsidR="00FA06B9" w:rsidRPr="006E3010" w:rsidRDefault="00FA06B9" w:rsidP="00FA06B9">
            <w:pPr>
              <w:autoSpaceDE w:val="0"/>
              <w:autoSpaceDN w:val="0"/>
              <w:adjustRightInd w:val="0"/>
              <w:jc w:val="both"/>
              <w:rPr>
                <w:rFonts w:ascii="Arial" w:hAnsi="Arial" w:cs="Arial"/>
              </w:rPr>
            </w:pPr>
            <w:r w:rsidRPr="006E3010">
              <w:rPr>
                <w:rFonts w:ascii="Arial" w:hAnsi="Arial" w:cs="Arial"/>
              </w:rPr>
              <w:t xml:space="preserve">3. Tinggi jika skor (76-    </w:t>
            </w:r>
            <w:r w:rsidRPr="006E3010">
              <w:rPr>
                <w:rFonts w:ascii="Arial" w:hAnsi="Arial" w:cs="Arial"/>
              </w:rPr>
              <w:br/>
              <w:t xml:space="preserve">      98)</w:t>
            </w:r>
          </w:p>
          <w:p w:rsidR="00FA06B9" w:rsidRPr="006E3010" w:rsidRDefault="00FA06B9" w:rsidP="00FA06B9">
            <w:pPr>
              <w:autoSpaceDE w:val="0"/>
              <w:autoSpaceDN w:val="0"/>
              <w:adjustRightInd w:val="0"/>
              <w:jc w:val="both"/>
              <w:rPr>
                <w:rFonts w:ascii="Arial" w:hAnsi="Arial" w:cs="Arial"/>
              </w:rPr>
            </w:pPr>
            <w:r w:rsidRPr="006E3010">
              <w:rPr>
                <w:rFonts w:ascii="Arial" w:hAnsi="Arial" w:cs="Arial"/>
              </w:rPr>
              <w:t xml:space="preserve">4. Sangat tinggi jika skor </w:t>
            </w:r>
            <w:r w:rsidRPr="006E3010">
              <w:rPr>
                <w:rFonts w:ascii="Arial" w:hAnsi="Arial" w:cs="Arial"/>
              </w:rPr>
              <w:br/>
              <w:t xml:space="preserve">    (99-120)</w:t>
            </w:r>
          </w:p>
          <w:p w:rsidR="00FA06B9" w:rsidRPr="006E3010" w:rsidRDefault="00FA06B9" w:rsidP="00FA06B9">
            <w:pPr>
              <w:autoSpaceDE w:val="0"/>
              <w:autoSpaceDN w:val="0"/>
              <w:adjustRightInd w:val="0"/>
              <w:jc w:val="both"/>
              <w:rPr>
                <w:rFonts w:ascii="Arial" w:hAnsi="Arial" w:cs="Arial"/>
              </w:rPr>
            </w:pPr>
          </w:p>
        </w:tc>
        <w:tc>
          <w:tcPr>
            <w:tcW w:w="844"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t xml:space="preserve">Ordinal </w:t>
            </w:r>
          </w:p>
        </w:tc>
      </w:tr>
      <w:tr w:rsidR="00FA06B9" w:rsidRPr="006E3010" w:rsidTr="00FA06B9">
        <w:trPr>
          <w:trHeight w:val="2200"/>
        </w:trPr>
        <w:tc>
          <w:tcPr>
            <w:tcW w:w="567"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t>2</w:t>
            </w:r>
          </w:p>
        </w:tc>
        <w:tc>
          <w:tcPr>
            <w:tcW w:w="1362"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t>Usia</w:t>
            </w:r>
          </w:p>
        </w:tc>
        <w:tc>
          <w:tcPr>
            <w:tcW w:w="1473" w:type="dxa"/>
          </w:tcPr>
          <w:p w:rsidR="00FA06B9" w:rsidRPr="006E3010" w:rsidRDefault="00FA06B9" w:rsidP="00FA06B9">
            <w:pPr>
              <w:autoSpaceDE w:val="0"/>
              <w:autoSpaceDN w:val="0"/>
              <w:adjustRightInd w:val="0"/>
              <w:jc w:val="both"/>
              <w:rPr>
                <w:rFonts w:ascii="Arial" w:hAnsi="Arial" w:cs="Arial"/>
              </w:rPr>
            </w:pPr>
            <w:r w:rsidRPr="006E3010">
              <w:rPr>
                <w:rFonts w:ascii="Arial" w:hAnsi="Arial" w:cs="Arial"/>
                <w:lang w:val="en-US"/>
              </w:rPr>
              <w:t>perhitungan usia yang dimulai dari saat kelahiran seseorang sampai dengan waktu perhitungan usia(DR. Hardiwinoto, 2011)</w:t>
            </w:r>
          </w:p>
        </w:tc>
        <w:tc>
          <w:tcPr>
            <w:tcW w:w="1059"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t>Kuesioner</w:t>
            </w:r>
          </w:p>
        </w:tc>
        <w:tc>
          <w:tcPr>
            <w:tcW w:w="2412" w:type="dxa"/>
          </w:tcPr>
          <w:p w:rsidR="00FA06B9" w:rsidRPr="006E3010" w:rsidRDefault="00FA06B9" w:rsidP="00FA06B9">
            <w:pPr>
              <w:autoSpaceDE w:val="0"/>
              <w:autoSpaceDN w:val="0"/>
              <w:adjustRightInd w:val="0"/>
              <w:jc w:val="both"/>
              <w:rPr>
                <w:rFonts w:ascii="Arial" w:hAnsi="Arial" w:cs="Arial"/>
              </w:rPr>
            </w:pPr>
            <w:r w:rsidRPr="006E3010">
              <w:rPr>
                <w:rFonts w:ascii="Arial" w:hAnsi="Arial" w:cs="Arial"/>
              </w:rPr>
              <w:t>Satuan : tahun</w:t>
            </w:r>
          </w:p>
          <w:p w:rsidR="00FA06B9" w:rsidRPr="006E3010" w:rsidRDefault="00FA06B9" w:rsidP="00FA06B9">
            <w:pPr>
              <w:autoSpaceDE w:val="0"/>
              <w:autoSpaceDN w:val="0"/>
              <w:adjustRightInd w:val="0"/>
              <w:jc w:val="both"/>
              <w:rPr>
                <w:rFonts w:ascii="Arial" w:hAnsi="Arial" w:cs="Arial"/>
              </w:rPr>
            </w:pPr>
            <w:r w:rsidRPr="006E3010">
              <w:rPr>
                <w:rFonts w:ascii="Arial" w:hAnsi="Arial" w:cs="Arial"/>
              </w:rPr>
              <w:t>Dikelompokkan:</w:t>
            </w:r>
          </w:p>
          <w:p w:rsidR="00FA06B9" w:rsidRPr="006E3010" w:rsidRDefault="00FA06B9" w:rsidP="00FA06B9">
            <w:pPr>
              <w:pStyle w:val="ListParagraph"/>
              <w:numPr>
                <w:ilvl w:val="0"/>
                <w:numId w:val="11"/>
              </w:numPr>
              <w:autoSpaceDE w:val="0"/>
              <w:autoSpaceDN w:val="0"/>
              <w:adjustRightInd w:val="0"/>
              <w:jc w:val="both"/>
              <w:rPr>
                <w:rFonts w:ascii="Arial" w:hAnsi="Arial" w:cs="Arial"/>
              </w:rPr>
            </w:pPr>
            <w:r w:rsidRPr="006E3010">
              <w:rPr>
                <w:rFonts w:ascii="Arial" w:hAnsi="Arial" w:cs="Arial"/>
              </w:rPr>
              <w:t>Tidak beresiko &lt; 40 tahun</w:t>
            </w:r>
          </w:p>
          <w:p w:rsidR="00FA06B9" w:rsidRPr="006E3010" w:rsidRDefault="00FA06B9" w:rsidP="00FA06B9">
            <w:pPr>
              <w:pStyle w:val="ListParagraph"/>
              <w:numPr>
                <w:ilvl w:val="0"/>
                <w:numId w:val="11"/>
              </w:numPr>
              <w:autoSpaceDE w:val="0"/>
              <w:autoSpaceDN w:val="0"/>
              <w:adjustRightInd w:val="0"/>
              <w:jc w:val="both"/>
              <w:rPr>
                <w:rFonts w:ascii="Arial" w:hAnsi="Arial" w:cs="Arial"/>
              </w:rPr>
            </w:pPr>
            <w:r w:rsidRPr="006E3010">
              <w:rPr>
                <w:rFonts w:ascii="Arial" w:hAnsi="Arial" w:cs="Arial"/>
              </w:rPr>
              <w:t>Beresiko  ≥ 40 tahun</w:t>
            </w:r>
          </w:p>
        </w:tc>
        <w:tc>
          <w:tcPr>
            <w:tcW w:w="844"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t>Rasio</w:t>
            </w:r>
          </w:p>
        </w:tc>
      </w:tr>
      <w:tr w:rsidR="00FA06B9" w:rsidRPr="006E3010" w:rsidTr="00FA06B9">
        <w:trPr>
          <w:trHeight w:val="1175"/>
        </w:trPr>
        <w:tc>
          <w:tcPr>
            <w:tcW w:w="567"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t>3</w:t>
            </w:r>
          </w:p>
        </w:tc>
        <w:tc>
          <w:tcPr>
            <w:tcW w:w="1362"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t>Jenis Kelamin</w:t>
            </w:r>
          </w:p>
        </w:tc>
        <w:tc>
          <w:tcPr>
            <w:tcW w:w="1473" w:type="dxa"/>
          </w:tcPr>
          <w:p w:rsidR="00FA06B9" w:rsidRPr="006E3010" w:rsidRDefault="00FA06B9" w:rsidP="00FA06B9">
            <w:pPr>
              <w:autoSpaceDE w:val="0"/>
              <w:autoSpaceDN w:val="0"/>
              <w:adjustRightInd w:val="0"/>
              <w:jc w:val="both"/>
              <w:rPr>
                <w:rFonts w:ascii="Arial" w:hAnsi="Arial" w:cs="Arial"/>
              </w:rPr>
            </w:pPr>
            <w:r w:rsidRPr="006E3010">
              <w:rPr>
                <w:rFonts w:ascii="Arial" w:hAnsi="Arial" w:cs="Arial"/>
              </w:rPr>
              <w:t>Perbedaan biologis dan fisiologis yang dibawa sejak lahir dan</w:t>
            </w:r>
            <w:r w:rsidRPr="006E3010">
              <w:rPr>
                <w:rFonts w:ascii="Arial" w:hAnsi="Arial" w:cs="Arial"/>
                <w:lang w:val="id-ID"/>
              </w:rPr>
              <w:t xml:space="preserve"> </w:t>
            </w:r>
            <w:r w:rsidRPr="006E3010">
              <w:rPr>
                <w:rFonts w:ascii="Arial" w:hAnsi="Arial" w:cs="Arial"/>
              </w:rPr>
              <w:t>tidak dapat diubah</w:t>
            </w:r>
          </w:p>
        </w:tc>
        <w:tc>
          <w:tcPr>
            <w:tcW w:w="1059"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t>Kuesioner</w:t>
            </w:r>
          </w:p>
        </w:tc>
        <w:tc>
          <w:tcPr>
            <w:tcW w:w="2412" w:type="dxa"/>
          </w:tcPr>
          <w:p w:rsidR="00FA06B9" w:rsidRPr="006E3010" w:rsidRDefault="00FA06B9" w:rsidP="00FA06B9">
            <w:pPr>
              <w:pStyle w:val="ListParagraph"/>
              <w:numPr>
                <w:ilvl w:val="0"/>
                <w:numId w:val="13"/>
              </w:numPr>
              <w:autoSpaceDE w:val="0"/>
              <w:autoSpaceDN w:val="0"/>
              <w:adjustRightInd w:val="0"/>
              <w:jc w:val="both"/>
              <w:rPr>
                <w:rFonts w:ascii="Arial" w:hAnsi="Arial" w:cs="Arial"/>
              </w:rPr>
            </w:pPr>
            <w:r w:rsidRPr="006E3010">
              <w:rPr>
                <w:rFonts w:ascii="Arial" w:hAnsi="Arial" w:cs="Arial"/>
              </w:rPr>
              <w:t>Laki-laki</w:t>
            </w:r>
          </w:p>
          <w:p w:rsidR="00FA06B9" w:rsidRPr="006E3010" w:rsidRDefault="00FA06B9" w:rsidP="00FA06B9">
            <w:pPr>
              <w:pStyle w:val="ListParagraph"/>
              <w:numPr>
                <w:ilvl w:val="0"/>
                <w:numId w:val="13"/>
              </w:numPr>
              <w:autoSpaceDE w:val="0"/>
              <w:autoSpaceDN w:val="0"/>
              <w:adjustRightInd w:val="0"/>
              <w:jc w:val="both"/>
              <w:rPr>
                <w:rFonts w:ascii="Arial" w:hAnsi="Arial" w:cs="Arial"/>
              </w:rPr>
            </w:pPr>
            <w:r w:rsidRPr="006E3010">
              <w:rPr>
                <w:rFonts w:ascii="Arial" w:hAnsi="Arial" w:cs="Arial"/>
              </w:rPr>
              <w:t>Perempuan</w:t>
            </w:r>
          </w:p>
        </w:tc>
        <w:tc>
          <w:tcPr>
            <w:tcW w:w="844"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t>Ordinal</w:t>
            </w:r>
          </w:p>
        </w:tc>
      </w:tr>
      <w:tr w:rsidR="00FA06B9" w:rsidRPr="006E3010" w:rsidTr="00FA06B9">
        <w:trPr>
          <w:trHeight w:val="1697"/>
        </w:trPr>
        <w:tc>
          <w:tcPr>
            <w:tcW w:w="567"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t>4</w:t>
            </w:r>
          </w:p>
        </w:tc>
        <w:tc>
          <w:tcPr>
            <w:tcW w:w="1362"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t>Masa Kerja</w:t>
            </w:r>
          </w:p>
        </w:tc>
        <w:tc>
          <w:tcPr>
            <w:tcW w:w="1473" w:type="dxa"/>
          </w:tcPr>
          <w:p w:rsidR="00FA06B9" w:rsidRPr="006E3010" w:rsidRDefault="00FA06B9" w:rsidP="00FA06B9">
            <w:pPr>
              <w:autoSpaceDE w:val="0"/>
              <w:autoSpaceDN w:val="0"/>
              <w:adjustRightInd w:val="0"/>
              <w:jc w:val="both"/>
              <w:rPr>
                <w:rFonts w:ascii="Arial" w:hAnsi="Arial" w:cs="Arial"/>
              </w:rPr>
            </w:pPr>
            <w:proofErr w:type="gramStart"/>
            <w:r w:rsidRPr="006E3010">
              <w:rPr>
                <w:rFonts w:ascii="Arial" w:hAnsi="Arial" w:cs="Arial"/>
              </w:rPr>
              <w:t>panjangnya</w:t>
            </w:r>
            <w:proofErr w:type="gramEnd"/>
            <w:r w:rsidRPr="006E3010">
              <w:rPr>
                <w:rFonts w:ascii="Arial" w:hAnsi="Arial" w:cs="Arial"/>
              </w:rPr>
              <w:t xml:space="preserve"> waktu terhitung mulai pertama kali pekerja </w:t>
            </w:r>
            <w:r w:rsidRPr="006E3010">
              <w:rPr>
                <w:rFonts w:ascii="Arial" w:hAnsi="Arial" w:cs="Arial"/>
              </w:rPr>
              <w:lastRenderedPageBreak/>
              <w:t>masuk kerja hingga saat penelitian berlangsung (Amalia, 2007).</w:t>
            </w:r>
          </w:p>
        </w:tc>
        <w:tc>
          <w:tcPr>
            <w:tcW w:w="1059"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lastRenderedPageBreak/>
              <w:t>Kuesioner</w:t>
            </w:r>
          </w:p>
        </w:tc>
        <w:tc>
          <w:tcPr>
            <w:tcW w:w="2412" w:type="dxa"/>
          </w:tcPr>
          <w:p w:rsidR="00FA06B9" w:rsidRPr="006E3010" w:rsidRDefault="00FA06B9" w:rsidP="00FA06B9">
            <w:pPr>
              <w:autoSpaceDE w:val="0"/>
              <w:autoSpaceDN w:val="0"/>
              <w:adjustRightInd w:val="0"/>
              <w:jc w:val="both"/>
              <w:rPr>
                <w:rFonts w:ascii="Arial" w:hAnsi="Arial" w:cs="Arial"/>
              </w:rPr>
            </w:pPr>
            <w:r w:rsidRPr="006E3010">
              <w:rPr>
                <w:rFonts w:ascii="Arial" w:hAnsi="Arial" w:cs="Arial"/>
              </w:rPr>
              <w:t>Satuan : tahun</w:t>
            </w:r>
          </w:p>
          <w:p w:rsidR="00FA06B9" w:rsidRPr="006E3010" w:rsidRDefault="00FA06B9" w:rsidP="00FA06B9">
            <w:pPr>
              <w:autoSpaceDE w:val="0"/>
              <w:autoSpaceDN w:val="0"/>
              <w:adjustRightInd w:val="0"/>
              <w:jc w:val="both"/>
              <w:rPr>
                <w:rFonts w:ascii="Arial" w:hAnsi="Arial" w:cs="Arial"/>
              </w:rPr>
            </w:pPr>
            <w:r w:rsidRPr="006E3010">
              <w:rPr>
                <w:rFonts w:ascii="Arial" w:hAnsi="Arial" w:cs="Arial"/>
              </w:rPr>
              <w:t>Dikelompokkan:</w:t>
            </w:r>
          </w:p>
          <w:p w:rsidR="00FA06B9" w:rsidRPr="006E3010" w:rsidRDefault="00FA06B9" w:rsidP="00FA06B9">
            <w:pPr>
              <w:pStyle w:val="ListParagraph"/>
              <w:numPr>
                <w:ilvl w:val="0"/>
                <w:numId w:val="12"/>
              </w:numPr>
              <w:autoSpaceDE w:val="0"/>
              <w:autoSpaceDN w:val="0"/>
              <w:adjustRightInd w:val="0"/>
              <w:jc w:val="both"/>
              <w:rPr>
                <w:rFonts w:ascii="Arial" w:hAnsi="Arial" w:cs="Arial"/>
              </w:rPr>
            </w:pPr>
            <w:r w:rsidRPr="006E3010">
              <w:rPr>
                <w:rFonts w:ascii="Arial" w:hAnsi="Arial" w:cs="Arial"/>
              </w:rPr>
              <w:t>Tidak beresiko &lt; 8 tahun</w:t>
            </w:r>
          </w:p>
          <w:p w:rsidR="00FA06B9" w:rsidRPr="006E3010" w:rsidRDefault="00FA06B9" w:rsidP="00FA06B9">
            <w:pPr>
              <w:pStyle w:val="ListParagraph"/>
              <w:numPr>
                <w:ilvl w:val="0"/>
                <w:numId w:val="12"/>
              </w:numPr>
              <w:autoSpaceDE w:val="0"/>
              <w:autoSpaceDN w:val="0"/>
              <w:adjustRightInd w:val="0"/>
              <w:jc w:val="both"/>
              <w:rPr>
                <w:rFonts w:ascii="Arial" w:hAnsi="Arial" w:cs="Arial"/>
              </w:rPr>
            </w:pPr>
            <w:r w:rsidRPr="006E3010">
              <w:rPr>
                <w:rFonts w:ascii="Arial" w:hAnsi="Arial" w:cs="Arial"/>
              </w:rPr>
              <w:t>Beresiko   ≥ 8 tahun</w:t>
            </w:r>
          </w:p>
        </w:tc>
        <w:tc>
          <w:tcPr>
            <w:tcW w:w="844"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t>Rasio</w:t>
            </w:r>
          </w:p>
        </w:tc>
      </w:tr>
      <w:tr w:rsidR="00FA06B9" w:rsidRPr="006E3010" w:rsidTr="00FA06B9">
        <w:trPr>
          <w:trHeight w:val="97"/>
        </w:trPr>
        <w:tc>
          <w:tcPr>
            <w:tcW w:w="567"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lastRenderedPageBreak/>
              <w:t>5</w:t>
            </w:r>
          </w:p>
        </w:tc>
        <w:tc>
          <w:tcPr>
            <w:tcW w:w="1362"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t>Kebisingan</w:t>
            </w:r>
          </w:p>
        </w:tc>
        <w:tc>
          <w:tcPr>
            <w:tcW w:w="1473" w:type="dxa"/>
          </w:tcPr>
          <w:p w:rsidR="00FA06B9" w:rsidRPr="006E3010" w:rsidRDefault="00FA06B9" w:rsidP="00FA06B9">
            <w:pPr>
              <w:autoSpaceDE w:val="0"/>
              <w:autoSpaceDN w:val="0"/>
              <w:adjustRightInd w:val="0"/>
              <w:jc w:val="both"/>
              <w:rPr>
                <w:rFonts w:ascii="Arial" w:hAnsi="Arial" w:cs="Arial"/>
              </w:rPr>
            </w:pPr>
            <w:r w:rsidRPr="006E3010">
              <w:rPr>
                <w:rFonts w:ascii="Arial" w:hAnsi="Arial" w:cs="Arial"/>
              </w:rPr>
              <w:t xml:space="preserve">Bunyi yang tidak diinginkan sehingga mengganggu dan </w:t>
            </w:r>
            <w:r w:rsidRPr="006E3010">
              <w:rPr>
                <w:rFonts w:ascii="Arial" w:hAnsi="Arial" w:cs="Arial"/>
              </w:rPr>
              <w:tab/>
              <w:t>atau dapat membahayakan kesehatan</w:t>
            </w:r>
          </w:p>
          <w:p w:rsidR="00FA06B9" w:rsidRPr="006E3010" w:rsidRDefault="00FA06B9" w:rsidP="00FA06B9">
            <w:pPr>
              <w:autoSpaceDE w:val="0"/>
              <w:autoSpaceDN w:val="0"/>
              <w:adjustRightInd w:val="0"/>
              <w:jc w:val="both"/>
              <w:rPr>
                <w:rFonts w:ascii="Arial" w:hAnsi="Arial" w:cs="Arial"/>
              </w:rPr>
            </w:pPr>
            <w:r w:rsidRPr="006E3010">
              <w:rPr>
                <w:rFonts w:ascii="Arial" w:hAnsi="Arial" w:cs="Arial"/>
              </w:rPr>
              <w:t>(Menurut Peraturan Menteri Kesehatan RI No.718/Menkes/Per/XI/1987)</w:t>
            </w:r>
          </w:p>
        </w:tc>
        <w:tc>
          <w:tcPr>
            <w:tcW w:w="1059"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t>Sound level meter (SLM)</w:t>
            </w:r>
          </w:p>
        </w:tc>
        <w:tc>
          <w:tcPr>
            <w:tcW w:w="2412" w:type="dxa"/>
          </w:tcPr>
          <w:p w:rsidR="00FA06B9" w:rsidRPr="006E3010" w:rsidRDefault="00FA06B9" w:rsidP="00FA06B9">
            <w:pPr>
              <w:pStyle w:val="ListParagraph"/>
              <w:autoSpaceDE w:val="0"/>
              <w:autoSpaceDN w:val="0"/>
              <w:adjustRightInd w:val="0"/>
              <w:ind w:left="302"/>
              <w:jc w:val="both"/>
              <w:rPr>
                <w:rFonts w:ascii="Arial" w:hAnsi="Arial" w:cs="Arial"/>
              </w:rPr>
            </w:pPr>
            <w:r w:rsidRPr="006E3010">
              <w:rPr>
                <w:rFonts w:ascii="Arial" w:hAnsi="Arial" w:cs="Arial"/>
              </w:rPr>
              <w:t>Satuan : dB</w:t>
            </w:r>
          </w:p>
          <w:p w:rsidR="00FA06B9" w:rsidRPr="006E3010" w:rsidRDefault="00FA06B9" w:rsidP="00FA06B9">
            <w:pPr>
              <w:pStyle w:val="ListParagraph"/>
              <w:numPr>
                <w:ilvl w:val="0"/>
                <w:numId w:val="14"/>
              </w:numPr>
              <w:autoSpaceDE w:val="0"/>
              <w:autoSpaceDN w:val="0"/>
              <w:adjustRightInd w:val="0"/>
              <w:rPr>
                <w:rFonts w:ascii="Arial" w:hAnsi="Arial" w:cs="Arial"/>
              </w:rPr>
            </w:pPr>
            <w:r w:rsidRPr="006E3010">
              <w:rPr>
                <w:rFonts w:ascii="Arial" w:hAnsi="Arial" w:cs="Arial"/>
              </w:rPr>
              <w:t>Memenuhi syarat jika memenuhi NAB</w:t>
            </w:r>
          </w:p>
          <w:p w:rsidR="00FA06B9" w:rsidRPr="006E3010" w:rsidRDefault="00FA06B9" w:rsidP="00FA06B9">
            <w:pPr>
              <w:pStyle w:val="ListParagraph"/>
              <w:numPr>
                <w:ilvl w:val="0"/>
                <w:numId w:val="14"/>
              </w:numPr>
              <w:autoSpaceDE w:val="0"/>
              <w:autoSpaceDN w:val="0"/>
              <w:adjustRightInd w:val="0"/>
              <w:rPr>
                <w:rFonts w:ascii="Arial" w:hAnsi="Arial" w:cs="Arial"/>
              </w:rPr>
            </w:pPr>
            <w:r w:rsidRPr="006E3010">
              <w:rPr>
                <w:rFonts w:ascii="Arial" w:hAnsi="Arial" w:cs="Arial"/>
              </w:rPr>
              <w:t>Tidak memenuhi syarat jika tidak sesuai NAB. (</w:t>
            </w:r>
            <w:r w:rsidRPr="006E3010">
              <w:rPr>
                <w:rFonts w:ascii="Arial" w:eastAsia="Times New Roman" w:hAnsi="Arial" w:cs="Arial"/>
                <w:lang w:eastAsia="en-SG"/>
              </w:rPr>
              <w:t>Keputusan Menteri Kesehatan Republik Indonesia Nomor 1405 Tahun 2002</w:t>
            </w:r>
            <w:r w:rsidRPr="006E3010">
              <w:rPr>
                <w:rFonts w:ascii="Arial" w:hAnsi="Arial" w:cs="Arial"/>
              </w:rPr>
              <w:t xml:space="preserve">) </w:t>
            </w:r>
          </w:p>
        </w:tc>
        <w:tc>
          <w:tcPr>
            <w:tcW w:w="844" w:type="dxa"/>
          </w:tcPr>
          <w:p w:rsidR="00FA06B9" w:rsidRPr="006E3010" w:rsidRDefault="00FA06B9" w:rsidP="00FA06B9">
            <w:pPr>
              <w:pStyle w:val="ListParagraph"/>
              <w:tabs>
                <w:tab w:val="left" w:pos="1592"/>
              </w:tabs>
              <w:ind w:left="0"/>
              <w:jc w:val="both"/>
              <w:rPr>
                <w:rFonts w:ascii="Arial" w:hAnsi="Arial" w:cs="Arial"/>
              </w:rPr>
            </w:pPr>
            <w:r w:rsidRPr="006E3010">
              <w:rPr>
                <w:rFonts w:ascii="Arial" w:hAnsi="Arial" w:cs="Arial"/>
              </w:rPr>
              <w:t>Rasio</w:t>
            </w:r>
          </w:p>
        </w:tc>
      </w:tr>
    </w:tbl>
    <w:p w:rsidR="00FA06B9" w:rsidRPr="006E3010" w:rsidRDefault="00FA06B9" w:rsidP="00FA06B9">
      <w:pPr>
        <w:pStyle w:val="ListParagraph"/>
        <w:spacing w:line="360" w:lineRule="auto"/>
        <w:jc w:val="both"/>
        <w:rPr>
          <w:rFonts w:ascii="Arial" w:hAnsi="Arial" w:cs="Arial"/>
          <w:b/>
          <w:lang w:val="en-US"/>
        </w:rPr>
      </w:pPr>
    </w:p>
    <w:p w:rsidR="00FA06B9" w:rsidRPr="006E3010" w:rsidRDefault="00FA06B9" w:rsidP="00FA06B9">
      <w:pPr>
        <w:pStyle w:val="ListParagraph"/>
        <w:numPr>
          <w:ilvl w:val="1"/>
          <w:numId w:val="14"/>
        </w:numPr>
        <w:tabs>
          <w:tab w:val="left" w:pos="7685"/>
        </w:tabs>
        <w:spacing w:line="360" w:lineRule="auto"/>
        <w:ind w:left="426" w:hanging="426"/>
        <w:jc w:val="both"/>
        <w:rPr>
          <w:rFonts w:ascii="Arial" w:hAnsi="Arial" w:cs="Arial"/>
          <w:b/>
        </w:rPr>
      </w:pPr>
      <w:r w:rsidRPr="006E3010">
        <w:rPr>
          <w:rFonts w:ascii="Arial" w:hAnsi="Arial" w:cs="Arial"/>
          <w:b/>
        </w:rPr>
        <w:t>Hipotesis</w:t>
      </w:r>
    </w:p>
    <w:p w:rsidR="00FA06B9" w:rsidRPr="006E3010" w:rsidRDefault="00FA06B9" w:rsidP="00FA06B9">
      <w:pPr>
        <w:pStyle w:val="ListParagraph"/>
        <w:numPr>
          <w:ilvl w:val="0"/>
          <w:numId w:val="15"/>
        </w:numPr>
        <w:tabs>
          <w:tab w:val="left" w:pos="7685"/>
        </w:tabs>
        <w:spacing w:line="360" w:lineRule="auto"/>
        <w:jc w:val="both"/>
        <w:rPr>
          <w:rFonts w:ascii="Arial" w:hAnsi="Arial" w:cs="Arial"/>
          <w:b/>
        </w:rPr>
      </w:pPr>
      <w:r w:rsidRPr="006E3010">
        <w:rPr>
          <w:rFonts w:ascii="Arial" w:hAnsi="Arial" w:cs="Arial"/>
        </w:rPr>
        <w:t xml:space="preserve">Ada hubungan yang signifikan antara </w:t>
      </w:r>
      <w:proofErr w:type="gramStart"/>
      <w:r w:rsidRPr="006E3010">
        <w:rPr>
          <w:rFonts w:ascii="Arial" w:hAnsi="Arial" w:cs="Arial"/>
        </w:rPr>
        <w:t>usia</w:t>
      </w:r>
      <w:proofErr w:type="gramEnd"/>
      <w:r w:rsidRPr="006E3010">
        <w:rPr>
          <w:rFonts w:ascii="Arial" w:hAnsi="Arial" w:cs="Arial"/>
        </w:rPr>
        <w:t xml:space="preserve"> dengan kelelahan kerja pada pekerja bagian produksi di Pt.Central Proteina Prima Medan 2019.</w:t>
      </w:r>
    </w:p>
    <w:p w:rsidR="00FA06B9" w:rsidRPr="006E3010" w:rsidRDefault="00FA06B9" w:rsidP="00FA06B9">
      <w:pPr>
        <w:pStyle w:val="ListParagraph"/>
        <w:numPr>
          <w:ilvl w:val="0"/>
          <w:numId w:val="15"/>
        </w:numPr>
        <w:tabs>
          <w:tab w:val="left" w:pos="1592"/>
        </w:tabs>
        <w:spacing w:line="360" w:lineRule="auto"/>
        <w:jc w:val="both"/>
        <w:rPr>
          <w:rFonts w:ascii="Arial" w:hAnsi="Arial" w:cs="Arial"/>
        </w:rPr>
      </w:pPr>
      <w:r w:rsidRPr="006E3010">
        <w:rPr>
          <w:rFonts w:ascii="Arial" w:hAnsi="Arial" w:cs="Arial"/>
        </w:rPr>
        <w:t>Ada hubungan yang signifikan antara jenis kelamin terhadap kelelahan kerja pada pekerja bagian produksi di Pt.Central Proteina Prima Medan 2019.</w:t>
      </w:r>
    </w:p>
    <w:p w:rsidR="00FA06B9" w:rsidRPr="006E3010" w:rsidRDefault="00FA06B9" w:rsidP="00FA06B9">
      <w:pPr>
        <w:pStyle w:val="ListParagraph"/>
        <w:numPr>
          <w:ilvl w:val="0"/>
          <w:numId w:val="15"/>
        </w:numPr>
        <w:tabs>
          <w:tab w:val="left" w:pos="1592"/>
        </w:tabs>
        <w:spacing w:line="360" w:lineRule="auto"/>
        <w:jc w:val="both"/>
        <w:rPr>
          <w:rFonts w:ascii="Arial" w:hAnsi="Arial" w:cs="Arial"/>
        </w:rPr>
      </w:pPr>
      <w:r w:rsidRPr="006E3010">
        <w:rPr>
          <w:rFonts w:ascii="Arial" w:hAnsi="Arial" w:cs="Arial"/>
        </w:rPr>
        <w:t>Ada hubungan yang signifikan antara masa kerja dengan kelelahan kerja pekerja bagian produksi di Pt.Central Proteina Prima Medan 2019.</w:t>
      </w:r>
    </w:p>
    <w:p w:rsidR="00FA06B9" w:rsidRPr="006E3010" w:rsidRDefault="00FA06B9" w:rsidP="00FA06B9">
      <w:pPr>
        <w:pStyle w:val="ListParagraph"/>
        <w:numPr>
          <w:ilvl w:val="0"/>
          <w:numId w:val="15"/>
        </w:numPr>
        <w:tabs>
          <w:tab w:val="left" w:pos="1592"/>
        </w:tabs>
        <w:spacing w:line="360" w:lineRule="auto"/>
        <w:jc w:val="both"/>
        <w:rPr>
          <w:rFonts w:ascii="Arial" w:hAnsi="Arial" w:cs="Arial"/>
        </w:rPr>
      </w:pPr>
      <w:r w:rsidRPr="006E3010">
        <w:rPr>
          <w:rFonts w:ascii="Arial" w:hAnsi="Arial" w:cs="Arial"/>
        </w:rPr>
        <w:t>Ada hubungan yang signifikan antara kebisingan dengan kelelahan kerja pekerja bagian produksi di Pt.Central Proteina Prima Medan 2019.</w:t>
      </w:r>
    </w:p>
    <w:p w:rsidR="00FA06B9" w:rsidRPr="006E3010" w:rsidRDefault="00FA06B9" w:rsidP="00FA06B9">
      <w:pPr>
        <w:tabs>
          <w:tab w:val="left" w:pos="1592"/>
        </w:tabs>
        <w:spacing w:line="360" w:lineRule="auto"/>
        <w:jc w:val="both"/>
        <w:rPr>
          <w:rFonts w:ascii="Arial" w:hAnsi="Arial" w:cs="Arial"/>
          <w:lang w:val="id-ID"/>
        </w:rPr>
      </w:pPr>
    </w:p>
    <w:p w:rsidR="00FA06B9" w:rsidRPr="006E3010" w:rsidRDefault="00FA06B9" w:rsidP="00FA06B9">
      <w:pPr>
        <w:pStyle w:val="ListParagraph"/>
        <w:tabs>
          <w:tab w:val="left" w:pos="7685"/>
        </w:tabs>
        <w:spacing w:line="360" w:lineRule="auto"/>
        <w:ind w:left="420"/>
        <w:jc w:val="center"/>
        <w:rPr>
          <w:rFonts w:ascii="Arial" w:hAnsi="Arial" w:cs="Arial"/>
          <w:b/>
          <w:sz w:val="28"/>
          <w:szCs w:val="28"/>
        </w:rPr>
      </w:pPr>
      <w:r w:rsidRPr="006E3010">
        <w:rPr>
          <w:rFonts w:ascii="Arial" w:hAnsi="Arial" w:cs="Arial"/>
          <w:b/>
          <w:sz w:val="28"/>
          <w:szCs w:val="28"/>
        </w:rPr>
        <w:lastRenderedPageBreak/>
        <w:t>BAB III</w:t>
      </w:r>
    </w:p>
    <w:p w:rsidR="00FA06B9" w:rsidRPr="006E3010" w:rsidRDefault="00FA06B9" w:rsidP="00FA06B9">
      <w:pPr>
        <w:pStyle w:val="ListParagraph"/>
        <w:tabs>
          <w:tab w:val="left" w:pos="7685"/>
        </w:tabs>
        <w:spacing w:line="360" w:lineRule="auto"/>
        <w:ind w:left="420"/>
        <w:jc w:val="center"/>
        <w:rPr>
          <w:rFonts w:ascii="Arial" w:hAnsi="Arial" w:cs="Arial"/>
          <w:b/>
          <w:sz w:val="28"/>
          <w:szCs w:val="28"/>
        </w:rPr>
      </w:pPr>
      <w:r w:rsidRPr="006E3010">
        <w:rPr>
          <w:rFonts w:ascii="Arial" w:hAnsi="Arial" w:cs="Arial"/>
          <w:b/>
          <w:sz w:val="28"/>
          <w:szCs w:val="28"/>
        </w:rPr>
        <w:t>METODE PENELITIAN</w:t>
      </w:r>
    </w:p>
    <w:p w:rsidR="00FA06B9" w:rsidRPr="006E3010" w:rsidRDefault="00FA06B9" w:rsidP="00FA06B9">
      <w:pPr>
        <w:autoSpaceDE w:val="0"/>
        <w:autoSpaceDN w:val="0"/>
        <w:adjustRightInd w:val="0"/>
        <w:spacing w:after="0" w:line="360" w:lineRule="auto"/>
        <w:jc w:val="both"/>
        <w:rPr>
          <w:rFonts w:ascii="Arial" w:hAnsi="Arial" w:cs="Arial"/>
          <w:b/>
          <w:bCs/>
        </w:rPr>
      </w:pPr>
    </w:p>
    <w:p w:rsidR="00FA06B9" w:rsidRPr="006E3010" w:rsidRDefault="00FA06B9" w:rsidP="00FA06B9">
      <w:pPr>
        <w:spacing w:line="360" w:lineRule="auto"/>
        <w:ind w:left="360" w:hanging="360"/>
        <w:jc w:val="both"/>
        <w:rPr>
          <w:rFonts w:ascii="Arial" w:hAnsi="Arial" w:cs="Arial"/>
          <w:b/>
          <w:sz w:val="24"/>
          <w:szCs w:val="24"/>
          <w:lang w:val="id-ID"/>
        </w:rPr>
      </w:pPr>
      <w:r w:rsidRPr="006E3010">
        <w:rPr>
          <w:rFonts w:ascii="Arial" w:hAnsi="Arial" w:cs="Arial"/>
          <w:b/>
          <w:sz w:val="24"/>
          <w:szCs w:val="24"/>
          <w:lang w:val="en-US"/>
        </w:rPr>
        <w:t>3.1 Jenis dan Desain Penelitian</w:t>
      </w:r>
    </w:p>
    <w:p w:rsidR="00FA06B9" w:rsidRPr="006E3010" w:rsidRDefault="00FA06B9" w:rsidP="00FA06B9">
      <w:pPr>
        <w:spacing w:line="360" w:lineRule="auto"/>
        <w:ind w:left="420" w:firstLine="289"/>
        <w:jc w:val="both"/>
        <w:rPr>
          <w:rFonts w:ascii="Arial" w:hAnsi="Arial" w:cs="Arial"/>
          <w:b/>
          <w:sz w:val="24"/>
          <w:szCs w:val="24"/>
          <w:lang w:val="id-ID"/>
        </w:rPr>
      </w:pPr>
      <w:r w:rsidRPr="006E3010">
        <w:rPr>
          <w:rFonts w:ascii="Arial" w:hAnsi="Arial" w:cs="Arial"/>
        </w:rPr>
        <w:t xml:space="preserve">Jenis Penelitian yang digunakan </w:t>
      </w:r>
      <w:proofErr w:type="gramStart"/>
      <w:r w:rsidRPr="006E3010">
        <w:rPr>
          <w:rFonts w:ascii="Arial" w:hAnsi="Arial" w:cs="Arial"/>
        </w:rPr>
        <w:t>pada  penelitian</w:t>
      </w:r>
      <w:proofErr w:type="gramEnd"/>
      <w:r w:rsidRPr="006E3010">
        <w:rPr>
          <w:rFonts w:ascii="Arial" w:hAnsi="Arial" w:cs="Arial"/>
        </w:rPr>
        <w:t xml:space="preserve"> ini adalah observasional analitik dengan rancangan cross sectional, dimana penelitian ini untuk mengetahui Faktor – Faktor Yang Berhubungan Dengan Kelelahan Kerja Pada Pekerja Bagian Produksi PT.Central Proteina Prima Medan 2019.</w:t>
      </w:r>
    </w:p>
    <w:p w:rsidR="00FA06B9" w:rsidRPr="006E3010" w:rsidRDefault="00FA06B9" w:rsidP="00FA06B9">
      <w:pPr>
        <w:pStyle w:val="ListParagraph"/>
        <w:numPr>
          <w:ilvl w:val="1"/>
          <w:numId w:val="30"/>
        </w:numPr>
        <w:tabs>
          <w:tab w:val="left" w:pos="7685"/>
        </w:tabs>
        <w:spacing w:line="360" w:lineRule="auto"/>
        <w:ind w:left="426" w:hanging="426"/>
        <w:jc w:val="both"/>
        <w:rPr>
          <w:rFonts w:ascii="Arial" w:hAnsi="Arial" w:cs="Arial"/>
          <w:sz w:val="24"/>
          <w:szCs w:val="24"/>
        </w:rPr>
      </w:pPr>
      <w:r w:rsidRPr="006E3010">
        <w:rPr>
          <w:rFonts w:ascii="Arial" w:hAnsi="Arial" w:cs="Arial"/>
          <w:b/>
          <w:bCs/>
          <w:sz w:val="24"/>
          <w:szCs w:val="24"/>
        </w:rPr>
        <w:t>Lokasi Penelitian dan Waktu Penelitian</w:t>
      </w:r>
    </w:p>
    <w:p w:rsidR="00FA06B9" w:rsidRPr="006E3010" w:rsidRDefault="00FA06B9" w:rsidP="00FA06B9">
      <w:pPr>
        <w:pStyle w:val="ListParagraph"/>
        <w:tabs>
          <w:tab w:val="left" w:pos="7685"/>
        </w:tabs>
        <w:spacing w:line="360" w:lineRule="auto"/>
        <w:ind w:left="284" w:firstLine="425"/>
        <w:jc w:val="both"/>
        <w:rPr>
          <w:rFonts w:ascii="Arial" w:hAnsi="Arial" w:cs="Arial"/>
        </w:rPr>
      </w:pPr>
      <w:proofErr w:type="gramStart"/>
      <w:r w:rsidRPr="006E3010">
        <w:rPr>
          <w:rFonts w:ascii="Arial" w:hAnsi="Arial" w:cs="Arial"/>
        </w:rPr>
        <w:t>Lokasi penelitian PT. Central Proteina Prima Medan yang terletakdi Jl. Pulau Pinang V KIM II.</w:t>
      </w:r>
      <w:proofErr w:type="gramEnd"/>
      <w:r w:rsidRPr="006E3010">
        <w:rPr>
          <w:rFonts w:ascii="Arial" w:hAnsi="Arial" w:cs="Arial"/>
        </w:rPr>
        <w:t xml:space="preserve"> </w:t>
      </w:r>
      <w:proofErr w:type="gramStart"/>
      <w:r w:rsidRPr="006E3010">
        <w:rPr>
          <w:rFonts w:ascii="Arial" w:hAnsi="Arial" w:cs="Arial"/>
        </w:rPr>
        <w:t>Penelitian dilaksanakan pada bulan Juni-Juli 2019.</w:t>
      </w:r>
      <w:proofErr w:type="gramEnd"/>
    </w:p>
    <w:p w:rsidR="00FA06B9" w:rsidRPr="006E3010" w:rsidRDefault="00FA06B9" w:rsidP="00FA06B9">
      <w:pPr>
        <w:pStyle w:val="ListParagraph"/>
        <w:tabs>
          <w:tab w:val="left" w:pos="7685"/>
        </w:tabs>
        <w:spacing w:line="360" w:lineRule="auto"/>
        <w:ind w:left="426" w:firstLine="425"/>
        <w:jc w:val="both"/>
        <w:rPr>
          <w:rFonts w:ascii="Arial" w:hAnsi="Arial" w:cs="Arial"/>
        </w:rPr>
      </w:pPr>
    </w:p>
    <w:p w:rsidR="00FA06B9" w:rsidRPr="006E3010" w:rsidRDefault="00FA06B9" w:rsidP="00FA06B9">
      <w:pPr>
        <w:pStyle w:val="ListParagraph"/>
        <w:numPr>
          <w:ilvl w:val="1"/>
          <w:numId w:val="30"/>
        </w:numPr>
        <w:tabs>
          <w:tab w:val="left" w:pos="7685"/>
        </w:tabs>
        <w:spacing w:line="360" w:lineRule="auto"/>
        <w:ind w:left="426" w:hanging="426"/>
        <w:jc w:val="both"/>
        <w:rPr>
          <w:rFonts w:ascii="Arial" w:hAnsi="Arial" w:cs="Arial"/>
          <w:sz w:val="24"/>
          <w:szCs w:val="24"/>
        </w:rPr>
      </w:pPr>
      <w:r w:rsidRPr="006E3010">
        <w:rPr>
          <w:rFonts w:ascii="Arial" w:hAnsi="Arial" w:cs="Arial"/>
          <w:b/>
          <w:bCs/>
          <w:sz w:val="24"/>
          <w:szCs w:val="24"/>
        </w:rPr>
        <w:t>Populasi dan Sampel Penelitian</w:t>
      </w:r>
    </w:p>
    <w:p w:rsidR="00FA06B9" w:rsidRPr="006E3010" w:rsidRDefault="00FA06B9" w:rsidP="00FA06B9">
      <w:pPr>
        <w:pStyle w:val="ListParagraph"/>
        <w:numPr>
          <w:ilvl w:val="2"/>
          <w:numId w:val="30"/>
        </w:numPr>
        <w:tabs>
          <w:tab w:val="left" w:pos="7685"/>
        </w:tabs>
        <w:spacing w:line="360" w:lineRule="auto"/>
        <w:ind w:left="567" w:hanging="567"/>
        <w:jc w:val="both"/>
        <w:rPr>
          <w:rFonts w:ascii="Arial" w:hAnsi="Arial" w:cs="Arial"/>
          <w:sz w:val="24"/>
        </w:rPr>
      </w:pPr>
      <w:r w:rsidRPr="006E3010">
        <w:rPr>
          <w:rFonts w:ascii="Arial" w:hAnsi="Arial" w:cs="Arial"/>
          <w:b/>
          <w:sz w:val="24"/>
        </w:rPr>
        <w:t>Populasi</w:t>
      </w:r>
    </w:p>
    <w:p w:rsidR="00FA06B9" w:rsidRPr="006E3010" w:rsidRDefault="00FA06B9" w:rsidP="00FA06B9">
      <w:pPr>
        <w:pStyle w:val="ListParagraph"/>
        <w:tabs>
          <w:tab w:val="left" w:pos="7685"/>
        </w:tabs>
        <w:spacing w:line="360" w:lineRule="auto"/>
        <w:ind w:left="284" w:firstLine="425"/>
        <w:jc w:val="both"/>
        <w:rPr>
          <w:rFonts w:ascii="Arial" w:hAnsi="Arial" w:cs="Arial"/>
          <w:sz w:val="24"/>
        </w:rPr>
      </w:pPr>
      <w:r w:rsidRPr="006E3010">
        <w:rPr>
          <w:rFonts w:ascii="Arial" w:hAnsi="Arial" w:cs="Arial"/>
        </w:rPr>
        <w:t xml:space="preserve">Populasi di penelitian ini adalah seluruh tenaga kerja bagian produksi PT.Central Proteina Prima </w:t>
      </w:r>
      <w:proofErr w:type="gramStart"/>
      <w:r w:rsidRPr="006E3010">
        <w:rPr>
          <w:rFonts w:ascii="Arial" w:hAnsi="Arial" w:cs="Arial"/>
        </w:rPr>
        <w:t>Medan  yang</w:t>
      </w:r>
      <w:proofErr w:type="gramEnd"/>
      <w:r w:rsidRPr="006E3010">
        <w:rPr>
          <w:rFonts w:ascii="Arial" w:hAnsi="Arial" w:cs="Arial"/>
        </w:rPr>
        <w:t xml:space="preserve"> terdiri dari </w:t>
      </w:r>
      <w:r w:rsidRPr="006E3010">
        <w:rPr>
          <w:rFonts w:ascii="Arial" w:hAnsi="Arial" w:cs="Arial"/>
          <w:lang w:val="id-ID"/>
        </w:rPr>
        <w:t>5</w:t>
      </w:r>
      <w:r w:rsidRPr="006E3010">
        <w:rPr>
          <w:rFonts w:ascii="Arial" w:hAnsi="Arial" w:cs="Arial"/>
        </w:rPr>
        <w:t>0 pekerja.</w:t>
      </w:r>
    </w:p>
    <w:p w:rsidR="00FA06B9" w:rsidRPr="006E3010" w:rsidRDefault="00FA06B9" w:rsidP="00FA06B9">
      <w:pPr>
        <w:pStyle w:val="ListParagraph"/>
        <w:numPr>
          <w:ilvl w:val="2"/>
          <w:numId w:val="30"/>
        </w:numPr>
        <w:tabs>
          <w:tab w:val="left" w:pos="7685"/>
        </w:tabs>
        <w:spacing w:line="360" w:lineRule="auto"/>
        <w:ind w:left="567" w:hanging="567"/>
        <w:jc w:val="both"/>
        <w:rPr>
          <w:rFonts w:ascii="Arial" w:hAnsi="Arial" w:cs="Arial"/>
          <w:sz w:val="24"/>
        </w:rPr>
      </w:pPr>
      <w:r w:rsidRPr="006E3010">
        <w:rPr>
          <w:rFonts w:ascii="Arial" w:hAnsi="Arial" w:cs="Arial"/>
          <w:b/>
          <w:sz w:val="24"/>
        </w:rPr>
        <w:t>Sampel</w:t>
      </w:r>
    </w:p>
    <w:p w:rsidR="00FA06B9" w:rsidRPr="006E3010" w:rsidRDefault="00FA06B9" w:rsidP="00FA06B9">
      <w:pPr>
        <w:pStyle w:val="ListParagraph"/>
        <w:tabs>
          <w:tab w:val="left" w:pos="7685"/>
        </w:tabs>
        <w:spacing w:line="360" w:lineRule="auto"/>
        <w:ind w:left="284" w:firstLine="425"/>
        <w:jc w:val="both"/>
        <w:rPr>
          <w:rFonts w:ascii="Arial" w:hAnsi="Arial" w:cs="Arial"/>
        </w:rPr>
      </w:pPr>
      <w:proofErr w:type="gramStart"/>
      <w:r w:rsidRPr="006E3010">
        <w:rPr>
          <w:rFonts w:ascii="Arial" w:hAnsi="Arial" w:cs="Arial"/>
        </w:rPr>
        <w:t xml:space="preserve">Diketahui jumlah populasi sebanyak </w:t>
      </w:r>
      <w:r w:rsidRPr="006E3010">
        <w:rPr>
          <w:rFonts w:ascii="Arial" w:hAnsi="Arial" w:cs="Arial"/>
          <w:lang w:val="id-ID"/>
        </w:rPr>
        <w:t>5</w:t>
      </w:r>
      <w:r w:rsidRPr="006E3010">
        <w:rPr>
          <w:rFonts w:ascii="Arial" w:hAnsi="Arial" w:cs="Arial"/>
        </w:rPr>
        <w:t>0 orang.</w:t>
      </w:r>
      <w:proofErr w:type="gramEnd"/>
      <w:r w:rsidRPr="006E3010">
        <w:rPr>
          <w:rFonts w:ascii="Arial" w:hAnsi="Arial" w:cs="Arial"/>
        </w:rPr>
        <w:t xml:space="preserve"> Teknik pengambilan sampel dalam penelitian ini </w:t>
      </w:r>
      <w:proofErr w:type="gramStart"/>
      <w:r w:rsidRPr="006E3010">
        <w:rPr>
          <w:rFonts w:ascii="Arial" w:hAnsi="Arial" w:cs="Arial"/>
        </w:rPr>
        <w:t xml:space="preserve">adalah </w:t>
      </w:r>
      <w:r w:rsidRPr="006E3010">
        <w:rPr>
          <w:rFonts w:ascii="Arial" w:hAnsi="Arial" w:cs="Arial"/>
          <w:i/>
        </w:rPr>
        <w:t xml:space="preserve"> total</w:t>
      </w:r>
      <w:proofErr w:type="gramEnd"/>
      <w:r w:rsidRPr="006E3010">
        <w:rPr>
          <w:rFonts w:ascii="Arial" w:hAnsi="Arial" w:cs="Arial"/>
          <w:i/>
        </w:rPr>
        <w:t xml:space="preserve"> sampling. </w:t>
      </w:r>
      <w:r w:rsidRPr="006E3010">
        <w:rPr>
          <w:rFonts w:ascii="Arial" w:hAnsi="Arial" w:cs="Arial"/>
        </w:rPr>
        <w:t xml:space="preserve">Total sampling adalah teknik pengambilan sampel dimana, jumlah sampel </w:t>
      </w:r>
      <w:proofErr w:type="gramStart"/>
      <w:r w:rsidRPr="006E3010">
        <w:rPr>
          <w:rFonts w:ascii="Arial" w:hAnsi="Arial" w:cs="Arial"/>
        </w:rPr>
        <w:t>sama</w:t>
      </w:r>
      <w:proofErr w:type="gramEnd"/>
      <w:r w:rsidRPr="006E3010">
        <w:rPr>
          <w:rFonts w:ascii="Arial" w:hAnsi="Arial" w:cs="Arial"/>
        </w:rPr>
        <w:t xml:space="preserve"> dengan populasi (Sugiyono, 2007). </w:t>
      </w:r>
      <w:proofErr w:type="gramStart"/>
      <w:r w:rsidRPr="006E3010">
        <w:rPr>
          <w:rFonts w:ascii="Arial" w:hAnsi="Arial" w:cs="Arial"/>
        </w:rPr>
        <w:t>Alasan mengambil total sampling karena menurut Sugiyono (2007) jumlah populasi yang kurang dari 100 seluruh populasi dijadikan sebagai penelitian semuanya.</w:t>
      </w:r>
      <w:proofErr w:type="gramEnd"/>
    </w:p>
    <w:p w:rsidR="00FA06B9" w:rsidRPr="006E3010" w:rsidRDefault="00FA06B9" w:rsidP="00FA06B9">
      <w:pPr>
        <w:pStyle w:val="ListParagraph"/>
        <w:tabs>
          <w:tab w:val="left" w:pos="7685"/>
        </w:tabs>
        <w:spacing w:line="360" w:lineRule="auto"/>
        <w:ind w:left="0"/>
        <w:jc w:val="both"/>
        <w:rPr>
          <w:rFonts w:ascii="Arial" w:hAnsi="Arial" w:cs="Arial"/>
        </w:rPr>
      </w:pPr>
    </w:p>
    <w:p w:rsidR="00FA06B9" w:rsidRPr="006E3010" w:rsidRDefault="00FA06B9" w:rsidP="00FA06B9">
      <w:pPr>
        <w:pStyle w:val="ListParagraph"/>
        <w:autoSpaceDE w:val="0"/>
        <w:autoSpaceDN w:val="0"/>
        <w:adjustRightInd w:val="0"/>
        <w:spacing w:after="0" w:line="360" w:lineRule="auto"/>
        <w:ind w:left="0"/>
        <w:jc w:val="both"/>
        <w:rPr>
          <w:rFonts w:ascii="Arial" w:hAnsi="Arial" w:cs="Arial"/>
          <w:b/>
          <w:iCs/>
          <w:sz w:val="24"/>
        </w:rPr>
      </w:pPr>
      <w:r w:rsidRPr="006E3010">
        <w:rPr>
          <w:rFonts w:ascii="Arial" w:hAnsi="Arial" w:cs="Arial"/>
          <w:b/>
          <w:iCs/>
          <w:sz w:val="24"/>
          <w:lang w:val="id-ID"/>
        </w:rPr>
        <w:t>3.4</w:t>
      </w:r>
      <w:r w:rsidRPr="006E3010">
        <w:rPr>
          <w:rFonts w:ascii="Arial" w:hAnsi="Arial" w:cs="Arial"/>
          <w:b/>
          <w:iCs/>
          <w:sz w:val="24"/>
        </w:rPr>
        <w:t>Jenis dan cara pengumpulan data</w:t>
      </w:r>
    </w:p>
    <w:p w:rsidR="00FA06B9" w:rsidRPr="006E3010" w:rsidRDefault="00FA06B9" w:rsidP="00FA06B9">
      <w:pPr>
        <w:pStyle w:val="ListParagraph"/>
        <w:autoSpaceDE w:val="0"/>
        <w:autoSpaceDN w:val="0"/>
        <w:adjustRightInd w:val="0"/>
        <w:spacing w:after="0" w:line="360" w:lineRule="auto"/>
        <w:ind w:left="426" w:firstLine="425"/>
        <w:jc w:val="both"/>
        <w:rPr>
          <w:rFonts w:ascii="Arial" w:hAnsi="Arial" w:cs="Arial"/>
          <w:iCs/>
        </w:rPr>
      </w:pPr>
      <w:r w:rsidRPr="006E3010">
        <w:rPr>
          <w:rFonts w:ascii="Arial" w:hAnsi="Arial" w:cs="Arial"/>
          <w:iCs/>
        </w:rPr>
        <w:t xml:space="preserve">Dalam penelitian tentang Faktor- Faktor Yang Berhubungan Dengan Kelelahan Kerja Pada Pekerja Bagian Produksi PT. Central Proteina Prima Medan, diperoleh menggunakan dua </w:t>
      </w:r>
      <w:proofErr w:type="gramStart"/>
      <w:r w:rsidRPr="006E3010">
        <w:rPr>
          <w:rFonts w:ascii="Arial" w:hAnsi="Arial" w:cs="Arial"/>
          <w:iCs/>
        </w:rPr>
        <w:t>cara</w:t>
      </w:r>
      <w:proofErr w:type="gramEnd"/>
      <w:r w:rsidRPr="006E3010">
        <w:rPr>
          <w:rFonts w:ascii="Arial" w:hAnsi="Arial" w:cs="Arial"/>
          <w:iCs/>
        </w:rPr>
        <w:t xml:space="preserve"> yaitu:</w:t>
      </w:r>
    </w:p>
    <w:p w:rsidR="00FA06B9" w:rsidRPr="006E3010" w:rsidRDefault="00FA06B9" w:rsidP="00FA06B9">
      <w:pPr>
        <w:pStyle w:val="ListParagraph"/>
        <w:autoSpaceDE w:val="0"/>
        <w:autoSpaceDN w:val="0"/>
        <w:adjustRightInd w:val="0"/>
        <w:spacing w:after="0" w:line="360" w:lineRule="auto"/>
        <w:ind w:left="426" w:firstLine="425"/>
        <w:jc w:val="both"/>
        <w:rPr>
          <w:rFonts w:ascii="Arial" w:hAnsi="Arial" w:cs="Arial"/>
          <w:iCs/>
        </w:rPr>
      </w:pPr>
    </w:p>
    <w:p w:rsidR="00FA06B9" w:rsidRPr="006E3010" w:rsidRDefault="00FA06B9" w:rsidP="00FA06B9">
      <w:pPr>
        <w:pStyle w:val="ListParagraph"/>
        <w:autoSpaceDE w:val="0"/>
        <w:autoSpaceDN w:val="0"/>
        <w:adjustRightInd w:val="0"/>
        <w:spacing w:after="0" w:line="360" w:lineRule="auto"/>
        <w:ind w:left="426" w:firstLine="425"/>
        <w:jc w:val="both"/>
        <w:rPr>
          <w:rFonts w:ascii="Arial" w:hAnsi="Arial" w:cs="Arial"/>
          <w:iCs/>
        </w:rPr>
      </w:pPr>
    </w:p>
    <w:p w:rsidR="00FA06B9" w:rsidRPr="006E3010" w:rsidRDefault="00FA06B9" w:rsidP="00FA06B9">
      <w:pPr>
        <w:pStyle w:val="ListParagraph"/>
        <w:autoSpaceDE w:val="0"/>
        <w:autoSpaceDN w:val="0"/>
        <w:adjustRightInd w:val="0"/>
        <w:spacing w:after="0" w:line="360" w:lineRule="auto"/>
        <w:ind w:left="426" w:firstLine="425"/>
        <w:jc w:val="both"/>
        <w:rPr>
          <w:rFonts w:ascii="Arial" w:hAnsi="Arial" w:cs="Arial"/>
          <w:iCs/>
        </w:rPr>
      </w:pPr>
    </w:p>
    <w:p w:rsidR="00FA06B9" w:rsidRPr="006E3010" w:rsidRDefault="00FA06B9" w:rsidP="00FA06B9">
      <w:pPr>
        <w:autoSpaceDE w:val="0"/>
        <w:autoSpaceDN w:val="0"/>
        <w:adjustRightInd w:val="0"/>
        <w:spacing w:after="0" w:line="360" w:lineRule="auto"/>
        <w:jc w:val="both"/>
        <w:rPr>
          <w:rFonts w:ascii="Arial" w:hAnsi="Arial" w:cs="Arial"/>
          <w:b/>
          <w:iCs/>
          <w:sz w:val="24"/>
        </w:rPr>
      </w:pPr>
      <w:r w:rsidRPr="006E3010">
        <w:rPr>
          <w:rFonts w:ascii="Arial" w:hAnsi="Arial" w:cs="Arial"/>
          <w:b/>
          <w:iCs/>
          <w:sz w:val="24"/>
        </w:rPr>
        <w:lastRenderedPageBreak/>
        <w:t>3.4.1 Data Primer</w:t>
      </w:r>
    </w:p>
    <w:p w:rsidR="00FA06B9" w:rsidRPr="006E3010" w:rsidRDefault="00FA06B9" w:rsidP="00FA06B9">
      <w:pPr>
        <w:pStyle w:val="ListParagraph"/>
        <w:numPr>
          <w:ilvl w:val="0"/>
          <w:numId w:val="16"/>
        </w:numPr>
        <w:autoSpaceDE w:val="0"/>
        <w:autoSpaceDN w:val="0"/>
        <w:adjustRightInd w:val="0"/>
        <w:spacing w:after="0" w:line="360" w:lineRule="auto"/>
        <w:jc w:val="both"/>
        <w:rPr>
          <w:rFonts w:ascii="Arial" w:hAnsi="Arial" w:cs="Arial"/>
          <w:i/>
          <w:iCs/>
        </w:rPr>
      </w:pPr>
      <w:r w:rsidRPr="006E3010">
        <w:rPr>
          <w:rFonts w:ascii="Arial" w:hAnsi="Arial" w:cs="Arial"/>
          <w:iCs/>
        </w:rPr>
        <w:t>Kelelahan Kerja</w:t>
      </w:r>
    </w:p>
    <w:p w:rsidR="00FA06B9" w:rsidRPr="006E3010" w:rsidRDefault="00FA06B9" w:rsidP="00FA06B9">
      <w:pPr>
        <w:pStyle w:val="ListParagraph"/>
        <w:autoSpaceDE w:val="0"/>
        <w:autoSpaceDN w:val="0"/>
        <w:adjustRightInd w:val="0"/>
        <w:spacing w:after="0" w:line="360" w:lineRule="auto"/>
        <w:ind w:left="1146"/>
        <w:jc w:val="both"/>
        <w:rPr>
          <w:rFonts w:ascii="Arial" w:hAnsi="Arial" w:cs="Arial"/>
          <w:i/>
          <w:iCs/>
        </w:rPr>
      </w:pPr>
      <w:r w:rsidRPr="006E3010">
        <w:rPr>
          <w:rFonts w:ascii="Arial" w:hAnsi="Arial" w:cs="Arial"/>
          <w:iCs/>
        </w:rPr>
        <w:t xml:space="preserve">Data mengenai kelelahan kerja dengan wawancara langsung menggunakan </w:t>
      </w:r>
      <w:proofErr w:type="gramStart"/>
      <w:r w:rsidRPr="006E3010">
        <w:rPr>
          <w:rFonts w:ascii="Arial" w:hAnsi="Arial" w:cs="Arial"/>
          <w:iCs/>
        </w:rPr>
        <w:t>kuisioner  IFRC</w:t>
      </w:r>
      <w:proofErr w:type="gramEnd"/>
      <w:r w:rsidRPr="006E3010">
        <w:rPr>
          <w:rFonts w:ascii="Arial" w:hAnsi="Arial" w:cs="Arial"/>
          <w:iCs/>
        </w:rPr>
        <w:t xml:space="preserve"> sebanyak 30 item. Selanjutnya setelah selesai melakukan wawancara dan pengisian kuesioner maka langkah selanjutnya adalah mengitung skor dari 30 item tersebut yang di ajukan dan di jumlahkan menjadi total skor individu. </w:t>
      </w:r>
      <w:proofErr w:type="gramStart"/>
      <w:r w:rsidRPr="006E3010">
        <w:rPr>
          <w:rFonts w:ascii="Arial" w:hAnsi="Arial" w:cs="Arial"/>
          <w:iCs/>
        </w:rPr>
        <w:t>Kuisioner ini kemudian dikembangkan dimana jawaban kuesioner diskoring sesuai 4 skala likert.</w:t>
      </w:r>
      <w:proofErr w:type="gramEnd"/>
      <w:r w:rsidRPr="006E3010">
        <w:rPr>
          <w:rFonts w:ascii="Arial" w:hAnsi="Arial" w:cs="Arial"/>
          <w:iCs/>
        </w:rPr>
        <w:t xml:space="preserve"> </w:t>
      </w:r>
      <w:proofErr w:type="gramStart"/>
      <w:r w:rsidRPr="006E3010">
        <w:rPr>
          <w:rFonts w:ascii="Arial" w:hAnsi="Arial" w:cs="Arial"/>
          <w:iCs/>
        </w:rPr>
        <w:t>Skor individu terendah adalah 30 dan skor individu tertinggi 120.</w:t>
      </w:r>
      <w:proofErr w:type="gramEnd"/>
    </w:p>
    <w:p w:rsidR="00FA06B9" w:rsidRPr="006E3010" w:rsidRDefault="00FA06B9" w:rsidP="00FA06B9">
      <w:pPr>
        <w:pStyle w:val="ListParagraph"/>
        <w:numPr>
          <w:ilvl w:val="0"/>
          <w:numId w:val="16"/>
        </w:numPr>
        <w:autoSpaceDE w:val="0"/>
        <w:autoSpaceDN w:val="0"/>
        <w:adjustRightInd w:val="0"/>
        <w:spacing w:after="0" w:line="360" w:lineRule="auto"/>
        <w:jc w:val="both"/>
        <w:rPr>
          <w:rFonts w:ascii="Arial" w:hAnsi="Arial" w:cs="Arial"/>
          <w:i/>
          <w:iCs/>
        </w:rPr>
      </w:pPr>
      <w:r w:rsidRPr="006E3010">
        <w:rPr>
          <w:rFonts w:ascii="Arial" w:hAnsi="Arial" w:cs="Arial"/>
          <w:iCs/>
        </w:rPr>
        <w:t>Data Usia</w:t>
      </w:r>
    </w:p>
    <w:p w:rsidR="00FA06B9" w:rsidRPr="006E3010" w:rsidRDefault="00FA06B9" w:rsidP="00FA06B9">
      <w:pPr>
        <w:pStyle w:val="ListParagraph"/>
        <w:autoSpaceDE w:val="0"/>
        <w:autoSpaceDN w:val="0"/>
        <w:adjustRightInd w:val="0"/>
        <w:spacing w:after="0" w:line="360" w:lineRule="auto"/>
        <w:ind w:left="1146"/>
        <w:jc w:val="both"/>
        <w:rPr>
          <w:rFonts w:ascii="Arial" w:hAnsi="Arial" w:cs="Arial"/>
          <w:i/>
          <w:iCs/>
        </w:rPr>
      </w:pPr>
      <w:r w:rsidRPr="006E3010">
        <w:rPr>
          <w:rFonts w:ascii="Arial" w:hAnsi="Arial" w:cs="Arial"/>
          <w:iCs/>
        </w:rPr>
        <w:t xml:space="preserve">Data </w:t>
      </w:r>
      <w:proofErr w:type="gramStart"/>
      <w:r w:rsidRPr="006E3010">
        <w:rPr>
          <w:rFonts w:ascii="Arial" w:hAnsi="Arial" w:cs="Arial"/>
          <w:iCs/>
        </w:rPr>
        <w:t>usia</w:t>
      </w:r>
      <w:proofErr w:type="gramEnd"/>
      <w:r w:rsidRPr="006E3010">
        <w:rPr>
          <w:rFonts w:ascii="Arial" w:hAnsi="Arial" w:cs="Arial"/>
          <w:iCs/>
        </w:rPr>
        <w:t xml:space="preserve"> pekerja didapatkan melalui kuesioner pada bagian karakteristik responden</w:t>
      </w:r>
    </w:p>
    <w:p w:rsidR="00FA06B9" w:rsidRPr="006E3010" w:rsidRDefault="00FA06B9" w:rsidP="00FA06B9">
      <w:pPr>
        <w:pStyle w:val="ListParagraph"/>
        <w:numPr>
          <w:ilvl w:val="0"/>
          <w:numId w:val="16"/>
        </w:numPr>
        <w:autoSpaceDE w:val="0"/>
        <w:autoSpaceDN w:val="0"/>
        <w:adjustRightInd w:val="0"/>
        <w:spacing w:after="0" w:line="360" w:lineRule="auto"/>
        <w:jc w:val="both"/>
        <w:rPr>
          <w:rFonts w:ascii="Arial" w:hAnsi="Arial" w:cs="Arial"/>
          <w:i/>
          <w:iCs/>
        </w:rPr>
      </w:pPr>
      <w:r w:rsidRPr="006E3010">
        <w:rPr>
          <w:rFonts w:ascii="Arial" w:hAnsi="Arial" w:cs="Arial"/>
          <w:iCs/>
        </w:rPr>
        <w:t>Data Jenis Kelamin</w:t>
      </w:r>
    </w:p>
    <w:p w:rsidR="00FA06B9" w:rsidRPr="006E3010" w:rsidRDefault="00FA06B9" w:rsidP="00FA06B9">
      <w:pPr>
        <w:pStyle w:val="ListParagraph"/>
        <w:autoSpaceDE w:val="0"/>
        <w:autoSpaceDN w:val="0"/>
        <w:adjustRightInd w:val="0"/>
        <w:spacing w:after="0" w:line="360" w:lineRule="auto"/>
        <w:ind w:left="1146"/>
        <w:jc w:val="both"/>
        <w:rPr>
          <w:rFonts w:ascii="Arial" w:hAnsi="Arial" w:cs="Arial"/>
          <w:i/>
          <w:iCs/>
        </w:rPr>
      </w:pPr>
      <w:proofErr w:type="gramStart"/>
      <w:r w:rsidRPr="006E3010">
        <w:rPr>
          <w:rFonts w:ascii="Arial" w:hAnsi="Arial" w:cs="Arial"/>
          <w:iCs/>
        </w:rPr>
        <w:t>Data jenis kelamin pekerja didapatkan melalui kuesioner pada bagian karakteristik responden.</w:t>
      </w:r>
      <w:proofErr w:type="gramEnd"/>
    </w:p>
    <w:p w:rsidR="00FA06B9" w:rsidRPr="006E3010" w:rsidRDefault="00FA06B9" w:rsidP="00FA06B9">
      <w:pPr>
        <w:pStyle w:val="ListParagraph"/>
        <w:numPr>
          <w:ilvl w:val="0"/>
          <w:numId w:val="16"/>
        </w:numPr>
        <w:autoSpaceDE w:val="0"/>
        <w:autoSpaceDN w:val="0"/>
        <w:adjustRightInd w:val="0"/>
        <w:spacing w:after="0" w:line="360" w:lineRule="auto"/>
        <w:jc w:val="both"/>
        <w:rPr>
          <w:rFonts w:ascii="Arial" w:hAnsi="Arial" w:cs="Arial"/>
          <w:i/>
          <w:iCs/>
        </w:rPr>
      </w:pPr>
      <w:r w:rsidRPr="006E3010">
        <w:rPr>
          <w:rFonts w:ascii="Arial" w:hAnsi="Arial" w:cs="Arial"/>
          <w:iCs/>
        </w:rPr>
        <w:t xml:space="preserve">Data Masa Kerja </w:t>
      </w:r>
    </w:p>
    <w:p w:rsidR="00FA06B9" w:rsidRPr="006E3010" w:rsidRDefault="00FA06B9" w:rsidP="00FA06B9">
      <w:pPr>
        <w:pStyle w:val="ListParagraph"/>
        <w:autoSpaceDE w:val="0"/>
        <w:autoSpaceDN w:val="0"/>
        <w:adjustRightInd w:val="0"/>
        <w:spacing w:after="0" w:line="360" w:lineRule="auto"/>
        <w:ind w:left="1146"/>
        <w:jc w:val="both"/>
        <w:rPr>
          <w:rFonts w:ascii="Arial" w:hAnsi="Arial" w:cs="Arial"/>
          <w:i/>
          <w:iCs/>
        </w:rPr>
      </w:pPr>
      <w:r w:rsidRPr="006E3010">
        <w:rPr>
          <w:rFonts w:ascii="Arial" w:hAnsi="Arial" w:cs="Arial"/>
          <w:iCs/>
        </w:rPr>
        <w:t>Data masa kerja pekerja didapatkan melalui kuesioner pada bagian karakteristik responden</w:t>
      </w:r>
    </w:p>
    <w:p w:rsidR="00FA06B9" w:rsidRPr="006E3010" w:rsidRDefault="00FA06B9" w:rsidP="00FA06B9">
      <w:pPr>
        <w:pStyle w:val="ListParagraph"/>
        <w:numPr>
          <w:ilvl w:val="0"/>
          <w:numId w:val="16"/>
        </w:numPr>
        <w:tabs>
          <w:tab w:val="left" w:pos="851"/>
        </w:tabs>
        <w:autoSpaceDE w:val="0"/>
        <w:autoSpaceDN w:val="0"/>
        <w:adjustRightInd w:val="0"/>
        <w:spacing w:after="0" w:line="360" w:lineRule="auto"/>
        <w:jc w:val="both"/>
        <w:rPr>
          <w:rFonts w:ascii="Arial" w:hAnsi="Arial" w:cs="Arial"/>
          <w:i/>
          <w:iCs/>
        </w:rPr>
      </w:pPr>
      <w:r w:rsidRPr="006E3010">
        <w:rPr>
          <w:rFonts w:ascii="Arial" w:hAnsi="Arial" w:cs="Arial"/>
          <w:iCs/>
        </w:rPr>
        <w:t>Data Kebisingan</w:t>
      </w:r>
    </w:p>
    <w:p w:rsidR="00FA06B9" w:rsidRPr="006E3010" w:rsidRDefault="00FA06B9" w:rsidP="00FA06B9">
      <w:pPr>
        <w:pStyle w:val="ListParagraph"/>
        <w:tabs>
          <w:tab w:val="left" w:pos="851"/>
        </w:tabs>
        <w:autoSpaceDE w:val="0"/>
        <w:autoSpaceDN w:val="0"/>
        <w:adjustRightInd w:val="0"/>
        <w:spacing w:after="0" w:line="360" w:lineRule="auto"/>
        <w:ind w:left="709" w:firstLine="142"/>
        <w:jc w:val="both"/>
        <w:rPr>
          <w:rFonts w:ascii="Arial" w:hAnsi="Arial" w:cs="Arial"/>
          <w:i/>
          <w:iCs/>
        </w:rPr>
      </w:pPr>
      <w:r w:rsidRPr="006E3010">
        <w:rPr>
          <w:rFonts w:ascii="Arial" w:hAnsi="Arial" w:cs="Arial"/>
          <w:iCs/>
        </w:rPr>
        <w:tab/>
      </w:r>
      <w:r w:rsidRPr="006E3010">
        <w:rPr>
          <w:rFonts w:ascii="Arial" w:hAnsi="Arial" w:cs="Arial"/>
        </w:rPr>
        <w:t>a. Peralatan</w:t>
      </w:r>
    </w:p>
    <w:p w:rsidR="00FA06B9" w:rsidRPr="006E3010" w:rsidRDefault="00FA06B9" w:rsidP="00FA06B9">
      <w:pPr>
        <w:pStyle w:val="ListParagraph"/>
        <w:autoSpaceDE w:val="0"/>
        <w:autoSpaceDN w:val="0"/>
        <w:adjustRightInd w:val="0"/>
        <w:spacing w:after="0" w:line="360" w:lineRule="auto"/>
        <w:ind w:left="2160"/>
        <w:jc w:val="both"/>
        <w:rPr>
          <w:rFonts w:ascii="Arial" w:hAnsi="Arial" w:cs="Arial"/>
        </w:rPr>
      </w:pPr>
      <w:r w:rsidRPr="006E3010">
        <w:rPr>
          <w:rFonts w:ascii="Arial" w:hAnsi="Arial" w:cs="Arial"/>
        </w:rPr>
        <w:t>1. Sound Level Meter</w:t>
      </w:r>
    </w:p>
    <w:p w:rsidR="00FA06B9" w:rsidRPr="006E3010" w:rsidRDefault="00FA06B9" w:rsidP="00FA06B9">
      <w:pPr>
        <w:pStyle w:val="ListParagraph"/>
        <w:autoSpaceDE w:val="0"/>
        <w:autoSpaceDN w:val="0"/>
        <w:adjustRightInd w:val="0"/>
        <w:spacing w:after="0" w:line="360" w:lineRule="auto"/>
        <w:ind w:left="2160"/>
        <w:jc w:val="both"/>
        <w:rPr>
          <w:rFonts w:ascii="Arial" w:hAnsi="Arial" w:cs="Arial"/>
        </w:rPr>
      </w:pPr>
      <w:r w:rsidRPr="006E3010">
        <w:rPr>
          <w:rFonts w:ascii="Arial" w:hAnsi="Arial" w:cs="Arial"/>
        </w:rPr>
        <w:t>2. Stopwatch</w:t>
      </w:r>
    </w:p>
    <w:p w:rsidR="00FA06B9" w:rsidRPr="006E3010" w:rsidRDefault="00FA06B9" w:rsidP="00FA06B9">
      <w:pPr>
        <w:pStyle w:val="ListParagraph"/>
        <w:autoSpaceDE w:val="0"/>
        <w:autoSpaceDN w:val="0"/>
        <w:adjustRightInd w:val="0"/>
        <w:spacing w:after="0" w:line="360" w:lineRule="auto"/>
        <w:ind w:left="1418"/>
        <w:jc w:val="both"/>
        <w:rPr>
          <w:rFonts w:ascii="Arial" w:hAnsi="Arial" w:cs="Arial"/>
        </w:rPr>
      </w:pPr>
      <w:proofErr w:type="gramStart"/>
      <w:r w:rsidRPr="006E3010">
        <w:rPr>
          <w:rFonts w:ascii="Arial" w:hAnsi="Arial" w:cs="Arial"/>
        </w:rPr>
        <w:t>b</w:t>
      </w:r>
      <w:proofErr w:type="gramEnd"/>
      <w:r w:rsidRPr="006E3010">
        <w:rPr>
          <w:rFonts w:ascii="Arial" w:hAnsi="Arial" w:cs="Arial"/>
        </w:rPr>
        <w:t>. Cara Kerja</w:t>
      </w:r>
    </w:p>
    <w:p w:rsidR="00FA06B9" w:rsidRPr="006E3010" w:rsidRDefault="00FA06B9" w:rsidP="00FA06B9">
      <w:pPr>
        <w:pStyle w:val="ListParagraph"/>
        <w:autoSpaceDE w:val="0"/>
        <w:autoSpaceDN w:val="0"/>
        <w:adjustRightInd w:val="0"/>
        <w:spacing w:after="0" w:line="360" w:lineRule="auto"/>
        <w:ind w:left="2160"/>
        <w:jc w:val="both"/>
        <w:rPr>
          <w:rFonts w:ascii="Arial" w:hAnsi="Arial" w:cs="Arial"/>
        </w:rPr>
      </w:pPr>
      <w:r w:rsidRPr="006E3010">
        <w:rPr>
          <w:rFonts w:ascii="Arial" w:hAnsi="Arial" w:cs="Arial"/>
        </w:rPr>
        <w:t xml:space="preserve">1. Sebelum melakukan pengukuran lakukan counter map    </w:t>
      </w:r>
      <w:r w:rsidRPr="006E3010">
        <w:rPr>
          <w:rFonts w:ascii="Arial" w:hAnsi="Arial" w:cs="Arial"/>
        </w:rPr>
        <w:br/>
        <w:t xml:space="preserve">     lokasi sumber suara kurang lebih setinggi telinga.</w:t>
      </w:r>
    </w:p>
    <w:p w:rsidR="00FA06B9" w:rsidRPr="006E3010" w:rsidRDefault="00FA06B9" w:rsidP="00FA06B9">
      <w:pPr>
        <w:pStyle w:val="ListParagraph"/>
        <w:autoSpaceDE w:val="0"/>
        <w:autoSpaceDN w:val="0"/>
        <w:adjustRightInd w:val="0"/>
        <w:spacing w:after="0" w:line="360" w:lineRule="auto"/>
        <w:ind w:left="2160"/>
        <w:jc w:val="both"/>
        <w:rPr>
          <w:rFonts w:ascii="Arial" w:hAnsi="Arial" w:cs="Arial"/>
        </w:rPr>
      </w:pPr>
      <w:r w:rsidRPr="006E3010">
        <w:rPr>
          <w:rFonts w:ascii="Arial" w:hAnsi="Arial" w:cs="Arial"/>
        </w:rPr>
        <w:t>2. Tekan “</w:t>
      </w:r>
      <w:proofErr w:type="gramStart"/>
      <w:r w:rsidRPr="006E3010">
        <w:rPr>
          <w:rFonts w:ascii="Arial" w:hAnsi="Arial" w:cs="Arial"/>
        </w:rPr>
        <w:t>ON ”</w:t>
      </w:r>
      <w:proofErr w:type="gramEnd"/>
      <w:r w:rsidRPr="006E3010">
        <w:rPr>
          <w:rFonts w:ascii="Arial" w:hAnsi="Arial" w:cs="Arial"/>
        </w:rPr>
        <w:t xml:space="preserve"> pada alat</w:t>
      </w:r>
    </w:p>
    <w:p w:rsidR="00FA06B9" w:rsidRPr="006E3010" w:rsidRDefault="00FA06B9" w:rsidP="00FA06B9">
      <w:pPr>
        <w:pStyle w:val="ListParagraph"/>
        <w:autoSpaceDE w:val="0"/>
        <w:autoSpaceDN w:val="0"/>
        <w:adjustRightInd w:val="0"/>
        <w:spacing w:after="0" w:line="360" w:lineRule="auto"/>
        <w:ind w:left="2160"/>
        <w:jc w:val="both"/>
        <w:rPr>
          <w:rFonts w:ascii="Arial" w:hAnsi="Arial" w:cs="Arial"/>
        </w:rPr>
      </w:pPr>
      <w:r w:rsidRPr="006E3010">
        <w:rPr>
          <w:rFonts w:ascii="Arial" w:hAnsi="Arial" w:cs="Arial"/>
        </w:rPr>
        <w:t>3. Catat hasil yang terterah pada display alat.</w:t>
      </w:r>
    </w:p>
    <w:p w:rsidR="00FA06B9" w:rsidRPr="006E3010" w:rsidRDefault="00FA06B9" w:rsidP="00FA06B9">
      <w:pPr>
        <w:pStyle w:val="ListParagraph"/>
        <w:autoSpaceDE w:val="0"/>
        <w:autoSpaceDN w:val="0"/>
        <w:adjustRightInd w:val="0"/>
        <w:spacing w:after="0" w:line="360" w:lineRule="auto"/>
        <w:ind w:left="2160"/>
        <w:jc w:val="both"/>
        <w:rPr>
          <w:rFonts w:ascii="Arial" w:hAnsi="Arial" w:cs="Arial"/>
        </w:rPr>
      </w:pPr>
      <w:r w:rsidRPr="006E3010">
        <w:rPr>
          <w:rFonts w:ascii="Arial" w:hAnsi="Arial" w:cs="Arial"/>
        </w:rPr>
        <w:t xml:space="preserve">4. Pengukuran dilakukan selama 15 kali dalam range 4   </w:t>
      </w:r>
      <w:r w:rsidRPr="006E3010">
        <w:rPr>
          <w:rFonts w:ascii="Arial" w:hAnsi="Arial" w:cs="Arial"/>
        </w:rPr>
        <w:br/>
        <w:t xml:space="preserve">     detik sehingga untuk 1 kali pengukuran dibutuhkan    </w:t>
      </w:r>
      <w:r w:rsidRPr="006E3010">
        <w:rPr>
          <w:rFonts w:ascii="Arial" w:hAnsi="Arial" w:cs="Arial"/>
        </w:rPr>
        <w:br/>
        <w:t xml:space="preserve">     waktu 15 menit</w:t>
      </w:r>
    </w:p>
    <w:p w:rsidR="00FA06B9" w:rsidRPr="006E3010" w:rsidRDefault="00FA06B9" w:rsidP="00FA06B9">
      <w:pPr>
        <w:autoSpaceDE w:val="0"/>
        <w:autoSpaceDN w:val="0"/>
        <w:adjustRightInd w:val="0"/>
        <w:spacing w:after="0" w:line="360" w:lineRule="auto"/>
        <w:jc w:val="both"/>
        <w:rPr>
          <w:rFonts w:ascii="Arial" w:hAnsi="Arial" w:cs="Arial"/>
          <w:iCs/>
        </w:rPr>
      </w:pPr>
      <w:r w:rsidRPr="006E3010">
        <w:rPr>
          <w:rFonts w:ascii="Arial" w:hAnsi="Arial" w:cs="Arial"/>
          <w:i/>
          <w:iCs/>
        </w:rPr>
        <w:tab/>
      </w:r>
      <w:r w:rsidRPr="006E3010">
        <w:rPr>
          <w:rFonts w:ascii="Arial" w:hAnsi="Arial" w:cs="Arial"/>
          <w:iCs/>
        </w:rPr>
        <w:tab/>
      </w:r>
    </w:p>
    <w:p w:rsidR="00FA06B9" w:rsidRPr="006E3010" w:rsidRDefault="00FA06B9" w:rsidP="00FA06B9">
      <w:pPr>
        <w:autoSpaceDE w:val="0"/>
        <w:autoSpaceDN w:val="0"/>
        <w:adjustRightInd w:val="0"/>
        <w:spacing w:after="0" w:line="360" w:lineRule="auto"/>
        <w:jc w:val="both"/>
        <w:rPr>
          <w:rFonts w:ascii="Arial" w:hAnsi="Arial" w:cs="Arial"/>
          <w:iCs/>
        </w:rPr>
      </w:pPr>
    </w:p>
    <w:p w:rsidR="00FA06B9" w:rsidRPr="006E3010" w:rsidRDefault="00FA06B9" w:rsidP="00FA06B9">
      <w:pPr>
        <w:autoSpaceDE w:val="0"/>
        <w:autoSpaceDN w:val="0"/>
        <w:adjustRightInd w:val="0"/>
        <w:spacing w:after="0" w:line="360" w:lineRule="auto"/>
        <w:jc w:val="both"/>
        <w:rPr>
          <w:rFonts w:ascii="Arial" w:hAnsi="Arial" w:cs="Arial"/>
          <w:iCs/>
        </w:rPr>
      </w:pPr>
    </w:p>
    <w:p w:rsidR="00FA06B9" w:rsidRPr="006E3010" w:rsidRDefault="00FA06B9" w:rsidP="00FA06B9">
      <w:pPr>
        <w:pStyle w:val="ListParagraph"/>
        <w:numPr>
          <w:ilvl w:val="2"/>
          <w:numId w:val="31"/>
        </w:numPr>
        <w:autoSpaceDE w:val="0"/>
        <w:autoSpaceDN w:val="0"/>
        <w:adjustRightInd w:val="0"/>
        <w:spacing w:after="0" w:line="360" w:lineRule="auto"/>
        <w:ind w:left="0" w:firstLine="0"/>
        <w:jc w:val="both"/>
        <w:rPr>
          <w:rFonts w:ascii="Arial" w:hAnsi="Arial" w:cs="Arial"/>
          <w:b/>
          <w:iCs/>
          <w:sz w:val="24"/>
        </w:rPr>
      </w:pPr>
      <w:r w:rsidRPr="006E3010">
        <w:rPr>
          <w:rFonts w:ascii="Arial" w:hAnsi="Arial" w:cs="Arial"/>
          <w:b/>
          <w:iCs/>
          <w:sz w:val="24"/>
        </w:rPr>
        <w:lastRenderedPageBreak/>
        <w:t>Data Sekunder</w:t>
      </w:r>
    </w:p>
    <w:p w:rsidR="00FA06B9" w:rsidRPr="006E3010" w:rsidRDefault="00FA06B9" w:rsidP="00FA06B9">
      <w:pPr>
        <w:pStyle w:val="ListParagraph"/>
        <w:autoSpaceDE w:val="0"/>
        <w:autoSpaceDN w:val="0"/>
        <w:adjustRightInd w:val="0"/>
        <w:spacing w:after="0" w:line="360" w:lineRule="auto"/>
        <w:ind w:left="1134"/>
        <w:jc w:val="both"/>
        <w:rPr>
          <w:rFonts w:ascii="Arial" w:hAnsi="Arial" w:cs="Arial"/>
          <w:iCs/>
        </w:rPr>
      </w:pPr>
      <w:r w:rsidRPr="006E3010">
        <w:rPr>
          <w:rFonts w:ascii="Arial" w:hAnsi="Arial" w:cs="Arial"/>
          <w:iCs/>
        </w:rPr>
        <w:t xml:space="preserve">Data yang diperoleh dari pihak PT. Central Proteina Prima berupa Profil Perusahaan </w:t>
      </w:r>
      <w:proofErr w:type="gramStart"/>
      <w:r w:rsidRPr="006E3010">
        <w:rPr>
          <w:rFonts w:ascii="Arial" w:hAnsi="Arial" w:cs="Arial"/>
          <w:iCs/>
        </w:rPr>
        <w:t>dan  Struktur</w:t>
      </w:r>
      <w:proofErr w:type="gramEnd"/>
      <w:r w:rsidRPr="006E3010">
        <w:rPr>
          <w:rFonts w:ascii="Arial" w:hAnsi="Arial" w:cs="Arial"/>
          <w:iCs/>
        </w:rPr>
        <w:t xml:space="preserve"> Organisasi.</w:t>
      </w:r>
    </w:p>
    <w:p w:rsidR="00FA06B9" w:rsidRPr="006E3010" w:rsidRDefault="00FA06B9" w:rsidP="00FA06B9">
      <w:pPr>
        <w:pStyle w:val="ListParagraph"/>
        <w:autoSpaceDE w:val="0"/>
        <w:autoSpaceDN w:val="0"/>
        <w:adjustRightInd w:val="0"/>
        <w:spacing w:after="0" w:line="360" w:lineRule="auto"/>
        <w:ind w:left="1440"/>
        <w:jc w:val="both"/>
        <w:rPr>
          <w:rFonts w:ascii="Arial" w:hAnsi="Arial" w:cs="Arial"/>
          <w:b/>
          <w:iCs/>
          <w:sz w:val="24"/>
        </w:rPr>
      </w:pPr>
    </w:p>
    <w:p w:rsidR="00FA06B9" w:rsidRPr="006E3010" w:rsidRDefault="00FA06B9" w:rsidP="00FA06B9">
      <w:pPr>
        <w:autoSpaceDE w:val="0"/>
        <w:autoSpaceDN w:val="0"/>
        <w:adjustRightInd w:val="0"/>
        <w:spacing w:after="0" w:line="360" w:lineRule="auto"/>
        <w:jc w:val="both"/>
        <w:rPr>
          <w:rFonts w:ascii="Arial" w:hAnsi="Arial" w:cs="Arial"/>
          <w:b/>
          <w:iCs/>
          <w:sz w:val="24"/>
        </w:rPr>
      </w:pPr>
      <w:r w:rsidRPr="006E3010">
        <w:rPr>
          <w:rFonts w:ascii="Arial" w:hAnsi="Arial" w:cs="Arial"/>
          <w:b/>
          <w:iCs/>
          <w:sz w:val="24"/>
          <w:lang w:val="id-ID"/>
        </w:rPr>
        <w:t>3.5</w:t>
      </w:r>
      <w:r w:rsidRPr="006E3010">
        <w:rPr>
          <w:rFonts w:ascii="Arial" w:hAnsi="Arial" w:cs="Arial"/>
          <w:b/>
          <w:iCs/>
          <w:sz w:val="24"/>
        </w:rPr>
        <w:t>Pengolahan dan Analisis Data</w:t>
      </w:r>
    </w:p>
    <w:p w:rsidR="00FA06B9" w:rsidRPr="006E3010" w:rsidRDefault="00FA06B9" w:rsidP="00FA06B9">
      <w:pPr>
        <w:pStyle w:val="ListParagraph"/>
        <w:numPr>
          <w:ilvl w:val="2"/>
          <w:numId w:val="32"/>
        </w:numPr>
        <w:autoSpaceDE w:val="0"/>
        <w:autoSpaceDN w:val="0"/>
        <w:adjustRightInd w:val="0"/>
        <w:spacing w:after="0" w:line="360" w:lineRule="auto"/>
        <w:ind w:left="0" w:firstLine="0"/>
        <w:jc w:val="both"/>
        <w:rPr>
          <w:rFonts w:ascii="Arial" w:hAnsi="Arial" w:cs="Arial"/>
          <w:b/>
          <w:iCs/>
          <w:sz w:val="28"/>
        </w:rPr>
      </w:pPr>
      <w:r w:rsidRPr="006E3010">
        <w:rPr>
          <w:rFonts w:ascii="Arial" w:hAnsi="Arial" w:cs="Arial"/>
          <w:b/>
          <w:iCs/>
          <w:sz w:val="24"/>
        </w:rPr>
        <w:t>Pengolahan Data</w:t>
      </w:r>
    </w:p>
    <w:p w:rsidR="00FA06B9" w:rsidRPr="006E3010" w:rsidRDefault="00FA06B9" w:rsidP="00FA06B9">
      <w:pPr>
        <w:pStyle w:val="ListParagraph"/>
        <w:spacing w:line="360" w:lineRule="auto"/>
        <w:ind w:firstLine="49"/>
        <w:jc w:val="both"/>
        <w:rPr>
          <w:rFonts w:ascii="Arial" w:hAnsi="Arial" w:cs="Arial"/>
        </w:rPr>
      </w:pPr>
      <w:r w:rsidRPr="006E3010">
        <w:rPr>
          <w:rFonts w:ascii="Arial" w:hAnsi="Arial" w:cs="Arial"/>
        </w:rPr>
        <w:t xml:space="preserve">Seluruh data yang terkumpul akan diolah melalui tahap - tahap sebagai </w:t>
      </w:r>
      <w:proofErr w:type="gramStart"/>
      <w:r w:rsidRPr="006E3010">
        <w:rPr>
          <w:rFonts w:ascii="Arial" w:hAnsi="Arial" w:cs="Arial"/>
        </w:rPr>
        <w:t>berikut :</w:t>
      </w:r>
      <w:proofErr w:type="gramEnd"/>
    </w:p>
    <w:p w:rsidR="00FA06B9" w:rsidRPr="006E3010" w:rsidRDefault="00FA06B9" w:rsidP="00FA06B9">
      <w:pPr>
        <w:pStyle w:val="ListParagraph"/>
        <w:numPr>
          <w:ilvl w:val="0"/>
          <w:numId w:val="17"/>
        </w:numPr>
        <w:spacing w:line="360" w:lineRule="auto"/>
        <w:jc w:val="both"/>
        <w:rPr>
          <w:rFonts w:ascii="Arial" w:hAnsi="Arial" w:cs="Arial"/>
        </w:rPr>
      </w:pPr>
      <w:r w:rsidRPr="006E3010">
        <w:rPr>
          <w:rFonts w:ascii="Arial" w:hAnsi="Arial" w:cs="Arial"/>
        </w:rPr>
        <w:t>Mengkode data (data coding)</w:t>
      </w:r>
    </w:p>
    <w:p w:rsidR="00FA06B9" w:rsidRPr="006E3010" w:rsidRDefault="00FA06B9" w:rsidP="00FA06B9">
      <w:pPr>
        <w:pStyle w:val="ListParagraph"/>
        <w:spacing w:line="360" w:lineRule="auto"/>
        <w:ind w:left="1080"/>
        <w:jc w:val="both"/>
        <w:rPr>
          <w:rFonts w:ascii="Arial" w:hAnsi="Arial" w:cs="Arial"/>
          <w:b/>
        </w:rPr>
      </w:pPr>
      <w:proofErr w:type="gramStart"/>
      <w:r w:rsidRPr="006E3010">
        <w:rPr>
          <w:rFonts w:ascii="Arial" w:hAnsi="Arial" w:cs="Arial"/>
        </w:rPr>
        <w:t>Kode  data</w:t>
      </w:r>
      <w:proofErr w:type="gramEnd"/>
      <w:r w:rsidRPr="006E3010">
        <w:rPr>
          <w:rFonts w:ascii="Arial" w:hAnsi="Arial" w:cs="Arial"/>
        </w:rPr>
        <w:t xml:space="preserve">  dilakukan  dengan  memberi  kode  pada  tiap jawaban   responden.   </w:t>
      </w:r>
      <w:proofErr w:type="gramStart"/>
      <w:r w:rsidRPr="006E3010">
        <w:rPr>
          <w:rFonts w:ascii="Arial" w:hAnsi="Arial" w:cs="Arial"/>
        </w:rPr>
        <w:t>Pemberian   kode   dimaksudkan   untuk memudahkan dalam memasukkan data.</w:t>
      </w:r>
      <w:proofErr w:type="gramEnd"/>
    </w:p>
    <w:p w:rsidR="00FA06B9" w:rsidRPr="006E3010" w:rsidRDefault="00FA06B9" w:rsidP="00FA06B9">
      <w:pPr>
        <w:pStyle w:val="ListParagraph"/>
        <w:numPr>
          <w:ilvl w:val="0"/>
          <w:numId w:val="17"/>
        </w:numPr>
        <w:spacing w:line="360" w:lineRule="auto"/>
        <w:jc w:val="both"/>
        <w:rPr>
          <w:rFonts w:ascii="Arial" w:hAnsi="Arial" w:cs="Arial"/>
        </w:rPr>
      </w:pPr>
      <w:r w:rsidRPr="006E3010">
        <w:rPr>
          <w:rFonts w:ascii="Arial" w:hAnsi="Arial" w:cs="Arial"/>
        </w:rPr>
        <w:t>Menyunting data (data editing)</w:t>
      </w:r>
    </w:p>
    <w:p w:rsidR="00FA06B9" w:rsidRPr="006E3010" w:rsidRDefault="00FA06B9" w:rsidP="00FA06B9">
      <w:pPr>
        <w:pStyle w:val="ListParagraph"/>
        <w:spacing w:line="360" w:lineRule="auto"/>
        <w:ind w:left="1080"/>
        <w:jc w:val="both"/>
        <w:rPr>
          <w:rFonts w:ascii="Arial" w:hAnsi="Arial" w:cs="Arial"/>
        </w:rPr>
      </w:pPr>
      <w:r w:rsidRPr="006E3010">
        <w:rPr>
          <w:rFonts w:ascii="Arial" w:hAnsi="Arial" w:cs="Arial"/>
        </w:rPr>
        <w:t xml:space="preserve">Pada tahap ini peneliti memeriksa kelengkapan data yang </w:t>
      </w:r>
      <w:proofErr w:type="gramStart"/>
      <w:r w:rsidRPr="006E3010">
        <w:rPr>
          <w:rFonts w:ascii="Arial" w:hAnsi="Arial" w:cs="Arial"/>
        </w:rPr>
        <w:t>telah  terkumpul</w:t>
      </w:r>
      <w:proofErr w:type="gramEnd"/>
      <w:r w:rsidRPr="006E3010">
        <w:rPr>
          <w:rFonts w:ascii="Arial" w:hAnsi="Arial" w:cs="Arial"/>
        </w:rPr>
        <w:t xml:space="preserve">.  </w:t>
      </w:r>
      <w:proofErr w:type="gramStart"/>
      <w:r w:rsidRPr="006E3010">
        <w:rPr>
          <w:rFonts w:ascii="Arial" w:hAnsi="Arial" w:cs="Arial"/>
        </w:rPr>
        <w:t>Pemeriksaan  meliputi</w:t>
      </w:r>
      <w:proofErr w:type="gramEnd"/>
      <w:r w:rsidRPr="006E3010">
        <w:rPr>
          <w:rFonts w:ascii="Arial" w:hAnsi="Arial" w:cs="Arial"/>
        </w:rPr>
        <w:t xml:space="preserve">  pengisian,  konsistensi, validitas, dan jumlah pertanyaan yang di jawab.</w:t>
      </w:r>
    </w:p>
    <w:p w:rsidR="00FA06B9" w:rsidRPr="006E3010" w:rsidRDefault="00FA06B9" w:rsidP="00FA06B9">
      <w:pPr>
        <w:pStyle w:val="ListParagraph"/>
        <w:numPr>
          <w:ilvl w:val="0"/>
          <w:numId w:val="17"/>
        </w:numPr>
        <w:spacing w:line="360" w:lineRule="auto"/>
        <w:jc w:val="both"/>
        <w:rPr>
          <w:rFonts w:ascii="Arial" w:hAnsi="Arial" w:cs="Arial"/>
        </w:rPr>
      </w:pPr>
      <w:r w:rsidRPr="006E3010">
        <w:rPr>
          <w:rFonts w:ascii="Arial" w:hAnsi="Arial" w:cs="Arial"/>
        </w:rPr>
        <w:t>Memasukkan data (data entry)</w:t>
      </w:r>
    </w:p>
    <w:p w:rsidR="00FA06B9" w:rsidRPr="006E3010" w:rsidRDefault="00FA06B9" w:rsidP="00FA06B9">
      <w:pPr>
        <w:pStyle w:val="ListParagraph"/>
        <w:spacing w:line="360" w:lineRule="auto"/>
        <w:ind w:left="1080"/>
        <w:jc w:val="both"/>
        <w:rPr>
          <w:rFonts w:ascii="Arial" w:hAnsi="Arial" w:cs="Arial"/>
        </w:rPr>
      </w:pPr>
      <w:r w:rsidRPr="006E3010">
        <w:rPr>
          <w:rFonts w:ascii="Arial" w:hAnsi="Arial" w:cs="Arial"/>
        </w:rPr>
        <w:t xml:space="preserve">Daftar pertanyaan yang telah dilengkapi dengan pengisian kode </w:t>
      </w:r>
      <w:proofErr w:type="gramStart"/>
      <w:r w:rsidRPr="006E3010">
        <w:rPr>
          <w:rFonts w:ascii="Arial" w:hAnsi="Arial" w:cs="Arial"/>
        </w:rPr>
        <w:t>jawaban  selanjutnya</w:t>
      </w:r>
      <w:proofErr w:type="gramEnd"/>
      <w:r w:rsidRPr="006E3010">
        <w:rPr>
          <w:rFonts w:ascii="Arial" w:hAnsi="Arial" w:cs="Arial"/>
        </w:rPr>
        <w:t xml:space="preserve">  dimasukkan  ke  dalam  program software komputer berupa kode-kode.</w:t>
      </w:r>
    </w:p>
    <w:p w:rsidR="00FA06B9" w:rsidRPr="006E3010" w:rsidRDefault="00FA06B9" w:rsidP="00FA06B9">
      <w:pPr>
        <w:pStyle w:val="ListParagraph"/>
        <w:numPr>
          <w:ilvl w:val="0"/>
          <w:numId w:val="17"/>
        </w:numPr>
        <w:spacing w:line="360" w:lineRule="auto"/>
        <w:jc w:val="both"/>
        <w:rPr>
          <w:rFonts w:ascii="Arial" w:hAnsi="Arial" w:cs="Arial"/>
        </w:rPr>
      </w:pPr>
      <w:r w:rsidRPr="006E3010">
        <w:rPr>
          <w:rFonts w:ascii="Arial" w:hAnsi="Arial" w:cs="Arial"/>
        </w:rPr>
        <w:t>Membersihkan data (data cleaning)</w:t>
      </w:r>
    </w:p>
    <w:p w:rsidR="00FA06B9" w:rsidRPr="006E3010" w:rsidRDefault="00FA06B9" w:rsidP="00FA06B9">
      <w:pPr>
        <w:pStyle w:val="ListParagraph"/>
        <w:spacing w:line="360" w:lineRule="auto"/>
        <w:ind w:left="1080"/>
        <w:jc w:val="both"/>
        <w:rPr>
          <w:rFonts w:ascii="Arial" w:hAnsi="Arial" w:cs="Arial"/>
        </w:rPr>
      </w:pPr>
      <w:r w:rsidRPr="006E3010">
        <w:rPr>
          <w:rFonts w:ascii="Arial" w:hAnsi="Arial" w:cs="Arial"/>
        </w:rPr>
        <w:t>Pengecekan  kembali  data  yang  telah  dimasukkan  untuk memastikan  data  tersebut  tidak  ada  yang  salah,  sehingga dengan demikian data tersebut telah siap diolah dan dianalisi</w:t>
      </w:r>
    </w:p>
    <w:p w:rsidR="00FA06B9" w:rsidRPr="006E3010" w:rsidRDefault="00FA06B9" w:rsidP="00FA06B9">
      <w:pPr>
        <w:pStyle w:val="ListParagraph"/>
        <w:spacing w:line="360" w:lineRule="auto"/>
        <w:ind w:left="1080"/>
        <w:jc w:val="both"/>
        <w:rPr>
          <w:rFonts w:ascii="Arial" w:hAnsi="Arial" w:cs="Arial"/>
        </w:rPr>
      </w:pPr>
    </w:p>
    <w:p w:rsidR="00FA06B9" w:rsidRPr="006E3010" w:rsidRDefault="00FA06B9" w:rsidP="00FA06B9">
      <w:pPr>
        <w:pStyle w:val="ListParagraph"/>
        <w:numPr>
          <w:ilvl w:val="2"/>
          <w:numId w:val="32"/>
        </w:numPr>
        <w:spacing w:line="360" w:lineRule="auto"/>
        <w:ind w:left="567" w:hanging="567"/>
        <w:jc w:val="both"/>
        <w:rPr>
          <w:rFonts w:ascii="Arial" w:hAnsi="Arial" w:cs="Arial"/>
          <w:b/>
          <w:sz w:val="24"/>
          <w:szCs w:val="24"/>
        </w:rPr>
      </w:pPr>
      <w:r w:rsidRPr="006E3010">
        <w:rPr>
          <w:rFonts w:ascii="Arial" w:hAnsi="Arial" w:cs="Arial"/>
          <w:b/>
          <w:iCs/>
          <w:sz w:val="24"/>
          <w:szCs w:val="24"/>
        </w:rPr>
        <w:t xml:space="preserve"> </w:t>
      </w:r>
      <w:r w:rsidRPr="006E3010">
        <w:rPr>
          <w:rFonts w:ascii="Arial" w:hAnsi="Arial" w:cs="Arial"/>
          <w:b/>
          <w:sz w:val="24"/>
          <w:szCs w:val="24"/>
        </w:rPr>
        <w:t>Analisa Data</w:t>
      </w:r>
    </w:p>
    <w:p w:rsidR="00FA06B9" w:rsidRPr="006E3010" w:rsidRDefault="00FA06B9" w:rsidP="00FA06B9">
      <w:pPr>
        <w:pStyle w:val="ListParagraph"/>
        <w:numPr>
          <w:ilvl w:val="3"/>
          <w:numId w:val="32"/>
        </w:numPr>
        <w:spacing w:line="360" w:lineRule="auto"/>
        <w:ind w:left="709" w:hanging="709"/>
        <w:jc w:val="both"/>
        <w:rPr>
          <w:rFonts w:ascii="Arial" w:hAnsi="Arial" w:cs="Arial"/>
          <w:b/>
          <w:sz w:val="24"/>
          <w:szCs w:val="24"/>
        </w:rPr>
      </w:pPr>
      <w:r w:rsidRPr="006E3010">
        <w:rPr>
          <w:rFonts w:ascii="Arial" w:hAnsi="Arial" w:cs="Arial"/>
          <w:b/>
          <w:sz w:val="24"/>
          <w:szCs w:val="24"/>
        </w:rPr>
        <w:t>Analisis Univariat</w:t>
      </w:r>
    </w:p>
    <w:p w:rsidR="00FA06B9" w:rsidRPr="006E3010" w:rsidRDefault="00FA06B9" w:rsidP="00FA06B9">
      <w:pPr>
        <w:pStyle w:val="ListParagraph"/>
        <w:spacing w:line="360" w:lineRule="auto"/>
        <w:ind w:left="284" w:firstLine="436"/>
        <w:jc w:val="both"/>
        <w:rPr>
          <w:rFonts w:ascii="Arial" w:hAnsi="Arial" w:cs="Arial"/>
        </w:rPr>
      </w:pPr>
      <w:r w:rsidRPr="006E3010">
        <w:rPr>
          <w:rFonts w:ascii="Arial" w:hAnsi="Arial" w:cs="Arial"/>
        </w:rPr>
        <w:t xml:space="preserve">Analisis yang dilakukan untuk melihat distribusi frekuensi dan presentase </w:t>
      </w:r>
      <w:proofErr w:type="gramStart"/>
      <w:r w:rsidRPr="006E3010">
        <w:rPr>
          <w:rFonts w:ascii="Arial" w:hAnsi="Arial" w:cs="Arial"/>
        </w:rPr>
        <w:t>dari  setiap</w:t>
      </w:r>
      <w:proofErr w:type="gramEnd"/>
      <w:r w:rsidRPr="006E3010">
        <w:rPr>
          <w:rFonts w:ascii="Arial" w:hAnsi="Arial" w:cs="Arial"/>
        </w:rPr>
        <w:t xml:space="preserve">  variabel  independen  dan  dependen yang dikehendaki dari tabel distribusi.</w:t>
      </w:r>
    </w:p>
    <w:p w:rsidR="00FA06B9" w:rsidRPr="006E3010" w:rsidRDefault="00FA06B9" w:rsidP="00FA06B9">
      <w:pPr>
        <w:pStyle w:val="ListParagraph"/>
        <w:spacing w:line="360" w:lineRule="auto"/>
        <w:jc w:val="both"/>
        <w:rPr>
          <w:rFonts w:ascii="Arial" w:hAnsi="Arial" w:cs="Arial"/>
        </w:rPr>
      </w:pPr>
    </w:p>
    <w:p w:rsidR="00FA06B9" w:rsidRPr="006E3010" w:rsidRDefault="00FA06B9" w:rsidP="00FA06B9">
      <w:pPr>
        <w:pStyle w:val="ListParagraph"/>
        <w:spacing w:line="360" w:lineRule="auto"/>
        <w:jc w:val="both"/>
        <w:rPr>
          <w:rFonts w:ascii="Arial" w:hAnsi="Arial" w:cs="Arial"/>
        </w:rPr>
      </w:pPr>
    </w:p>
    <w:p w:rsidR="00FA06B9" w:rsidRPr="006E3010" w:rsidRDefault="00FA06B9" w:rsidP="00FA06B9">
      <w:pPr>
        <w:pStyle w:val="ListParagraph"/>
        <w:spacing w:line="360" w:lineRule="auto"/>
        <w:jc w:val="both"/>
        <w:rPr>
          <w:rFonts w:ascii="Arial" w:hAnsi="Arial" w:cs="Arial"/>
        </w:rPr>
      </w:pPr>
    </w:p>
    <w:p w:rsidR="00FA06B9" w:rsidRPr="006E3010" w:rsidRDefault="00FA06B9" w:rsidP="00FA06B9">
      <w:pPr>
        <w:pStyle w:val="ListParagraph"/>
        <w:spacing w:line="360" w:lineRule="auto"/>
        <w:ind w:left="709" w:hanging="709"/>
        <w:jc w:val="both"/>
        <w:rPr>
          <w:rFonts w:ascii="Arial" w:hAnsi="Arial" w:cs="Arial"/>
          <w:b/>
          <w:sz w:val="24"/>
        </w:rPr>
      </w:pPr>
      <w:r w:rsidRPr="006E3010">
        <w:rPr>
          <w:rFonts w:ascii="Arial" w:hAnsi="Arial" w:cs="Arial"/>
          <w:b/>
          <w:sz w:val="24"/>
        </w:rPr>
        <w:lastRenderedPageBreak/>
        <w:t>3.5.2.2 Analisis Bivariat</w:t>
      </w:r>
    </w:p>
    <w:p w:rsidR="00FA06B9" w:rsidRPr="006E3010" w:rsidRDefault="00FA06B9" w:rsidP="00FA06B9">
      <w:pPr>
        <w:pStyle w:val="ListParagraph"/>
        <w:spacing w:line="360" w:lineRule="auto"/>
        <w:ind w:left="284" w:hanging="284"/>
        <w:jc w:val="both"/>
        <w:rPr>
          <w:rFonts w:ascii="Arial" w:hAnsi="Arial" w:cs="Arial"/>
        </w:rPr>
      </w:pPr>
      <w:r w:rsidRPr="006E3010">
        <w:rPr>
          <w:rFonts w:ascii="Arial" w:hAnsi="Arial" w:cs="Arial"/>
          <w:b/>
          <w:sz w:val="24"/>
        </w:rPr>
        <w:tab/>
      </w:r>
      <w:r w:rsidRPr="006E3010">
        <w:rPr>
          <w:rFonts w:ascii="Arial" w:hAnsi="Arial" w:cs="Arial"/>
          <w:b/>
          <w:sz w:val="24"/>
          <w:lang w:val="id-ID"/>
        </w:rPr>
        <w:tab/>
      </w:r>
      <w:proofErr w:type="gramStart"/>
      <w:r w:rsidRPr="006E3010">
        <w:rPr>
          <w:rFonts w:ascii="Arial" w:hAnsi="Arial" w:cs="Arial"/>
        </w:rPr>
        <w:t>Analisis bivariat dilakukan untuk melihat hubungan antara variabel   independen   dengan   variabel   dependen.</w:t>
      </w:r>
      <w:proofErr w:type="gramEnd"/>
      <w:r w:rsidRPr="006E3010">
        <w:rPr>
          <w:rFonts w:ascii="Arial" w:hAnsi="Arial" w:cs="Arial"/>
        </w:rPr>
        <w:t xml:space="preserve">   Untuk mencari hubungan antara variabel usia, jenis kelamin, masa kerja, dan beban kerja dengan kelelahan kerja menggunakan  uji chi-square dengan batas kemaknaan p  value ≤ 0,05   berarti   ada   hubungan   yang bermakna secara statistik dan p value &gt; 0,05 berarti tidak ada hubungan yang bermakna secara statistik.</w:t>
      </w:r>
      <w:r w:rsidRPr="006E3010">
        <w:rPr>
          <w:rFonts w:ascii="Arial" w:hAnsi="Arial" w:cs="Arial"/>
          <w:b/>
        </w:rPr>
        <w:t xml:space="preserve"> </w:t>
      </w:r>
    </w:p>
    <w:p w:rsidR="00FA06B9" w:rsidRPr="006E3010" w:rsidRDefault="00FA06B9" w:rsidP="00FA06B9">
      <w:pPr>
        <w:pStyle w:val="ListParagraph"/>
        <w:spacing w:line="360" w:lineRule="auto"/>
        <w:jc w:val="both"/>
        <w:rPr>
          <w:rFonts w:ascii="Arial" w:hAnsi="Arial" w:cs="Arial"/>
        </w:rPr>
      </w:pPr>
      <w:r w:rsidRPr="006E3010">
        <w:rPr>
          <w:rFonts w:ascii="Arial" w:hAnsi="Arial" w:cs="Arial"/>
        </w:rPr>
        <w:t xml:space="preserve">Persamaan Chi </w:t>
      </w:r>
      <w:proofErr w:type="gramStart"/>
      <w:r w:rsidRPr="006E3010">
        <w:rPr>
          <w:rFonts w:ascii="Arial" w:hAnsi="Arial" w:cs="Arial"/>
        </w:rPr>
        <w:t>Square :</w:t>
      </w:r>
      <w:proofErr w:type="gramEnd"/>
    </w:p>
    <w:p w:rsidR="00FA06B9" w:rsidRPr="006E3010" w:rsidRDefault="00FA06B9" w:rsidP="00FA06B9">
      <w:pPr>
        <w:pStyle w:val="ListParagraph"/>
        <w:spacing w:line="360" w:lineRule="auto"/>
        <w:jc w:val="both"/>
        <w:rPr>
          <w:rFonts w:ascii="Arial" w:hAnsi="Arial" w:cs="Arial"/>
        </w:rPr>
      </w:pPr>
      <w:r w:rsidRPr="006E3010">
        <w:rPr>
          <w:rFonts w:ascii="Arial" w:hAnsi="Arial" w:cs="Arial"/>
        </w:rPr>
        <w:t>X2 = (O - E</w:t>
      </w:r>
      <w:proofErr w:type="gramStart"/>
      <w:r w:rsidRPr="006E3010">
        <w:rPr>
          <w:rFonts w:ascii="Arial" w:hAnsi="Arial" w:cs="Arial"/>
        </w:rPr>
        <w:t>)2</w:t>
      </w:r>
      <w:proofErr w:type="gramEnd"/>
    </w:p>
    <w:p w:rsidR="00FA06B9" w:rsidRPr="006E3010" w:rsidRDefault="00FA06B9" w:rsidP="00FA06B9">
      <w:pPr>
        <w:pStyle w:val="ListParagraph"/>
        <w:spacing w:line="360" w:lineRule="auto"/>
        <w:jc w:val="both"/>
        <w:rPr>
          <w:rFonts w:ascii="Arial" w:hAnsi="Arial" w:cs="Arial"/>
        </w:rPr>
      </w:pPr>
    </w:p>
    <w:p w:rsidR="00FA06B9" w:rsidRPr="006E3010" w:rsidRDefault="00FA06B9" w:rsidP="00FA06B9">
      <w:pPr>
        <w:pStyle w:val="ListParagraph"/>
        <w:spacing w:line="360" w:lineRule="auto"/>
        <w:jc w:val="both"/>
        <w:rPr>
          <w:rFonts w:ascii="Arial" w:hAnsi="Arial" w:cs="Arial"/>
        </w:rPr>
      </w:pPr>
      <w:proofErr w:type="gramStart"/>
      <w:r w:rsidRPr="006E3010">
        <w:rPr>
          <w:rFonts w:ascii="Arial" w:hAnsi="Arial" w:cs="Arial"/>
        </w:rPr>
        <w:t>Keterangan :</w:t>
      </w:r>
      <w:proofErr w:type="gramEnd"/>
    </w:p>
    <w:p w:rsidR="00FA06B9" w:rsidRPr="006E3010" w:rsidRDefault="00FA06B9" w:rsidP="00FA06B9">
      <w:pPr>
        <w:pStyle w:val="ListParagraph"/>
        <w:spacing w:line="360" w:lineRule="auto"/>
        <w:jc w:val="both"/>
        <w:rPr>
          <w:rFonts w:ascii="Arial" w:hAnsi="Arial" w:cs="Arial"/>
        </w:rPr>
      </w:pPr>
      <w:r w:rsidRPr="006E3010">
        <w:rPr>
          <w:rFonts w:ascii="Arial" w:hAnsi="Arial" w:cs="Arial"/>
        </w:rPr>
        <w:t>X2</w:t>
      </w:r>
      <w:r w:rsidRPr="006E3010">
        <w:rPr>
          <w:rFonts w:ascii="Arial" w:hAnsi="Arial" w:cs="Arial"/>
        </w:rPr>
        <w:tab/>
        <w:t>: Chi Square</w:t>
      </w:r>
    </w:p>
    <w:p w:rsidR="00FA06B9" w:rsidRPr="006E3010" w:rsidRDefault="00FA06B9" w:rsidP="00FA06B9">
      <w:pPr>
        <w:pStyle w:val="ListParagraph"/>
        <w:spacing w:line="360" w:lineRule="auto"/>
        <w:jc w:val="both"/>
        <w:rPr>
          <w:rFonts w:ascii="Arial" w:hAnsi="Arial" w:cs="Arial"/>
        </w:rPr>
      </w:pPr>
      <w:r w:rsidRPr="006E3010">
        <w:rPr>
          <w:rFonts w:ascii="Arial" w:hAnsi="Arial" w:cs="Arial"/>
        </w:rPr>
        <w:t>O</w:t>
      </w:r>
      <w:r w:rsidRPr="006E3010">
        <w:rPr>
          <w:rFonts w:ascii="Arial" w:hAnsi="Arial" w:cs="Arial"/>
        </w:rPr>
        <w:tab/>
        <w:t>: Efek yang diamat</w:t>
      </w:r>
    </w:p>
    <w:p w:rsidR="00FA06B9" w:rsidRPr="006E3010" w:rsidRDefault="00FA06B9" w:rsidP="00FA06B9">
      <w:pPr>
        <w:pStyle w:val="ListParagraph"/>
        <w:spacing w:line="360" w:lineRule="auto"/>
        <w:jc w:val="both"/>
        <w:rPr>
          <w:rFonts w:ascii="Arial" w:hAnsi="Arial" w:cs="Arial"/>
        </w:rPr>
      </w:pPr>
      <w:r w:rsidRPr="006E3010">
        <w:rPr>
          <w:rFonts w:ascii="Arial" w:hAnsi="Arial" w:cs="Arial"/>
        </w:rPr>
        <w:t>E</w:t>
      </w:r>
      <w:r w:rsidRPr="006E3010">
        <w:rPr>
          <w:rFonts w:ascii="Arial" w:hAnsi="Arial" w:cs="Arial"/>
        </w:rPr>
        <w:tab/>
        <w:t>: Efek yang diharapkan</w:t>
      </w:r>
    </w:p>
    <w:p w:rsidR="00FA06B9" w:rsidRPr="006E3010" w:rsidRDefault="00FA06B9" w:rsidP="00FA06B9">
      <w:pPr>
        <w:pStyle w:val="ListParagraph"/>
        <w:tabs>
          <w:tab w:val="left" w:pos="7685"/>
        </w:tabs>
        <w:spacing w:line="360" w:lineRule="auto"/>
        <w:ind w:left="840"/>
        <w:jc w:val="both"/>
        <w:rPr>
          <w:rFonts w:ascii="Arial" w:hAnsi="Arial" w:cs="Arial"/>
          <w:b/>
        </w:rPr>
      </w:pPr>
    </w:p>
    <w:p w:rsidR="00FA06B9" w:rsidRPr="006E3010" w:rsidRDefault="00FA06B9" w:rsidP="00FA06B9">
      <w:pPr>
        <w:pStyle w:val="ListParagraph"/>
        <w:tabs>
          <w:tab w:val="left" w:pos="7685"/>
        </w:tabs>
        <w:spacing w:line="360" w:lineRule="auto"/>
        <w:ind w:left="840"/>
        <w:jc w:val="both"/>
        <w:rPr>
          <w:rFonts w:ascii="Arial" w:hAnsi="Arial" w:cs="Arial"/>
          <w:b/>
        </w:rPr>
      </w:pPr>
    </w:p>
    <w:p w:rsidR="00FA06B9" w:rsidRPr="006E3010" w:rsidRDefault="00FA06B9" w:rsidP="00FA06B9">
      <w:pPr>
        <w:pStyle w:val="ListParagraph"/>
        <w:tabs>
          <w:tab w:val="left" w:pos="7685"/>
        </w:tabs>
        <w:spacing w:line="360" w:lineRule="auto"/>
        <w:ind w:left="840"/>
        <w:jc w:val="both"/>
        <w:rPr>
          <w:rFonts w:ascii="Arial" w:hAnsi="Arial" w:cs="Arial"/>
          <w:b/>
        </w:rPr>
      </w:pPr>
    </w:p>
    <w:p w:rsidR="00FA06B9" w:rsidRPr="006E3010" w:rsidRDefault="00FA06B9" w:rsidP="00FA06B9">
      <w:pPr>
        <w:pStyle w:val="ListParagraph"/>
        <w:tabs>
          <w:tab w:val="left" w:pos="7685"/>
        </w:tabs>
        <w:spacing w:line="360" w:lineRule="auto"/>
        <w:ind w:left="840"/>
        <w:jc w:val="both"/>
        <w:rPr>
          <w:rFonts w:ascii="Arial" w:hAnsi="Arial" w:cs="Arial"/>
          <w:b/>
        </w:rPr>
      </w:pPr>
    </w:p>
    <w:p w:rsidR="00FA06B9" w:rsidRPr="006E3010" w:rsidRDefault="00FA06B9" w:rsidP="00FA06B9">
      <w:pPr>
        <w:jc w:val="both"/>
        <w:rPr>
          <w:rFonts w:ascii="Arial" w:hAnsi="Arial" w:cs="Arial"/>
        </w:rPr>
      </w:pPr>
    </w:p>
    <w:p w:rsidR="00FA06B9" w:rsidRPr="006E3010" w:rsidRDefault="00FA06B9" w:rsidP="00FA06B9">
      <w:pPr>
        <w:jc w:val="both"/>
        <w:rPr>
          <w:rFonts w:ascii="Arial" w:hAnsi="Arial" w:cs="Arial"/>
        </w:rPr>
      </w:pPr>
    </w:p>
    <w:p w:rsidR="00FA06B9" w:rsidRPr="006E3010" w:rsidRDefault="00FA06B9" w:rsidP="00FA06B9">
      <w:pPr>
        <w:jc w:val="both"/>
        <w:rPr>
          <w:rFonts w:ascii="Arial" w:hAnsi="Arial" w:cs="Arial"/>
        </w:rPr>
      </w:pPr>
    </w:p>
    <w:p w:rsidR="00FA06B9" w:rsidRPr="006E3010" w:rsidRDefault="00FA06B9" w:rsidP="00FA06B9">
      <w:pPr>
        <w:jc w:val="both"/>
        <w:rPr>
          <w:rFonts w:ascii="Arial" w:hAnsi="Arial" w:cs="Arial"/>
        </w:rPr>
      </w:pPr>
    </w:p>
    <w:p w:rsidR="00FA06B9" w:rsidRPr="006E3010" w:rsidRDefault="00FA06B9" w:rsidP="00FA06B9">
      <w:pPr>
        <w:jc w:val="both"/>
        <w:rPr>
          <w:rFonts w:ascii="Arial" w:hAnsi="Arial" w:cs="Arial"/>
        </w:rPr>
      </w:pPr>
    </w:p>
    <w:p w:rsidR="00FA06B9" w:rsidRPr="006E3010" w:rsidRDefault="00FA06B9" w:rsidP="00FA06B9">
      <w:pPr>
        <w:jc w:val="both"/>
        <w:rPr>
          <w:rFonts w:ascii="Arial" w:hAnsi="Arial" w:cs="Arial"/>
        </w:rPr>
      </w:pPr>
    </w:p>
    <w:p w:rsidR="00FA06B9" w:rsidRPr="006E3010" w:rsidRDefault="00FA06B9" w:rsidP="00FA06B9">
      <w:pPr>
        <w:jc w:val="both"/>
        <w:rPr>
          <w:rFonts w:ascii="Arial" w:hAnsi="Arial" w:cs="Arial"/>
        </w:rPr>
      </w:pPr>
    </w:p>
    <w:p w:rsidR="00FA06B9" w:rsidRPr="006E3010" w:rsidRDefault="00FA06B9" w:rsidP="00FA06B9">
      <w:pPr>
        <w:jc w:val="both"/>
        <w:rPr>
          <w:rFonts w:ascii="Arial" w:hAnsi="Arial" w:cs="Arial"/>
        </w:rPr>
      </w:pPr>
    </w:p>
    <w:p w:rsidR="00FA06B9" w:rsidRPr="006E3010" w:rsidRDefault="00FA06B9" w:rsidP="00FA06B9">
      <w:pPr>
        <w:jc w:val="both"/>
        <w:rPr>
          <w:rFonts w:ascii="Arial" w:hAnsi="Arial" w:cs="Arial"/>
        </w:rPr>
      </w:pPr>
    </w:p>
    <w:p w:rsidR="00FA06B9" w:rsidRPr="006E3010" w:rsidRDefault="00FA06B9" w:rsidP="00FA06B9">
      <w:pPr>
        <w:jc w:val="both"/>
        <w:rPr>
          <w:rFonts w:ascii="Arial" w:hAnsi="Arial" w:cs="Arial"/>
        </w:rPr>
      </w:pPr>
    </w:p>
    <w:p w:rsidR="00FA06B9" w:rsidRPr="006E3010" w:rsidRDefault="00FA06B9" w:rsidP="00FA06B9">
      <w:pPr>
        <w:jc w:val="both"/>
        <w:rPr>
          <w:rFonts w:ascii="Arial" w:hAnsi="Arial" w:cs="Arial"/>
          <w:lang w:val="id-ID"/>
        </w:rPr>
      </w:pPr>
    </w:p>
    <w:p w:rsidR="00FA06B9" w:rsidRPr="006E3010" w:rsidRDefault="00FA06B9" w:rsidP="00FA06B9">
      <w:pPr>
        <w:jc w:val="both"/>
        <w:rPr>
          <w:rFonts w:ascii="Arial" w:hAnsi="Arial" w:cs="Arial"/>
          <w:lang w:val="id-ID"/>
        </w:rPr>
      </w:pPr>
    </w:p>
    <w:p w:rsidR="00FA06B9" w:rsidRPr="006E3010" w:rsidRDefault="00FA06B9" w:rsidP="00FA06B9">
      <w:pPr>
        <w:spacing w:line="360" w:lineRule="auto"/>
        <w:jc w:val="center"/>
        <w:rPr>
          <w:rFonts w:ascii="Arial" w:hAnsi="Arial" w:cs="Arial"/>
          <w:b/>
          <w:sz w:val="28"/>
          <w:szCs w:val="28"/>
        </w:rPr>
      </w:pPr>
      <w:r w:rsidRPr="006E3010">
        <w:rPr>
          <w:rFonts w:ascii="Arial" w:hAnsi="Arial" w:cs="Arial"/>
          <w:b/>
          <w:sz w:val="28"/>
          <w:szCs w:val="28"/>
        </w:rPr>
        <w:lastRenderedPageBreak/>
        <w:t>BAB IV</w:t>
      </w:r>
    </w:p>
    <w:p w:rsidR="00FA06B9" w:rsidRPr="006E3010" w:rsidRDefault="00FA06B9" w:rsidP="00FA06B9">
      <w:pPr>
        <w:spacing w:line="360" w:lineRule="auto"/>
        <w:jc w:val="center"/>
        <w:rPr>
          <w:rFonts w:ascii="Arial" w:hAnsi="Arial" w:cs="Arial"/>
          <w:b/>
          <w:sz w:val="28"/>
          <w:szCs w:val="28"/>
          <w:lang w:val="id-ID"/>
        </w:rPr>
      </w:pPr>
      <w:r w:rsidRPr="006E3010">
        <w:rPr>
          <w:rFonts w:ascii="Arial" w:hAnsi="Arial" w:cs="Arial"/>
          <w:b/>
          <w:sz w:val="28"/>
          <w:szCs w:val="28"/>
        </w:rPr>
        <w:t>HASIL PENINJAUAN DAN PEMBAHASAN</w:t>
      </w:r>
    </w:p>
    <w:p w:rsidR="00FA06B9" w:rsidRPr="006E3010" w:rsidRDefault="00FA06B9" w:rsidP="00FA06B9">
      <w:pPr>
        <w:spacing w:line="360" w:lineRule="auto"/>
        <w:jc w:val="center"/>
        <w:rPr>
          <w:rFonts w:ascii="Arial" w:hAnsi="Arial" w:cs="Arial"/>
          <w:b/>
          <w:sz w:val="28"/>
          <w:szCs w:val="28"/>
          <w:lang w:val="id-ID"/>
        </w:rPr>
      </w:pPr>
    </w:p>
    <w:p w:rsidR="00FA06B9" w:rsidRPr="006E3010" w:rsidRDefault="00FA06B9" w:rsidP="00FA06B9">
      <w:pPr>
        <w:pStyle w:val="ListParagraph"/>
        <w:numPr>
          <w:ilvl w:val="1"/>
          <w:numId w:val="15"/>
        </w:numPr>
        <w:tabs>
          <w:tab w:val="left" w:pos="7685"/>
        </w:tabs>
        <w:spacing w:line="360" w:lineRule="auto"/>
        <w:ind w:left="426" w:hanging="426"/>
        <w:jc w:val="both"/>
        <w:rPr>
          <w:rFonts w:ascii="Arial" w:hAnsi="Arial" w:cs="Arial"/>
          <w:sz w:val="24"/>
        </w:rPr>
      </w:pPr>
      <w:r w:rsidRPr="006E3010">
        <w:rPr>
          <w:rFonts w:ascii="Arial" w:hAnsi="Arial" w:cs="Arial"/>
          <w:b/>
          <w:sz w:val="24"/>
          <w:szCs w:val="24"/>
        </w:rPr>
        <w:t>Gambaran Umum</w:t>
      </w:r>
    </w:p>
    <w:p w:rsidR="00FA06B9" w:rsidRPr="006E3010" w:rsidRDefault="00FA06B9" w:rsidP="00FA06B9">
      <w:pPr>
        <w:pStyle w:val="ListParagraph"/>
        <w:tabs>
          <w:tab w:val="left" w:pos="7685"/>
        </w:tabs>
        <w:spacing w:line="360" w:lineRule="auto"/>
        <w:ind w:left="567" w:hanging="567"/>
        <w:jc w:val="both"/>
        <w:rPr>
          <w:rFonts w:ascii="Arial" w:hAnsi="Arial" w:cs="Arial"/>
          <w:sz w:val="24"/>
        </w:rPr>
      </w:pPr>
      <w:r w:rsidRPr="006E3010">
        <w:rPr>
          <w:rFonts w:ascii="Arial" w:hAnsi="Arial" w:cs="Arial"/>
          <w:b/>
          <w:sz w:val="24"/>
          <w:lang w:val="id-ID"/>
        </w:rPr>
        <w:t>4.1.1Sejarah Perusahaan</w:t>
      </w:r>
    </w:p>
    <w:p w:rsidR="00FA06B9" w:rsidRPr="006E3010" w:rsidRDefault="00FA06B9" w:rsidP="00FA06B9">
      <w:pPr>
        <w:pStyle w:val="NoSpacing"/>
        <w:spacing w:line="360" w:lineRule="auto"/>
        <w:ind w:left="284" w:hanging="284"/>
        <w:jc w:val="both"/>
        <w:rPr>
          <w:rFonts w:ascii="Arial" w:hAnsi="Arial" w:cs="Arial"/>
          <w:lang w:val="id-ID"/>
        </w:rPr>
      </w:pPr>
      <w:r w:rsidRPr="006E3010">
        <w:rPr>
          <w:rFonts w:ascii="Arial" w:hAnsi="Arial" w:cs="Arial"/>
          <w:lang w:val="en-US"/>
        </w:rPr>
        <w:tab/>
      </w:r>
      <w:r w:rsidRPr="006E3010">
        <w:rPr>
          <w:rFonts w:ascii="Arial" w:hAnsi="Arial" w:cs="Arial"/>
          <w:lang w:val="id-ID"/>
        </w:rPr>
        <w:tab/>
        <w:t>PT Central Proteina Prima, Tbk merupakan pabrik makanan ternak yang pada awalnya bernama PT. Charoen Pokphand Indonesia yang berganti nama pada bulan Januari 2009, berdiri di Bangkok pada tahun 1953 atas prakarsa dua orang bersaudara, Chia Ek Chow dan Chia Seow whooy. Perusahaan ini menyediakan bibit tanaman bagi petani dan kemudian membeli kembali hasil panen yang dihasilkan para petani, kemudian memprosesnya menjadi makanan ternak.</w:t>
      </w:r>
    </w:p>
    <w:p w:rsidR="00FA06B9" w:rsidRPr="006E3010" w:rsidRDefault="00FA06B9" w:rsidP="00FA06B9">
      <w:pPr>
        <w:pStyle w:val="NoSpacing"/>
        <w:spacing w:line="360" w:lineRule="auto"/>
        <w:ind w:left="284" w:firstLine="436"/>
        <w:jc w:val="both"/>
        <w:rPr>
          <w:rFonts w:ascii="Arial" w:hAnsi="Arial" w:cs="Arial"/>
          <w:lang w:val="id-ID"/>
        </w:rPr>
      </w:pPr>
      <w:r w:rsidRPr="006E3010">
        <w:rPr>
          <w:rFonts w:ascii="Arial" w:hAnsi="Arial" w:cs="Arial"/>
          <w:lang w:val="id-ID"/>
        </w:rPr>
        <w:t xml:space="preserve">Jaringan perusahaan PT Central Proteina Prima, Tbk semakin luas dan pada tahun 1970, dengan semakin meningkatnya permintaan produk pakan ternak di Asia, perusahaan ini pun melebarkan sayapnya sampai ke Hongkong, Singapura, Taiwan, Malaysia dan Indonesia. </w:t>
      </w:r>
    </w:p>
    <w:p w:rsidR="00FA06B9" w:rsidRPr="006E3010" w:rsidRDefault="00FA06B9" w:rsidP="00FA06B9">
      <w:pPr>
        <w:pStyle w:val="NoSpacing"/>
        <w:spacing w:line="360" w:lineRule="auto"/>
        <w:ind w:left="284" w:firstLine="436"/>
        <w:jc w:val="both"/>
        <w:rPr>
          <w:rFonts w:ascii="Arial" w:hAnsi="Arial" w:cs="Arial"/>
          <w:lang w:val="id-ID"/>
        </w:rPr>
      </w:pPr>
      <w:r w:rsidRPr="006E3010">
        <w:rPr>
          <w:rFonts w:ascii="Arial" w:hAnsi="Arial" w:cs="Arial"/>
          <w:lang w:val="id-ID"/>
        </w:rPr>
        <w:t xml:space="preserve">PT Central Proteina Prima, Tbk merupakan anak perusahaan dari PT. Charoen Pokphand </w:t>
      </w:r>
      <w:r w:rsidRPr="006E3010">
        <w:rPr>
          <w:rFonts w:ascii="Arial" w:hAnsi="Arial" w:cs="Arial"/>
          <w:lang w:val="en-US"/>
        </w:rPr>
        <w:t xml:space="preserve"> </w:t>
      </w:r>
      <w:r w:rsidRPr="006E3010">
        <w:rPr>
          <w:rFonts w:ascii="Arial" w:hAnsi="Arial" w:cs="Arial"/>
          <w:lang w:val="id-ID"/>
        </w:rPr>
        <w:t xml:space="preserve">Overseas </w:t>
      </w:r>
      <w:r w:rsidRPr="006E3010">
        <w:rPr>
          <w:rFonts w:ascii="Arial" w:hAnsi="Arial" w:cs="Arial"/>
          <w:lang w:val="en-US"/>
        </w:rPr>
        <w:t xml:space="preserve"> </w:t>
      </w:r>
      <w:r w:rsidRPr="006E3010">
        <w:rPr>
          <w:rFonts w:ascii="Arial" w:hAnsi="Arial" w:cs="Arial"/>
          <w:lang w:val="id-ID"/>
        </w:rPr>
        <w:t>Invesment, yang bergerak dibidang produksi pakan ternak serta dibidang peternakan ayam dan tambak udang.</w:t>
      </w:r>
    </w:p>
    <w:p w:rsidR="00FA06B9" w:rsidRPr="006E3010" w:rsidRDefault="00FA06B9" w:rsidP="00FA06B9">
      <w:pPr>
        <w:pStyle w:val="NoSpacing"/>
        <w:spacing w:line="360" w:lineRule="auto"/>
        <w:ind w:left="284" w:hanging="284"/>
        <w:jc w:val="both"/>
        <w:rPr>
          <w:rFonts w:ascii="Arial" w:hAnsi="Arial" w:cs="Arial"/>
          <w:lang w:val="en-US"/>
        </w:rPr>
      </w:pPr>
      <w:r w:rsidRPr="006E3010">
        <w:rPr>
          <w:rFonts w:ascii="Arial" w:hAnsi="Arial" w:cs="Arial"/>
        </w:rPr>
        <w:tab/>
      </w:r>
      <w:r w:rsidRPr="006E3010">
        <w:rPr>
          <w:rFonts w:ascii="Arial" w:hAnsi="Arial" w:cs="Arial"/>
          <w:lang w:val="id-ID"/>
        </w:rPr>
        <w:tab/>
        <w:t>PT Central Proteina Prima, Tbk yang beraktivitas PMA (Penanaman Modal Asing), ini didirikan pertama kali di Jakarta atas izin dari pemerintah Republik Indonesia berdasarkan surat Keputusan Menteri Perindustrian Republuk Indonesia Nomor 616/M/XI/1971. Perusahaan ini mulai beroperasi secara komersial pada tahun 1972 dengan kapasitas produksi 20000 ton/tahun, dengan hasil produk berupa makanan ternak kuda, lembu, dan ayam.</w:t>
      </w:r>
    </w:p>
    <w:p w:rsidR="00FA06B9" w:rsidRPr="006E3010" w:rsidRDefault="00FA06B9" w:rsidP="00FA06B9">
      <w:pPr>
        <w:pStyle w:val="NoSpacing"/>
        <w:spacing w:line="360" w:lineRule="auto"/>
        <w:ind w:left="284"/>
        <w:jc w:val="both"/>
        <w:rPr>
          <w:rFonts w:ascii="Arial" w:hAnsi="Arial" w:cs="Arial"/>
          <w:lang w:val="id-ID"/>
        </w:rPr>
      </w:pPr>
      <w:r w:rsidRPr="006E3010">
        <w:rPr>
          <w:rFonts w:ascii="Arial" w:hAnsi="Arial" w:cs="Arial"/>
          <w:lang w:val="en-US"/>
        </w:rPr>
        <w:tab/>
      </w:r>
      <w:r w:rsidRPr="006E3010">
        <w:rPr>
          <w:rFonts w:ascii="Arial" w:hAnsi="Arial" w:cs="Arial"/>
          <w:lang w:val="id-ID"/>
        </w:rPr>
        <w:t xml:space="preserve">Dengan meningkatnya konsumsi pangan dan pertambahan jumlah penduduk yang pesat maka kebutuhan akan pakan ternak semakin meningkat. Menanggapi perkembangan ini, PT Central Proteina Prima, Tbk memperluas kegiatan usaha dan juga pasarnya dengan mendirikan dua </w:t>
      </w:r>
      <w:r w:rsidRPr="006E3010">
        <w:rPr>
          <w:rFonts w:ascii="Arial" w:hAnsi="Arial" w:cs="Arial"/>
          <w:lang w:val="id-ID"/>
        </w:rPr>
        <w:lastRenderedPageBreak/>
        <w:t>pabrik baru, masing-masing di Surabaya pada tahun 1976 dan di Medan pada tahun 1979.</w:t>
      </w:r>
    </w:p>
    <w:p w:rsidR="00FA06B9" w:rsidRPr="006E3010" w:rsidRDefault="00FA06B9" w:rsidP="00FA06B9">
      <w:pPr>
        <w:pStyle w:val="NoSpacing"/>
        <w:spacing w:line="360" w:lineRule="auto"/>
        <w:ind w:left="284" w:hanging="284"/>
        <w:jc w:val="both"/>
        <w:rPr>
          <w:rFonts w:ascii="Arial" w:hAnsi="Arial" w:cs="Arial"/>
          <w:lang w:val="en-US"/>
        </w:rPr>
      </w:pPr>
      <w:r w:rsidRPr="006E3010">
        <w:rPr>
          <w:rFonts w:ascii="Arial" w:hAnsi="Arial" w:cs="Arial"/>
          <w:lang w:val="en-US"/>
        </w:rPr>
        <w:tab/>
      </w:r>
      <w:r w:rsidRPr="006E3010">
        <w:rPr>
          <w:rFonts w:ascii="Arial" w:hAnsi="Arial" w:cs="Arial"/>
          <w:lang w:val="id-ID"/>
        </w:rPr>
        <w:tab/>
        <w:t>Pada tahun 1988, karena didorong oleh s</w:t>
      </w:r>
      <w:r>
        <w:rPr>
          <w:rFonts w:ascii="Arial" w:hAnsi="Arial" w:cs="Arial"/>
          <w:lang w:val="en-US"/>
        </w:rPr>
        <w:t>e</w:t>
      </w:r>
      <w:r w:rsidRPr="006E3010">
        <w:rPr>
          <w:rFonts w:ascii="Arial" w:hAnsi="Arial" w:cs="Arial"/>
          <w:lang w:val="id-ID"/>
        </w:rPr>
        <w:t>makin meningkatnya pasaran ekspor udang, maka</w:t>
      </w:r>
      <w:r w:rsidRPr="006E3010">
        <w:rPr>
          <w:rFonts w:ascii="Arial" w:hAnsi="Arial" w:cs="Arial"/>
          <w:lang w:val="en-US"/>
        </w:rPr>
        <w:t xml:space="preserve"> </w:t>
      </w:r>
      <w:r w:rsidRPr="006E3010">
        <w:rPr>
          <w:rFonts w:ascii="Arial" w:hAnsi="Arial" w:cs="Arial"/>
          <w:lang w:val="id-ID"/>
        </w:rPr>
        <w:t>PT Central Proteina Prima, Tbk menambah pakan udang kedalam rangkaian produksi pakan unggasnya yang sudah sedemikian berkembang. Hal ini ditandai dengan membuka sebuah pabrik baru di Medan dengan kapasitas 40000 ton pakan udang setiap harinya. Pabrik ini mulai beroperasi pada tahun1990.</w:t>
      </w:r>
    </w:p>
    <w:p w:rsidR="00FA06B9" w:rsidRPr="006E3010" w:rsidRDefault="00FA06B9" w:rsidP="00FA06B9">
      <w:pPr>
        <w:pStyle w:val="NoSpacing"/>
        <w:spacing w:line="360" w:lineRule="auto"/>
        <w:ind w:left="284" w:hanging="284"/>
        <w:jc w:val="both"/>
        <w:rPr>
          <w:rFonts w:ascii="Arial" w:hAnsi="Arial" w:cs="Arial"/>
          <w:lang w:val="en-US"/>
        </w:rPr>
      </w:pPr>
      <w:r w:rsidRPr="006E3010">
        <w:rPr>
          <w:rFonts w:ascii="Arial" w:hAnsi="Arial" w:cs="Arial"/>
          <w:lang w:val="en-US"/>
        </w:rPr>
        <w:tab/>
      </w:r>
      <w:r w:rsidRPr="006E3010">
        <w:rPr>
          <w:rFonts w:ascii="Arial" w:hAnsi="Arial" w:cs="Arial"/>
          <w:lang w:val="id-ID"/>
        </w:rPr>
        <w:tab/>
      </w:r>
      <w:r w:rsidRPr="006E3010">
        <w:rPr>
          <w:rFonts w:ascii="Arial" w:hAnsi="Arial" w:cs="Arial"/>
        </w:rPr>
        <w:t xml:space="preserve">Di tahun 2014, dengan persetujuan dari mayoritas para pemegang saham, </w:t>
      </w:r>
      <w:proofErr w:type="gramStart"/>
      <w:r w:rsidRPr="006E3010">
        <w:rPr>
          <w:rFonts w:ascii="Arial" w:hAnsi="Arial" w:cs="Arial"/>
        </w:rPr>
        <w:t>nama</w:t>
      </w:r>
      <w:proofErr w:type="gramEnd"/>
      <w:r w:rsidRPr="006E3010">
        <w:rPr>
          <w:rFonts w:ascii="Arial" w:hAnsi="Arial" w:cs="Arial"/>
        </w:rPr>
        <w:t xml:space="preserve"> “PT Central Proteinaprima Tbk”</w:t>
      </w:r>
      <w:r w:rsidRPr="006E3010">
        <w:rPr>
          <w:rFonts w:ascii="Arial" w:hAnsi="Arial" w:cs="Arial"/>
          <w:lang w:val="id-ID"/>
        </w:rPr>
        <w:t xml:space="preserve"> </w:t>
      </w:r>
      <w:r w:rsidRPr="006E3010">
        <w:rPr>
          <w:rFonts w:ascii="Arial" w:hAnsi="Arial" w:cs="Arial"/>
        </w:rPr>
        <w:t>dirubah menjadi “PT Central Proteina Prima Tbk” dan dikuatkan dengan keputusan Menteri Hukum dan Hak Asasi Manusia Republik Indonesia pada tanggal 25 Juni 2014.</w:t>
      </w:r>
    </w:p>
    <w:p w:rsidR="00FA06B9" w:rsidRPr="006E3010" w:rsidRDefault="00FA06B9" w:rsidP="00FA06B9">
      <w:pPr>
        <w:pStyle w:val="NoSpacing"/>
        <w:spacing w:line="360" w:lineRule="auto"/>
        <w:ind w:left="284" w:hanging="284"/>
        <w:jc w:val="both"/>
        <w:rPr>
          <w:rFonts w:ascii="Arial" w:hAnsi="Arial" w:cs="Arial"/>
          <w:lang w:val="id-ID"/>
        </w:rPr>
      </w:pPr>
      <w:r w:rsidRPr="006E3010">
        <w:rPr>
          <w:rFonts w:ascii="Arial" w:hAnsi="Arial" w:cs="Arial"/>
          <w:lang w:val="id-ID"/>
        </w:rPr>
        <w:tab/>
      </w:r>
      <w:r w:rsidRPr="006E3010">
        <w:rPr>
          <w:rFonts w:ascii="Arial" w:hAnsi="Arial" w:cs="Arial"/>
          <w:lang w:val="en-US"/>
        </w:rPr>
        <w:tab/>
      </w:r>
      <w:r w:rsidRPr="006E3010">
        <w:rPr>
          <w:rFonts w:ascii="Arial" w:hAnsi="Arial" w:cs="Arial"/>
        </w:rPr>
        <w:t xml:space="preserve">Kegiatan usaha Perusahaan meliputi produksi dan perdagangan pakan udang, pakan ikan dan pakan ternak lainnya serta penyertaan saham pada perusahan-perusahaan lain. </w:t>
      </w:r>
      <w:proofErr w:type="gramStart"/>
      <w:r w:rsidRPr="006E3010">
        <w:rPr>
          <w:rFonts w:ascii="Arial" w:hAnsi="Arial" w:cs="Arial"/>
        </w:rPr>
        <w:t>Perusahaan berkantor pusat di Wisma GKBI Lt. 19, Jalan Jend.</w:t>
      </w:r>
      <w:proofErr w:type="gramEnd"/>
      <w:r w:rsidRPr="006E3010">
        <w:rPr>
          <w:rFonts w:ascii="Arial" w:hAnsi="Arial" w:cs="Arial"/>
        </w:rPr>
        <w:t xml:space="preserve"> </w:t>
      </w:r>
      <w:proofErr w:type="gramStart"/>
      <w:r w:rsidRPr="006E3010">
        <w:rPr>
          <w:rFonts w:ascii="Arial" w:hAnsi="Arial" w:cs="Arial"/>
        </w:rPr>
        <w:t>Sudirman No. 28, Jakarta Pusat, dengan lokasi tambak udang di Lampung, sedangkan lokasi pabrik pakan berada di Cikampek, Surabaya, Sidoarjo, Medan dan Lampung.</w:t>
      </w:r>
      <w:proofErr w:type="gramEnd"/>
    </w:p>
    <w:p w:rsidR="00FA06B9" w:rsidRPr="006E3010" w:rsidRDefault="00FA06B9" w:rsidP="00FA06B9">
      <w:pPr>
        <w:pStyle w:val="NoSpacing"/>
        <w:spacing w:line="360" w:lineRule="auto"/>
        <w:jc w:val="both"/>
        <w:rPr>
          <w:rFonts w:ascii="Arial" w:hAnsi="Arial" w:cs="Arial"/>
          <w:lang w:val="id-ID"/>
        </w:rPr>
      </w:pPr>
    </w:p>
    <w:p w:rsidR="00FA06B9" w:rsidRPr="006E3010" w:rsidRDefault="00FA06B9" w:rsidP="00FA06B9">
      <w:pPr>
        <w:pStyle w:val="NoSpacing"/>
        <w:spacing w:line="360" w:lineRule="auto"/>
        <w:rPr>
          <w:rFonts w:ascii="Arial" w:hAnsi="Arial" w:cs="Arial"/>
          <w:b/>
        </w:rPr>
      </w:pPr>
      <w:r w:rsidRPr="006E3010">
        <w:rPr>
          <w:rFonts w:ascii="Arial" w:hAnsi="Arial" w:cs="Arial"/>
          <w:b/>
        </w:rPr>
        <w:t>4.1.2 Visi</w:t>
      </w:r>
      <w:proofErr w:type="gramStart"/>
      <w:r w:rsidRPr="006E3010">
        <w:rPr>
          <w:rFonts w:ascii="Arial" w:hAnsi="Arial" w:cs="Arial"/>
          <w:b/>
        </w:rPr>
        <w:t>,Misi</w:t>
      </w:r>
      <w:proofErr w:type="gramEnd"/>
      <w:r w:rsidRPr="006E3010">
        <w:rPr>
          <w:rFonts w:ascii="Arial" w:hAnsi="Arial" w:cs="Arial"/>
          <w:b/>
        </w:rPr>
        <w:t xml:space="preserve"> Perusahaan</w:t>
      </w:r>
    </w:p>
    <w:p w:rsidR="00FA06B9" w:rsidRPr="006E3010" w:rsidRDefault="00FA06B9" w:rsidP="00FA06B9">
      <w:pPr>
        <w:pStyle w:val="NoSpacing"/>
        <w:spacing w:line="360" w:lineRule="auto"/>
        <w:rPr>
          <w:rFonts w:ascii="Arial" w:hAnsi="Arial" w:cs="Arial"/>
          <w:b/>
          <w:lang w:val="id-ID"/>
        </w:rPr>
      </w:pPr>
      <w:r w:rsidRPr="006E3010">
        <w:rPr>
          <w:rFonts w:ascii="Arial" w:hAnsi="Arial" w:cs="Arial"/>
          <w:b/>
        </w:rPr>
        <w:t>4.1.2.1 Visi PT. Cental Proteina Prima Medan</w:t>
      </w:r>
    </w:p>
    <w:p w:rsidR="00FA06B9" w:rsidRPr="006E3010" w:rsidRDefault="00FA06B9" w:rsidP="00FA06B9">
      <w:pPr>
        <w:pStyle w:val="NoSpacing"/>
        <w:spacing w:line="360" w:lineRule="auto"/>
        <w:ind w:left="426" w:firstLine="294"/>
        <w:jc w:val="both"/>
        <w:rPr>
          <w:rFonts w:ascii="Arial" w:hAnsi="Arial" w:cs="Arial"/>
          <w:lang w:val="id-ID"/>
        </w:rPr>
      </w:pPr>
      <w:proofErr w:type="gramStart"/>
      <w:r w:rsidRPr="006E3010">
        <w:rPr>
          <w:rFonts w:ascii="Arial" w:hAnsi="Arial" w:cs="Arial"/>
        </w:rPr>
        <w:t>Menjadi</w:t>
      </w:r>
      <w:r w:rsidRPr="006E3010">
        <w:rPr>
          <w:rFonts w:ascii="Arial" w:hAnsi="Arial" w:cs="Arial"/>
          <w:lang w:val="id-ID"/>
        </w:rPr>
        <w:t xml:space="preserve"> </w:t>
      </w:r>
      <w:r w:rsidRPr="006E3010">
        <w:rPr>
          <w:rFonts w:ascii="Arial" w:hAnsi="Arial" w:cs="Arial"/>
        </w:rPr>
        <w:t>perusahaan</w:t>
      </w:r>
      <w:r w:rsidRPr="006E3010">
        <w:rPr>
          <w:rFonts w:ascii="Arial" w:hAnsi="Arial" w:cs="Arial"/>
          <w:lang w:val="id-ID"/>
        </w:rPr>
        <w:t xml:space="preserve"> </w:t>
      </w:r>
      <w:r w:rsidRPr="006E3010">
        <w:rPr>
          <w:rFonts w:ascii="Arial" w:hAnsi="Arial" w:cs="Arial"/>
        </w:rPr>
        <w:t>akuakultur terbesar dan terdepan yang</w:t>
      </w:r>
      <w:r w:rsidRPr="006E3010">
        <w:rPr>
          <w:rFonts w:ascii="Arial" w:hAnsi="Arial" w:cs="Arial"/>
          <w:lang w:val="id-ID"/>
        </w:rPr>
        <w:t xml:space="preserve"> </w:t>
      </w:r>
      <w:r w:rsidRPr="006E3010">
        <w:rPr>
          <w:rFonts w:ascii="Arial" w:hAnsi="Arial" w:cs="Arial"/>
        </w:rPr>
        <w:t>terintegrasi secara vertikal di dunia.</w:t>
      </w:r>
      <w:proofErr w:type="gramEnd"/>
    </w:p>
    <w:p w:rsidR="00FA06B9" w:rsidRPr="006E3010" w:rsidRDefault="00FA06B9" w:rsidP="00FA06B9">
      <w:pPr>
        <w:pStyle w:val="NoSpacing"/>
        <w:spacing w:line="360" w:lineRule="auto"/>
        <w:ind w:left="426" w:firstLine="709"/>
        <w:jc w:val="both"/>
        <w:rPr>
          <w:rFonts w:ascii="Arial" w:hAnsi="Arial" w:cs="Arial"/>
          <w:b/>
          <w:lang w:val="id-ID"/>
        </w:rPr>
      </w:pPr>
    </w:p>
    <w:p w:rsidR="00FA06B9" w:rsidRPr="006E3010" w:rsidRDefault="00FA06B9" w:rsidP="00FA06B9">
      <w:pPr>
        <w:pStyle w:val="NoSpacing"/>
        <w:spacing w:line="360" w:lineRule="auto"/>
        <w:jc w:val="both"/>
        <w:rPr>
          <w:rFonts w:ascii="Arial" w:hAnsi="Arial" w:cs="Arial"/>
          <w:b/>
          <w:lang w:val="id-ID"/>
        </w:rPr>
      </w:pPr>
      <w:r w:rsidRPr="006E3010">
        <w:rPr>
          <w:rFonts w:ascii="Arial" w:hAnsi="Arial" w:cs="Arial"/>
          <w:b/>
        </w:rPr>
        <w:t>4.1.2.2 Misi PT. Cental Proteina Prima Medan</w:t>
      </w:r>
    </w:p>
    <w:p w:rsidR="00FA06B9" w:rsidRPr="006E3010" w:rsidRDefault="00FA06B9" w:rsidP="00FA06B9">
      <w:pPr>
        <w:pStyle w:val="NoSpacing"/>
        <w:spacing w:line="360" w:lineRule="auto"/>
        <w:ind w:left="426" w:firstLine="294"/>
        <w:jc w:val="both"/>
        <w:rPr>
          <w:rFonts w:ascii="Arial" w:hAnsi="Arial" w:cs="Arial"/>
        </w:rPr>
      </w:pPr>
      <w:proofErr w:type="gramStart"/>
      <w:r w:rsidRPr="006E3010">
        <w:rPr>
          <w:rFonts w:ascii="Arial" w:hAnsi="Arial" w:cs="Arial"/>
        </w:rPr>
        <w:t>Terus menerus meningkatkan kekuatan di bidang akuakultur dan</w:t>
      </w:r>
      <w:r w:rsidRPr="006E3010">
        <w:rPr>
          <w:rFonts w:ascii="Arial" w:hAnsi="Arial" w:cs="Arial"/>
          <w:lang w:val="id-ID"/>
        </w:rPr>
        <w:t xml:space="preserve"> </w:t>
      </w:r>
      <w:r w:rsidRPr="006E3010">
        <w:rPr>
          <w:rFonts w:ascii="Arial" w:hAnsi="Arial" w:cs="Arial"/>
        </w:rPr>
        <w:t>mengutamakan efisiensi melalui system manajemen yang inovatif dan teknologi terkini dalam rangka memastikan keberhasilan para petambak dan kualitas produk kami.</w:t>
      </w:r>
      <w:proofErr w:type="gramEnd"/>
      <w:r w:rsidRPr="006E3010">
        <w:rPr>
          <w:rFonts w:ascii="Arial" w:hAnsi="Arial" w:cs="Arial"/>
        </w:rPr>
        <w:t xml:space="preserve"> Kami secara konsisten mengevaluasi kontribus</w:t>
      </w:r>
      <w:r>
        <w:rPr>
          <w:rFonts w:ascii="Arial" w:hAnsi="Arial" w:cs="Arial"/>
        </w:rPr>
        <w:t xml:space="preserve">i di bidang sosial dan </w:t>
      </w:r>
      <w:r w:rsidRPr="006E3010">
        <w:rPr>
          <w:rFonts w:ascii="Arial" w:hAnsi="Arial" w:cs="Arial"/>
        </w:rPr>
        <w:t>kinerja</w:t>
      </w:r>
      <w:r w:rsidRPr="006E3010">
        <w:rPr>
          <w:rFonts w:ascii="Arial" w:hAnsi="Arial" w:cs="Arial"/>
          <w:lang w:val="id-ID"/>
        </w:rPr>
        <w:t xml:space="preserve"> </w:t>
      </w:r>
      <w:r w:rsidRPr="006E3010">
        <w:rPr>
          <w:rFonts w:ascii="Arial" w:hAnsi="Arial" w:cs="Arial"/>
        </w:rPr>
        <w:t>perusahaan dalam menerapkan praktek yang ramah lingkungan di seluruh proses operasional.</w:t>
      </w:r>
    </w:p>
    <w:p w:rsidR="00FA06B9" w:rsidRPr="006E3010" w:rsidRDefault="00FA06B9" w:rsidP="00FA06B9">
      <w:pPr>
        <w:spacing w:line="360" w:lineRule="auto"/>
        <w:ind w:left="360"/>
        <w:jc w:val="both"/>
        <w:rPr>
          <w:rFonts w:ascii="Arial" w:hAnsi="Arial" w:cs="Arial"/>
          <w:b/>
          <w:lang w:val="id-ID"/>
        </w:rPr>
      </w:pPr>
    </w:p>
    <w:p w:rsidR="00FA06B9" w:rsidRPr="006E3010" w:rsidRDefault="00FA06B9" w:rsidP="00FA06B9">
      <w:pPr>
        <w:spacing w:line="360" w:lineRule="auto"/>
        <w:ind w:left="360"/>
        <w:jc w:val="both"/>
        <w:rPr>
          <w:rFonts w:ascii="Arial" w:hAnsi="Arial" w:cs="Arial"/>
          <w:b/>
          <w:lang w:val="id-ID"/>
        </w:rPr>
      </w:pPr>
    </w:p>
    <w:p w:rsidR="00FA06B9" w:rsidRPr="006E3010" w:rsidRDefault="00FA06B9" w:rsidP="00FA06B9">
      <w:pPr>
        <w:pStyle w:val="NoSpacing"/>
        <w:spacing w:line="360" w:lineRule="auto"/>
        <w:rPr>
          <w:rFonts w:ascii="Arial" w:hAnsi="Arial" w:cs="Arial"/>
          <w:b/>
          <w:sz w:val="24"/>
          <w:szCs w:val="24"/>
          <w:lang w:val="id-ID"/>
        </w:rPr>
      </w:pPr>
      <w:r w:rsidRPr="006E3010">
        <w:rPr>
          <w:rFonts w:ascii="Arial" w:hAnsi="Arial" w:cs="Arial"/>
          <w:b/>
          <w:sz w:val="24"/>
          <w:szCs w:val="24"/>
        </w:rPr>
        <w:lastRenderedPageBreak/>
        <w:t>4.1.3 Budaya Perusahaan</w:t>
      </w:r>
    </w:p>
    <w:p w:rsidR="00FA06B9" w:rsidRPr="006E3010" w:rsidRDefault="00FA06B9" w:rsidP="00FA06B9">
      <w:pPr>
        <w:pStyle w:val="NoSpacing"/>
        <w:spacing w:line="360" w:lineRule="auto"/>
        <w:ind w:left="284" w:firstLine="425"/>
        <w:jc w:val="both"/>
        <w:rPr>
          <w:rFonts w:ascii="Arial" w:hAnsi="Arial" w:cs="Arial"/>
        </w:rPr>
      </w:pPr>
      <w:proofErr w:type="gramStart"/>
      <w:r w:rsidRPr="006E3010">
        <w:rPr>
          <w:rFonts w:ascii="Arial" w:hAnsi="Arial" w:cs="Arial"/>
        </w:rPr>
        <w:t>Guna memperkuat budaya kerja yang tinggi, agar dapat membangun nilai-nilai yang lebih tinggi terhadap para pemangku kepentingan, kami menerapkan budaya FIRE UP sebagai landasan dalam melakukan bisnis.</w:t>
      </w:r>
      <w:proofErr w:type="gramEnd"/>
      <w:r w:rsidRPr="006E3010">
        <w:rPr>
          <w:rFonts w:ascii="Arial" w:hAnsi="Arial" w:cs="Arial"/>
        </w:rPr>
        <w:t xml:space="preserve"> </w:t>
      </w:r>
      <w:proofErr w:type="gramStart"/>
      <w:r w:rsidRPr="006E3010">
        <w:rPr>
          <w:rFonts w:ascii="Arial" w:hAnsi="Arial" w:cs="Arial"/>
        </w:rPr>
        <w:t>FIRE UP adalah kunci kami dalam mem</w:t>
      </w:r>
      <w:r>
        <w:rPr>
          <w:rFonts w:ascii="Arial" w:hAnsi="Arial" w:cs="Arial"/>
        </w:rPr>
        <w:t xml:space="preserve">bangun kepemimpinan yang kuat, </w:t>
      </w:r>
      <w:r w:rsidRPr="006E3010">
        <w:rPr>
          <w:rFonts w:ascii="Arial" w:hAnsi="Arial" w:cs="Arial"/>
        </w:rPr>
        <w:t>memfasilitasi hubungan yang lebih baik diantara semua kalangan, dan penyampaian hasil yang baik.</w:t>
      </w:r>
      <w:proofErr w:type="gramEnd"/>
      <w:r w:rsidRPr="006E3010">
        <w:rPr>
          <w:rFonts w:ascii="Arial" w:hAnsi="Arial" w:cs="Arial"/>
        </w:rPr>
        <w:t xml:space="preserve"> </w:t>
      </w:r>
      <w:proofErr w:type="gramStart"/>
      <w:r w:rsidRPr="006E3010">
        <w:rPr>
          <w:rFonts w:ascii="Arial" w:hAnsi="Arial" w:cs="Arial"/>
        </w:rPr>
        <w:t>Tujuan utama kami adalah semangat FIRE UP menjadi m</w:t>
      </w:r>
      <w:r>
        <w:rPr>
          <w:rFonts w:ascii="Arial" w:hAnsi="Arial" w:cs="Arial"/>
        </w:rPr>
        <w:t>otivasi dan keinginan karyawan.</w:t>
      </w:r>
      <w:proofErr w:type="gramEnd"/>
      <w:r>
        <w:rPr>
          <w:rFonts w:ascii="Arial" w:hAnsi="Arial" w:cs="Arial"/>
          <w:lang w:val="id-ID"/>
        </w:rPr>
        <w:t xml:space="preserve"> </w:t>
      </w:r>
      <w:r w:rsidRPr="006E3010">
        <w:rPr>
          <w:rFonts w:ascii="Arial" w:hAnsi="Arial" w:cs="Arial"/>
        </w:rPr>
        <w:t>Kami percaya bahwa rasa kebahagiaan disertai motivasi kerja yang t</w:t>
      </w:r>
      <w:r>
        <w:rPr>
          <w:rFonts w:ascii="Arial" w:hAnsi="Arial" w:cs="Arial"/>
        </w:rPr>
        <w:t xml:space="preserve">inggi dikalangan karyawan </w:t>
      </w:r>
      <w:proofErr w:type="gramStart"/>
      <w:r>
        <w:rPr>
          <w:rFonts w:ascii="Arial" w:hAnsi="Arial" w:cs="Arial"/>
        </w:rPr>
        <w:t>akan</w:t>
      </w:r>
      <w:proofErr w:type="gramEnd"/>
      <w:r>
        <w:rPr>
          <w:rFonts w:ascii="Arial" w:hAnsi="Arial" w:cs="Arial"/>
        </w:rPr>
        <w:t xml:space="preserve"> </w:t>
      </w:r>
      <w:r w:rsidRPr="006E3010">
        <w:rPr>
          <w:rFonts w:ascii="Arial" w:hAnsi="Arial" w:cs="Arial"/>
        </w:rPr>
        <w:t>menghasilkan kerja dengan kualitas yang baik, pemberian layanan berkualitas kepada para pemangku kepentingan dan menciptakan kepuasan yang tinggi bagi para pelanggan. FIRE UP terdiri dari 6 nilai inti:</w:t>
      </w:r>
    </w:p>
    <w:p w:rsidR="00FA06B9" w:rsidRPr="006E3010" w:rsidRDefault="00FA06B9" w:rsidP="00FA06B9">
      <w:pPr>
        <w:pStyle w:val="NoSpacing"/>
        <w:spacing w:line="360" w:lineRule="auto"/>
        <w:ind w:left="284" w:hanging="284"/>
        <w:jc w:val="both"/>
        <w:rPr>
          <w:rFonts w:ascii="Arial" w:hAnsi="Arial" w:cs="Arial"/>
          <w:lang w:val="id-ID"/>
        </w:rPr>
      </w:pPr>
      <w:r w:rsidRPr="006E3010">
        <w:tab/>
      </w:r>
      <w:r>
        <w:rPr>
          <w:lang w:val="id-ID"/>
        </w:rPr>
        <w:tab/>
      </w:r>
      <w:r w:rsidRPr="006E3010">
        <w:rPr>
          <w:rFonts w:ascii="Arial" w:hAnsi="Arial" w:cs="Arial"/>
        </w:rPr>
        <w:t xml:space="preserve">Focus kepada Pelanggan:  kami berupaya memahami kebutuhan internal maupun eksternal pelanggan kami agar kami dapat memberikan kepuasan atas kebutuhan mereka melalui melalui kerja </w:t>
      </w:r>
      <w:proofErr w:type="gramStart"/>
      <w:r w:rsidRPr="006E3010">
        <w:rPr>
          <w:rFonts w:ascii="Arial" w:hAnsi="Arial" w:cs="Arial"/>
        </w:rPr>
        <w:t>sama</w:t>
      </w:r>
      <w:proofErr w:type="gramEnd"/>
      <w:r w:rsidRPr="006E3010">
        <w:rPr>
          <w:rFonts w:ascii="Arial" w:hAnsi="Arial" w:cs="Arial"/>
        </w:rPr>
        <w:t xml:space="preserve"> tim </w:t>
      </w:r>
      <w:r w:rsidRPr="006E3010">
        <w:rPr>
          <w:rFonts w:ascii="Arial" w:hAnsi="Arial" w:cs="Arial"/>
        </w:rPr>
        <w:tab/>
        <w:t xml:space="preserve">dan komunikasi yang baik. </w:t>
      </w:r>
    </w:p>
    <w:p w:rsidR="00FA06B9" w:rsidRPr="006E3010" w:rsidRDefault="00FA06B9" w:rsidP="00FA06B9">
      <w:pPr>
        <w:pStyle w:val="NoSpacing"/>
        <w:spacing w:line="360" w:lineRule="auto"/>
        <w:ind w:left="284" w:firstLine="425"/>
        <w:jc w:val="both"/>
        <w:rPr>
          <w:rFonts w:ascii="Arial" w:hAnsi="Arial" w:cs="Arial"/>
        </w:rPr>
      </w:pPr>
      <w:r w:rsidRPr="006E3010">
        <w:rPr>
          <w:rFonts w:ascii="Arial" w:hAnsi="Arial" w:cs="Arial"/>
        </w:rPr>
        <w:t>Integritas dalam semua kegiatan: di setiap usaha-usaha yang kam</w:t>
      </w:r>
      <w:r>
        <w:rPr>
          <w:rFonts w:ascii="Arial" w:hAnsi="Arial" w:cs="Arial"/>
        </w:rPr>
        <w:t xml:space="preserve">i lakukan, CP Prima senantiasa </w:t>
      </w:r>
      <w:r w:rsidRPr="006E3010">
        <w:rPr>
          <w:rFonts w:ascii="Arial" w:hAnsi="Arial" w:cs="Arial"/>
        </w:rPr>
        <w:t>menjunjung tinggi hukum dan aturan-aturan yang berlaku, serta men</w:t>
      </w:r>
      <w:r>
        <w:rPr>
          <w:rFonts w:ascii="Arial" w:hAnsi="Arial" w:cs="Arial"/>
        </w:rPr>
        <w:t xml:space="preserve">erapkan SOP secara ketat untuk </w:t>
      </w:r>
      <w:r w:rsidRPr="006E3010">
        <w:rPr>
          <w:rFonts w:ascii="Arial" w:hAnsi="Arial" w:cs="Arial"/>
        </w:rPr>
        <w:t xml:space="preserve">mencapai visi kami menjadi perusahaan terintegrasi terbesar di dunia. </w:t>
      </w:r>
    </w:p>
    <w:p w:rsidR="00FA06B9" w:rsidRPr="006E3010" w:rsidRDefault="00FA06B9" w:rsidP="00FA06B9">
      <w:pPr>
        <w:pStyle w:val="NoSpacing"/>
        <w:spacing w:line="360" w:lineRule="auto"/>
        <w:ind w:left="284"/>
        <w:jc w:val="both"/>
        <w:rPr>
          <w:rFonts w:ascii="Arial" w:hAnsi="Arial" w:cs="Arial"/>
        </w:rPr>
      </w:pPr>
      <w:r w:rsidRPr="006E3010">
        <w:rPr>
          <w:rFonts w:ascii="Arial" w:hAnsi="Arial" w:cs="Arial"/>
        </w:rPr>
        <w:tab/>
        <w:t xml:space="preserve">Bertanggung jawab terhadap pencapaian hasil kerja: setiap karyawan di CP Prima dituntut untuk memahami </w:t>
      </w:r>
      <w:proofErr w:type="gramStart"/>
      <w:r w:rsidRPr="006E3010">
        <w:rPr>
          <w:rFonts w:ascii="Arial" w:hAnsi="Arial" w:cs="Arial"/>
        </w:rPr>
        <w:t>apa</w:t>
      </w:r>
      <w:proofErr w:type="gramEnd"/>
      <w:r w:rsidRPr="006E3010">
        <w:rPr>
          <w:rFonts w:ascii="Arial" w:hAnsi="Arial" w:cs="Arial"/>
        </w:rPr>
        <w:t xml:space="preserve"> yang diharapkan dari dirinya sendiri atas pencapaian kerja, serta melaporkan </w:t>
      </w:r>
      <w:r w:rsidRPr="006E3010">
        <w:rPr>
          <w:rFonts w:ascii="Arial" w:hAnsi="Arial" w:cs="Arial"/>
        </w:rPr>
        <w:tab/>
        <w:t>perkembangannya secara rutin.</w:t>
      </w:r>
    </w:p>
    <w:p w:rsidR="00FA06B9" w:rsidRPr="006E3010" w:rsidRDefault="00FA06B9" w:rsidP="00FA06B9">
      <w:pPr>
        <w:pStyle w:val="NoSpacing"/>
        <w:spacing w:line="360" w:lineRule="auto"/>
        <w:ind w:left="284"/>
        <w:jc w:val="both"/>
        <w:rPr>
          <w:rFonts w:ascii="Arial" w:hAnsi="Arial" w:cs="Arial"/>
        </w:rPr>
      </w:pPr>
      <w:r w:rsidRPr="006E3010">
        <w:rPr>
          <w:rFonts w:ascii="Arial" w:hAnsi="Arial" w:cs="Arial"/>
        </w:rPr>
        <w:tab/>
        <w:t xml:space="preserve">Berjiwa wirausaha dalam bekerja: CP Prima senantiasa mendorong adanya inovasi dan pendekatan </w:t>
      </w:r>
      <w:r w:rsidRPr="006E3010">
        <w:rPr>
          <w:rFonts w:ascii="Arial" w:hAnsi="Arial" w:cs="Arial"/>
        </w:rPr>
        <w:tab/>
        <w:t xml:space="preserve">baru, konsep dan metode dalam mengatasi permasalahan bisnis dengan tata </w:t>
      </w:r>
      <w:proofErr w:type="gramStart"/>
      <w:r w:rsidRPr="006E3010">
        <w:rPr>
          <w:rFonts w:ascii="Arial" w:hAnsi="Arial" w:cs="Arial"/>
        </w:rPr>
        <w:t>cara</w:t>
      </w:r>
      <w:proofErr w:type="gramEnd"/>
      <w:r w:rsidRPr="006E3010">
        <w:rPr>
          <w:rFonts w:ascii="Arial" w:hAnsi="Arial" w:cs="Arial"/>
        </w:rPr>
        <w:t xml:space="preserve"> yang paling efektif dan efisien berdasarkan perhitungan dan pertimbangan yang matang.</w:t>
      </w:r>
    </w:p>
    <w:p w:rsidR="00FA06B9" w:rsidRPr="006E3010" w:rsidRDefault="00FA06B9" w:rsidP="00FA06B9">
      <w:pPr>
        <w:pStyle w:val="NoSpacing"/>
        <w:spacing w:line="360" w:lineRule="auto"/>
        <w:ind w:left="284" w:hanging="284"/>
        <w:jc w:val="both"/>
        <w:rPr>
          <w:rFonts w:ascii="Arial" w:hAnsi="Arial" w:cs="Arial"/>
        </w:rPr>
      </w:pPr>
      <w:r w:rsidRPr="006E3010">
        <w:rPr>
          <w:rFonts w:ascii="Arial" w:hAnsi="Arial" w:cs="Arial"/>
        </w:rPr>
        <w:tab/>
      </w:r>
      <w:r>
        <w:rPr>
          <w:rFonts w:ascii="Arial" w:hAnsi="Arial" w:cs="Arial"/>
          <w:lang w:val="id-ID"/>
        </w:rPr>
        <w:tab/>
      </w:r>
      <w:r w:rsidRPr="006E3010">
        <w:rPr>
          <w:rFonts w:ascii="Arial" w:hAnsi="Arial" w:cs="Arial"/>
        </w:rPr>
        <w:t>Target kerja yang tinggi: di dalam CP Prima, kami mendorong setiap individu untuk memiliki ambisi dalam mencapai target tertinggi dan tidak terhalangi oleh tantangan-tantangan yang ada.</w:t>
      </w:r>
    </w:p>
    <w:p w:rsidR="00FA06B9" w:rsidRDefault="00FA06B9" w:rsidP="00FA06B9">
      <w:pPr>
        <w:pStyle w:val="NoSpacing"/>
        <w:spacing w:line="360" w:lineRule="auto"/>
        <w:ind w:left="284" w:firstLine="425"/>
        <w:jc w:val="both"/>
        <w:rPr>
          <w:rFonts w:ascii="Arial" w:hAnsi="Arial" w:cs="Arial"/>
          <w:lang w:val="id-ID"/>
        </w:rPr>
      </w:pPr>
      <w:r w:rsidRPr="006E3010">
        <w:rPr>
          <w:rFonts w:ascii="Arial" w:hAnsi="Arial" w:cs="Arial"/>
        </w:rPr>
        <w:tab/>
        <w:t>Pengembangan karyawan: kami senantiasa mendorong setiap indivi</w:t>
      </w:r>
      <w:r>
        <w:rPr>
          <w:rFonts w:ascii="Arial" w:hAnsi="Arial" w:cs="Arial"/>
        </w:rPr>
        <w:t xml:space="preserve">du di CP Prima untuk melakukan </w:t>
      </w:r>
      <w:r w:rsidRPr="006E3010">
        <w:rPr>
          <w:rFonts w:ascii="Arial" w:hAnsi="Arial" w:cs="Arial"/>
        </w:rPr>
        <w:t xml:space="preserve">pengembangan diri sehingga mereka memiliki kepercayaan diri untuk membangun jiwa </w:t>
      </w:r>
      <w:r w:rsidRPr="006E3010">
        <w:rPr>
          <w:rFonts w:ascii="Arial" w:hAnsi="Arial" w:cs="Arial"/>
        </w:rPr>
        <w:tab/>
        <w:t>kepemimpinan.</w:t>
      </w:r>
    </w:p>
    <w:p w:rsidR="00FA06B9" w:rsidRDefault="00FA06B9" w:rsidP="00FA06B9">
      <w:pPr>
        <w:pStyle w:val="NoSpacing"/>
        <w:spacing w:line="360" w:lineRule="auto"/>
        <w:ind w:left="284" w:firstLine="425"/>
        <w:jc w:val="both"/>
        <w:rPr>
          <w:rFonts w:ascii="Arial" w:hAnsi="Arial" w:cs="Arial"/>
          <w:lang w:val="id-ID"/>
        </w:rPr>
      </w:pPr>
      <w:r w:rsidRPr="006E3010">
        <w:rPr>
          <w:rFonts w:ascii="Arial" w:hAnsi="Arial" w:cs="Arial"/>
        </w:rPr>
        <w:lastRenderedPageBreak/>
        <w:t xml:space="preserve">Dalam menjalankan Tanggung Jawab Sosial Perusahaan, Perseroan melakukan seleksi mahasiswa </w:t>
      </w:r>
      <w:proofErr w:type="gramStart"/>
      <w:r w:rsidRPr="006E3010">
        <w:rPr>
          <w:rFonts w:ascii="Arial" w:hAnsi="Arial" w:cs="Arial"/>
        </w:rPr>
        <w:t>D3  Perikanan</w:t>
      </w:r>
      <w:proofErr w:type="gramEnd"/>
      <w:r w:rsidRPr="006E3010">
        <w:rPr>
          <w:rFonts w:ascii="Arial" w:hAnsi="Arial" w:cs="Arial"/>
        </w:rPr>
        <w:t xml:space="preserve"> dari berbagai Perguruan Tinggi yang sudah di semester tera</w:t>
      </w:r>
      <w:r>
        <w:rPr>
          <w:rFonts w:ascii="Arial" w:hAnsi="Arial" w:cs="Arial"/>
        </w:rPr>
        <w:t xml:space="preserve">khir. </w:t>
      </w:r>
      <w:proofErr w:type="gramStart"/>
      <w:r>
        <w:rPr>
          <w:rFonts w:ascii="Arial" w:hAnsi="Arial" w:cs="Arial"/>
        </w:rPr>
        <w:t xml:space="preserve">Diutamakan dari keluarga </w:t>
      </w:r>
      <w:r w:rsidRPr="006E3010">
        <w:rPr>
          <w:rFonts w:ascii="Arial" w:hAnsi="Arial" w:cs="Arial"/>
        </w:rPr>
        <w:t>yang kurang mampu dan berkeinginan bekerja di bidang budidaya perikanan, dengan memberikan beasiswa biaya sekolah, kebutuhan hidup, dan setelah lulus mahasiswa tersebut diangkat menjadi karyawan di Perusah</w:t>
      </w:r>
      <w:r>
        <w:rPr>
          <w:rFonts w:ascii="Arial" w:hAnsi="Arial" w:cs="Arial"/>
        </w:rPr>
        <w:t>aan.</w:t>
      </w:r>
      <w:proofErr w:type="gramEnd"/>
      <w:r>
        <w:rPr>
          <w:rFonts w:ascii="Arial" w:hAnsi="Arial" w:cs="Arial"/>
        </w:rPr>
        <w:t xml:space="preserve"> </w:t>
      </w:r>
      <w:proofErr w:type="gramStart"/>
      <w:r>
        <w:rPr>
          <w:rFonts w:ascii="Arial" w:hAnsi="Arial" w:cs="Arial"/>
        </w:rPr>
        <w:t xml:space="preserve">Perusahaan juga melakukan </w:t>
      </w:r>
      <w:r w:rsidRPr="006E3010">
        <w:rPr>
          <w:rFonts w:ascii="Arial" w:hAnsi="Arial" w:cs="Arial"/>
        </w:rPr>
        <w:t>pelatihan teknisi tambak bagi para pembudidaya yang i</w:t>
      </w:r>
      <w:r>
        <w:rPr>
          <w:rFonts w:ascii="Arial" w:hAnsi="Arial" w:cs="Arial"/>
        </w:rPr>
        <w:t xml:space="preserve">ngin memperdalam ilmu kegiatan </w:t>
      </w:r>
      <w:r w:rsidRPr="006E3010">
        <w:rPr>
          <w:rFonts w:ascii="Arial" w:hAnsi="Arial" w:cs="Arial"/>
        </w:rPr>
        <w:t>budidaya.</w:t>
      </w:r>
      <w:proofErr w:type="gramEnd"/>
      <w:r w:rsidRPr="006E3010">
        <w:rPr>
          <w:rFonts w:ascii="Arial" w:hAnsi="Arial" w:cs="Arial"/>
        </w:rPr>
        <w:t xml:space="preserve"> </w:t>
      </w:r>
    </w:p>
    <w:p w:rsidR="00FA06B9" w:rsidRDefault="00FA06B9" w:rsidP="00FA06B9">
      <w:pPr>
        <w:pStyle w:val="NoSpacing"/>
        <w:spacing w:line="360" w:lineRule="auto"/>
        <w:ind w:left="284" w:firstLine="425"/>
        <w:jc w:val="both"/>
        <w:rPr>
          <w:rFonts w:ascii="Arial" w:hAnsi="Arial" w:cs="Arial"/>
          <w:lang w:val="id-ID"/>
        </w:rPr>
      </w:pPr>
      <w:proofErr w:type="gramStart"/>
      <w:r w:rsidRPr="006E3010">
        <w:rPr>
          <w:rFonts w:ascii="Arial" w:hAnsi="Arial" w:cs="Arial"/>
        </w:rPr>
        <w:t xml:space="preserve">Selain itu, Perseroan mempunyai beberapa kebijakan dan program terkait Aspek Tanggung </w:t>
      </w:r>
      <w:r w:rsidRPr="006E3010">
        <w:rPr>
          <w:rFonts w:ascii="Arial" w:hAnsi="Arial" w:cs="Arial"/>
        </w:rPr>
        <w:tab/>
        <w:t xml:space="preserve">Jawab </w:t>
      </w:r>
      <w:r w:rsidRPr="006E3010">
        <w:rPr>
          <w:rFonts w:ascii="Arial" w:hAnsi="Arial" w:cs="Arial"/>
        </w:rPr>
        <w:tab/>
        <w:t>Produk.</w:t>
      </w:r>
      <w:proofErr w:type="gramEnd"/>
      <w:r w:rsidRPr="006E3010">
        <w:rPr>
          <w:rFonts w:ascii="Arial" w:hAnsi="Arial" w:cs="Arial"/>
        </w:rPr>
        <w:t xml:space="preserve"> Untuk menjaga kualitas dan kesegaran produk pakan maupun makanan udang olahan, Perseroan menganjurkan untuk tidak memakai produk pakan yang berumur </w:t>
      </w:r>
      <w:proofErr w:type="gramStart"/>
      <w:r w:rsidRPr="006E3010">
        <w:rPr>
          <w:rFonts w:ascii="Arial" w:hAnsi="Arial" w:cs="Arial"/>
        </w:rPr>
        <w:t>lima</w:t>
      </w:r>
      <w:proofErr w:type="gramEnd"/>
      <w:r w:rsidRPr="006E3010">
        <w:rPr>
          <w:rFonts w:ascii="Arial" w:hAnsi="Arial" w:cs="Arial"/>
        </w:rPr>
        <w:t xml:space="preserve"> bulan atau lebih. Untuk produk udang dalam </w:t>
      </w:r>
      <w:proofErr w:type="gramStart"/>
      <w:r w:rsidRPr="006E3010">
        <w:rPr>
          <w:rFonts w:ascii="Arial" w:hAnsi="Arial" w:cs="Arial"/>
        </w:rPr>
        <w:t>negeri  Perseroan</w:t>
      </w:r>
      <w:proofErr w:type="gramEnd"/>
      <w:r w:rsidRPr="006E3010">
        <w:rPr>
          <w:rFonts w:ascii="Arial" w:hAnsi="Arial" w:cs="Arial"/>
        </w:rPr>
        <w:t xml:space="preserve"> menetapkan waktu kadarluarsa yaitu 18 bula</w:t>
      </w:r>
      <w:r>
        <w:rPr>
          <w:rFonts w:ascii="Arial" w:hAnsi="Arial" w:cs="Arial"/>
        </w:rPr>
        <w:t xml:space="preserve">n dari tanggal </w:t>
      </w:r>
      <w:r w:rsidRPr="006E3010">
        <w:rPr>
          <w:rFonts w:ascii="Arial" w:hAnsi="Arial" w:cs="Arial"/>
        </w:rPr>
        <w:t xml:space="preserve">produksi dengan kondisi penyimpanan yang ideal. </w:t>
      </w:r>
      <w:proofErr w:type="gramStart"/>
      <w:r w:rsidRPr="006E3010">
        <w:rPr>
          <w:rFonts w:ascii="Arial" w:hAnsi="Arial" w:cs="Arial"/>
        </w:rPr>
        <w:t xml:space="preserve">Untuk produk ekspor, Perseroan mengeluarkan biaya Certificate of Health untuk menjamin kualitas produk ekspor </w:t>
      </w:r>
      <w:r>
        <w:rPr>
          <w:rFonts w:ascii="Arial" w:hAnsi="Arial" w:cs="Arial"/>
        </w:rPr>
        <w:t>hingga sampai di negara tujuan.</w:t>
      </w:r>
      <w:proofErr w:type="gramEnd"/>
    </w:p>
    <w:p w:rsidR="00FA06B9" w:rsidRPr="006E3010" w:rsidRDefault="00FA06B9" w:rsidP="00FA06B9">
      <w:pPr>
        <w:pStyle w:val="NoSpacing"/>
        <w:spacing w:line="360" w:lineRule="auto"/>
        <w:ind w:left="284" w:firstLine="425"/>
        <w:jc w:val="both"/>
        <w:rPr>
          <w:rFonts w:ascii="Arial" w:hAnsi="Arial" w:cs="Arial"/>
          <w:sz w:val="24"/>
          <w:szCs w:val="24"/>
          <w:lang w:val="id-ID"/>
        </w:rPr>
      </w:pPr>
    </w:p>
    <w:p w:rsidR="00FA06B9" w:rsidRPr="006E3010" w:rsidRDefault="00FA06B9" w:rsidP="00FA06B9">
      <w:pPr>
        <w:pStyle w:val="NoSpacing"/>
        <w:spacing w:line="360" w:lineRule="auto"/>
        <w:jc w:val="both"/>
        <w:rPr>
          <w:rFonts w:ascii="Arial" w:hAnsi="Arial" w:cs="Arial"/>
          <w:b/>
          <w:sz w:val="24"/>
          <w:szCs w:val="24"/>
          <w:lang w:val="id-ID"/>
        </w:rPr>
      </w:pPr>
      <w:proofErr w:type="gramStart"/>
      <w:r w:rsidRPr="006E3010">
        <w:rPr>
          <w:rFonts w:ascii="Arial" w:hAnsi="Arial" w:cs="Arial"/>
          <w:b/>
          <w:sz w:val="24"/>
          <w:szCs w:val="24"/>
        </w:rPr>
        <w:t xml:space="preserve">4.1.4  </w:t>
      </w:r>
      <w:r w:rsidRPr="006E3010">
        <w:rPr>
          <w:rFonts w:ascii="Arial" w:hAnsi="Arial" w:cs="Arial"/>
          <w:b/>
          <w:sz w:val="24"/>
          <w:szCs w:val="24"/>
          <w:lang w:val="id-ID"/>
        </w:rPr>
        <w:t>Ruang</w:t>
      </w:r>
      <w:proofErr w:type="gramEnd"/>
      <w:r w:rsidRPr="006E3010">
        <w:rPr>
          <w:rFonts w:ascii="Arial" w:hAnsi="Arial" w:cs="Arial"/>
          <w:b/>
          <w:sz w:val="24"/>
          <w:szCs w:val="24"/>
          <w:lang w:val="id-ID"/>
        </w:rPr>
        <w:t xml:space="preserve"> Lingkup Bidang Usaha</w:t>
      </w:r>
    </w:p>
    <w:p w:rsidR="00FA06B9" w:rsidRDefault="00FA06B9" w:rsidP="00FA06B9">
      <w:pPr>
        <w:pStyle w:val="NoSpacing"/>
        <w:spacing w:line="360" w:lineRule="auto"/>
        <w:ind w:left="284" w:firstLine="436"/>
        <w:jc w:val="both"/>
        <w:rPr>
          <w:rFonts w:ascii="Arial" w:hAnsi="Arial" w:cs="Arial"/>
          <w:b/>
          <w:lang w:val="id-ID"/>
        </w:rPr>
      </w:pPr>
      <w:r w:rsidRPr="006E3010">
        <w:rPr>
          <w:rFonts w:ascii="Arial" w:hAnsi="Arial" w:cs="Arial"/>
          <w:lang w:val="id-ID"/>
        </w:rPr>
        <w:t>PT Central Proteina Prima, Tbk menghasilkan berbagai jenis makanan ternak, yaitu makanan ayam atau unggas, Ikan dan Udang. Selain bergerak di bidang produksi pakan ternak, perusahaan juga bergerak di bidang peternakan ayam dan tambak udang.</w:t>
      </w:r>
    </w:p>
    <w:p w:rsidR="00FA06B9" w:rsidRDefault="00FA06B9" w:rsidP="00FA06B9">
      <w:pPr>
        <w:pStyle w:val="NoSpacing"/>
        <w:spacing w:line="360" w:lineRule="auto"/>
        <w:ind w:left="284" w:firstLine="436"/>
        <w:jc w:val="both"/>
        <w:rPr>
          <w:rFonts w:ascii="Arial" w:hAnsi="Arial" w:cs="Arial"/>
          <w:lang w:val="id-ID"/>
        </w:rPr>
      </w:pPr>
      <w:r w:rsidRPr="006E3010">
        <w:rPr>
          <w:rFonts w:ascii="Arial" w:hAnsi="Arial" w:cs="Arial"/>
        </w:rPr>
        <w:t xml:space="preserve">Kegiatan operasional di PT.Central Proteina Prima Tbk yang ada di Medan adalah: Feed Division. </w:t>
      </w:r>
      <w:proofErr w:type="gramStart"/>
      <w:r w:rsidRPr="006E3010">
        <w:rPr>
          <w:rFonts w:ascii="Arial" w:hAnsi="Arial" w:cs="Arial"/>
        </w:rPr>
        <w:t>Divisi ini menghasilkan makanan ternak serta pemasarannya.</w:t>
      </w:r>
      <w:proofErr w:type="gramEnd"/>
      <w:r w:rsidRPr="006E3010">
        <w:rPr>
          <w:rFonts w:ascii="Arial" w:hAnsi="Arial" w:cs="Arial"/>
        </w:rPr>
        <w:t xml:space="preserve"> Divisi ini berlokasi di Kawasan Industri </w:t>
      </w:r>
      <w:proofErr w:type="gramStart"/>
      <w:r w:rsidRPr="006E3010">
        <w:rPr>
          <w:rFonts w:ascii="Arial" w:hAnsi="Arial" w:cs="Arial"/>
        </w:rPr>
        <w:t>Medan(</w:t>
      </w:r>
      <w:proofErr w:type="gramEnd"/>
      <w:r w:rsidRPr="006E3010">
        <w:rPr>
          <w:rFonts w:ascii="Arial" w:hAnsi="Arial" w:cs="Arial"/>
        </w:rPr>
        <w:t>KIM) Mabar, Medan.</w:t>
      </w:r>
    </w:p>
    <w:p w:rsidR="00FA06B9" w:rsidRPr="006E3010" w:rsidRDefault="00FA06B9" w:rsidP="00FA06B9">
      <w:pPr>
        <w:pStyle w:val="NoSpacing"/>
        <w:spacing w:line="360" w:lineRule="auto"/>
        <w:ind w:left="284" w:firstLine="436"/>
        <w:jc w:val="both"/>
        <w:rPr>
          <w:rFonts w:ascii="Arial" w:hAnsi="Arial" w:cs="Arial"/>
          <w:b/>
          <w:sz w:val="24"/>
          <w:szCs w:val="24"/>
          <w:lang w:val="id-ID"/>
        </w:rPr>
      </w:pPr>
    </w:p>
    <w:p w:rsidR="00FA06B9" w:rsidRPr="006E3010" w:rsidRDefault="00FA06B9" w:rsidP="00FA06B9">
      <w:pPr>
        <w:pStyle w:val="NoSpacing"/>
        <w:spacing w:line="360" w:lineRule="auto"/>
        <w:jc w:val="both"/>
        <w:rPr>
          <w:rFonts w:ascii="Arial" w:hAnsi="Arial" w:cs="Arial"/>
          <w:sz w:val="24"/>
          <w:szCs w:val="24"/>
        </w:rPr>
      </w:pPr>
      <w:r w:rsidRPr="006E3010">
        <w:rPr>
          <w:rFonts w:ascii="Arial" w:hAnsi="Arial" w:cs="Arial"/>
          <w:b/>
          <w:sz w:val="24"/>
          <w:szCs w:val="24"/>
        </w:rPr>
        <w:t>4.1.5 Struktur Organisasi</w:t>
      </w:r>
    </w:p>
    <w:p w:rsidR="00FA06B9" w:rsidRDefault="00FA06B9" w:rsidP="00FA06B9">
      <w:pPr>
        <w:pStyle w:val="NoSpacing"/>
        <w:spacing w:line="360" w:lineRule="auto"/>
        <w:ind w:left="284" w:firstLine="436"/>
        <w:jc w:val="both"/>
        <w:rPr>
          <w:rFonts w:ascii="Arial" w:hAnsi="Arial" w:cs="Arial"/>
          <w:lang w:val="id-ID"/>
        </w:rPr>
      </w:pPr>
      <w:r w:rsidRPr="006E3010">
        <w:rPr>
          <w:rFonts w:ascii="Arial" w:hAnsi="Arial" w:cs="Arial"/>
        </w:rPr>
        <w:t xml:space="preserve">Struktur organisasi suatu perusahaan tentu </w:t>
      </w:r>
      <w:proofErr w:type="gramStart"/>
      <w:r w:rsidRPr="006E3010">
        <w:rPr>
          <w:rFonts w:ascii="Arial" w:hAnsi="Arial" w:cs="Arial"/>
        </w:rPr>
        <w:t>akan</w:t>
      </w:r>
      <w:proofErr w:type="gramEnd"/>
      <w:r w:rsidRPr="006E3010">
        <w:rPr>
          <w:rFonts w:ascii="Arial" w:hAnsi="Arial" w:cs="Arial"/>
        </w:rPr>
        <w:t xml:space="preserve"> berbeda dengan struktur organisasi perusahaan lainnya, hal ini tergantung pada besar kecilnya perusahaan tersebut. PT Central Proteina Prima, Tbk membutuhkan suatu struktur organisasi yang tepat agar dapat secara efektif dan efisien mengatur dan menjelaskan tugas-tugas anggota organisasinya. </w:t>
      </w:r>
      <w:proofErr w:type="gramStart"/>
      <w:r w:rsidRPr="006E3010">
        <w:rPr>
          <w:rFonts w:ascii="Arial" w:hAnsi="Arial" w:cs="Arial"/>
        </w:rPr>
        <w:t xml:space="preserve">Adapun bentuk struktur </w:t>
      </w:r>
      <w:r w:rsidRPr="006E3010">
        <w:rPr>
          <w:rFonts w:ascii="Arial" w:hAnsi="Arial" w:cs="Arial"/>
        </w:rPr>
        <w:lastRenderedPageBreak/>
        <w:t>organisasi yang dilaksanakan di PT Central Proteina Prima, Tbk adalah bentuk fungsional.</w:t>
      </w:r>
      <w:proofErr w:type="gramEnd"/>
      <w:r w:rsidRPr="006E3010">
        <w:rPr>
          <w:rFonts w:ascii="Arial" w:hAnsi="Arial" w:cs="Arial"/>
        </w:rPr>
        <w:t xml:space="preserve"> </w:t>
      </w:r>
      <w:proofErr w:type="gramStart"/>
      <w:r w:rsidRPr="006E3010">
        <w:rPr>
          <w:rFonts w:ascii="Arial" w:hAnsi="Arial" w:cs="Arial"/>
        </w:rPr>
        <w:t>Dalam hal ini pimpinan puncak dipimpin oleh general manager dan dalam pelaksanaan tugas-tugasnya dibantu oleh beberapa kepala bidang yang didalamnya terdapat batasan-batasan pertanggungjawaban dari setiap bidang pekerjaan.</w:t>
      </w:r>
      <w:proofErr w:type="gramEnd"/>
      <w:r w:rsidRPr="006E3010">
        <w:rPr>
          <w:rFonts w:ascii="Arial" w:hAnsi="Arial" w:cs="Arial"/>
        </w:rPr>
        <w:t xml:space="preserve"> </w:t>
      </w:r>
      <w:proofErr w:type="gramStart"/>
      <w:r w:rsidRPr="006E3010">
        <w:rPr>
          <w:rFonts w:ascii="Arial" w:hAnsi="Arial" w:cs="Arial"/>
        </w:rPr>
        <w:t>Disamping itu ditunjukkan hubungan antara satu bidang dengan bidang lainnya melalui fungsi masing-masing.</w:t>
      </w:r>
      <w:proofErr w:type="gramEnd"/>
    </w:p>
    <w:p w:rsidR="00FA06B9" w:rsidRPr="006E3010" w:rsidRDefault="00FA06B9" w:rsidP="00FA06B9">
      <w:pPr>
        <w:pStyle w:val="NoSpacing"/>
        <w:spacing w:line="360" w:lineRule="auto"/>
        <w:ind w:left="284" w:firstLine="436"/>
        <w:jc w:val="both"/>
        <w:rPr>
          <w:rFonts w:ascii="Arial" w:hAnsi="Arial" w:cs="Arial"/>
          <w:lang w:val="id-ID"/>
        </w:rPr>
      </w:pPr>
    </w:p>
    <w:p w:rsidR="00FA06B9" w:rsidRPr="006E3010" w:rsidRDefault="00FA06B9" w:rsidP="00FA06B9">
      <w:pPr>
        <w:pStyle w:val="NoSpacing"/>
        <w:spacing w:line="360" w:lineRule="auto"/>
        <w:jc w:val="both"/>
        <w:rPr>
          <w:rFonts w:ascii="Arial" w:hAnsi="Arial" w:cs="Arial"/>
          <w:b/>
          <w:sz w:val="24"/>
          <w:szCs w:val="24"/>
        </w:rPr>
      </w:pPr>
      <w:r w:rsidRPr="006E3010">
        <w:rPr>
          <w:rFonts w:ascii="Arial" w:hAnsi="Arial" w:cs="Arial"/>
          <w:b/>
          <w:sz w:val="24"/>
          <w:szCs w:val="24"/>
        </w:rPr>
        <w:t>4.2 Hasil Peninjauan</w:t>
      </w:r>
    </w:p>
    <w:p w:rsidR="00FA06B9" w:rsidRPr="006E3010" w:rsidRDefault="00FA06B9" w:rsidP="00FA06B9">
      <w:pPr>
        <w:pStyle w:val="NoSpacing"/>
        <w:spacing w:line="360" w:lineRule="auto"/>
        <w:jc w:val="both"/>
        <w:rPr>
          <w:rFonts w:ascii="Arial" w:hAnsi="Arial" w:cs="Arial"/>
        </w:rPr>
      </w:pPr>
      <w:r w:rsidRPr="006E3010">
        <w:rPr>
          <w:rFonts w:ascii="Arial" w:hAnsi="Arial" w:cs="Arial"/>
          <w:b/>
        </w:rPr>
        <w:tab/>
      </w:r>
      <w:r w:rsidRPr="006E3010">
        <w:rPr>
          <w:rFonts w:ascii="Arial" w:hAnsi="Arial" w:cs="Arial"/>
        </w:rPr>
        <w:t>Responden dalam peninjauan ini adalah tenaga kerja yang bekerja di bagian Produksi Pakan di PT.Central Proteina Prima Medan ,Jl. Pulau Pinang V No.01 Kawasan Industri – Medan II yang berjumlah 50 orang.</w:t>
      </w:r>
    </w:p>
    <w:p w:rsidR="00FA06B9" w:rsidRPr="006E3010" w:rsidRDefault="00FA06B9" w:rsidP="00FA06B9">
      <w:pPr>
        <w:spacing w:line="360" w:lineRule="auto"/>
        <w:jc w:val="both"/>
        <w:rPr>
          <w:rFonts w:ascii="Arial" w:hAnsi="Arial" w:cs="Arial"/>
        </w:rPr>
      </w:pPr>
      <w:r w:rsidRPr="006E3010">
        <w:rPr>
          <w:rFonts w:ascii="Arial" w:hAnsi="Arial" w:cs="Arial"/>
        </w:rPr>
        <w:tab/>
        <w:t xml:space="preserve">Dari hasil peninjauan yang peneliti lakukan di dapatkan data-data kuesioner kelelahan kerja dan pengukuran kebisingan di bagian produksi pakan di PT.Central Proteina Prima </w:t>
      </w:r>
      <w:proofErr w:type="gramStart"/>
      <w:r w:rsidRPr="006E3010">
        <w:rPr>
          <w:rFonts w:ascii="Arial" w:hAnsi="Arial" w:cs="Arial"/>
        </w:rPr>
        <w:t>Medan ,Jl</w:t>
      </w:r>
      <w:proofErr w:type="gramEnd"/>
      <w:r w:rsidRPr="006E3010">
        <w:rPr>
          <w:rFonts w:ascii="Arial" w:hAnsi="Arial" w:cs="Arial"/>
        </w:rPr>
        <w:t xml:space="preserve">. Pulau Pinang V No.01 Kawasan Industri – Medan II tentang faktor-faktor yang berhubungan dengan kelelahan kerja pada pekerja. Data yang diperoleh dari hasil peninjauan dalam bentuk tabel-tabel, seperti yang telah di uraikan sebagai </w:t>
      </w:r>
      <w:proofErr w:type="gramStart"/>
      <w:r w:rsidRPr="006E3010">
        <w:rPr>
          <w:rFonts w:ascii="Arial" w:hAnsi="Arial" w:cs="Arial"/>
        </w:rPr>
        <w:t>berikut :</w:t>
      </w:r>
      <w:proofErr w:type="gramEnd"/>
    </w:p>
    <w:p w:rsidR="00FA06B9" w:rsidRPr="006E3010" w:rsidRDefault="00FA06B9" w:rsidP="00FA06B9">
      <w:pPr>
        <w:pStyle w:val="ListParagraph"/>
        <w:numPr>
          <w:ilvl w:val="1"/>
          <w:numId w:val="33"/>
        </w:numPr>
        <w:spacing w:after="0" w:line="360" w:lineRule="auto"/>
        <w:jc w:val="both"/>
        <w:rPr>
          <w:rFonts w:ascii="Arial" w:hAnsi="Arial" w:cs="Arial"/>
          <w:b/>
          <w:sz w:val="24"/>
          <w:szCs w:val="24"/>
        </w:rPr>
      </w:pPr>
      <w:r w:rsidRPr="006E3010">
        <w:rPr>
          <w:rFonts w:ascii="Arial" w:hAnsi="Arial" w:cs="Arial"/>
          <w:b/>
          <w:sz w:val="24"/>
          <w:szCs w:val="24"/>
        </w:rPr>
        <w:t xml:space="preserve"> Analisis Univariate</w:t>
      </w:r>
    </w:p>
    <w:p w:rsidR="00FA06B9" w:rsidRPr="006E3010" w:rsidRDefault="00FA06B9" w:rsidP="00FA06B9">
      <w:pPr>
        <w:spacing w:line="360" w:lineRule="auto"/>
        <w:ind w:left="360" w:firstLine="207"/>
        <w:jc w:val="both"/>
        <w:rPr>
          <w:rFonts w:ascii="Arial" w:hAnsi="Arial" w:cs="Arial"/>
        </w:rPr>
      </w:pPr>
      <w:r w:rsidRPr="006E3010">
        <w:rPr>
          <w:rFonts w:ascii="Arial" w:hAnsi="Arial" w:cs="Arial"/>
        </w:rPr>
        <w:t xml:space="preserve">Analisis univariat dalam penelitian ini meliputi analisa deskriptif </w:t>
      </w:r>
      <w:proofErr w:type="gramStart"/>
      <w:r w:rsidRPr="006E3010">
        <w:rPr>
          <w:rFonts w:ascii="Arial" w:hAnsi="Arial" w:cs="Arial"/>
        </w:rPr>
        <w:t xml:space="preserve">data </w:t>
      </w:r>
      <w:r>
        <w:rPr>
          <w:rFonts w:ascii="Arial" w:hAnsi="Arial" w:cs="Arial"/>
          <w:lang w:val="id-ID"/>
        </w:rPr>
        <w:t xml:space="preserve"> </w:t>
      </w:r>
      <w:r w:rsidRPr="006E3010">
        <w:rPr>
          <w:rFonts w:ascii="Arial" w:hAnsi="Arial" w:cs="Arial"/>
        </w:rPr>
        <w:t>Kelelahan</w:t>
      </w:r>
      <w:proofErr w:type="gramEnd"/>
      <w:r w:rsidRPr="006E3010">
        <w:rPr>
          <w:rFonts w:ascii="Arial" w:hAnsi="Arial" w:cs="Arial"/>
        </w:rPr>
        <w:t xml:space="preserve"> Kerja, Usia, Masa Kerja, Jenis Kelamin dan Kebisingan. </w:t>
      </w:r>
    </w:p>
    <w:p w:rsidR="00FA06B9" w:rsidRPr="00656D19" w:rsidRDefault="00FA06B9" w:rsidP="00FA06B9">
      <w:pPr>
        <w:pStyle w:val="NoSpacing"/>
        <w:spacing w:line="360" w:lineRule="auto"/>
        <w:ind w:left="567" w:hanging="567"/>
        <w:jc w:val="both"/>
        <w:rPr>
          <w:rFonts w:ascii="Arial" w:hAnsi="Arial" w:cs="Arial"/>
          <w:b/>
          <w:sz w:val="24"/>
          <w:szCs w:val="24"/>
          <w:lang w:val="id-ID"/>
        </w:rPr>
      </w:pPr>
      <w:r w:rsidRPr="00656D19">
        <w:rPr>
          <w:rFonts w:ascii="Arial" w:hAnsi="Arial" w:cs="Arial"/>
          <w:b/>
          <w:sz w:val="24"/>
          <w:szCs w:val="24"/>
        </w:rPr>
        <w:t xml:space="preserve">4.3.1Gambaran Kejadian Kelelahan Kerja pada pekerja bagian </w:t>
      </w:r>
      <w:r w:rsidRPr="00656D19">
        <w:rPr>
          <w:rFonts w:ascii="Arial" w:hAnsi="Arial" w:cs="Arial"/>
          <w:b/>
          <w:sz w:val="24"/>
          <w:szCs w:val="24"/>
          <w:lang w:val="id-ID"/>
        </w:rPr>
        <w:t xml:space="preserve">  </w:t>
      </w:r>
      <w:r w:rsidRPr="00656D19">
        <w:rPr>
          <w:rFonts w:ascii="Arial" w:hAnsi="Arial" w:cs="Arial"/>
          <w:b/>
          <w:sz w:val="24"/>
          <w:szCs w:val="24"/>
        </w:rPr>
        <w:t xml:space="preserve">produksi pakan </w:t>
      </w:r>
      <w:proofErr w:type="gramStart"/>
      <w:r w:rsidRPr="00656D19">
        <w:rPr>
          <w:rFonts w:ascii="Arial" w:hAnsi="Arial" w:cs="Arial"/>
          <w:b/>
          <w:sz w:val="24"/>
          <w:szCs w:val="24"/>
        </w:rPr>
        <w:t>di  PT.Central</w:t>
      </w:r>
      <w:proofErr w:type="gramEnd"/>
      <w:r w:rsidRPr="00656D19">
        <w:rPr>
          <w:rFonts w:ascii="Arial" w:hAnsi="Arial" w:cs="Arial"/>
          <w:b/>
          <w:sz w:val="24"/>
          <w:szCs w:val="24"/>
        </w:rPr>
        <w:t xml:space="preserve"> Proteina Prima Medan tahun 2019 </w:t>
      </w:r>
      <w:r w:rsidRPr="00656D19">
        <w:rPr>
          <w:rFonts w:ascii="Arial" w:hAnsi="Arial" w:cs="Arial"/>
          <w:b/>
          <w:sz w:val="24"/>
          <w:szCs w:val="24"/>
          <w:lang w:val="id-ID"/>
        </w:rPr>
        <w:t xml:space="preserve">    </w:t>
      </w:r>
    </w:p>
    <w:p w:rsidR="00FA06B9" w:rsidRDefault="00FA06B9" w:rsidP="00FA06B9">
      <w:pPr>
        <w:pStyle w:val="NoSpacing"/>
        <w:spacing w:line="360" w:lineRule="auto"/>
        <w:ind w:left="284" w:firstLine="283"/>
        <w:jc w:val="both"/>
        <w:rPr>
          <w:rFonts w:ascii="Arial" w:hAnsi="Arial" w:cs="Arial"/>
          <w:lang w:val="id-ID"/>
        </w:rPr>
      </w:pPr>
      <w:proofErr w:type="gramStart"/>
      <w:r w:rsidRPr="00656D19">
        <w:rPr>
          <w:rFonts w:ascii="Arial" w:hAnsi="Arial" w:cs="Arial"/>
        </w:rPr>
        <w:t>Kelelahan kerja pada pekarja bagian produksi pakan di PT.Central Proteina Prima Medan masih rendah.</w:t>
      </w:r>
      <w:proofErr w:type="gramEnd"/>
      <w:r w:rsidRPr="00656D19">
        <w:rPr>
          <w:rFonts w:ascii="Arial" w:hAnsi="Arial" w:cs="Arial"/>
        </w:rPr>
        <w:t xml:space="preserve"> Hasil penelitian mengenai kejadian kerja diperoleh dari hasil </w:t>
      </w:r>
      <w:r w:rsidRPr="00656D19">
        <w:rPr>
          <w:rFonts w:ascii="Arial" w:hAnsi="Arial" w:cs="Arial"/>
          <w:i/>
        </w:rPr>
        <w:t>subjective self raiting test</w:t>
      </w:r>
      <w:r w:rsidRPr="00656D19">
        <w:rPr>
          <w:rFonts w:ascii="Arial" w:hAnsi="Arial" w:cs="Arial"/>
        </w:rPr>
        <w:t xml:space="preserve"> dari </w:t>
      </w:r>
      <w:r w:rsidRPr="00656D19">
        <w:rPr>
          <w:rFonts w:ascii="Arial" w:hAnsi="Arial" w:cs="Arial"/>
          <w:i/>
        </w:rPr>
        <w:t>industrial fatique research committe</w:t>
      </w:r>
      <w:r w:rsidRPr="00656D19">
        <w:rPr>
          <w:rFonts w:ascii="Arial" w:hAnsi="Arial" w:cs="Arial"/>
        </w:rPr>
        <w:t xml:space="preserve">e (IFRC) yang merupakan kuesioner yang dapat untuk mengukur tingkat kelelahan subjektif. </w:t>
      </w:r>
      <w:proofErr w:type="gramStart"/>
      <w:r w:rsidRPr="00656D19">
        <w:rPr>
          <w:rFonts w:ascii="Arial" w:hAnsi="Arial" w:cs="Arial"/>
        </w:rPr>
        <w:t>Variabel kelelahan kerja dikategorikan menjadi empat yaitu rendah.</w:t>
      </w:r>
      <w:proofErr w:type="gramEnd"/>
      <w:r w:rsidRPr="00656D19">
        <w:rPr>
          <w:rFonts w:ascii="Arial" w:hAnsi="Arial" w:cs="Arial"/>
        </w:rPr>
        <w:t xml:space="preserve"> </w:t>
      </w:r>
      <w:proofErr w:type="gramStart"/>
      <w:r w:rsidRPr="00656D19">
        <w:rPr>
          <w:rFonts w:ascii="Arial" w:hAnsi="Arial" w:cs="Arial"/>
        </w:rPr>
        <w:t>sedang</w:t>
      </w:r>
      <w:proofErr w:type="gramEnd"/>
      <w:r w:rsidRPr="00656D19">
        <w:rPr>
          <w:rFonts w:ascii="Arial" w:hAnsi="Arial" w:cs="Arial"/>
        </w:rPr>
        <w:t>, tinggi dan sangat tinggi.</w:t>
      </w:r>
    </w:p>
    <w:p w:rsidR="00FA06B9" w:rsidRPr="006E3010" w:rsidRDefault="00FA06B9" w:rsidP="00FA06B9">
      <w:pPr>
        <w:pStyle w:val="NoSpacing"/>
        <w:spacing w:line="360" w:lineRule="auto"/>
        <w:ind w:left="284" w:firstLine="283"/>
        <w:jc w:val="both"/>
        <w:rPr>
          <w:rFonts w:ascii="Arial" w:hAnsi="Arial" w:cs="Arial"/>
        </w:rPr>
      </w:pPr>
      <w:r w:rsidRPr="006E3010">
        <w:rPr>
          <w:rFonts w:ascii="Arial" w:hAnsi="Arial" w:cs="Arial"/>
        </w:rPr>
        <w:t xml:space="preserve">Adapun hasil yang diperoleh mengenai kejadian kelelahan kerja pada pekerja bagian produksi pakan di PT.Central Proteina Prima Medan Tahun </w:t>
      </w:r>
      <w:proofErr w:type="gramStart"/>
      <w:r w:rsidRPr="006E3010">
        <w:rPr>
          <w:rFonts w:ascii="Arial" w:hAnsi="Arial" w:cs="Arial"/>
        </w:rPr>
        <w:t>2019  dapat</w:t>
      </w:r>
      <w:proofErr w:type="gramEnd"/>
      <w:r w:rsidRPr="006E3010">
        <w:rPr>
          <w:rFonts w:ascii="Arial" w:hAnsi="Arial" w:cs="Arial"/>
        </w:rPr>
        <w:t xml:space="preserve"> dilihat pada table 4.1 berikut:</w:t>
      </w:r>
    </w:p>
    <w:p w:rsidR="00FA06B9" w:rsidRPr="006E3010" w:rsidRDefault="00FA06B9" w:rsidP="00FA06B9">
      <w:pPr>
        <w:pStyle w:val="ListParagraph"/>
        <w:spacing w:line="360" w:lineRule="auto"/>
        <w:jc w:val="center"/>
        <w:rPr>
          <w:rFonts w:ascii="Arial" w:hAnsi="Arial" w:cs="Arial"/>
          <w:b/>
        </w:rPr>
      </w:pPr>
      <w:r w:rsidRPr="006E3010">
        <w:rPr>
          <w:rFonts w:ascii="Arial" w:hAnsi="Arial" w:cs="Arial"/>
          <w:b/>
        </w:rPr>
        <w:lastRenderedPageBreak/>
        <w:t>Table 4.1</w:t>
      </w:r>
    </w:p>
    <w:p w:rsidR="00FA06B9" w:rsidRPr="006E3010" w:rsidRDefault="00FA06B9" w:rsidP="00FA06B9">
      <w:pPr>
        <w:pStyle w:val="ListParagraph"/>
        <w:spacing w:line="360" w:lineRule="auto"/>
        <w:jc w:val="center"/>
        <w:rPr>
          <w:rFonts w:ascii="Arial" w:hAnsi="Arial" w:cs="Arial"/>
          <w:b/>
        </w:rPr>
      </w:pPr>
      <w:r w:rsidRPr="006E3010">
        <w:rPr>
          <w:rFonts w:ascii="Arial" w:hAnsi="Arial" w:cs="Arial"/>
          <w:b/>
        </w:rPr>
        <w:t>Distribusi Kejadian Kelelahan kerja pada Pekerja Bagian Produksi Pakan PT.Central Proteina Medan Tahun 2019</w:t>
      </w:r>
    </w:p>
    <w:p w:rsidR="00FA06B9" w:rsidRPr="006E3010" w:rsidRDefault="00FA06B9" w:rsidP="00FA06B9">
      <w:pPr>
        <w:pStyle w:val="ListParagraph"/>
        <w:spacing w:line="360" w:lineRule="auto"/>
        <w:jc w:val="center"/>
        <w:rPr>
          <w:rFonts w:ascii="Arial" w:hAnsi="Arial" w:cs="Arial"/>
          <w:b/>
        </w:rPr>
      </w:pPr>
    </w:p>
    <w:tbl>
      <w:tblPr>
        <w:tblStyle w:val="TableGrid"/>
        <w:tblW w:w="7609" w:type="dxa"/>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2149"/>
        <w:gridCol w:w="1915"/>
        <w:gridCol w:w="1128"/>
        <w:gridCol w:w="1845"/>
      </w:tblGrid>
      <w:tr w:rsidR="00FA06B9" w:rsidRPr="006E3010" w:rsidTr="00FA06B9">
        <w:trPr>
          <w:trHeight w:val="753"/>
        </w:trPr>
        <w:tc>
          <w:tcPr>
            <w:tcW w:w="572"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 xml:space="preserve">    No</w:t>
            </w:r>
          </w:p>
        </w:tc>
        <w:tc>
          <w:tcPr>
            <w:tcW w:w="2149"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Variabel</w:t>
            </w:r>
          </w:p>
        </w:tc>
        <w:tc>
          <w:tcPr>
            <w:tcW w:w="1915"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Kategori</w:t>
            </w:r>
          </w:p>
        </w:tc>
        <w:tc>
          <w:tcPr>
            <w:tcW w:w="1128"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 xml:space="preserve">  Jumlah</w:t>
            </w:r>
          </w:p>
        </w:tc>
        <w:tc>
          <w:tcPr>
            <w:tcW w:w="1845"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 xml:space="preserve">     Persentase (%)</w:t>
            </w:r>
          </w:p>
        </w:tc>
      </w:tr>
      <w:tr w:rsidR="00FA06B9" w:rsidRPr="006E3010" w:rsidTr="00FA06B9">
        <w:trPr>
          <w:trHeight w:val="753"/>
        </w:trPr>
        <w:tc>
          <w:tcPr>
            <w:tcW w:w="572"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 xml:space="preserve">    1.</w:t>
            </w:r>
          </w:p>
        </w:tc>
        <w:tc>
          <w:tcPr>
            <w:tcW w:w="2149"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Kelelahan Kerja</w:t>
            </w:r>
          </w:p>
        </w:tc>
        <w:tc>
          <w:tcPr>
            <w:tcW w:w="1915"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Rendah</w:t>
            </w:r>
          </w:p>
        </w:tc>
        <w:tc>
          <w:tcPr>
            <w:tcW w:w="1128"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37</w:t>
            </w:r>
          </w:p>
        </w:tc>
        <w:tc>
          <w:tcPr>
            <w:tcW w:w="1845"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74.0</w:t>
            </w:r>
          </w:p>
        </w:tc>
      </w:tr>
      <w:tr w:rsidR="00FA06B9" w:rsidRPr="006E3010" w:rsidTr="00FA06B9">
        <w:trPr>
          <w:trHeight w:val="370"/>
        </w:trPr>
        <w:tc>
          <w:tcPr>
            <w:tcW w:w="572"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p>
        </w:tc>
        <w:tc>
          <w:tcPr>
            <w:tcW w:w="2149"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p>
        </w:tc>
        <w:tc>
          <w:tcPr>
            <w:tcW w:w="1915"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Sedang</w:t>
            </w:r>
          </w:p>
        </w:tc>
        <w:tc>
          <w:tcPr>
            <w:tcW w:w="1128"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13</w:t>
            </w:r>
          </w:p>
        </w:tc>
        <w:tc>
          <w:tcPr>
            <w:tcW w:w="1845"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26.0</w:t>
            </w:r>
          </w:p>
        </w:tc>
      </w:tr>
      <w:tr w:rsidR="00FA06B9" w:rsidRPr="006E3010" w:rsidTr="00FA06B9">
        <w:trPr>
          <w:trHeight w:val="384"/>
        </w:trPr>
        <w:tc>
          <w:tcPr>
            <w:tcW w:w="572"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p>
        </w:tc>
        <w:tc>
          <w:tcPr>
            <w:tcW w:w="2149"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Jumlah</w:t>
            </w:r>
          </w:p>
        </w:tc>
        <w:tc>
          <w:tcPr>
            <w:tcW w:w="1915"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p>
        </w:tc>
        <w:tc>
          <w:tcPr>
            <w:tcW w:w="1128"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50</w:t>
            </w:r>
          </w:p>
        </w:tc>
        <w:tc>
          <w:tcPr>
            <w:tcW w:w="1845"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100</w:t>
            </w:r>
          </w:p>
        </w:tc>
      </w:tr>
    </w:tbl>
    <w:p w:rsidR="00FA06B9" w:rsidRPr="006E3010" w:rsidRDefault="00FA06B9" w:rsidP="00FA06B9">
      <w:pPr>
        <w:pStyle w:val="ListParagraph"/>
        <w:autoSpaceDE w:val="0"/>
        <w:autoSpaceDN w:val="0"/>
        <w:adjustRightInd w:val="0"/>
        <w:spacing w:line="360" w:lineRule="auto"/>
        <w:rPr>
          <w:rFonts w:ascii="Arial" w:hAnsi="Arial" w:cs="Arial"/>
          <w:sz w:val="24"/>
          <w:szCs w:val="24"/>
        </w:rPr>
      </w:pPr>
    </w:p>
    <w:p w:rsidR="00FA06B9" w:rsidRDefault="00FA06B9" w:rsidP="00FA06B9">
      <w:pPr>
        <w:pStyle w:val="ListParagraph"/>
        <w:autoSpaceDE w:val="0"/>
        <w:autoSpaceDN w:val="0"/>
        <w:adjustRightInd w:val="0"/>
        <w:spacing w:line="360" w:lineRule="auto"/>
        <w:ind w:left="284" w:firstLine="436"/>
        <w:jc w:val="both"/>
        <w:rPr>
          <w:rFonts w:ascii="Arial" w:hAnsi="Arial" w:cs="Arial"/>
          <w:lang w:val="id-ID"/>
        </w:rPr>
      </w:pPr>
      <w:r w:rsidRPr="006E3010">
        <w:rPr>
          <w:rFonts w:ascii="Arial" w:hAnsi="Arial" w:cs="Arial"/>
        </w:rPr>
        <w:t xml:space="preserve">Jumlah total responden dalam penelitian ini sebanyak 50 responden. Distribusi frekuensi berdasarkan kelelahan kerja </w:t>
      </w:r>
      <w:proofErr w:type="gramStart"/>
      <w:r w:rsidRPr="006E3010">
        <w:rPr>
          <w:rFonts w:ascii="Arial" w:hAnsi="Arial" w:cs="Arial"/>
        </w:rPr>
        <w:t>ditemukan  sebanyak</w:t>
      </w:r>
      <w:proofErr w:type="gramEnd"/>
      <w:r w:rsidRPr="006E3010">
        <w:rPr>
          <w:rFonts w:ascii="Arial" w:hAnsi="Arial" w:cs="Arial"/>
        </w:rPr>
        <w:t xml:space="preserve"> 37 (74.0%) responden mengalami kelelahan kerja dengan kategori rendah dan 13 (26.0%) mengalami kelelahan kerja dengan kategori sedang.</w:t>
      </w:r>
    </w:p>
    <w:p w:rsidR="00FA06B9" w:rsidRPr="00656D19" w:rsidRDefault="00FA06B9" w:rsidP="00FA06B9">
      <w:pPr>
        <w:pStyle w:val="ListParagraph"/>
        <w:autoSpaceDE w:val="0"/>
        <w:autoSpaceDN w:val="0"/>
        <w:adjustRightInd w:val="0"/>
        <w:spacing w:line="360" w:lineRule="auto"/>
        <w:ind w:left="284" w:firstLine="436"/>
        <w:jc w:val="both"/>
        <w:rPr>
          <w:rFonts w:ascii="Arial" w:hAnsi="Arial" w:cs="Arial"/>
          <w:lang w:val="id-ID"/>
        </w:rPr>
      </w:pPr>
    </w:p>
    <w:p w:rsidR="00FA06B9" w:rsidRDefault="00FA06B9" w:rsidP="00FA06B9">
      <w:pPr>
        <w:pStyle w:val="NoSpacing"/>
        <w:spacing w:line="360" w:lineRule="auto"/>
        <w:ind w:left="567" w:hanging="567"/>
        <w:jc w:val="both"/>
        <w:rPr>
          <w:rFonts w:ascii="Arial" w:hAnsi="Arial" w:cs="Arial"/>
          <w:b/>
          <w:sz w:val="24"/>
          <w:szCs w:val="24"/>
          <w:lang w:val="id-ID"/>
        </w:rPr>
      </w:pPr>
      <w:r w:rsidRPr="00656D19">
        <w:rPr>
          <w:rFonts w:ascii="Arial" w:hAnsi="Arial" w:cs="Arial"/>
          <w:b/>
          <w:sz w:val="24"/>
          <w:szCs w:val="24"/>
        </w:rPr>
        <w:t xml:space="preserve">4.3.2 Gambaran Faktor – faktor yang berhubungan dengan Kelelahan kerja pada pekerja bagian produksi pakan di PT.Central Proteina PrimaMedan tahun 2019 </w:t>
      </w:r>
    </w:p>
    <w:p w:rsidR="00FA06B9" w:rsidRPr="00656D19" w:rsidRDefault="00FA06B9" w:rsidP="00FA06B9">
      <w:pPr>
        <w:pStyle w:val="NoSpacing"/>
        <w:spacing w:line="360" w:lineRule="auto"/>
        <w:ind w:left="567" w:hanging="567"/>
        <w:jc w:val="both"/>
        <w:rPr>
          <w:rFonts w:ascii="Arial" w:hAnsi="Arial" w:cs="Arial"/>
          <w:b/>
          <w:sz w:val="24"/>
          <w:szCs w:val="24"/>
          <w:lang w:val="id-ID"/>
        </w:rPr>
      </w:pPr>
    </w:p>
    <w:p w:rsidR="00FA06B9" w:rsidRPr="00656D19" w:rsidRDefault="00FA06B9" w:rsidP="00FA06B9">
      <w:pPr>
        <w:pStyle w:val="NoSpacing"/>
        <w:spacing w:line="360" w:lineRule="auto"/>
        <w:jc w:val="both"/>
        <w:rPr>
          <w:rFonts w:ascii="Arial" w:hAnsi="Arial" w:cs="Arial"/>
          <w:b/>
          <w:sz w:val="24"/>
          <w:szCs w:val="24"/>
        </w:rPr>
      </w:pPr>
      <w:r w:rsidRPr="00656D19">
        <w:rPr>
          <w:rFonts w:ascii="Arial" w:hAnsi="Arial" w:cs="Arial"/>
          <w:b/>
          <w:sz w:val="24"/>
          <w:szCs w:val="24"/>
        </w:rPr>
        <w:t>4.3.2.1 Karakteristik Responden</w:t>
      </w:r>
    </w:p>
    <w:p w:rsidR="00FA06B9" w:rsidRPr="00656D19" w:rsidRDefault="00FA06B9" w:rsidP="00FA06B9">
      <w:pPr>
        <w:pStyle w:val="NoSpacing"/>
        <w:spacing w:line="360" w:lineRule="auto"/>
        <w:ind w:left="284" w:firstLine="425"/>
        <w:jc w:val="both"/>
        <w:rPr>
          <w:rFonts w:ascii="Arial" w:hAnsi="Arial" w:cs="Arial"/>
        </w:rPr>
      </w:pPr>
      <w:r w:rsidRPr="00656D19">
        <w:rPr>
          <w:rFonts w:ascii="Arial" w:hAnsi="Arial" w:cs="Arial"/>
        </w:rPr>
        <w:tab/>
        <w:t xml:space="preserve">Faktor-faktor yang mempengaruhi kelelahan kerja dalam penelitian ini meliputi </w:t>
      </w:r>
      <w:proofErr w:type="gramStart"/>
      <w:r w:rsidRPr="00656D19">
        <w:rPr>
          <w:rFonts w:ascii="Arial" w:hAnsi="Arial" w:cs="Arial"/>
        </w:rPr>
        <w:t>Usia</w:t>
      </w:r>
      <w:proofErr w:type="gramEnd"/>
      <w:r w:rsidRPr="00656D19">
        <w:rPr>
          <w:rFonts w:ascii="Arial" w:hAnsi="Arial" w:cs="Arial"/>
        </w:rPr>
        <w:t xml:space="preserve">, Jenis Kelamin, Masa Kerja dan Kebisingan. Distribusi faktor-faktor tersebut pada tabel 4.2 </w:t>
      </w:r>
      <w:proofErr w:type="gramStart"/>
      <w:r w:rsidRPr="00656D19">
        <w:rPr>
          <w:rFonts w:ascii="Arial" w:hAnsi="Arial" w:cs="Arial"/>
        </w:rPr>
        <w:t>berikut :</w:t>
      </w:r>
      <w:proofErr w:type="gramEnd"/>
    </w:p>
    <w:p w:rsidR="00FA06B9" w:rsidRDefault="00FA06B9" w:rsidP="00FA06B9">
      <w:pPr>
        <w:pStyle w:val="ListParagraph"/>
        <w:spacing w:line="360" w:lineRule="auto"/>
        <w:jc w:val="center"/>
        <w:rPr>
          <w:rFonts w:ascii="Arial" w:hAnsi="Arial" w:cs="Arial"/>
          <w:b/>
          <w:lang w:val="id-ID"/>
        </w:rPr>
      </w:pPr>
    </w:p>
    <w:p w:rsidR="00FA06B9" w:rsidRDefault="00FA06B9" w:rsidP="00FA06B9">
      <w:pPr>
        <w:pStyle w:val="ListParagraph"/>
        <w:spacing w:line="360" w:lineRule="auto"/>
        <w:jc w:val="center"/>
        <w:rPr>
          <w:rFonts w:ascii="Arial" w:hAnsi="Arial" w:cs="Arial"/>
          <w:b/>
          <w:lang w:val="id-ID"/>
        </w:rPr>
      </w:pPr>
    </w:p>
    <w:p w:rsidR="00FA06B9" w:rsidRDefault="00FA06B9" w:rsidP="00FA06B9">
      <w:pPr>
        <w:pStyle w:val="ListParagraph"/>
        <w:spacing w:line="360" w:lineRule="auto"/>
        <w:jc w:val="center"/>
        <w:rPr>
          <w:rFonts w:ascii="Arial" w:hAnsi="Arial" w:cs="Arial"/>
          <w:b/>
          <w:lang w:val="id-ID"/>
        </w:rPr>
      </w:pPr>
    </w:p>
    <w:p w:rsidR="00FA06B9" w:rsidRDefault="00FA06B9" w:rsidP="00FA06B9">
      <w:pPr>
        <w:pStyle w:val="ListParagraph"/>
        <w:spacing w:line="360" w:lineRule="auto"/>
        <w:jc w:val="center"/>
        <w:rPr>
          <w:rFonts w:ascii="Arial" w:hAnsi="Arial" w:cs="Arial"/>
          <w:b/>
          <w:lang w:val="id-ID"/>
        </w:rPr>
      </w:pPr>
    </w:p>
    <w:p w:rsidR="00FA06B9" w:rsidRDefault="00FA06B9" w:rsidP="00FA06B9">
      <w:pPr>
        <w:pStyle w:val="ListParagraph"/>
        <w:spacing w:line="360" w:lineRule="auto"/>
        <w:jc w:val="center"/>
        <w:rPr>
          <w:rFonts w:ascii="Arial" w:hAnsi="Arial" w:cs="Arial"/>
          <w:b/>
          <w:lang w:val="id-ID"/>
        </w:rPr>
      </w:pPr>
    </w:p>
    <w:p w:rsidR="00FA06B9" w:rsidRDefault="00FA06B9" w:rsidP="00FA06B9">
      <w:pPr>
        <w:pStyle w:val="ListParagraph"/>
        <w:spacing w:line="360" w:lineRule="auto"/>
        <w:jc w:val="center"/>
        <w:rPr>
          <w:rFonts w:ascii="Arial" w:hAnsi="Arial" w:cs="Arial"/>
          <w:b/>
          <w:lang w:val="id-ID"/>
        </w:rPr>
      </w:pPr>
    </w:p>
    <w:p w:rsidR="00FA06B9" w:rsidRDefault="00FA06B9" w:rsidP="00FA06B9">
      <w:pPr>
        <w:pStyle w:val="ListParagraph"/>
        <w:spacing w:line="360" w:lineRule="auto"/>
        <w:jc w:val="center"/>
        <w:rPr>
          <w:rFonts w:ascii="Arial" w:hAnsi="Arial" w:cs="Arial"/>
          <w:b/>
          <w:lang w:val="id-ID"/>
        </w:rPr>
      </w:pPr>
    </w:p>
    <w:p w:rsidR="00FA06B9" w:rsidRDefault="00FA06B9" w:rsidP="00FA06B9">
      <w:pPr>
        <w:pStyle w:val="ListParagraph"/>
        <w:spacing w:line="360" w:lineRule="auto"/>
        <w:jc w:val="center"/>
        <w:rPr>
          <w:rFonts w:ascii="Arial" w:hAnsi="Arial" w:cs="Arial"/>
          <w:b/>
          <w:lang w:val="id-ID"/>
        </w:rPr>
      </w:pPr>
    </w:p>
    <w:p w:rsidR="00FA06B9" w:rsidRPr="006E3010" w:rsidRDefault="00FA06B9" w:rsidP="00FA06B9">
      <w:pPr>
        <w:pStyle w:val="ListParagraph"/>
        <w:spacing w:line="360" w:lineRule="auto"/>
        <w:ind w:left="142"/>
        <w:jc w:val="center"/>
        <w:rPr>
          <w:rFonts w:ascii="Arial" w:hAnsi="Arial" w:cs="Arial"/>
          <w:b/>
        </w:rPr>
      </w:pPr>
      <w:r w:rsidRPr="006E3010">
        <w:rPr>
          <w:rFonts w:ascii="Arial" w:hAnsi="Arial" w:cs="Arial"/>
          <w:b/>
        </w:rPr>
        <w:lastRenderedPageBreak/>
        <w:t>Table 4.2</w:t>
      </w:r>
    </w:p>
    <w:p w:rsidR="00FA06B9" w:rsidRPr="00656D19" w:rsidRDefault="00FA06B9" w:rsidP="00FA06B9">
      <w:pPr>
        <w:pStyle w:val="ListParagraph"/>
        <w:spacing w:line="360" w:lineRule="auto"/>
        <w:ind w:left="142"/>
        <w:jc w:val="center"/>
        <w:rPr>
          <w:rFonts w:ascii="Arial" w:hAnsi="Arial" w:cs="Arial"/>
          <w:b/>
          <w:lang w:val="id-ID"/>
        </w:rPr>
      </w:pPr>
      <w:r w:rsidRPr="006E3010">
        <w:rPr>
          <w:rFonts w:ascii="Arial" w:hAnsi="Arial" w:cs="Arial"/>
          <w:b/>
        </w:rPr>
        <w:t xml:space="preserve">Distribusi Faktor-Faktor yang Berhubungan dengan Kelelahan kerja berdasarkan </w:t>
      </w:r>
      <w:proofErr w:type="gramStart"/>
      <w:r w:rsidRPr="006E3010">
        <w:rPr>
          <w:rFonts w:ascii="Arial" w:hAnsi="Arial" w:cs="Arial"/>
          <w:b/>
        </w:rPr>
        <w:t>Usia</w:t>
      </w:r>
      <w:proofErr w:type="gramEnd"/>
      <w:r w:rsidRPr="006E3010">
        <w:rPr>
          <w:rFonts w:ascii="Arial" w:hAnsi="Arial" w:cs="Arial"/>
          <w:b/>
        </w:rPr>
        <w:t>, Jenis Kelamin dan Masa Kerja pada Pekerja Bagian Produksi Pakan PT.Central Proteina Medan Tahun 2019</w:t>
      </w:r>
    </w:p>
    <w:tbl>
      <w:tblPr>
        <w:tblStyle w:val="TableGrid"/>
        <w:tblW w:w="7872" w:type="dxa"/>
        <w:tblInd w:w="250" w:type="dxa"/>
        <w:tblLayout w:type="fixed"/>
        <w:tblLook w:val="04A0" w:firstRow="1" w:lastRow="0" w:firstColumn="1" w:lastColumn="0" w:noHBand="0" w:noVBand="1"/>
      </w:tblPr>
      <w:tblGrid>
        <w:gridCol w:w="701"/>
        <w:gridCol w:w="2985"/>
        <w:gridCol w:w="2228"/>
        <w:gridCol w:w="1958"/>
      </w:tblGrid>
      <w:tr w:rsidR="00FA06B9" w:rsidRPr="006E3010" w:rsidTr="00FA06B9">
        <w:trPr>
          <w:trHeight w:val="818"/>
        </w:trPr>
        <w:tc>
          <w:tcPr>
            <w:tcW w:w="701" w:type="dxa"/>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No</w:t>
            </w:r>
          </w:p>
        </w:tc>
        <w:tc>
          <w:tcPr>
            <w:tcW w:w="2985" w:type="dxa"/>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Variabel</w:t>
            </w:r>
          </w:p>
        </w:tc>
        <w:tc>
          <w:tcPr>
            <w:tcW w:w="2228" w:type="dxa"/>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Jumlah</w:t>
            </w:r>
          </w:p>
        </w:tc>
        <w:tc>
          <w:tcPr>
            <w:tcW w:w="1958" w:type="dxa"/>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Persentase (%)</w:t>
            </w:r>
          </w:p>
        </w:tc>
      </w:tr>
      <w:tr w:rsidR="00FA06B9" w:rsidRPr="006E3010" w:rsidTr="00FA06B9">
        <w:trPr>
          <w:trHeight w:val="361"/>
        </w:trPr>
        <w:tc>
          <w:tcPr>
            <w:tcW w:w="701" w:type="dxa"/>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 xml:space="preserve"> 1</w:t>
            </w:r>
          </w:p>
        </w:tc>
        <w:tc>
          <w:tcPr>
            <w:tcW w:w="2985" w:type="dxa"/>
            <w:vAlign w:val="center"/>
          </w:tcPr>
          <w:p w:rsidR="00FA06B9" w:rsidRDefault="00FA06B9" w:rsidP="00FA06B9">
            <w:pPr>
              <w:pStyle w:val="ListParagraph"/>
              <w:autoSpaceDE w:val="0"/>
              <w:autoSpaceDN w:val="0"/>
              <w:adjustRightInd w:val="0"/>
              <w:spacing w:line="360" w:lineRule="auto"/>
              <w:ind w:left="0"/>
              <w:rPr>
                <w:rFonts w:ascii="Arial" w:hAnsi="Arial" w:cs="Arial"/>
                <w:sz w:val="24"/>
                <w:szCs w:val="24"/>
              </w:rPr>
            </w:pPr>
            <w:r w:rsidRPr="006E3010">
              <w:rPr>
                <w:rFonts w:ascii="Arial" w:hAnsi="Arial" w:cs="Arial"/>
                <w:sz w:val="24"/>
                <w:szCs w:val="24"/>
              </w:rPr>
              <w:t>Usia</w:t>
            </w:r>
          </w:p>
          <w:p w:rsidR="00FA06B9" w:rsidRPr="006E3010" w:rsidRDefault="00FA06B9" w:rsidP="00FA06B9">
            <w:pPr>
              <w:pStyle w:val="ListParagraph"/>
              <w:autoSpaceDE w:val="0"/>
              <w:autoSpaceDN w:val="0"/>
              <w:adjustRightInd w:val="0"/>
              <w:spacing w:line="360" w:lineRule="auto"/>
              <w:ind w:left="0"/>
              <w:rPr>
                <w:rFonts w:ascii="Arial" w:hAnsi="Arial" w:cs="Arial"/>
                <w:sz w:val="24"/>
                <w:szCs w:val="24"/>
              </w:rPr>
            </w:pPr>
            <w:r>
              <w:rPr>
                <w:rFonts w:ascii="Arial" w:hAnsi="Arial" w:cs="Arial"/>
                <w:sz w:val="24"/>
                <w:szCs w:val="24"/>
              </w:rPr>
              <w:t>a.</w:t>
            </w:r>
            <w:r w:rsidRPr="006E3010">
              <w:rPr>
                <w:rFonts w:ascii="Arial" w:hAnsi="Arial" w:cs="Arial"/>
                <w:sz w:val="24"/>
                <w:szCs w:val="24"/>
              </w:rPr>
              <w:t>Tidak Beresiko</w:t>
            </w:r>
          </w:p>
        </w:tc>
        <w:tc>
          <w:tcPr>
            <w:tcW w:w="2228" w:type="dxa"/>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34</w:t>
            </w:r>
          </w:p>
        </w:tc>
        <w:tc>
          <w:tcPr>
            <w:tcW w:w="1958" w:type="dxa"/>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68.0</w:t>
            </w:r>
          </w:p>
        </w:tc>
      </w:tr>
      <w:tr w:rsidR="00FA06B9" w:rsidRPr="006E3010" w:rsidTr="00FA06B9">
        <w:trPr>
          <w:trHeight w:val="361"/>
        </w:trPr>
        <w:tc>
          <w:tcPr>
            <w:tcW w:w="701" w:type="dxa"/>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p>
        </w:tc>
        <w:tc>
          <w:tcPr>
            <w:tcW w:w="2985" w:type="dxa"/>
            <w:vAlign w:val="bottom"/>
          </w:tcPr>
          <w:p w:rsidR="00FA06B9" w:rsidRPr="006E3010" w:rsidRDefault="00FA06B9" w:rsidP="00FA06B9">
            <w:pPr>
              <w:pStyle w:val="ListParagraph"/>
              <w:autoSpaceDE w:val="0"/>
              <w:autoSpaceDN w:val="0"/>
              <w:adjustRightInd w:val="0"/>
              <w:spacing w:line="360" w:lineRule="auto"/>
              <w:ind w:left="0"/>
              <w:rPr>
                <w:rFonts w:ascii="Arial" w:hAnsi="Arial" w:cs="Arial"/>
                <w:sz w:val="24"/>
                <w:szCs w:val="24"/>
              </w:rPr>
            </w:pPr>
            <w:r>
              <w:rPr>
                <w:rFonts w:ascii="Arial" w:hAnsi="Arial" w:cs="Arial"/>
                <w:sz w:val="24"/>
                <w:szCs w:val="24"/>
              </w:rPr>
              <w:t>b.Beresiko</w:t>
            </w:r>
          </w:p>
        </w:tc>
        <w:tc>
          <w:tcPr>
            <w:tcW w:w="2228" w:type="dxa"/>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16</w:t>
            </w:r>
          </w:p>
        </w:tc>
        <w:tc>
          <w:tcPr>
            <w:tcW w:w="1958" w:type="dxa"/>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32.0</w:t>
            </w:r>
          </w:p>
        </w:tc>
      </w:tr>
      <w:tr w:rsidR="00FA06B9" w:rsidRPr="006E3010" w:rsidTr="00FA06B9">
        <w:trPr>
          <w:trHeight w:val="361"/>
        </w:trPr>
        <w:tc>
          <w:tcPr>
            <w:tcW w:w="701" w:type="dxa"/>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p>
        </w:tc>
        <w:tc>
          <w:tcPr>
            <w:tcW w:w="2985" w:type="dxa"/>
            <w:vAlign w:val="center"/>
          </w:tcPr>
          <w:p w:rsidR="00FA06B9" w:rsidRPr="006E3010" w:rsidRDefault="00FA06B9" w:rsidP="00FA06B9">
            <w:pPr>
              <w:pStyle w:val="ListParagraph"/>
              <w:autoSpaceDE w:val="0"/>
              <w:autoSpaceDN w:val="0"/>
              <w:adjustRightInd w:val="0"/>
              <w:spacing w:line="360" w:lineRule="auto"/>
              <w:ind w:left="0"/>
              <w:rPr>
                <w:rFonts w:ascii="Arial" w:hAnsi="Arial" w:cs="Arial"/>
                <w:b/>
                <w:sz w:val="24"/>
                <w:szCs w:val="24"/>
              </w:rPr>
            </w:pPr>
            <w:r w:rsidRPr="006E3010">
              <w:rPr>
                <w:rFonts w:ascii="Arial" w:hAnsi="Arial" w:cs="Arial"/>
                <w:b/>
                <w:sz w:val="24"/>
                <w:szCs w:val="24"/>
              </w:rPr>
              <w:t>Jumlah</w:t>
            </w:r>
          </w:p>
        </w:tc>
        <w:tc>
          <w:tcPr>
            <w:tcW w:w="2228" w:type="dxa"/>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50</w:t>
            </w:r>
          </w:p>
        </w:tc>
        <w:tc>
          <w:tcPr>
            <w:tcW w:w="1958" w:type="dxa"/>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100</w:t>
            </w:r>
          </w:p>
        </w:tc>
      </w:tr>
      <w:tr w:rsidR="00FA06B9" w:rsidRPr="006E3010" w:rsidTr="00FA06B9">
        <w:trPr>
          <w:trHeight w:val="725"/>
        </w:trPr>
        <w:tc>
          <w:tcPr>
            <w:tcW w:w="701" w:type="dxa"/>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 xml:space="preserve"> 2.</w:t>
            </w:r>
          </w:p>
        </w:tc>
        <w:tc>
          <w:tcPr>
            <w:tcW w:w="2985" w:type="dxa"/>
          </w:tcPr>
          <w:p w:rsidR="00FA06B9" w:rsidRDefault="00FA06B9" w:rsidP="00FA06B9">
            <w:pPr>
              <w:pStyle w:val="ListParagraph"/>
              <w:autoSpaceDE w:val="0"/>
              <w:autoSpaceDN w:val="0"/>
              <w:adjustRightInd w:val="0"/>
              <w:spacing w:line="360" w:lineRule="auto"/>
              <w:ind w:left="0"/>
              <w:rPr>
                <w:rFonts w:ascii="Arial" w:hAnsi="Arial" w:cs="Arial"/>
                <w:sz w:val="24"/>
                <w:szCs w:val="24"/>
              </w:rPr>
            </w:pPr>
            <w:r w:rsidRPr="006E3010">
              <w:rPr>
                <w:rFonts w:ascii="Arial" w:hAnsi="Arial" w:cs="Arial"/>
                <w:sz w:val="24"/>
                <w:szCs w:val="24"/>
              </w:rPr>
              <w:t>Jenis Kelamin</w:t>
            </w:r>
          </w:p>
          <w:p w:rsidR="00FA06B9" w:rsidRPr="00BE1D07" w:rsidRDefault="00FA06B9" w:rsidP="00FA06B9">
            <w:pPr>
              <w:pStyle w:val="ListParagraph"/>
              <w:autoSpaceDE w:val="0"/>
              <w:autoSpaceDN w:val="0"/>
              <w:adjustRightInd w:val="0"/>
              <w:spacing w:line="360" w:lineRule="auto"/>
              <w:ind w:left="0"/>
              <w:rPr>
                <w:rFonts w:ascii="Arial" w:hAnsi="Arial" w:cs="Arial"/>
                <w:sz w:val="24"/>
                <w:szCs w:val="24"/>
              </w:rPr>
            </w:pPr>
            <w:r>
              <w:rPr>
                <w:rFonts w:ascii="Arial" w:hAnsi="Arial" w:cs="Arial"/>
                <w:sz w:val="24"/>
                <w:szCs w:val="24"/>
              </w:rPr>
              <w:t>a.</w:t>
            </w:r>
            <w:r w:rsidRPr="006E3010">
              <w:rPr>
                <w:rFonts w:ascii="Arial" w:hAnsi="Arial" w:cs="Arial"/>
                <w:sz w:val="24"/>
                <w:szCs w:val="24"/>
              </w:rPr>
              <w:t>Laki-laki</w:t>
            </w:r>
          </w:p>
        </w:tc>
        <w:tc>
          <w:tcPr>
            <w:tcW w:w="2228" w:type="dxa"/>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46</w:t>
            </w:r>
          </w:p>
        </w:tc>
        <w:tc>
          <w:tcPr>
            <w:tcW w:w="1958" w:type="dxa"/>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92.0</w:t>
            </w:r>
          </w:p>
        </w:tc>
      </w:tr>
      <w:tr w:rsidR="00FA06B9" w:rsidRPr="006E3010" w:rsidTr="00FA06B9">
        <w:trPr>
          <w:trHeight w:val="361"/>
        </w:trPr>
        <w:tc>
          <w:tcPr>
            <w:tcW w:w="701" w:type="dxa"/>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p>
        </w:tc>
        <w:tc>
          <w:tcPr>
            <w:tcW w:w="2985" w:type="dxa"/>
          </w:tcPr>
          <w:p w:rsidR="00FA06B9" w:rsidRPr="006E3010" w:rsidRDefault="00FA06B9" w:rsidP="00FA06B9">
            <w:pPr>
              <w:pStyle w:val="ListParagraph"/>
              <w:autoSpaceDE w:val="0"/>
              <w:autoSpaceDN w:val="0"/>
              <w:adjustRightInd w:val="0"/>
              <w:spacing w:line="360" w:lineRule="auto"/>
              <w:ind w:left="0"/>
              <w:rPr>
                <w:rFonts w:ascii="Arial" w:hAnsi="Arial" w:cs="Arial"/>
                <w:sz w:val="24"/>
                <w:szCs w:val="24"/>
              </w:rPr>
            </w:pPr>
            <w:r>
              <w:rPr>
                <w:rFonts w:ascii="Arial" w:hAnsi="Arial" w:cs="Arial"/>
                <w:sz w:val="24"/>
                <w:szCs w:val="24"/>
              </w:rPr>
              <w:t>b.</w:t>
            </w:r>
            <w:r w:rsidRPr="006E3010">
              <w:rPr>
                <w:rFonts w:ascii="Arial" w:hAnsi="Arial" w:cs="Arial"/>
                <w:sz w:val="24"/>
                <w:szCs w:val="24"/>
              </w:rPr>
              <w:t>Perempuan</w:t>
            </w:r>
          </w:p>
        </w:tc>
        <w:tc>
          <w:tcPr>
            <w:tcW w:w="2228" w:type="dxa"/>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4</w:t>
            </w:r>
          </w:p>
        </w:tc>
        <w:tc>
          <w:tcPr>
            <w:tcW w:w="1958" w:type="dxa"/>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8.0</w:t>
            </w:r>
          </w:p>
        </w:tc>
      </w:tr>
      <w:tr w:rsidR="00FA06B9" w:rsidRPr="006E3010" w:rsidTr="00FA06B9">
        <w:trPr>
          <w:trHeight w:val="361"/>
        </w:trPr>
        <w:tc>
          <w:tcPr>
            <w:tcW w:w="701" w:type="dxa"/>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p>
        </w:tc>
        <w:tc>
          <w:tcPr>
            <w:tcW w:w="2985" w:type="dxa"/>
            <w:vAlign w:val="center"/>
          </w:tcPr>
          <w:p w:rsidR="00FA06B9" w:rsidRPr="006E3010" w:rsidRDefault="00FA06B9" w:rsidP="00FA06B9">
            <w:pPr>
              <w:pStyle w:val="ListParagraph"/>
              <w:autoSpaceDE w:val="0"/>
              <w:autoSpaceDN w:val="0"/>
              <w:adjustRightInd w:val="0"/>
              <w:spacing w:line="360" w:lineRule="auto"/>
              <w:ind w:left="0"/>
              <w:rPr>
                <w:rFonts w:ascii="Arial" w:hAnsi="Arial" w:cs="Arial"/>
                <w:b/>
                <w:sz w:val="24"/>
                <w:szCs w:val="24"/>
              </w:rPr>
            </w:pPr>
            <w:r w:rsidRPr="006E3010">
              <w:rPr>
                <w:rFonts w:ascii="Arial" w:hAnsi="Arial" w:cs="Arial"/>
                <w:b/>
                <w:sz w:val="24"/>
                <w:szCs w:val="24"/>
              </w:rPr>
              <w:t>Jumlah</w:t>
            </w:r>
          </w:p>
        </w:tc>
        <w:tc>
          <w:tcPr>
            <w:tcW w:w="2228" w:type="dxa"/>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50</w:t>
            </w:r>
          </w:p>
        </w:tc>
        <w:tc>
          <w:tcPr>
            <w:tcW w:w="1958" w:type="dxa"/>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100</w:t>
            </w:r>
          </w:p>
        </w:tc>
      </w:tr>
      <w:tr w:rsidR="00FA06B9" w:rsidRPr="006E3010" w:rsidTr="00FA06B9">
        <w:trPr>
          <w:trHeight w:val="361"/>
        </w:trPr>
        <w:tc>
          <w:tcPr>
            <w:tcW w:w="701" w:type="dxa"/>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 xml:space="preserve"> 3.</w:t>
            </w:r>
          </w:p>
        </w:tc>
        <w:tc>
          <w:tcPr>
            <w:tcW w:w="2985" w:type="dxa"/>
          </w:tcPr>
          <w:p w:rsidR="00FA06B9" w:rsidRDefault="00FA06B9" w:rsidP="00FA06B9">
            <w:pPr>
              <w:pStyle w:val="ListParagraph"/>
              <w:autoSpaceDE w:val="0"/>
              <w:autoSpaceDN w:val="0"/>
              <w:adjustRightInd w:val="0"/>
              <w:spacing w:line="360" w:lineRule="auto"/>
              <w:ind w:left="0"/>
              <w:rPr>
                <w:rFonts w:ascii="Arial" w:hAnsi="Arial" w:cs="Arial"/>
                <w:sz w:val="24"/>
                <w:szCs w:val="24"/>
              </w:rPr>
            </w:pPr>
            <w:r w:rsidRPr="006E3010">
              <w:rPr>
                <w:rFonts w:ascii="Arial" w:hAnsi="Arial" w:cs="Arial"/>
                <w:sz w:val="24"/>
                <w:szCs w:val="24"/>
              </w:rPr>
              <w:t>Masa Kerja</w:t>
            </w:r>
          </w:p>
          <w:p w:rsidR="00FA06B9" w:rsidRPr="006E3010" w:rsidRDefault="00FA06B9" w:rsidP="00FA06B9">
            <w:pPr>
              <w:pStyle w:val="ListParagraph"/>
              <w:autoSpaceDE w:val="0"/>
              <w:autoSpaceDN w:val="0"/>
              <w:adjustRightInd w:val="0"/>
              <w:spacing w:line="360" w:lineRule="auto"/>
              <w:ind w:left="0"/>
              <w:rPr>
                <w:rFonts w:ascii="Arial" w:hAnsi="Arial" w:cs="Arial"/>
                <w:sz w:val="24"/>
                <w:szCs w:val="24"/>
              </w:rPr>
            </w:pPr>
            <w:r>
              <w:rPr>
                <w:rFonts w:ascii="Arial" w:hAnsi="Arial" w:cs="Arial"/>
                <w:sz w:val="24"/>
                <w:szCs w:val="24"/>
              </w:rPr>
              <w:t>a.</w:t>
            </w:r>
            <w:r w:rsidRPr="006E3010">
              <w:rPr>
                <w:rFonts w:ascii="Arial" w:hAnsi="Arial" w:cs="Arial"/>
                <w:sz w:val="24"/>
                <w:szCs w:val="24"/>
              </w:rPr>
              <w:t>Tidak Beresiko</w:t>
            </w:r>
          </w:p>
        </w:tc>
        <w:tc>
          <w:tcPr>
            <w:tcW w:w="2228" w:type="dxa"/>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28</w:t>
            </w:r>
          </w:p>
        </w:tc>
        <w:tc>
          <w:tcPr>
            <w:tcW w:w="1958" w:type="dxa"/>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56.0</w:t>
            </w:r>
          </w:p>
        </w:tc>
      </w:tr>
      <w:tr w:rsidR="00FA06B9" w:rsidRPr="006E3010" w:rsidTr="00FA06B9">
        <w:trPr>
          <w:trHeight w:val="374"/>
        </w:trPr>
        <w:tc>
          <w:tcPr>
            <w:tcW w:w="701" w:type="dxa"/>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p>
        </w:tc>
        <w:tc>
          <w:tcPr>
            <w:tcW w:w="2985" w:type="dxa"/>
          </w:tcPr>
          <w:p w:rsidR="00FA06B9" w:rsidRPr="006E3010" w:rsidRDefault="00FA06B9" w:rsidP="00FA06B9">
            <w:pPr>
              <w:pStyle w:val="ListParagraph"/>
              <w:autoSpaceDE w:val="0"/>
              <w:autoSpaceDN w:val="0"/>
              <w:adjustRightInd w:val="0"/>
              <w:spacing w:line="360" w:lineRule="auto"/>
              <w:ind w:left="0"/>
              <w:rPr>
                <w:rFonts w:ascii="Arial" w:hAnsi="Arial" w:cs="Arial"/>
                <w:sz w:val="24"/>
                <w:szCs w:val="24"/>
              </w:rPr>
            </w:pPr>
            <w:r>
              <w:rPr>
                <w:rFonts w:ascii="Arial" w:hAnsi="Arial" w:cs="Arial"/>
                <w:sz w:val="24"/>
                <w:szCs w:val="24"/>
              </w:rPr>
              <w:t>b.</w:t>
            </w:r>
            <w:r w:rsidRPr="006E3010">
              <w:rPr>
                <w:rFonts w:ascii="Arial" w:hAnsi="Arial" w:cs="Arial"/>
                <w:sz w:val="24"/>
                <w:szCs w:val="24"/>
              </w:rPr>
              <w:t>Beresiko</w:t>
            </w:r>
          </w:p>
        </w:tc>
        <w:tc>
          <w:tcPr>
            <w:tcW w:w="2228" w:type="dxa"/>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22</w:t>
            </w:r>
          </w:p>
        </w:tc>
        <w:tc>
          <w:tcPr>
            <w:tcW w:w="1958" w:type="dxa"/>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44.0</w:t>
            </w:r>
          </w:p>
        </w:tc>
      </w:tr>
      <w:tr w:rsidR="00FA06B9" w:rsidRPr="006E3010" w:rsidTr="00FA06B9">
        <w:trPr>
          <w:trHeight w:val="374"/>
        </w:trPr>
        <w:tc>
          <w:tcPr>
            <w:tcW w:w="701" w:type="dxa"/>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p>
        </w:tc>
        <w:tc>
          <w:tcPr>
            <w:tcW w:w="2985" w:type="dxa"/>
            <w:vAlign w:val="center"/>
          </w:tcPr>
          <w:p w:rsidR="00FA06B9" w:rsidRPr="006E3010" w:rsidRDefault="00FA06B9" w:rsidP="00FA06B9">
            <w:pPr>
              <w:pStyle w:val="ListParagraph"/>
              <w:autoSpaceDE w:val="0"/>
              <w:autoSpaceDN w:val="0"/>
              <w:adjustRightInd w:val="0"/>
              <w:spacing w:line="360" w:lineRule="auto"/>
              <w:ind w:left="0"/>
              <w:rPr>
                <w:rFonts w:ascii="Arial" w:hAnsi="Arial" w:cs="Arial"/>
                <w:b/>
                <w:sz w:val="24"/>
                <w:szCs w:val="24"/>
              </w:rPr>
            </w:pPr>
            <w:r w:rsidRPr="006E3010">
              <w:rPr>
                <w:rFonts w:ascii="Arial" w:hAnsi="Arial" w:cs="Arial"/>
                <w:b/>
                <w:sz w:val="24"/>
                <w:szCs w:val="24"/>
              </w:rPr>
              <w:t>Jumlah</w:t>
            </w:r>
          </w:p>
        </w:tc>
        <w:tc>
          <w:tcPr>
            <w:tcW w:w="2228" w:type="dxa"/>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50</w:t>
            </w:r>
          </w:p>
        </w:tc>
        <w:tc>
          <w:tcPr>
            <w:tcW w:w="1958" w:type="dxa"/>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100</w:t>
            </w:r>
          </w:p>
        </w:tc>
      </w:tr>
    </w:tbl>
    <w:p w:rsidR="00FA06B9" w:rsidRPr="006E3010" w:rsidRDefault="00FA06B9" w:rsidP="00FA06B9">
      <w:pPr>
        <w:pStyle w:val="ListParagraph"/>
        <w:autoSpaceDE w:val="0"/>
        <w:autoSpaceDN w:val="0"/>
        <w:adjustRightInd w:val="0"/>
        <w:spacing w:line="360" w:lineRule="auto"/>
        <w:rPr>
          <w:rFonts w:ascii="Arial" w:hAnsi="Arial" w:cs="Arial"/>
        </w:rPr>
      </w:pPr>
      <w:r w:rsidRPr="006E3010">
        <w:rPr>
          <w:rFonts w:ascii="Arial" w:hAnsi="Arial" w:cs="Arial"/>
        </w:rPr>
        <w:tab/>
      </w:r>
    </w:p>
    <w:p w:rsidR="00FA06B9" w:rsidRDefault="00FA06B9" w:rsidP="00FA06B9">
      <w:pPr>
        <w:pStyle w:val="ListParagraph"/>
        <w:autoSpaceDE w:val="0"/>
        <w:autoSpaceDN w:val="0"/>
        <w:adjustRightInd w:val="0"/>
        <w:spacing w:line="360" w:lineRule="auto"/>
        <w:ind w:left="284" w:firstLine="436"/>
        <w:jc w:val="both"/>
        <w:rPr>
          <w:rFonts w:ascii="Arial" w:hAnsi="Arial" w:cs="Arial"/>
          <w:lang w:val="id-ID"/>
        </w:rPr>
      </w:pPr>
      <w:r w:rsidRPr="006E3010">
        <w:rPr>
          <w:rFonts w:ascii="Arial" w:hAnsi="Arial" w:cs="Arial"/>
        </w:rPr>
        <w:t xml:space="preserve">Berdasarkan table 4.2 distribusi frekuensi berdasarkan </w:t>
      </w:r>
      <w:proofErr w:type="gramStart"/>
      <w:r w:rsidRPr="006E3010">
        <w:rPr>
          <w:rFonts w:ascii="Arial" w:hAnsi="Arial" w:cs="Arial"/>
        </w:rPr>
        <w:t>usia</w:t>
      </w:r>
      <w:proofErr w:type="gramEnd"/>
      <w:r w:rsidRPr="006E3010">
        <w:rPr>
          <w:rFonts w:ascii="Arial" w:hAnsi="Arial" w:cs="Arial"/>
        </w:rPr>
        <w:t xml:space="preserve"> dari 50 responden ditemukan responden yang tidak mengalami resiko sebanyak 34 (68.0%) dan yang beresiko sebanyak 16 (32.0%) responden.</w:t>
      </w:r>
    </w:p>
    <w:p w:rsidR="00FA06B9" w:rsidRDefault="00FA06B9" w:rsidP="00FA06B9">
      <w:pPr>
        <w:pStyle w:val="ListParagraph"/>
        <w:autoSpaceDE w:val="0"/>
        <w:autoSpaceDN w:val="0"/>
        <w:adjustRightInd w:val="0"/>
        <w:spacing w:line="360" w:lineRule="auto"/>
        <w:ind w:left="284" w:firstLine="436"/>
        <w:jc w:val="both"/>
        <w:rPr>
          <w:rFonts w:ascii="Arial" w:hAnsi="Arial" w:cs="Arial"/>
          <w:lang w:val="id-ID"/>
        </w:rPr>
      </w:pPr>
      <w:proofErr w:type="gramStart"/>
      <w:r w:rsidRPr="00656D19">
        <w:rPr>
          <w:rFonts w:ascii="Arial" w:hAnsi="Arial" w:cs="Arial"/>
        </w:rPr>
        <w:t>Berdasarkan table 4.2 distribusi frekuensi berdasarkan jenis kelamin dari 50 responden ditemukan responden yang berjenis kelamin laki-laki sebanyak 46 (92.0%) dan yang berjenis kelamin perempuan sebanyak 4 (8.0%) responden.</w:t>
      </w:r>
      <w:proofErr w:type="gramEnd"/>
    </w:p>
    <w:p w:rsidR="00FA06B9" w:rsidRDefault="00FA06B9" w:rsidP="00FA06B9">
      <w:pPr>
        <w:pStyle w:val="ListParagraph"/>
        <w:autoSpaceDE w:val="0"/>
        <w:autoSpaceDN w:val="0"/>
        <w:adjustRightInd w:val="0"/>
        <w:spacing w:line="360" w:lineRule="auto"/>
        <w:ind w:left="284" w:firstLine="436"/>
        <w:jc w:val="both"/>
        <w:rPr>
          <w:rFonts w:ascii="Arial" w:hAnsi="Arial" w:cs="Arial"/>
          <w:lang w:val="id-ID"/>
        </w:rPr>
      </w:pPr>
      <w:r w:rsidRPr="00656D19">
        <w:rPr>
          <w:rFonts w:ascii="Arial" w:hAnsi="Arial" w:cs="Arial"/>
        </w:rPr>
        <w:t>Berdasarkan table 4.2 distribusi frekuensi berdasarkan masa kerja dari 50 responden ditemukan responden yang tidak mengalami resiko sebanyak 28 (56.0%) dan yang beresiko sebanyak 22 (44.0%) responden.</w:t>
      </w:r>
    </w:p>
    <w:p w:rsidR="00FA06B9" w:rsidRDefault="00FA06B9" w:rsidP="00FA06B9">
      <w:pPr>
        <w:pStyle w:val="ListParagraph"/>
        <w:autoSpaceDE w:val="0"/>
        <w:autoSpaceDN w:val="0"/>
        <w:adjustRightInd w:val="0"/>
        <w:spacing w:line="360" w:lineRule="auto"/>
        <w:ind w:left="284" w:firstLine="436"/>
        <w:jc w:val="both"/>
        <w:rPr>
          <w:rFonts w:ascii="Arial" w:hAnsi="Arial" w:cs="Arial"/>
          <w:sz w:val="24"/>
          <w:szCs w:val="24"/>
          <w:lang w:val="en-US"/>
        </w:rPr>
      </w:pPr>
    </w:p>
    <w:p w:rsidR="00FA06B9" w:rsidRDefault="00FA06B9" w:rsidP="00FA06B9">
      <w:pPr>
        <w:pStyle w:val="ListParagraph"/>
        <w:autoSpaceDE w:val="0"/>
        <w:autoSpaceDN w:val="0"/>
        <w:adjustRightInd w:val="0"/>
        <w:spacing w:line="360" w:lineRule="auto"/>
        <w:ind w:left="284" w:firstLine="436"/>
        <w:jc w:val="both"/>
        <w:rPr>
          <w:rFonts w:ascii="Arial" w:hAnsi="Arial" w:cs="Arial"/>
          <w:sz w:val="24"/>
          <w:szCs w:val="24"/>
          <w:lang w:val="en-US"/>
        </w:rPr>
      </w:pPr>
    </w:p>
    <w:p w:rsidR="00FA06B9" w:rsidRPr="00BE1D07" w:rsidRDefault="00FA06B9" w:rsidP="00FA06B9">
      <w:pPr>
        <w:pStyle w:val="ListParagraph"/>
        <w:autoSpaceDE w:val="0"/>
        <w:autoSpaceDN w:val="0"/>
        <w:adjustRightInd w:val="0"/>
        <w:spacing w:line="360" w:lineRule="auto"/>
        <w:ind w:left="284" w:firstLine="436"/>
        <w:jc w:val="both"/>
        <w:rPr>
          <w:rFonts w:ascii="Arial" w:hAnsi="Arial" w:cs="Arial"/>
          <w:sz w:val="24"/>
          <w:szCs w:val="24"/>
          <w:lang w:val="en-US"/>
        </w:rPr>
      </w:pPr>
    </w:p>
    <w:p w:rsidR="00FA06B9" w:rsidRPr="00E037ED" w:rsidRDefault="00FA06B9" w:rsidP="00FA06B9">
      <w:pPr>
        <w:pStyle w:val="ListParagraph"/>
        <w:autoSpaceDE w:val="0"/>
        <w:autoSpaceDN w:val="0"/>
        <w:adjustRightInd w:val="0"/>
        <w:spacing w:line="360" w:lineRule="auto"/>
        <w:ind w:left="0"/>
        <w:rPr>
          <w:rFonts w:ascii="Arial" w:hAnsi="Arial" w:cs="Arial"/>
          <w:b/>
          <w:sz w:val="24"/>
          <w:szCs w:val="24"/>
        </w:rPr>
      </w:pPr>
      <w:r w:rsidRPr="00E037ED">
        <w:rPr>
          <w:rFonts w:ascii="Arial" w:hAnsi="Arial" w:cs="Arial"/>
          <w:b/>
          <w:sz w:val="24"/>
          <w:szCs w:val="24"/>
        </w:rPr>
        <w:lastRenderedPageBreak/>
        <w:t>4.3.2.2 Intensitas Kebisingan Pada setiap Unit</w:t>
      </w:r>
    </w:p>
    <w:p w:rsidR="00FA06B9" w:rsidRPr="006E3010" w:rsidRDefault="00FA06B9" w:rsidP="00FA06B9">
      <w:pPr>
        <w:pStyle w:val="ListParagraph"/>
        <w:autoSpaceDE w:val="0"/>
        <w:autoSpaceDN w:val="0"/>
        <w:adjustRightInd w:val="0"/>
        <w:spacing w:line="360" w:lineRule="auto"/>
        <w:ind w:left="284" w:firstLine="436"/>
        <w:jc w:val="both"/>
        <w:rPr>
          <w:rFonts w:ascii="Arial" w:hAnsi="Arial" w:cs="Arial"/>
        </w:rPr>
      </w:pPr>
      <w:proofErr w:type="gramStart"/>
      <w:r w:rsidRPr="006E3010">
        <w:rPr>
          <w:rFonts w:ascii="Arial" w:hAnsi="Arial" w:cs="Arial"/>
        </w:rPr>
        <w:t>Hasil pengukuran intensitas kebisingan pada setiap unit di bagian produksi bervariasi.</w:t>
      </w:r>
      <w:proofErr w:type="gramEnd"/>
      <w:r w:rsidRPr="006E3010">
        <w:rPr>
          <w:rFonts w:ascii="Arial" w:hAnsi="Arial" w:cs="Arial"/>
        </w:rPr>
        <w:t xml:space="preserve"> Berikut distribusi responden berdasarkan intensitas kebisingan pada setiap unit dibagian produksi </w:t>
      </w:r>
      <w:proofErr w:type="gramStart"/>
      <w:r w:rsidRPr="006E3010">
        <w:rPr>
          <w:rFonts w:ascii="Arial" w:hAnsi="Arial" w:cs="Arial"/>
        </w:rPr>
        <w:t>pakan  PT.Central</w:t>
      </w:r>
      <w:proofErr w:type="gramEnd"/>
      <w:r w:rsidRPr="006E3010">
        <w:rPr>
          <w:rFonts w:ascii="Arial" w:hAnsi="Arial" w:cs="Arial"/>
        </w:rPr>
        <w:t xml:space="preserve"> Proteina Prima Medan tahun 2019 disajikan pada table 4.3.</w:t>
      </w:r>
    </w:p>
    <w:p w:rsidR="00FA06B9" w:rsidRPr="006E3010" w:rsidRDefault="00FA06B9" w:rsidP="00FA06B9">
      <w:pPr>
        <w:pStyle w:val="ListParagraph"/>
        <w:spacing w:line="360" w:lineRule="auto"/>
        <w:ind w:left="3119"/>
        <w:rPr>
          <w:rFonts w:ascii="Arial" w:hAnsi="Arial" w:cs="Arial"/>
          <w:b/>
        </w:rPr>
      </w:pPr>
      <w:r>
        <w:rPr>
          <w:rFonts w:ascii="Arial" w:hAnsi="Arial" w:cs="Arial"/>
          <w:b/>
          <w:lang w:val="id-ID"/>
        </w:rPr>
        <w:t xml:space="preserve">   </w:t>
      </w:r>
      <w:r w:rsidRPr="006E3010">
        <w:rPr>
          <w:rFonts w:ascii="Arial" w:hAnsi="Arial" w:cs="Arial"/>
          <w:b/>
        </w:rPr>
        <w:t>Table 4.3</w:t>
      </w:r>
    </w:p>
    <w:p w:rsidR="00FA06B9" w:rsidRPr="006E3010" w:rsidRDefault="00FA06B9" w:rsidP="00FA06B9">
      <w:pPr>
        <w:pStyle w:val="ListParagraph"/>
        <w:spacing w:line="360" w:lineRule="auto"/>
        <w:rPr>
          <w:rFonts w:ascii="Arial" w:hAnsi="Arial" w:cs="Arial"/>
          <w:b/>
        </w:rPr>
      </w:pPr>
      <w:r w:rsidRPr="006E3010">
        <w:rPr>
          <w:rFonts w:ascii="Arial" w:hAnsi="Arial" w:cs="Arial"/>
          <w:b/>
        </w:rPr>
        <w:t>Distribusi Kebisingan pada setiap Unit di Bagian Produksi Pakan</w:t>
      </w:r>
    </w:p>
    <w:p w:rsidR="00FA06B9" w:rsidRPr="006E3010" w:rsidRDefault="00FA06B9" w:rsidP="00FA06B9">
      <w:pPr>
        <w:pStyle w:val="ListParagraph"/>
        <w:spacing w:line="360" w:lineRule="auto"/>
        <w:ind w:left="2127"/>
        <w:rPr>
          <w:rFonts w:ascii="Arial" w:hAnsi="Arial" w:cs="Arial"/>
          <w:b/>
        </w:rPr>
      </w:pPr>
      <w:r w:rsidRPr="006E3010">
        <w:rPr>
          <w:rFonts w:ascii="Arial" w:hAnsi="Arial" w:cs="Arial"/>
          <w:b/>
        </w:rPr>
        <w:t xml:space="preserve"> PT.Central Proteina Medan Tahun 2019</w:t>
      </w:r>
    </w:p>
    <w:tbl>
      <w:tblPr>
        <w:tblW w:w="7281" w:type="dxa"/>
        <w:tblInd w:w="250" w:type="dxa"/>
        <w:tblLook w:val="04A0" w:firstRow="1" w:lastRow="0" w:firstColumn="1" w:lastColumn="0" w:noHBand="0" w:noVBand="1"/>
      </w:tblPr>
      <w:tblGrid>
        <w:gridCol w:w="1060"/>
        <w:gridCol w:w="1645"/>
        <w:gridCol w:w="1378"/>
        <w:gridCol w:w="1427"/>
        <w:gridCol w:w="768"/>
        <w:gridCol w:w="1244"/>
      </w:tblGrid>
      <w:tr w:rsidR="00FA06B9" w:rsidRPr="006E3010" w:rsidTr="00FA06B9">
        <w:trPr>
          <w:trHeight w:val="222"/>
        </w:trPr>
        <w:tc>
          <w:tcPr>
            <w:tcW w:w="26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b/>
                <w:color w:val="000000"/>
                <w:lang w:eastAsia="en-SG"/>
              </w:rPr>
            </w:pPr>
            <w:r w:rsidRPr="006E3010">
              <w:rPr>
                <w:rFonts w:ascii="Arial" w:eastAsia="Times New Roman" w:hAnsi="Arial" w:cs="Arial"/>
                <w:b/>
                <w:color w:val="000000"/>
                <w:lang w:eastAsia="en-SG"/>
              </w:rPr>
              <w:t>Lokasi</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b/>
                <w:color w:val="000000"/>
                <w:lang w:eastAsia="en-SG"/>
              </w:rPr>
            </w:pPr>
            <w:r w:rsidRPr="006E3010">
              <w:rPr>
                <w:rFonts w:ascii="Arial" w:eastAsia="Times New Roman" w:hAnsi="Arial" w:cs="Arial"/>
                <w:b/>
                <w:color w:val="000000"/>
                <w:lang w:eastAsia="en-SG"/>
              </w:rPr>
              <w:t>N.Tertinggi</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b/>
                <w:color w:val="000000"/>
                <w:lang w:eastAsia="en-SG"/>
              </w:rPr>
            </w:pPr>
            <w:r w:rsidRPr="006E3010">
              <w:rPr>
                <w:rFonts w:ascii="Arial" w:eastAsia="Times New Roman" w:hAnsi="Arial" w:cs="Arial"/>
                <w:b/>
                <w:color w:val="000000"/>
                <w:lang w:eastAsia="en-SG"/>
              </w:rPr>
              <w:t>N.Terendah</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b/>
                <w:color w:val="000000"/>
                <w:lang w:eastAsia="en-SG"/>
              </w:rPr>
            </w:pPr>
            <w:r w:rsidRPr="006E3010">
              <w:rPr>
                <w:rFonts w:ascii="Arial" w:eastAsia="Times New Roman" w:hAnsi="Arial" w:cs="Arial"/>
                <w:b/>
                <w:color w:val="000000"/>
                <w:lang w:eastAsia="en-SG"/>
              </w:rPr>
              <w:t>Rata-rata</w:t>
            </w:r>
          </w:p>
        </w:tc>
        <w:tc>
          <w:tcPr>
            <w:tcW w:w="1185" w:type="dxa"/>
            <w:tcBorders>
              <w:top w:val="single" w:sz="4" w:space="0" w:color="auto"/>
              <w:left w:val="nil"/>
              <w:bottom w:val="single" w:sz="4" w:space="0" w:color="auto"/>
              <w:right w:val="single" w:sz="4" w:space="0" w:color="auto"/>
            </w:tcBorders>
            <w:vAlign w:val="center"/>
          </w:tcPr>
          <w:p w:rsidR="00FA06B9" w:rsidRPr="006E3010" w:rsidRDefault="00FA06B9" w:rsidP="00FA06B9">
            <w:pPr>
              <w:spacing w:after="0" w:line="240" w:lineRule="auto"/>
              <w:jc w:val="center"/>
              <w:rPr>
                <w:rFonts w:ascii="Arial" w:eastAsia="Times New Roman" w:hAnsi="Arial" w:cs="Arial"/>
                <w:b/>
                <w:color w:val="000000"/>
                <w:lang w:eastAsia="en-SG"/>
              </w:rPr>
            </w:pPr>
            <w:r w:rsidRPr="006E3010">
              <w:rPr>
                <w:rFonts w:ascii="Arial" w:eastAsia="Times New Roman" w:hAnsi="Arial" w:cs="Arial"/>
                <w:b/>
                <w:color w:val="000000"/>
                <w:lang w:eastAsia="en-SG"/>
              </w:rPr>
              <w:t>Ket</w:t>
            </w:r>
          </w:p>
        </w:tc>
      </w:tr>
      <w:tr w:rsidR="00FA06B9" w:rsidRPr="006E3010" w:rsidTr="00FA06B9">
        <w:trPr>
          <w:trHeight w:val="222"/>
        </w:trPr>
        <w:tc>
          <w:tcPr>
            <w:tcW w:w="10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rPr>
                <w:rFonts w:ascii="Arial" w:eastAsia="Times New Roman" w:hAnsi="Arial" w:cs="Arial"/>
                <w:color w:val="000000"/>
                <w:lang w:eastAsia="en-SG"/>
              </w:rPr>
            </w:pPr>
            <w:r w:rsidRPr="006E3010">
              <w:rPr>
                <w:rFonts w:ascii="Arial" w:eastAsia="Times New Roman" w:hAnsi="Arial" w:cs="Arial"/>
                <w:color w:val="000000"/>
                <w:lang w:eastAsia="en-SG"/>
              </w:rPr>
              <w:t>Extruder</w:t>
            </w:r>
          </w:p>
        </w:tc>
        <w:tc>
          <w:tcPr>
            <w:tcW w:w="1645" w:type="dxa"/>
            <w:tcBorders>
              <w:top w:val="nil"/>
              <w:left w:val="nil"/>
              <w:bottom w:val="single" w:sz="4" w:space="0" w:color="auto"/>
              <w:right w:val="single" w:sz="4" w:space="0" w:color="auto"/>
            </w:tcBorders>
            <w:shd w:val="clear" w:color="auto" w:fill="auto"/>
            <w:noWrap/>
            <w:vAlign w:val="bottom"/>
            <w:hideMark/>
          </w:tcPr>
          <w:p w:rsidR="00FA06B9" w:rsidRPr="006E3010" w:rsidRDefault="00FA06B9" w:rsidP="00FA06B9">
            <w:pPr>
              <w:spacing w:after="0" w:line="240" w:lineRule="auto"/>
              <w:rPr>
                <w:rFonts w:ascii="Arial" w:eastAsia="Times New Roman" w:hAnsi="Arial" w:cs="Arial"/>
                <w:color w:val="000000"/>
                <w:lang w:eastAsia="en-SG"/>
              </w:rPr>
            </w:pPr>
            <w:r w:rsidRPr="006E3010">
              <w:rPr>
                <w:rFonts w:ascii="Arial" w:eastAsia="Times New Roman" w:hAnsi="Arial" w:cs="Arial"/>
                <w:color w:val="000000"/>
                <w:lang w:eastAsia="en-SG"/>
              </w:rPr>
              <w:t>Di depan mesin Matador 620</w:t>
            </w:r>
          </w:p>
        </w:tc>
        <w:tc>
          <w:tcPr>
            <w:tcW w:w="1313"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98</w:t>
            </w:r>
          </w:p>
        </w:tc>
        <w:tc>
          <w:tcPr>
            <w:tcW w:w="1360"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85</w:t>
            </w:r>
          </w:p>
        </w:tc>
        <w:tc>
          <w:tcPr>
            <w:tcW w:w="768"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89.05</w:t>
            </w:r>
          </w:p>
        </w:tc>
        <w:tc>
          <w:tcPr>
            <w:tcW w:w="1185" w:type="dxa"/>
            <w:tcBorders>
              <w:top w:val="nil"/>
              <w:left w:val="nil"/>
              <w:bottom w:val="single" w:sz="4" w:space="0" w:color="auto"/>
              <w:right w:val="single" w:sz="4" w:space="0" w:color="auto"/>
            </w:tcBorders>
            <w:vAlign w:val="center"/>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Tidak Memenuhi Syarat</w:t>
            </w:r>
          </w:p>
        </w:tc>
      </w:tr>
      <w:tr w:rsidR="00FA06B9" w:rsidRPr="006E3010" w:rsidTr="00FA06B9">
        <w:trPr>
          <w:trHeight w:val="222"/>
        </w:trPr>
        <w:tc>
          <w:tcPr>
            <w:tcW w:w="1010" w:type="dxa"/>
            <w:vMerge/>
            <w:tcBorders>
              <w:top w:val="nil"/>
              <w:left w:val="single" w:sz="4" w:space="0" w:color="auto"/>
              <w:bottom w:val="single" w:sz="4" w:space="0" w:color="auto"/>
              <w:right w:val="single" w:sz="4" w:space="0" w:color="auto"/>
            </w:tcBorders>
            <w:vAlign w:val="center"/>
            <w:hideMark/>
          </w:tcPr>
          <w:p w:rsidR="00FA06B9" w:rsidRPr="006E3010" w:rsidRDefault="00FA06B9" w:rsidP="00FA06B9">
            <w:pPr>
              <w:spacing w:after="0" w:line="240" w:lineRule="auto"/>
              <w:rPr>
                <w:rFonts w:ascii="Arial" w:eastAsia="Times New Roman" w:hAnsi="Arial" w:cs="Arial"/>
                <w:color w:val="000000"/>
                <w:lang w:eastAsia="en-SG"/>
              </w:rPr>
            </w:pPr>
          </w:p>
        </w:tc>
        <w:tc>
          <w:tcPr>
            <w:tcW w:w="1645" w:type="dxa"/>
            <w:tcBorders>
              <w:top w:val="nil"/>
              <w:left w:val="nil"/>
              <w:bottom w:val="single" w:sz="4" w:space="0" w:color="auto"/>
              <w:right w:val="single" w:sz="4" w:space="0" w:color="auto"/>
            </w:tcBorders>
            <w:shd w:val="clear" w:color="auto" w:fill="auto"/>
            <w:noWrap/>
            <w:vAlign w:val="bottom"/>
            <w:hideMark/>
          </w:tcPr>
          <w:p w:rsidR="00FA06B9" w:rsidRPr="006E3010" w:rsidRDefault="00FA06B9" w:rsidP="00FA06B9">
            <w:pPr>
              <w:spacing w:after="0" w:line="240" w:lineRule="auto"/>
              <w:rPr>
                <w:rFonts w:ascii="Arial" w:eastAsia="Times New Roman" w:hAnsi="Arial" w:cs="Arial"/>
                <w:color w:val="000000"/>
                <w:lang w:eastAsia="en-SG"/>
              </w:rPr>
            </w:pPr>
            <w:r w:rsidRPr="006E3010">
              <w:rPr>
                <w:rFonts w:ascii="Arial" w:eastAsia="Times New Roman" w:hAnsi="Arial" w:cs="Arial"/>
                <w:color w:val="000000"/>
                <w:lang w:eastAsia="en-SG"/>
              </w:rPr>
              <w:t>Di depan mesin HsinLih</w:t>
            </w:r>
          </w:p>
        </w:tc>
        <w:tc>
          <w:tcPr>
            <w:tcW w:w="1313"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94</w:t>
            </w:r>
          </w:p>
        </w:tc>
        <w:tc>
          <w:tcPr>
            <w:tcW w:w="1360"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85</w:t>
            </w:r>
          </w:p>
        </w:tc>
        <w:tc>
          <w:tcPr>
            <w:tcW w:w="768"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86.13</w:t>
            </w:r>
          </w:p>
        </w:tc>
        <w:tc>
          <w:tcPr>
            <w:tcW w:w="1185" w:type="dxa"/>
            <w:tcBorders>
              <w:top w:val="nil"/>
              <w:left w:val="nil"/>
              <w:bottom w:val="single" w:sz="4" w:space="0" w:color="auto"/>
              <w:right w:val="single" w:sz="4" w:space="0" w:color="auto"/>
            </w:tcBorders>
            <w:vAlign w:val="center"/>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Tidak Memenuhi Syarat</w:t>
            </w:r>
          </w:p>
        </w:tc>
      </w:tr>
      <w:tr w:rsidR="00FA06B9" w:rsidRPr="006E3010" w:rsidTr="00FA06B9">
        <w:trPr>
          <w:trHeight w:val="222"/>
        </w:trPr>
        <w:tc>
          <w:tcPr>
            <w:tcW w:w="1010" w:type="dxa"/>
            <w:vMerge/>
            <w:tcBorders>
              <w:top w:val="nil"/>
              <w:left w:val="single" w:sz="4" w:space="0" w:color="auto"/>
              <w:bottom w:val="single" w:sz="4" w:space="0" w:color="auto"/>
              <w:right w:val="single" w:sz="4" w:space="0" w:color="auto"/>
            </w:tcBorders>
            <w:vAlign w:val="center"/>
            <w:hideMark/>
          </w:tcPr>
          <w:p w:rsidR="00FA06B9" w:rsidRPr="006E3010" w:rsidRDefault="00FA06B9" w:rsidP="00FA06B9">
            <w:pPr>
              <w:spacing w:after="0" w:line="240" w:lineRule="auto"/>
              <w:rPr>
                <w:rFonts w:ascii="Arial" w:eastAsia="Times New Roman" w:hAnsi="Arial" w:cs="Arial"/>
                <w:color w:val="000000"/>
                <w:lang w:eastAsia="en-SG"/>
              </w:rPr>
            </w:pPr>
          </w:p>
        </w:tc>
        <w:tc>
          <w:tcPr>
            <w:tcW w:w="1645" w:type="dxa"/>
            <w:tcBorders>
              <w:top w:val="nil"/>
              <w:left w:val="nil"/>
              <w:bottom w:val="single" w:sz="4" w:space="0" w:color="auto"/>
              <w:right w:val="single" w:sz="4" w:space="0" w:color="auto"/>
            </w:tcBorders>
            <w:shd w:val="clear" w:color="auto" w:fill="auto"/>
            <w:noWrap/>
            <w:vAlign w:val="bottom"/>
            <w:hideMark/>
          </w:tcPr>
          <w:p w:rsidR="00FA06B9" w:rsidRPr="006E3010" w:rsidRDefault="00FA06B9" w:rsidP="00FA06B9">
            <w:pPr>
              <w:spacing w:after="0" w:line="240" w:lineRule="auto"/>
              <w:rPr>
                <w:rFonts w:ascii="Arial" w:eastAsia="Times New Roman" w:hAnsi="Arial" w:cs="Arial"/>
                <w:color w:val="000000"/>
                <w:lang w:eastAsia="en-SG"/>
              </w:rPr>
            </w:pPr>
            <w:r w:rsidRPr="006E3010">
              <w:rPr>
                <w:rFonts w:ascii="Arial" w:eastAsia="Times New Roman" w:hAnsi="Arial" w:cs="Arial"/>
                <w:color w:val="000000"/>
                <w:lang w:eastAsia="en-SG"/>
              </w:rPr>
              <w:t>Dekat mesin MK 215</w:t>
            </w:r>
          </w:p>
        </w:tc>
        <w:tc>
          <w:tcPr>
            <w:tcW w:w="1313"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95</w:t>
            </w:r>
          </w:p>
        </w:tc>
        <w:tc>
          <w:tcPr>
            <w:tcW w:w="1360"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87</w:t>
            </w:r>
          </w:p>
        </w:tc>
        <w:tc>
          <w:tcPr>
            <w:tcW w:w="768"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89.19</w:t>
            </w:r>
          </w:p>
        </w:tc>
        <w:tc>
          <w:tcPr>
            <w:tcW w:w="1185" w:type="dxa"/>
            <w:tcBorders>
              <w:top w:val="nil"/>
              <w:left w:val="nil"/>
              <w:bottom w:val="single" w:sz="4" w:space="0" w:color="auto"/>
              <w:right w:val="single" w:sz="4" w:space="0" w:color="auto"/>
            </w:tcBorders>
            <w:vAlign w:val="center"/>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Tidak Memenuhi Syarat</w:t>
            </w:r>
          </w:p>
        </w:tc>
      </w:tr>
      <w:tr w:rsidR="00FA06B9" w:rsidRPr="006E3010" w:rsidTr="00FA06B9">
        <w:trPr>
          <w:trHeight w:val="222"/>
        </w:trPr>
        <w:tc>
          <w:tcPr>
            <w:tcW w:w="10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rPr>
                <w:rFonts w:ascii="Arial" w:eastAsia="Times New Roman" w:hAnsi="Arial" w:cs="Arial"/>
                <w:color w:val="000000"/>
                <w:lang w:eastAsia="en-SG"/>
              </w:rPr>
            </w:pPr>
            <w:r w:rsidRPr="006E3010">
              <w:rPr>
                <w:rFonts w:ascii="Arial" w:eastAsia="Times New Roman" w:hAnsi="Arial" w:cs="Arial"/>
                <w:color w:val="000000"/>
                <w:lang w:eastAsia="en-SG"/>
              </w:rPr>
              <w:t>Packing</w:t>
            </w:r>
          </w:p>
        </w:tc>
        <w:tc>
          <w:tcPr>
            <w:tcW w:w="1645" w:type="dxa"/>
            <w:tcBorders>
              <w:top w:val="nil"/>
              <w:left w:val="nil"/>
              <w:bottom w:val="single" w:sz="4" w:space="0" w:color="auto"/>
              <w:right w:val="single" w:sz="4" w:space="0" w:color="auto"/>
            </w:tcBorders>
            <w:shd w:val="clear" w:color="auto" w:fill="auto"/>
            <w:noWrap/>
            <w:vAlign w:val="bottom"/>
            <w:hideMark/>
          </w:tcPr>
          <w:p w:rsidR="00FA06B9" w:rsidRPr="006E3010" w:rsidRDefault="00FA06B9" w:rsidP="00FA06B9">
            <w:pPr>
              <w:spacing w:after="0" w:line="240" w:lineRule="auto"/>
              <w:rPr>
                <w:rFonts w:ascii="Arial" w:eastAsia="Times New Roman" w:hAnsi="Arial" w:cs="Arial"/>
                <w:color w:val="000000"/>
                <w:lang w:eastAsia="en-SG"/>
              </w:rPr>
            </w:pPr>
            <w:r w:rsidRPr="006E3010">
              <w:rPr>
                <w:rFonts w:ascii="Arial" w:eastAsia="Times New Roman" w:hAnsi="Arial" w:cs="Arial"/>
                <w:color w:val="000000"/>
                <w:lang w:eastAsia="en-SG"/>
              </w:rPr>
              <w:t xml:space="preserve">Dekat mesin Jahit </w:t>
            </w:r>
          </w:p>
        </w:tc>
        <w:tc>
          <w:tcPr>
            <w:tcW w:w="1313"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84</w:t>
            </w:r>
          </w:p>
        </w:tc>
        <w:tc>
          <w:tcPr>
            <w:tcW w:w="1360"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78</w:t>
            </w:r>
          </w:p>
        </w:tc>
        <w:tc>
          <w:tcPr>
            <w:tcW w:w="768"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81.01</w:t>
            </w:r>
          </w:p>
        </w:tc>
        <w:tc>
          <w:tcPr>
            <w:tcW w:w="1185" w:type="dxa"/>
            <w:tcBorders>
              <w:top w:val="nil"/>
              <w:left w:val="nil"/>
              <w:bottom w:val="single" w:sz="4" w:space="0" w:color="auto"/>
              <w:right w:val="single" w:sz="4" w:space="0" w:color="auto"/>
            </w:tcBorders>
            <w:vAlign w:val="center"/>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Memenuhi Syarat</w:t>
            </w:r>
          </w:p>
        </w:tc>
      </w:tr>
      <w:tr w:rsidR="00FA06B9" w:rsidRPr="006E3010" w:rsidTr="00FA06B9">
        <w:trPr>
          <w:trHeight w:val="222"/>
        </w:trPr>
        <w:tc>
          <w:tcPr>
            <w:tcW w:w="1010" w:type="dxa"/>
            <w:vMerge/>
            <w:tcBorders>
              <w:top w:val="nil"/>
              <w:left w:val="single" w:sz="4" w:space="0" w:color="auto"/>
              <w:bottom w:val="single" w:sz="4" w:space="0" w:color="auto"/>
              <w:right w:val="single" w:sz="4" w:space="0" w:color="auto"/>
            </w:tcBorders>
            <w:vAlign w:val="center"/>
            <w:hideMark/>
          </w:tcPr>
          <w:p w:rsidR="00FA06B9" w:rsidRPr="006E3010" w:rsidRDefault="00FA06B9" w:rsidP="00FA06B9">
            <w:pPr>
              <w:spacing w:after="0" w:line="240" w:lineRule="auto"/>
              <w:rPr>
                <w:rFonts w:ascii="Arial" w:eastAsia="Times New Roman" w:hAnsi="Arial" w:cs="Arial"/>
                <w:color w:val="000000"/>
                <w:lang w:eastAsia="en-SG"/>
              </w:rPr>
            </w:pPr>
          </w:p>
        </w:tc>
        <w:tc>
          <w:tcPr>
            <w:tcW w:w="1645" w:type="dxa"/>
            <w:tcBorders>
              <w:top w:val="nil"/>
              <w:left w:val="nil"/>
              <w:bottom w:val="single" w:sz="4" w:space="0" w:color="auto"/>
              <w:right w:val="single" w:sz="4" w:space="0" w:color="auto"/>
            </w:tcBorders>
            <w:shd w:val="clear" w:color="auto" w:fill="auto"/>
            <w:noWrap/>
            <w:vAlign w:val="bottom"/>
            <w:hideMark/>
          </w:tcPr>
          <w:p w:rsidR="00FA06B9" w:rsidRPr="006E3010" w:rsidRDefault="00FA06B9" w:rsidP="00FA06B9">
            <w:pPr>
              <w:spacing w:after="0" w:line="240" w:lineRule="auto"/>
              <w:rPr>
                <w:rFonts w:ascii="Arial" w:eastAsia="Times New Roman" w:hAnsi="Arial" w:cs="Arial"/>
                <w:color w:val="000000"/>
                <w:lang w:eastAsia="en-SG"/>
              </w:rPr>
            </w:pPr>
            <w:r w:rsidRPr="006E3010">
              <w:rPr>
                <w:rFonts w:ascii="Arial" w:eastAsia="Times New Roman" w:hAnsi="Arial" w:cs="Arial"/>
                <w:color w:val="000000"/>
                <w:lang w:eastAsia="en-SG"/>
              </w:rPr>
              <w:t xml:space="preserve">Meja Mandor </w:t>
            </w:r>
          </w:p>
        </w:tc>
        <w:tc>
          <w:tcPr>
            <w:tcW w:w="1313"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84</w:t>
            </w:r>
          </w:p>
        </w:tc>
        <w:tc>
          <w:tcPr>
            <w:tcW w:w="1360"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78</w:t>
            </w:r>
          </w:p>
        </w:tc>
        <w:tc>
          <w:tcPr>
            <w:tcW w:w="768"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80.88</w:t>
            </w:r>
          </w:p>
        </w:tc>
        <w:tc>
          <w:tcPr>
            <w:tcW w:w="1185" w:type="dxa"/>
            <w:tcBorders>
              <w:top w:val="nil"/>
              <w:left w:val="nil"/>
              <w:bottom w:val="single" w:sz="4" w:space="0" w:color="auto"/>
              <w:right w:val="single" w:sz="4" w:space="0" w:color="auto"/>
            </w:tcBorders>
            <w:vAlign w:val="center"/>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Memenuhi Syarat</w:t>
            </w:r>
          </w:p>
        </w:tc>
      </w:tr>
      <w:tr w:rsidR="00FA06B9" w:rsidRPr="006E3010" w:rsidTr="00FA06B9">
        <w:trPr>
          <w:trHeight w:val="222"/>
        </w:trPr>
        <w:tc>
          <w:tcPr>
            <w:tcW w:w="1010" w:type="dxa"/>
            <w:vMerge/>
            <w:tcBorders>
              <w:top w:val="nil"/>
              <w:left w:val="single" w:sz="4" w:space="0" w:color="auto"/>
              <w:bottom w:val="single" w:sz="4" w:space="0" w:color="auto"/>
              <w:right w:val="single" w:sz="4" w:space="0" w:color="auto"/>
            </w:tcBorders>
            <w:vAlign w:val="center"/>
            <w:hideMark/>
          </w:tcPr>
          <w:p w:rsidR="00FA06B9" w:rsidRPr="006E3010" w:rsidRDefault="00FA06B9" w:rsidP="00FA06B9">
            <w:pPr>
              <w:spacing w:after="0" w:line="240" w:lineRule="auto"/>
              <w:rPr>
                <w:rFonts w:ascii="Arial" w:eastAsia="Times New Roman" w:hAnsi="Arial" w:cs="Arial"/>
                <w:color w:val="000000"/>
                <w:lang w:eastAsia="en-SG"/>
              </w:rPr>
            </w:pPr>
          </w:p>
        </w:tc>
        <w:tc>
          <w:tcPr>
            <w:tcW w:w="1645" w:type="dxa"/>
            <w:tcBorders>
              <w:top w:val="nil"/>
              <w:left w:val="nil"/>
              <w:bottom w:val="single" w:sz="4" w:space="0" w:color="auto"/>
              <w:right w:val="single" w:sz="4" w:space="0" w:color="auto"/>
            </w:tcBorders>
            <w:shd w:val="clear" w:color="auto" w:fill="auto"/>
            <w:noWrap/>
            <w:vAlign w:val="bottom"/>
            <w:hideMark/>
          </w:tcPr>
          <w:p w:rsidR="00FA06B9" w:rsidRPr="006E3010" w:rsidRDefault="00FA06B9" w:rsidP="00FA06B9">
            <w:pPr>
              <w:spacing w:after="0" w:line="240" w:lineRule="auto"/>
              <w:rPr>
                <w:rFonts w:ascii="Arial" w:eastAsia="Times New Roman" w:hAnsi="Arial" w:cs="Arial"/>
                <w:color w:val="000000"/>
                <w:lang w:eastAsia="en-SG"/>
              </w:rPr>
            </w:pPr>
            <w:r w:rsidRPr="006E3010">
              <w:rPr>
                <w:rFonts w:ascii="Arial" w:eastAsia="Times New Roman" w:hAnsi="Arial" w:cs="Arial"/>
                <w:color w:val="000000"/>
                <w:lang w:eastAsia="en-SG"/>
              </w:rPr>
              <w:t>Dekat Penuangan Bahan baku</w:t>
            </w:r>
          </w:p>
        </w:tc>
        <w:tc>
          <w:tcPr>
            <w:tcW w:w="1313"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84</w:t>
            </w:r>
          </w:p>
        </w:tc>
        <w:tc>
          <w:tcPr>
            <w:tcW w:w="1360"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78</w:t>
            </w:r>
          </w:p>
        </w:tc>
        <w:tc>
          <w:tcPr>
            <w:tcW w:w="768"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81.05</w:t>
            </w:r>
          </w:p>
        </w:tc>
        <w:tc>
          <w:tcPr>
            <w:tcW w:w="1185" w:type="dxa"/>
            <w:tcBorders>
              <w:top w:val="nil"/>
              <w:left w:val="nil"/>
              <w:bottom w:val="single" w:sz="4" w:space="0" w:color="auto"/>
              <w:right w:val="single" w:sz="4" w:space="0" w:color="auto"/>
            </w:tcBorders>
            <w:vAlign w:val="center"/>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Memenuhi Syarat</w:t>
            </w:r>
          </w:p>
        </w:tc>
      </w:tr>
      <w:tr w:rsidR="00FA06B9" w:rsidRPr="006E3010" w:rsidTr="00FA06B9">
        <w:trPr>
          <w:trHeight w:val="222"/>
        </w:trPr>
        <w:tc>
          <w:tcPr>
            <w:tcW w:w="10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rPr>
                <w:rFonts w:ascii="Arial" w:eastAsia="Times New Roman" w:hAnsi="Arial" w:cs="Arial"/>
                <w:color w:val="000000"/>
                <w:lang w:eastAsia="en-SG"/>
              </w:rPr>
            </w:pPr>
            <w:r w:rsidRPr="006E3010">
              <w:rPr>
                <w:rFonts w:ascii="Arial" w:eastAsia="Times New Roman" w:hAnsi="Arial" w:cs="Arial"/>
                <w:color w:val="000000"/>
                <w:lang w:eastAsia="en-SG"/>
              </w:rPr>
              <w:t>Pellet Mill</w:t>
            </w:r>
          </w:p>
        </w:tc>
        <w:tc>
          <w:tcPr>
            <w:tcW w:w="1645" w:type="dxa"/>
            <w:tcBorders>
              <w:top w:val="nil"/>
              <w:left w:val="nil"/>
              <w:bottom w:val="single" w:sz="4" w:space="0" w:color="auto"/>
              <w:right w:val="single" w:sz="4" w:space="0" w:color="auto"/>
            </w:tcBorders>
            <w:shd w:val="clear" w:color="auto" w:fill="auto"/>
            <w:noWrap/>
            <w:vAlign w:val="bottom"/>
            <w:hideMark/>
          </w:tcPr>
          <w:p w:rsidR="00FA06B9" w:rsidRPr="006E3010" w:rsidRDefault="00FA06B9" w:rsidP="00FA06B9">
            <w:pPr>
              <w:spacing w:after="0" w:line="240" w:lineRule="auto"/>
              <w:rPr>
                <w:rFonts w:ascii="Arial" w:eastAsia="Times New Roman" w:hAnsi="Arial" w:cs="Arial"/>
                <w:color w:val="000000"/>
                <w:lang w:eastAsia="en-SG"/>
              </w:rPr>
            </w:pPr>
            <w:r w:rsidRPr="006E3010">
              <w:rPr>
                <w:rFonts w:ascii="Arial" w:eastAsia="Times New Roman" w:hAnsi="Arial" w:cs="Arial"/>
                <w:color w:val="000000"/>
                <w:lang w:eastAsia="en-SG"/>
              </w:rPr>
              <w:t>Meja operator</w:t>
            </w:r>
          </w:p>
        </w:tc>
        <w:tc>
          <w:tcPr>
            <w:tcW w:w="1313"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89</w:t>
            </w:r>
          </w:p>
        </w:tc>
        <w:tc>
          <w:tcPr>
            <w:tcW w:w="1360"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79</w:t>
            </w:r>
          </w:p>
        </w:tc>
        <w:tc>
          <w:tcPr>
            <w:tcW w:w="768"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86.02</w:t>
            </w:r>
          </w:p>
        </w:tc>
        <w:tc>
          <w:tcPr>
            <w:tcW w:w="1185" w:type="dxa"/>
            <w:tcBorders>
              <w:top w:val="nil"/>
              <w:left w:val="nil"/>
              <w:bottom w:val="single" w:sz="4" w:space="0" w:color="auto"/>
              <w:right w:val="single" w:sz="4" w:space="0" w:color="auto"/>
            </w:tcBorders>
            <w:vAlign w:val="center"/>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Tidak Memenuhi Syarat</w:t>
            </w:r>
          </w:p>
        </w:tc>
      </w:tr>
      <w:tr w:rsidR="00FA06B9" w:rsidRPr="006E3010" w:rsidTr="00FA06B9">
        <w:trPr>
          <w:trHeight w:val="222"/>
        </w:trPr>
        <w:tc>
          <w:tcPr>
            <w:tcW w:w="1010" w:type="dxa"/>
            <w:vMerge/>
            <w:tcBorders>
              <w:top w:val="nil"/>
              <w:left w:val="single" w:sz="4" w:space="0" w:color="auto"/>
              <w:bottom w:val="single" w:sz="4" w:space="0" w:color="auto"/>
              <w:right w:val="single" w:sz="4" w:space="0" w:color="auto"/>
            </w:tcBorders>
            <w:vAlign w:val="center"/>
            <w:hideMark/>
          </w:tcPr>
          <w:p w:rsidR="00FA06B9" w:rsidRPr="006E3010" w:rsidRDefault="00FA06B9" w:rsidP="00FA06B9">
            <w:pPr>
              <w:spacing w:after="0" w:line="240" w:lineRule="auto"/>
              <w:rPr>
                <w:rFonts w:ascii="Arial" w:eastAsia="Times New Roman" w:hAnsi="Arial" w:cs="Arial"/>
                <w:color w:val="000000"/>
                <w:lang w:eastAsia="en-SG"/>
              </w:rPr>
            </w:pPr>
          </w:p>
        </w:tc>
        <w:tc>
          <w:tcPr>
            <w:tcW w:w="1645" w:type="dxa"/>
            <w:tcBorders>
              <w:top w:val="nil"/>
              <w:left w:val="nil"/>
              <w:bottom w:val="single" w:sz="4" w:space="0" w:color="auto"/>
              <w:right w:val="single" w:sz="4" w:space="0" w:color="auto"/>
            </w:tcBorders>
            <w:shd w:val="clear" w:color="auto" w:fill="auto"/>
            <w:noWrap/>
            <w:vAlign w:val="bottom"/>
            <w:hideMark/>
          </w:tcPr>
          <w:p w:rsidR="00FA06B9" w:rsidRPr="006E3010" w:rsidRDefault="00FA06B9" w:rsidP="00FA06B9">
            <w:pPr>
              <w:spacing w:after="0" w:line="240" w:lineRule="auto"/>
              <w:rPr>
                <w:rFonts w:ascii="Arial" w:eastAsia="Times New Roman" w:hAnsi="Arial" w:cs="Arial"/>
                <w:color w:val="000000"/>
                <w:lang w:eastAsia="en-SG"/>
              </w:rPr>
            </w:pPr>
            <w:r w:rsidRPr="006E3010">
              <w:rPr>
                <w:rFonts w:ascii="Arial" w:eastAsia="Times New Roman" w:hAnsi="Arial" w:cs="Arial"/>
                <w:color w:val="000000"/>
                <w:lang w:eastAsia="en-SG"/>
              </w:rPr>
              <w:t>Dekat Mesin Pellet Mill</w:t>
            </w:r>
          </w:p>
        </w:tc>
        <w:tc>
          <w:tcPr>
            <w:tcW w:w="1313"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91</w:t>
            </w:r>
          </w:p>
        </w:tc>
        <w:tc>
          <w:tcPr>
            <w:tcW w:w="1360"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85</w:t>
            </w:r>
          </w:p>
        </w:tc>
        <w:tc>
          <w:tcPr>
            <w:tcW w:w="768"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86.66</w:t>
            </w:r>
          </w:p>
        </w:tc>
        <w:tc>
          <w:tcPr>
            <w:tcW w:w="1185" w:type="dxa"/>
            <w:tcBorders>
              <w:top w:val="nil"/>
              <w:left w:val="nil"/>
              <w:bottom w:val="single" w:sz="4" w:space="0" w:color="auto"/>
              <w:right w:val="single" w:sz="4" w:space="0" w:color="auto"/>
            </w:tcBorders>
            <w:vAlign w:val="center"/>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Tidak Memenuhi Syarat</w:t>
            </w:r>
          </w:p>
        </w:tc>
      </w:tr>
      <w:tr w:rsidR="00FA06B9" w:rsidRPr="006E3010" w:rsidTr="00FA06B9">
        <w:trPr>
          <w:trHeight w:val="222"/>
        </w:trPr>
        <w:tc>
          <w:tcPr>
            <w:tcW w:w="10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rPr>
                <w:rFonts w:ascii="Arial" w:eastAsia="Times New Roman" w:hAnsi="Arial" w:cs="Arial"/>
                <w:color w:val="000000"/>
                <w:lang w:eastAsia="en-SG"/>
              </w:rPr>
            </w:pPr>
            <w:r w:rsidRPr="006E3010">
              <w:rPr>
                <w:rFonts w:ascii="Arial" w:eastAsia="Times New Roman" w:hAnsi="Arial" w:cs="Arial"/>
                <w:color w:val="000000"/>
                <w:lang w:eastAsia="en-SG"/>
              </w:rPr>
              <w:t>Intake</w:t>
            </w:r>
          </w:p>
        </w:tc>
        <w:tc>
          <w:tcPr>
            <w:tcW w:w="1645" w:type="dxa"/>
            <w:tcBorders>
              <w:top w:val="nil"/>
              <w:left w:val="nil"/>
              <w:bottom w:val="single" w:sz="4" w:space="0" w:color="auto"/>
              <w:right w:val="single" w:sz="4" w:space="0" w:color="auto"/>
            </w:tcBorders>
            <w:shd w:val="clear" w:color="auto" w:fill="auto"/>
            <w:noWrap/>
            <w:vAlign w:val="bottom"/>
            <w:hideMark/>
          </w:tcPr>
          <w:p w:rsidR="00FA06B9" w:rsidRPr="006E3010" w:rsidRDefault="00FA06B9" w:rsidP="00FA06B9">
            <w:pPr>
              <w:spacing w:after="0" w:line="240" w:lineRule="auto"/>
              <w:rPr>
                <w:rFonts w:ascii="Arial" w:eastAsia="Times New Roman" w:hAnsi="Arial" w:cs="Arial"/>
                <w:color w:val="000000"/>
                <w:lang w:eastAsia="en-SG"/>
              </w:rPr>
            </w:pPr>
            <w:r w:rsidRPr="006E3010">
              <w:rPr>
                <w:rFonts w:ascii="Arial" w:eastAsia="Times New Roman" w:hAnsi="Arial" w:cs="Arial"/>
                <w:color w:val="000000"/>
                <w:lang w:eastAsia="en-SG"/>
              </w:rPr>
              <w:t>Meja Operator</w:t>
            </w:r>
          </w:p>
        </w:tc>
        <w:tc>
          <w:tcPr>
            <w:tcW w:w="1313"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89</w:t>
            </w:r>
          </w:p>
        </w:tc>
        <w:tc>
          <w:tcPr>
            <w:tcW w:w="1360"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78</w:t>
            </w:r>
          </w:p>
        </w:tc>
        <w:tc>
          <w:tcPr>
            <w:tcW w:w="768"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85.87</w:t>
            </w:r>
          </w:p>
        </w:tc>
        <w:tc>
          <w:tcPr>
            <w:tcW w:w="1185" w:type="dxa"/>
            <w:tcBorders>
              <w:top w:val="nil"/>
              <w:left w:val="nil"/>
              <w:bottom w:val="single" w:sz="4" w:space="0" w:color="auto"/>
              <w:right w:val="single" w:sz="4" w:space="0" w:color="auto"/>
            </w:tcBorders>
            <w:vAlign w:val="center"/>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Tidak Memenuhi Syarat</w:t>
            </w:r>
          </w:p>
        </w:tc>
      </w:tr>
      <w:tr w:rsidR="00FA06B9" w:rsidRPr="006E3010" w:rsidTr="00FA06B9">
        <w:trPr>
          <w:trHeight w:val="222"/>
        </w:trPr>
        <w:tc>
          <w:tcPr>
            <w:tcW w:w="1010" w:type="dxa"/>
            <w:vMerge/>
            <w:tcBorders>
              <w:top w:val="nil"/>
              <w:left w:val="single" w:sz="4" w:space="0" w:color="auto"/>
              <w:bottom w:val="single" w:sz="4" w:space="0" w:color="auto"/>
              <w:right w:val="single" w:sz="4" w:space="0" w:color="auto"/>
            </w:tcBorders>
            <w:vAlign w:val="center"/>
            <w:hideMark/>
          </w:tcPr>
          <w:p w:rsidR="00FA06B9" w:rsidRPr="006E3010" w:rsidRDefault="00FA06B9" w:rsidP="00FA06B9">
            <w:pPr>
              <w:spacing w:after="0" w:line="240" w:lineRule="auto"/>
              <w:rPr>
                <w:rFonts w:ascii="Arial" w:eastAsia="Times New Roman" w:hAnsi="Arial" w:cs="Arial"/>
                <w:color w:val="000000"/>
                <w:lang w:eastAsia="en-SG"/>
              </w:rPr>
            </w:pPr>
          </w:p>
        </w:tc>
        <w:tc>
          <w:tcPr>
            <w:tcW w:w="1645" w:type="dxa"/>
            <w:tcBorders>
              <w:top w:val="nil"/>
              <w:left w:val="nil"/>
              <w:bottom w:val="single" w:sz="4" w:space="0" w:color="auto"/>
              <w:right w:val="single" w:sz="4" w:space="0" w:color="auto"/>
            </w:tcBorders>
            <w:shd w:val="clear" w:color="auto" w:fill="auto"/>
            <w:noWrap/>
            <w:vAlign w:val="bottom"/>
            <w:hideMark/>
          </w:tcPr>
          <w:p w:rsidR="00FA06B9" w:rsidRPr="006E3010" w:rsidRDefault="00FA06B9" w:rsidP="00FA06B9">
            <w:pPr>
              <w:spacing w:after="0" w:line="240" w:lineRule="auto"/>
              <w:rPr>
                <w:rFonts w:ascii="Arial" w:eastAsia="Times New Roman" w:hAnsi="Arial" w:cs="Arial"/>
                <w:color w:val="000000"/>
                <w:lang w:eastAsia="en-SG"/>
              </w:rPr>
            </w:pPr>
            <w:r w:rsidRPr="006E3010">
              <w:rPr>
                <w:rFonts w:ascii="Arial" w:eastAsia="Times New Roman" w:hAnsi="Arial" w:cs="Arial"/>
                <w:color w:val="000000"/>
                <w:lang w:eastAsia="en-SG"/>
              </w:rPr>
              <w:t>Dekat Caurse</w:t>
            </w:r>
          </w:p>
        </w:tc>
        <w:tc>
          <w:tcPr>
            <w:tcW w:w="1313"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89</w:t>
            </w:r>
          </w:p>
        </w:tc>
        <w:tc>
          <w:tcPr>
            <w:tcW w:w="1360"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79</w:t>
            </w:r>
          </w:p>
        </w:tc>
        <w:tc>
          <w:tcPr>
            <w:tcW w:w="768"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86.02</w:t>
            </w:r>
          </w:p>
        </w:tc>
        <w:tc>
          <w:tcPr>
            <w:tcW w:w="1185" w:type="dxa"/>
            <w:tcBorders>
              <w:top w:val="nil"/>
              <w:left w:val="nil"/>
              <w:bottom w:val="single" w:sz="4" w:space="0" w:color="auto"/>
              <w:right w:val="single" w:sz="4" w:space="0" w:color="auto"/>
            </w:tcBorders>
            <w:vAlign w:val="center"/>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Tidak Memenuhi Syarat</w:t>
            </w:r>
          </w:p>
        </w:tc>
      </w:tr>
      <w:tr w:rsidR="00FA06B9" w:rsidRPr="006E3010" w:rsidTr="00FA06B9">
        <w:trPr>
          <w:trHeight w:val="222"/>
        </w:trPr>
        <w:tc>
          <w:tcPr>
            <w:tcW w:w="10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rPr>
                <w:rFonts w:ascii="Arial" w:eastAsia="Times New Roman" w:hAnsi="Arial" w:cs="Arial"/>
                <w:color w:val="000000"/>
                <w:lang w:eastAsia="en-SG"/>
              </w:rPr>
            </w:pPr>
            <w:r w:rsidRPr="006E3010">
              <w:rPr>
                <w:rFonts w:ascii="Arial" w:eastAsia="Times New Roman" w:hAnsi="Arial" w:cs="Arial"/>
                <w:color w:val="000000"/>
                <w:lang w:eastAsia="en-SG"/>
              </w:rPr>
              <w:t>Control room</w:t>
            </w:r>
          </w:p>
        </w:tc>
        <w:tc>
          <w:tcPr>
            <w:tcW w:w="1645" w:type="dxa"/>
            <w:tcBorders>
              <w:top w:val="nil"/>
              <w:left w:val="nil"/>
              <w:bottom w:val="single" w:sz="4" w:space="0" w:color="auto"/>
              <w:right w:val="single" w:sz="4" w:space="0" w:color="auto"/>
            </w:tcBorders>
            <w:shd w:val="clear" w:color="auto" w:fill="auto"/>
            <w:noWrap/>
            <w:vAlign w:val="bottom"/>
            <w:hideMark/>
          </w:tcPr>
          <w:p w:rsidR="00FA06B9" w:rsidRPr="006E3010" w:rsidRDefault="00FA06B9" w:rsidP="00FA06B9">
            <w:pPr>
              <w:spacing w:after="0" w:line="240" w:lineRule="auto"/>
              <w:rPr>
                <w:rFonts w:ascii="Arial" w:eastAsia="Times New Roman" w:hAnsi="Arial" w:cs="Arial"/>
                <w:color w:val="000000"/>
                <w:lang w:eastAsia="en-SG"/>
              </w:rPr>
            </w:pPr>
            <w:r w:rsidRPr="006E3010">
              <w:rPr>
                <w:rFonts w:ascii="Arial" w:eastAsia="Times New Roman" w:hAnsi="Arial" w:cs="Arial"/>
                <w:color w:val="000000"/>
                <w:lang w:eastAsia="en-SG"/>
              </w:rPr>
              <w:t>Maja Operator 1</w:t>
            </w:r>
          </w:p>
        </w:tc>
        <w:tc>
          <w:tcPr>
            <w:tcW w:w="1313"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83</w:t>
            </w:r>
          </w:p>
        </w:tc>
        <w:tc>
          <w:tcPr>
            <w:tcW w:w="1360"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71</w:t>
            </w:r>
          </w:p>
        </w:tc>
        <w:tc>
          <w:tcPr>
            <w:tcW w:w="768"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75.84</w:t>
            </w:r>
          </w:p>
        </w:tc>
        <w:tc>
          <w:tcPr>
            <w:tcW w:w="1185" w:type="dxa"/>
            <w:tcBorders>
              <w:top w:val="nil"/>
              <w:left w:val="nil"/>
              <w:bottom w:val="single" w:sz="4" w:space="0" w:color="auto"/>
              <w:right w:val="single" w:sz="4" w:space="0" w:color="auto"/>
            </w:tcBorders>
            <w:vAlign w:val="center"/>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Memenuhi Syarat</w:t>
            </w:r>
          </w:p>
        </w:tc>
      </w:tr>
      <w:tr w:rsidR="00FA06B9" w:rsidRPr="006E3010" w:rsidTr="00FA06B9">
        <w:trPr>
          <w:trHeight w:val="222"/>
        </w:trPr>
        <w:tc>
          <w:tcPr>
            <w:tcW w:w="1010" w:type="dxa"/>
            <w:vMerge/>
            <w:tcBorders>
              <w:top w:val="nil"/>
              <w:left w:val="single" w:sz="4" w:space="0" w:color="auto"/>
              <w:bottom w:val="single" w:sz="4" w:space="0" w:color="auto"/>
              <w:right w:val="single" w:sz="4" w:space="0" w:color="auto"/>
            </w:tcBorders>
            <w:vAlign w:val="center"/>
            <w:hideMark/>
          </w:tcPr>
          <w:p w:rsidR="00FA06B9" w:rsidRPr="006E3010" w:rsidRDefault="00FA06B9" w:rsidP="00FA06B9">
            <w:pPr>
              <w:spacing w:after="0" w:line="240" w:lineRule="auto"/>
              <w:rPr>
                <w:rFonts w:ascii="Arial" w:eastAsia="Times New Roman" w:hAnsi="Arial" w:cs="Arial"/>
                <w:color w:val="000000"/>
                <w:lang w:eastAsia="en-SG"/>
              </w:rPr>
            </w:pPr>
          </w:p>
        </w:tc>
        <w:tc>
          <w:tcPr>
            <w:tcW w:w="1645" w:type="dxa"/>
            <w:tcBorders>
              <w:top w:val="nil"/>
              <w:left w:val="nil"/>
              <w:bottom w:val="single" w:sz="4" w:space="0" w:color="auto"/>
              <w:right w:val="single" w:sz="4" w:space="0" w:color="auto"/>
            </w:tcBorders>
            <w:shd w:val="clear" w:color="auto" w:fill="auto"/>
            <w:noWrap/>
            <w:vAlign w:val="bottom"/>
            <w:hideMark/>
          </w:tcPr>
          <w:p w:rsidR="00FA06B9" w:rsidRPr="006E3010" w:rsidRDefault="00FA06B9" w:rsidP="00FA06B9">
            <w:pPr>
              <w:spacing w:after="0" w:line="240" w:lineRule="auto"/>
              <w:rPr>
                <w:rFonts w:ascii="Arial" w:eastAsia="Times New Roman" w:hAnsi="Arial" w:cs="Arial"/>
                <w:color w:val="000000"/>
                <w:lang w:eastAsia="en-SG"/>
              </w:rPr>
            </w:pPr>
            <w:r w:rsidRPr="006E3010">
              <w:rPr>
                <w:rFonts w:ascii="Arial" w:eastAsia="Times New Roman" w:hAnsi="Arial" w:cs="Arial"/>
                <w:color w:val="000000"/>
                <w:lang w:eastAsia="en-SG"/>
              </w:rPr>
              <w:t>Meja Operator 2</w:t>
            </w:r>
          </w:p>
        </w:tc>
        <w:tc>
          <w:tcPr>
            <w:tcW w:w="1313"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84</w:t>
            </w:r>
          </w:p>
        </w:tc>
        <w:tc>
          <w:tcPr>
            <w:tcW w:w="1360"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65</w:t>
            </w:r>
          </w:p>
        </w:tc>
        <w:tc>
          <w:tcPr>
            <w:tcW w:w="768"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69.8</w:t>
            </w:r>
          </w:p>
        </w:tc>
        <w:tc>
          <w:tcPr>
            <w:tcW w:w="1185" w:type="dxa"/>
            <w:tcBorders>
              <w:top w:val="nil"/>
              <w:left w:val="nil"/>
              <w:bottom w:val="single" w:sz="4" w:space="0" w:color="auto"/>
              <w:right w:val="single" w:sz="4" w:space="0" w:color="auto"/>
            </w:tcBorders>
            <w:vAlign w:val="center"/>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Memenuhi Syarat</w:t>
            </w:r>
          </w:p>
        </w:tc>
      </w:tr>
      <w:tr w:rsidR="00FA06B9" w:rsidRPr="006E3010" w:rsidTr="00FA06B9">
        <w:trPr>
          <w:trHeight w:val="222"/>
        </w:trPr>
        <w:tc>
          <w:tcPr>
            <w:tcW w:w="10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rPr>
                <w:rFonts w:ascii="Arial" w:eastAsia="Times New Roman" w:hAnsi="Arial" w:cs="Arial"/>
                <w:color w:val="000000"/>
                <w:lang w:eastAsia="en-SG"/>
              </w:rPr>
            </w:pPr>
            <w:r w:rsidRPr="006E3010">
              <w:rPr>
                <w:rFonts w:ascii="Arial" w:eastAsia="Times New Roman" w:hAnsi="Arial" w:cs="Arial"/>
                <w:color w:val="000000"/>
                <w:lang w:eastAsia="en-SG"/>
              </w:rPr>
              <w:t>Hammer Mill</w:t>
            </w:r>
          </w:p>
        </w:tc>
        <w:tc>
          <w:tcPr>
            <w:tcW w:w="1645" w:type="dxa"/>
            <w:tcBorders>
              <w:top w:val="nil"/>
              <w:left w:val="nil"/>
              <w:bottom w:val="single" w:sz="4" w:space="0" w:color="auto"/>
              <w:right w:val="single" w:sz="4" w:space="0" w:color="auto"/>
            </w:tcBorders>
            <w:shd w:val="clear" w:color="auto" w:fill="auto"/>
            <w:noWrap/>
            <w:vAlign w:val="bottom"/>
            <w:hideMark/>
          </w:tcPr>
          <w:p w:rsidR="00FA06B9" w:rsidRPr="006E3010" w:rsidRDefault="00FA06B9" w:rsidP="00FA06B9">
            <w:pPr>
              <w:spacing w:after="0" w:line="240" w:lineRule="auto"/>
              <w:rPr>
                <w:rFonts w:ascii="Arial" w:eastAsia="Times New Roman" w:hAnsi="Arial" w:cs="Arial"/>
                <w:color w:val="000000"/>
                <w:lang w:eastAsia="en-SG"/>
              </w:rPr>
            </w:pPr>
            <w:r w:rsidRPr="006E3010">
              <w:rPr>
                <w:rFonts w:ascii="Arial" w:eastAsia="Times New Roman" w:hAnsi="Arial" w:cs="Arial"/>
                <w:color w:val="000000"/>
                <w:lang w:eastAsia="en-SG"/>
              </w:rPr>
              <w:t>Meja Operator</w:t>
            </w:r>
          </w:p>
        </w:tc>
        <w:tc>
          <w:tcPr>
            <w:tcW w:w="1313"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99</w:t>
            </w:r>
          </w:p>
        </w:tc>
        <w:tc>
          <w:tcPr>
            <w:tcW w:w="1360"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87</w:t>
            </w:r>
          </w:p>
        </w:tc>
        <w:tc>
          <w:tcPr>
            <w:tcW w:w="768"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90.29</w:t>
            </w:r>
          </w:p>
        </w:tc>
        <w:tc>
          <w:tcPr>
            <w:tcW w:w="1185" w:type="dxa"/>
            <w:tcBorders>
              <w:top w:val="nil"/>
              <w:left w:val="nil"/>
              <w:bottom w:val="single" w:sz="4" w:space="0" w:color="auto"/>
              <w:right w:val="single" w:sz="4" w:space="0" w:color="auto"/>
            </w:tcBorders>
            <w:vAlign w:val="center"/>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Tidak Memenuhi Syarat</w:t>
            </w:r>
          </w:p>
        </w:tc>
      </w:tr>
      <w:tr w:rsidR="00FA06B9" w:rsidRPr="006E3010" w:rsidTr="00FA06B9">
        <w:trPr>
          <w:trHeight w:val="222"/>
        </w:trPr>
        <w:tc>
          <w:tcPr>
            <w:tcW w:w="1010" w:type="dxa"/>
            <w:vMerge/>
            <w:tcBorders>
              <w:top w:val="nil"/>
              <w:left w:val="single" w:sz="4" w:space="0" w:color="auto"/>
              <w:bottom w:val="single" w:sz="4" w:space="0" w:color="auto"/>
              <w:right w:val="single" w:sz="4" w:space="0" w:color="auto"/>
            </w:tcBorders>
            <w:vAlign w:val="center"/>
            <w:hideMark/>
          </w:tcPr>
          <w:p w:rsidR="00FA06B9" w:rsidRPr="006E3010" w:rsidRDefault="00FA06B9" w:rsidP="00FA06B9">
            <w:pPr>
              <w:spacing w:after="0" w:line="240" w:lineRule="auto"/>
              <w:rPr>
                <w:rFonts w:ascii="Arial" w:eastAsia="Times New Roman" w:hAnsi="Arial" w:cs="Arial"/>
                <w:color w:val="000000"/>
                <w:lang w:eastAsia="en-SG"/>
              </w:rPr>
            </w:pP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rsidR="00FA06B9" w:rsidRPr="006E3010" w:rsidRDefault="00FA06B9" w:rsidP="00FA06B9">
            <w:pPr>
              <w:spacing w:after="0" w:line="240" w:lineRule="auto"/>
              <w:rPr>
                <w:rFonts w:ascii="Arial" w:eastAsia="Times New Roman" w:hAnsi="Arial" w:cs="Arial"/>
                <w:color w:val="000000"/>
                <w:lang w:eastAsia="en-SG"/>
              </w:rPr>
            </w:pPr>
            <w:r w:rsidRPr="006E3010">
              <w:rPr>
                <w:rFonts w:ascii="Arial" w:eastAsia="Times New Roman" w:hAnsi="Arial" w:cs="Arial"/>
                <w:color w:val="000000"/>
                <w:lang w:eastAsia="en-SG"/>
              </w:rPr>
              <w:t>Di dekat Mesin</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99</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90</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93.19</w:t>
            </w:r>
          </w:p>
        </w:tc>
        <w:tc>
          <w:tcPr>
            <w:tcW w:w="1185" w:type="dxa"/>
            <w:tcBorders>
              <w:top w:val="single" w:sz="4" w:space="0" w:color="auto"/>
              <w:left w:val="nil"/>
              <w:bottom w:val="single" w:sz="4" w:space="0" w:color="auto"/>
              <w:right w:val="single" w:sz="4" w:space="0" w:color="auto"/>
            </w:tcBorders>
            <w:vAlign w:val="center"/>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Tidak Memenuhi Syarat</w:t>
            </w:r>
          </w:p>
        </w:tc>
      </w:tr>
      <w:tr w:rsidR="00FA06B9" w:rsidRPr="006E3010" w:rsidTr="00FA06B9">
        <w:trPr>
          <w:trHeight w:val="222"/>
        </w:trPr>
        <w:tc>
          <w:tcPr>
            <w:tcW w:w="1010" w:type="dxa"/>
            <w:vMerge/>
            <w:tcBorders>
              <w:top w:val="nil"/>
              <w:left w:val="single" w:sz="4" w:space="0" w:color="auto"/>
              <w:bottom w:val="single" w:sz="4" w:space="0" w:color="auto"/>
              <w:right w:val="single" w:sz="4" w:space="0" w:color="auto"/>
            </w:tcBorders>
            <w:vAlign w:val="center"/>
            <w:hideMark/>
          </w:tcPr>
          <w:p w:rsidR="00FA06B9" w:rsidRPr="006E3010" w:rsidRDefault="00FA06B9" w:rsidP="00FA06B9">
            <w:pPr>
              <w:spacing w:after="0" w:line="240" w:lineRule="auto"/>
              <w:rPr>
                <w:rFonts w:ascii="Arial" w:eastAsia="Times New Roman" w:hAnsi="Arial" w:cs="Arial"/>
                <w:color w:val="000000"/>
                <w:lang w:eastAsia="en-SG"/>
              </w:rPr>
            </w:pPr>
          </w:p>
        </w:tc>
        <w:tc>
          <w:tcPr>
            <w:tcW w:w="1645" w:type="dxa"/>
            <w:tcBorders>
              <w:top w:val="nil"/>
              <w:left w:val="nil"/>
              <w:bottom w:val="single" w:sz="4" w:space="0" w:color="auto"/>
              <w:right w:val="single" w:sz="4" w:space="0" w:color="auto"/>
            </w:tcBorders>
            <w:shd w:val="clear" w:color="auto" w:fill="auto"/>
            <w:noWrap/>
            <w:vAlign w:val="bottom"/>
            <w:hideMark/>
          </w:tcPr>
          <w:p w:rsidR="00FA06B9" w:rsidRPr="006E3010" w:rsidRDefault="00FA06B9" w:rsidP="00FA06B9">
            <w:pPr>
              <w:spacing w:after="0" w:line="240" w:lineRule="auto"/>
              <w:rPr>
                <w:rFonts w:ascii="Arial" w:eastAsia="Times New Roman" w:hAnsi="Arial" w:cs="Arial"/>
                <w:color w:val="000000"/>
                <w:lang w:eastAsia="en-SG"/>
              </w:rPr>
            </w:pPr>
            <w:r w:rsidRPr="006E3010">
              <w:rPr>
                <w:rFonts w:ascii="Arial" w:eastAsia="Times New Roman" w:hAnsi="Arial" w:cs="Arial"/>
                <w:color w:val="000000"/>
                <w:lang w:eastAsia="en-SG"/>
              </w:rPr>
              <w:t>HM 258</w:t>
            </w:r>
          </w:p>
        </w:tc>
        <w:tc>
          <w:tcPr>
            <w:tcW w:w="1313"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98</w:t>
            </w:r>
          </w:p>
        </w:tc>
        <w:tc>
          <w:tcPr>
            <w:tcW w:w="1360"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88</w:t>
            </w:r>
          </w:p>
        </w:tc>
        <w:tc>
          <w:tcPr>
            <w:tcW w:w="768" w:type="dxa"/>
            <w:tcBorders>
              <w:top w:val="nil"/>
              <w:left w:val="nil"/>
              <w:bottom w:val="single" w:sz="4" w:space="0" w:color="auto"/>
              <w:right w:val="single" w:sz="4" w:space="0" w:color="auto"/>
            </w:tcBorders>
            <w:shd w:val="clear" w:color="auto" w:fill="auto"/>
            <w:noWrap/>
            <w:vAlign w:val="center"/>
            <w:hideMark/>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93.1</w:t>
            </w:r>
          </w:p>
        </w:tc>
        <w:tc>
          <w:tcPr>
            <w:tcW w:w="1185" w:type="dxa"/>
            <w:tcBorders>
              <w:top w:val="nil"/>
              <w:left w:val="nil"/>
              <w:bottom w:val="single" w:sz="4" w:space="0" w:color="auto"/>
              <w:right w:val="single" w:sz="4" w:space="0" w:color="auto"/>
            </w:tcBorders>
            <w:vAlign w:val="center"/>
          </w:tcPr>
          <w:p w:rsidR="00FA06B9" w:rsidRPr="006E3010" w:rsidRDefault="00FA06B9" w:rsidP="00FA06B9">
            <w:pPr>
              <w:spacing w:after="0" w:line="240" w:lineRule="auto"/>
              <w:jc w:val="center"/>
              <w:rPr>
                <w:rFonts w:ascii="Arial" w:eastAsia="Times New Roman" w:hAnsi="Arial" w:cs="Arial"/>
                <w:color w:val="000000"/>
                <w:lang w:eastAsia="en-SG"/>
              </w:rPr>
            </w:pPr>
            <w:r w:rsidRPr="006E3010">
              <w:rPr>
                <w:rFonts w:ascii="Arial" w:eastAsia="Times New Roman" w:hAnsi="Arial" w:cs="Arial"/>
                <w:color w:val="000000"/>
                <w:lang w:eastAsia="en-SG"/>
              </w:rPr>
              <w:t>Tidak Memenuhi Syarat</w:t>
            </w:r>
          </w:p>
        </w:tc>
      </w:tr>
    </w:tbl>
    <w:p w:rsidR="00FA06B9" w:rsidRPr="006E3010" w:rsidRDefault="00FA06B9" w:rsidP="00FA06B9">
      <w:pPr>
        <w:pStyle w:val="ListParagraph"/>
        <w:autoSpaceDE w:val="0"/>
        <w:autoSpaceDN w:val="0"/>
        <w:adjustRightInd w:val="0"/>
        <w:spacing w:line="360" w:lineRule="auto"/>
        <w:rPr>
          <w:rFonts w:ascii="Arial" w:hAnsi="Arial" w:cs="Arial"/>
        </w:rPr>
      </w:pPr>
      <w:r w:rsidRPr="006E3010">
        <w:rPr>
          <w:rFonts w:ascii="Arial" w:hAnsi="Arial" w:cs="Arial"/>
        </w:rPr>
        <w:tab/>
      </w:r>
      <w:r w:rsidRPr="006E3010">
        <w:rPr>
          <w:rFonts w:ascii="Arial" w:hAnsi="Arial" w:cs="Arial"/>
        </w:rPr>
        <w:tab/>
      </w:r>
    </w:p>
    <w:p w:rsidR="00FA06B9" w:rsidRPr="006E3010" w:rsidRDefault="00FA06B9" w:rsidP="00FA06B9">
      <w:pPr>
        <w:pStyle w:val="ListParagraph"/>
        <w:autoSpaceDE w:val="0"/>
        <w:autoSpaceDN w:val="0"/>
        <w:adjustRightInd w:val="0"/>
        <w:spacing w:line="360" w:lineRule="auto"/>
        <w:ind w:left="284" w:firstLine="425"/>
        <w:jc w:val="both"/>
        <w:rPr>
          <w:rFonts w:ascii="Arial" w:hAnsi="Arial" w:cs="Arial"/>
        </w:rPr>
      </w:pPr>
      <w:r w:rsidRPr="006E3010">
        <w:rPr>
          <w:rFonts w:ascii="Arial" w:hAnsi="Arial" w:cs="Arial"/>
        </w:rPr>
        <w:t>Berdasarkan tabel diatas dapat diketahui bahwa beberapa tempat yang mengalami kebisingan yang tidak memenuhi syarat yaitu Extruder, Pellet Mill, Intake  dan Hammer Mill sedangkan dan yang memenuhi syarat yaitu di Packing dan Control Room.</w:t>
      </w:r>
    </w:p>
    <w:p w:rsidR="00FA06B9" w:rsidRPr="006E3010" w:rsidRDefault="00FA06B9" w:rsidP="00FA06B9">
      <w:pPr>
        <w:pStyle w:val="ListParagraph"/>
        <w:autoSpaceDE w:val="0"/>
        <w:autoSpaceDN w:val="0"/>
        <w:adjustRightInd w:val="0"/>
        <w:spacing w:line="360" w:lineRule="auto"/>
        <w:rPr>
          <w:rFonts w:ascii="Arial" w:hAnsi="Arial" w:cs="Arial"/>
        </w:rPr>
      </w:pPr>
    </w:p>
    <w:p w:rsidR="00FA06B9" w:rsidRPr="00E037ED" w:rsidRDefault="00FA06B9" w:rsidP="00FA06B9">
      <w:pPr>
        <w:pStyle w:val="ListParagraph"/>
        <w:autoSpaceDE w:val="0"/>
        <w:autoSpaceDN w:val="0"/>
        <w:adjustRightInd w:val="0"/>
        <w:spacing w:line="360" w:lineRule="auto"/>
        <w:ind w:left="0"/>
        <w:rPr>
          <w:rFonts w:ascii="Arial" w:hAnsi="Arial" w:cs="Arial"/>
          <w:b/>
          <w:sz w:val="24"/>
          <w:szCs w:val="24"/>
          <w:lang w:val="id-ID"/>
        </w:rPr>
      </w:pPr>
      <w:r w:rsidRPr="00E037ED">
        <w:rPr>
          <w:rFonts w:ascii="Arial" w:hAnsi="Arial" w:cs="Arial"/>
          <w:b/>
          <w:sz w:val="24"/>
          <w:szCs w:val="24"/>
        </w:rPr>
        <w:t>4.3.2.3 Keterpaparan Intensitas Kebisingan</w:t>
      </w:r>
    </w:p>
    <w:p w:rsidR="00FA06B9" w:rsidRDefault="00FA06B9" w:rsidP="00FA06B9">
      <w:pPr>
        <w:pStyle w:val="ListParagraph"/>
        <w:autoSpaceDE w:val="0"/>
        <w:autoSpaceDN w:val="0"/>
        <w:adjustRightInd w:val="0"/>
        <w:spacing w:line="360" w:lineRule="auto"/>
        <w:ind w:left="284" w:firstLine="436"/>
        <w:jc w:val="both"/>
        <w:rPr>
          <w:rFonts w:ascii="Arial" w:hAnsi="Arial" w:cs="Arial"/>
          <w:lang w:val="id-ID"/>
        </w:rPr>
      </w:pPr>
      <w:proofErr w:type="gramStart"/>
      <w:r w:rsidRPr="00AE5467">
        <w:rPr>
          <w:rFonts w:ascii="Arial" w:hAnsi="Arial" w:cs="Arial"/>
        </w:rPr>
        <w:t>Pekerja mengalami intensitas kebisingan.</w:t>
      </w:r>
      <w:proofErr w:type="gramEnd"/>
      <w:r w:rsidRPr="00AE5467">
        <w:rPr>
          <w:rFonts w:ascii="Arial" w:hAnsi="Arial" w:cs="Arial"/>
        </w:rPr>
        <w:t xml:space="preserve"> </w:t>
      </w:r>
      <w:proofErr w:type="gramStart"/>
      <w:r w:rsidRPr="00AE5467">
        <w:rPr>
          <w:rFonts w:ascii="Arial" w:hAnsi="Arial" w:cs="Arial"/>
        </w:rPr>
        <w:t>Berikut distribusi responden berdasarkan intensitas kebisingan di bagian produksi PT.Central Proteina Prima Medan tahun 2019 disajikan pada tabel 4.4.</w:t>
      </w:r>
      <w:proofErr w:type="gramEnd"/>
    </w:p>
    <w:p w:rsidR="00FA06B9" w:rsidRPr="00E037ED" w:rsidRDefault="00FA06B9" w:rsidP="00FA06B9">
      <w:pPr>
        <w:pStyle w:val="ListParagraph"/>
        <w:autoSpaceDE w:val="0"/>
        <w:autoSpaceDN w:val="0"/>
        <w:adjustRightInd w:val="0"/>
        <w:spacing w:line="360" w:lineRule="auto"/>
        <w:ind w:left="284" w:firstLine="436"/>
        <w:jc w:val="both"/>
        <w:rPr>
          <w:rFonts w:ascii="Arial" w:hAnsi="Arial" w:cs="Arial"/>
          <w:b/>
          <w:lang w:val="id-ID"/>
        </w:rPr>
      </w:pPr>
    </w:p>
    <w:p w:rsidR="00FA06B9" w:rsidRPr="006E3010" w:rsidRDefault="00FA06B9" w:rsidP="00FA06B9">
      <w:pPr>
        <w:pStyle w:val="ListParagraph"/>
        <w:spacing w:line="360" w:lineRule="auto"/>
        <w:jc w:val="center"/>
        <w:rPr>
          <w:rFonts w:ascii="Arial" w:hAnsi="Arial" w:cs="Arial"/>
          <w:b/>
        </w:rPr>
      </w:pPr>
      <w:r w:rsidRPr="006E3010">
        <w:rPr>
          <w:rFonts w:ascii="Arial" w:hAnsi="Arial" w:cs="Arial"/>
          <w:b/>
        </w:rPr>
        <w:t>Tabel 4.4</w:t>
      </w:r>
    </w:p>
    <w:p w:rsidR="00FA06B9" w:rsidRPr="00E037ED" w:rsidRDefault="00FA06B9" w:rsidP="00FA06B9">
      <w:pPr>
        <w:pStyle w:val="ListParagraph"/>
        <w:spacing w:line="360" w:lineRule="auto"/>
        <w:jc w:val="center"/>
        <w:rPr>
          <w:rFonts w:ascii="Arial" w:hAnsi="Arial" w:cs="Arial"/>
          <w:b/>
          <w:lang w:val="id-ID"/>
        </w:rPr>
      </w:pPr>
      <w:r w:rsidRPr="006E3010">
        <w:rPr>
          <w:rFonts w:ascii="Arial" w:hAnsi="Arial" w:cs="Arial"/>
          <w:b/>
        </w:rPr>
        <w:t>Distribusi Responden Berdasarkan Intensitas Kebisingan di Bagian Produksi Pakan PT.Ce</w:t>
      </w:r>
      <w:r>
        <w:rPr>
          <w:rFonts w:ascii="Arial" w:hAnsi="Arial" w:cs="Arial"/>
          <w:b/>
        </w:rPr>
        <w:t>ntral Proteina Medan Tahun 2019</w:t>
      </w:r>
    </w:p>
    <w:tbl>
      <w:tblPr>
        <w:tblStyle w:val="TableGrid"/>
        <w:tblW w:w="7489" w:type="dxa"/>
        <w:tblInd w:w="3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2112"/>
        <w:gridCol w:w="1890"/>
        <w:gridCol w:w="1113"/>
        <w:gridCol w:w="1810"/>
      </w:tblGrid>
      <w:tr w:rsidR="00FA06B9" w:rsidRPr="006E3010" w:rsidTr="00FA06B9">
        <w:trPr>
          <w:trHeight w:val="778"/>
        </w:trPr>
        <w:tc>
          <w:tcPr>
            <w:tcW w:w="564"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No</w:t>
            </w:r>
          </w:p>
        </w:tc>
        <w:tc>
          <w:tcPr>
            <w:tcW w:w="2112"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Variabel</w:t>
            </w:r>
          </w:p>
        </w:tc>
        <w:tc>
          <w:tcPr>
            <w:tcW w:w="1890"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Kategori</w:t>
            </w:r>
          </w:p>
        </w:tc>
        <w:tc>
          <w:tcPr>
            <w:tcW w:w="1113"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Jumlah</w:t>
            </w:r>
          </w:p>
        </w:tc>
        <w:tc>
          <w:tcPr>
            <w:tcW w:w="1810"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 xml:space="preserve">     Persentase (%)</w:t>
            </w:r>
          </w:p>
        </w:tc>
      </w:tr>
      <w:tr w:rsidR="00FA06B9" w:rsidRPr="006E3010" w:rsidTr="00FA06B9">
        <w:trPr>
          <w:trHeight w:val="382"/>
        </w:trPr>
        <w:tc>
          <w:tcPr>
            <w:tcW w:w="564"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 xml:space="preserve"> 1</w:t>
            </w:r>
          </w:p>
        </w:tc>
        <w:tc>
          <w:tcPr>
            <w:tcW w:w="2112"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Kebisingan</w:t>
            </w:r>
          </w:p>
        </w:tc>
        <w:tc>
          <w:tcPr>
            <w:tcW w:w="1890"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Memenuhi Syarat</w:t>
            </w:r>
          </w:p>
        </w:tc>
        <w:tc>
          <w:tcPr>
            <w:tcW w:w="1113"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22</w:t>
            </w:r>
          </w:p>
        </w:tc>
        <w:tc>
          <w:tcPr>
            <w:tcW w:w="1810"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44.0</w:t>
            </w:r>
          </w:p>
        </w:tc>
      </w:tr>
      <w:tr w:rsidR="00FA06B9" w:rsidRPr="006E3010" w:rsidTr="00FA06B9">
        <w:trPr>
          <w:trHeight w:val="778"/>
        </w:trPr>
        <w:tc>
          <w:tcPr>
            <w:tcW w:w="564"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p>
        </w:tc>
        <w:tc>
          <w:tcPr>
            <w:tcW w:w="2112"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p>
        </w:tc>
        <w:tc>
          <w:tcPr>
            <w:tcW w:w="1890"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Tidak Memenuhi</w:t>
            </w:r>
          </w:p>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Syarat</w:t>
            </w:r>
          </w:p>
        </w:tc>
        <w:tc>
          <w:tcPr>
            <w:tcW w:w="111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28</w:t>
            </w:r>
          </w:p>
        </w:tc>
        <w:tc>
          <w:tcPr>
            <w:tcW w:w="1810"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56.0</w:t>
            </w:r>
          </w:p>
        </w:tc>
      </w:tr>
      <w:tr w:rsidR="00FA06B9" w:rsidRPr="006E3010" w:rsidTr="00FA06B9">
        <w:trPr>
          <w:trHeight w:val="397"/>
        </w:trPr>
        <w:tc>
          <w:tcPr>
            <w:tcW w:w="564"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p>
        </w:tc>
        <w:tc>
          <w:tcPr>
            <w:tcW w:w="2112"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Jumlah</w:t>
            </w:r>
          </w:p>
        </w:tc>
        <w:tc>
          <w:tcPr>
            <w:tcW w:w="1890"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p>
        </w:tc>
        <w:tc>
          <w:tcPr>
            <w:tcW w:w="1113"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50</w:t>
            </w:r>
          </w:p>
        </w:tc>
        <w:tc>
          <w:tcPr>
            <w:tcW w:w="1810"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100</w:t>
            </w:r>
          </w:p>
        </w:tc>
      </w:tr>
    </w:tbl>
    <w:p w:rsidR="00FA06B9" w:rsidRPr="006E3010" w:rsidRDefault="00FA06B9" w:rsidP="00FA06B9">
      <w:pPr>
        <w:pStyle w:val="ListParagraph"/>
        <w:spacing w:line="360" w:lineRule="auto"/>
        <w:rPr>
          <w:rFonts w:ascii="Arial" w:hAnsi="Arial" w:cs="Arial"/>
          <w:b/>
        </w:rPr>
      </w:pPr>
    </w:p>
    <w:p w:rsidR="00FA06B9" w:rsidRPr="006E3010" w:rsidRDefault="00FA06B9" w:rsidP="00FA06B9">
      <w:pPr>
        <w:pStyle w:val="ListParagraph"/>
        <w:autoSpaceDE w:val="0"/>
        <w:autoSpaceDN w:val="0"/>
        <w:adjustRightInd w:val="0"/>
        <w:spacing w:line="360" w:lineRule="auto"/>
        <w:ind w:left="284" w:firstLine="425"/>
        <w:jc w:val="both"/>
        <w:rPr>
          <w:rFonts w:ascii="Arial" w:hAnsi="Arial" w:cs="Arial"/>
        </w:rPr>
      </w:pPr>
      <w:r>
        <w:rPr>
          <w:rFonts w:ascii="Arial" w:hAnsi="Arial" w:cs="Arial"/>
        </w:rPr>
        <w:tab/>
      </w:r>
      <w:r w:rsidRPr="006E3010">
        <w:rPr>
          <w:rFonts w:ascii="Arial" w:hAnsi="Arial" w:cs="Arial"/>
        </w:rPr>
        <w:t>Berdasarkan table 4.4 ditemukan gambaran distribusi kebisingan  dari 50 responden ditemukan paparan kebisingan yang memenuhi syarat sebanyak 22 (44.0%) sedangkan paparan kebisingan yang diterima responden yang tidak memenuhi syarat sebanyak 28 (56.0%) .</w:t>
      </w:r>
    </w:p>
    <w:p w:rsidR="00FA06B9" w:rsidRPr="006E3010" w:rsidRDefault="00FA06B9" w:rsidP="00FA06B9">
      <w:pPr>
        <w:pStyle w:val="ListParagraph"/>
        <w:spacing w:line="360" w:lineRule="auto"/>
        <w:rPr>
          <w:rFonts w:ascii="Arial" w:hAnsi="Arial" w:cs="Arial"/>
        </w:rPr>
      </w:pPr>
    </w:p>
    <w:p w:rsidR="00FA06B9" w:rsidRPr="006E3010" w:rsidRDefault="00FA06B9" w:rsidP="00FA06B9">
      <w:pPr>
        <w:pStyle w:val="ListParagraph"/>
        <w:spacing w:line="360" w:lineRule="auto"/>
        <w:jc w:val="center"/>
        <w:rPr>
          <w:rFonts w:ascii="Arial" w:hAnsi="Arial" w:cs="Arial"/>
          <w:b/>
        </w:rPr>
      </w:pPr>
      <w:r w:rsidRPr="006E3010">
        <w:rPr>
          <w:rFonts w:ascii="Arial" w:hAnsi="Arial" w:cs="Arial"/>
          <w:b/>
        </w:rPr>
        <w:lastRenderedPageBreak/>
        <w:t>Tabel 4.5</w:t>
      </w:r>
    </w:p>
    <w:p w:rsidR="00FA06B9" w:rsidRPr="00BE1D07" w:rsidRDefault="00FA06B9" w:rsidP="00FA06B9">
      <w:pPr>
        <w:pStyle w:val="ListParagraph"/>
        <w:spacing w:line="360" w:lineRule="auto"/>
        <w:jc w:val="center"/>
        <w:rPr>
          <w:rFonts w:ascii="Arial" w:hAnsi="Arial" w:cs="Arial"/>
          <w:b/>
        </w:rPr>
      </w:pPr>
      <w:r w:rsidRPr="006E3010">
        <w:rPr>
          <w:rFonts w:ascii="Arial" w:hAnsi="Arial" w:cs="Arial"/>
          <w:b/>
        </w:rPr>
        <w:t xml:space="preserve">Distribusi Faktor-Faktor yang </w:t>
      </w:r>
      <w:r>
        <w:rPr>
          <w:rFonts w:ascii="Arial" w:hAnsi="Arial" w:cs="Arial"/>
          <w:b/>
        </w:rPr>
        <w:t>Berhubungan dengan</w:t>
      </w:r>
      <w:r w:rsidRPr="006E3010">
        <w:rPr>
          <w:rFonts w:ascii="Arial" w:hAnsi="Arial" w:cs="Arial"/>
          <w:b/>
        </w:rPr>
        <w:t xml:space="preserve"> Kelelahan Kerja </w:t>
      </w:r>
      <w:proofErr w:type="gramStart"/>
      <w:r w:rsidRPr="006E3010">
        <w:rPr>
          <w:rFonts w:ascii="Arial" w:hAnsi="Arial" w:cs="Arial"/>
          <w:b/>
        </w:rPr>
        <w:t>berdasarkan  Usia</w:t>
      </w:r>
      <w:proofErr w:type="gramEnd"/>
      <w:r w:rsidRPr="006E3010">
        <w:rPr>
          <w:rFonts w:ascii="Arial" w:hAnsi="Arial" w:cs="Arial"/>
          <w:b/>
        </w:rPr>
        <w:t>, Masa Kerja dan Kebisingan pada Pekerja Bagian Produksi Pakan PT.Ce</w:t>
      </w:r>
      <w:r>
        <w:rPr>
          <w:rFonts w:ascii="Arial" w:hAnsi="Arial" w:cs="Arial"/>
          <w:b/>
        </w:rPr>
        <w:t>ntral Proteina Medan Tahun 2019</w:t>
      </w:r>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1755"/>
        <w:gridCol w:w="1088"/>
        <w:gridCol w:w="1099"/>
        <w:gridCol w:w="1765"/>
        <w:gridCol w:w="1014"/>
      </w:tblGrid>
      <w:tr w:rsidR="00FA06B9" w:rsidRPr="006E3010" w:rsidTr="00FA06B9">
        <w:trPr>
          <w:trHeight w:val="854"/>
        </w:trPr>
        <w:tc>
          <w:tcPr>
            <w:tcW w:w="576"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No</w:t>
            </w:r>
          </w:p>
        </w:tc>
        <w:tc>
          <w:tcPr>
            <w:tcW w:w="1755"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Variabel</w:t>
            </w:r>
          </w:p>
        </w:tc>
        <w:tc>
          <w:tcPr>
            <w:tcW w:w="1088"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Mean</w:t>
            </w:r>
          </w:p>
        </w:tc>
        <w:tc>
          <w:tcPr>
            <w:tcW w:w="1099"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Median</w:t>
            </w:r>
          </w:p>
        </w:tc>
        <w:tc>
          <w:tcPr>
            <w:tcW w:w="1765"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Std.Deviation</w:t>
            </w:r>
          </w:p>
        </w:tc>
        <w:tc>
          <w:tcPr>
            <w:tcW w:w="1014"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sz w:val="24"/>
                <w:szCs w:val="24"/>
              </w:rPr>
            </w:pPr>
            <w:r w:rsidRPr="006E3010">
              <w:rPr>
                <w:rFonts w:ascii="Arial" w:hAnsi="Arial" w:cs="Arial"/>
                <w:b/>
                <w:sz w:val="24"/>
                <w:szCs w:val="24"/>
              </w:rPr>
              <w:t>Min-Max</w:t>
            </w:r>
          </w:p>
        </w:tc>
      </w:tr>
      <w:tr w:rsidR="00FA06B9" w:rsidRPr="006E3010" w:rsidTr="00FA06B9">
        <w:trPr>
          <w:trHeight w:val="419"/>
        </w:trPr>
        <w:tc>
          <w:tcPr>
            <w:tcW w:w="576"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1.</w:t>
            </w:r>
          </w:p>
        </w:tc>
        <w:tc>
          <w:tcPr>
            <w:tcW w:w="1755"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Usia</w:t>
            </w:r>
          </w:p>
        </w:tc>
        <w:tc>
          <w:tcPr>
            <w:tcW w:w="1088"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36.08</w:t>
            </w:r>
          </w:p>
        </w:tc>
        <w:tc>
          <w:tcPr>
            <w:tcW w:w="1099"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36.00</w:t>
            </w:r>
          </w:p>
        </w:tc>
        <w:tc>
          <w:tcPr>
            <w:tcW w:w="1765"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8.948</w:t>
            </w:r>
          </w:p>
        </w:tc>
        <w:tc>
          <w:tcPr>
            <w:tcW w:w="1014"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21-56</w:t>
            </w:r>
          </w:p>
        </w:tc>
      </w:tr>
      <w:tr w:rsidR="00FA06B9" w:rsidRPr="006E3010" w:rsidTr="00FA06B9">
        <w:trPr>
          <w:trHeight w:val="419"/>
        </w:trPr>
        <w:tc>
          <w:tcPr>
            <w:tcW w:w="576"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2.</w:t>
            </w:r>
          </w:p>
        </w:tc>
        <w:tc>
          <w:tcPr>
            <w:tcW w:w="1755"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Masa Kerja</w:t>
            </w:r>
          </w:p>
        </w:tc>
        <w:tc>
          <w:tcPr>
            <w:tcW w:w="1088"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8.54</w:t>
            </w:r>
          </w:p>
        </w:tc>
        <w:tc>
          <w:tcPr>
            <w:tcW w:w="1099"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6.00</w:t>
            </w:r>
          </w:p>
        </w:tc>
        <w:tc>
          <w:tcPr>
            <w:tcW w:w="1765"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7.086</w:t>
            </w:r>
          </w:p>
        </w:tc>
        <w:tc>
          <w:tcPr>
            <w:tcW w:w="1014"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1-30</w:t>
            </w:r>
          </w:p>
        </w:tc>
      </w:tr>
      <w:tr w:rsidR="00FA06B9" w:rsidRPr="006E3010" w:rsidTr="00FA06B9">
        <w:trPr>
          <w:trHeight w:val="435"/>
        </w:trPr>
        <w:tc>
          <w:tcPr>
            <w:tcW w:w="576"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3.</w:t>
            </w:r>
          </w:p>
        </w:tc>
        <w:tc>
          <w:tcPr>
            <w:tcW w:w="1755"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Kebisingan</w:t>
            </w:r>
          </w:p>
        </w:tc>
        <w:tc>
          <w:tcPr>
            <w:tcW w:w="1088"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85.80</w:t>
            </w:r>
          </w:p>
        </w:tc>
        <w:tc>
          <w:tcPr>
            <w:tcW w:w="1099"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87.00</w:t>
            </w:r>
          </w:p>
        </w:tc>
        <w:tc>
          <w:tcPr>
            <w:tcW w:w="1765"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6.830</w:t>
            </w:r>
          </w:p>
        </w:tc>
        <w:tc>
          <w:tcPr>
            <w:tcW w:w="1014"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sz w:val="24"/>
                <w:szCs w:val="24"/>
              </w:rPr>
            </w:pPr>
            <w:r w:rsidRPr="006E3010">
              <w:rPr>
                <w:rFonts w:ascii="Arial" w:hAnsi="Arial" w:cs="Arial"/>
                <w:sz w:val="24"/>
                <w:szCs w:val="24"/>
              </w:rPr>
              <w:t>65-99</w:t>
            </w:r>
          </w:p>
        </w:tc>
      </w:tr>
    </w:tbl>
    <w:p w:rsidR="00FA06B9" w:rsidRPr="006E3010" w:rsidRDefault="00FA06B9" w:rsidP="00FA06B9">
      <w:pPr>
        <w:pStyle w:val="ListParagraph"/>
        <w:autoSpaceDE w:val="0"/>
        <w:autoSpaceDN w:val="0"/>
        <w:adjustRightInd w:val="0"/>
        <w:spacing w:line="360" w:lineRule="auto"/>
        <w:rPr>
          <w:rFonts w:ascii="Arial" w:hAnsi="Arial" w:cs="Arial"/>
          <w:sz w:val="24"/>
          <w:szCs w:val="24"/>
        </w:rPr>
      </w:pPr>
    </w:p>
    <w:p w:rsidR="00FA06B9" w:rsidRDefault="00FA06B9" w:rsidP="00FA06B9">
      <w:pPr>
        <w:pStyle w:val="ListParagraph"/>
        <w:autoSpaceDE w:val="0"/>
        <w:autoSpaceDN w:val="0"/>
        <w:adjustRightInd w:val="0"/>
        <w:spacing w:line="360" w:lineRule="auto"/>
        <w:ind w:left="284" w:firstLine="425"/>
        <w:jc w:val="both"/>
        <w:rPr>
          <w:rFonts w:ascii="Arial" w:hAnsi="Arial" w:cs="Arial"/>
          <w:lang w:val="id-ID"/>
        </w:rPr>
      </w:pPr>
      <w:r w:rsidRPr="006E3010">
        <w:rPr>
          <w:rFonts w:ascii="Arial" w:hAnsi="Arial" w:cs="Arial"/>
        </w:rPr>
        <w:t xml:space="preserve">Berdasarkan tabel 4.5 didapatkan gambaran distribusi </w:t>
      </w:r>
      <w:proofErr w:type="gramStart"/>
      <w:r w:rsidRPr="006E3010">
        <w:rPr>
          <w:rFonts w:ascii="Arial" w:hAnsi="Arial" w:cs="Arial"/>
        </w:rPr>
        <w:t>usia</w:t>
      </w:r>
      <w:proofErr w:type="gramEnd"/>
      <w:r w:rsidRPr="006E3010">
        <w:rPr>
          <w:rFonts w:ascii="Arial" w:hAnsi="Arial" w:cs="Arial"/>
        </w:rPr>
        <w:t xml:space="preserve"> pekerja pada bagian produksi pakan termuda adalah 21 tahun dan yang tertua adalah usia 56 dengan standard deviasi 8.948. Rata-rata masa kerja pekerja yang sudah bekerja pada Bagian Produksi Pakan di PT.Central Proteina Prima adalah 8.54 tahun atau sekitar 9 tahun dengan nilai standard deviasi 7.086 dengan nilai tengah 6 tahun. Masa kerja pekerja yang paling baru adalah 1 tahun dan yang paling lama adalah 30 tahun sebagai pekerja.</w:t>
      </w:r>
    </w:p>
    <w:p w:rsidR="00FA06B9" w:rsidRPr="00E037ED" w:rsidRDefault="00FA06B9" w:rsidP="00FA06B9">
      <w:pPr>
        <w:pStyle w:val="ListParagraph"/>
        <w:autoSpaceDE w:val="0"/>
        <w:autoSpaceDN w:val="0"/>
        <w:adjustRightInd w:val="0"/>
        <w:spacing w:line="360" w:lineRule="auto"/>
        <w:ind w:left="284" w:firstLine="425"/>
        <w:jc w:val="both"/>
        <w:rPr>
          <w:rFonts w:ascii="Arial" w:hAnsi="Arial" w:cs="Arial"/>
        </w:rPr>
      </w:pPr>
      <w:proofErr w:type="gramStart"/>
      <w:r w:rsidRPr="00E037ED">
        <w:rPr>
          <w:rFonts w:ascii="Arial" w:hAnsi="Arial" w:cs="Arial"/>
        </w:rPr>
        <w:t>Berdasarkan tabel 4.5 juga didapatkan gambaran distribusi rata-rata kebisingan ditempat kerja adalah 85.80dB dengan standard deviasi 6.830.</w:t>
      </w:r>
      <w:proofErr w:type="gramEnd"/>
      <w:r w:rsidRPr="00E037ED">
        <w:rPr>
          <w:rFonts w:ascii="Arial" w:hAnsi="Arial" w:cs="Arial"/>
        </w:rPr>
        <w:t xml:space="preserve"> </w:t>
      </w:r>
      <w:proofErr w:type="gramStart"/>
      <w:r w:rsidRPr="00E037ED">
        <w:rPr>
          <w:rFonts w:ascii="Arial" w:hAnsi="Arial" w:cs="Arial"/>
        </w:rPr>
        <w:t>Nilai kebisingan terendah adalah 65 dB dan tertinggi 99 dB.</w:t>
      </w:r>
      <w:proofErr w:type="gramEnd"/>
      <w:r w:rsidRPr="00E037ED">
        <w:rPr>
          <w:rFonts w:ascii="Arial" w:hAnsi="Arial" w:cs="Arial"/>
        </w:rPr>
        <w:t xml:space="preserve"> </w:t>
      </w:r>
    </w:p>
    <w:p w:rsidR="00FA06B9" w:rsidRPr="00E037ED" w:rsidRDefault="00FA06B9" w:rsidP="00FA06B9">
      <w:pPr>
        <w:pStyle w:val="ListParagraph"/>
        <w:autoSpaceDE w:val="0"/>
        <w:autoSpaceDN w:val="0"/>
        <w:adjustRightInd w:val="0"/>
        <w:spacing w:line="360" w:lineRule="auto"/>
        <w:rPr>
          <w:rFonts w:ascii="Arial" w:hAnsi="Arial" w:cs="Arial"/>
          <w:lang w:val="id-ID"/>
        </w:rPr>
      </w:pPr>
    </w:p>
    <w:p w:rsidR="00FA06B9" w:rsidRPr="006E3010" w:rsidRDefault="00FA06B9" w:rsidP="00FA06B9">
      <w:pPr>
        <w:pStyle w:val="ListParagraph"/>
        <w:numPr>
          <w:ilvl w:val="1"/>
          <w:numId w:val="33"/>
        </w:numPr>
        <w:spacing w:after="0" w:line="360" w:lineRule="auto"/>
        <w:jc w:val="both"/>
        <w:rPr>
          <w:rFonts w:ascii="Arial" w:hAnsi="Arial" w:cs="Arial"/>
          <w:b/>
          <w:sz w:val="24"/>
          <w:szCs w:val="24"/>
        </w:rPr>
      </w:pPr>
      <w:r w:rsidRPr="006E3010">
        <w:rPr>
          <w:rFonts w:ascii="Arial" w:hAnsi="Arial" w:cs="Arial"/>
          <w:b/>
          <w:sz w:val="24"/>
          <w:szCs w:val="24"/>
        </w:rPr>
        <w:t>Analisis</w:t>
      </w:r>
      <w:r>
        <w:rPr>
          <w:rFonts w:ascii="Arial" w:hAnsi="Arial" w:cs="Arial"/>
          <w:b/>
          <w:sz w:val="24"/>
          <w:szCs w:val="24"/>
          <w:lang w:val="id-ID"/>
        </w:rPr>
        <w:t xml:space="preserve"> Bivariat </w:t>
      </w:r>
    </w:p>
    <w:p w:rsidR="00FA06B9" w:rsidRPr="00E037ED" w:rsidRDefault="00FA06B9" w:rsidP="00FA06B9">
      <w:pPr>
        <w:pStyle w:val="ListParagraph"/>
        <w:numPr>
          <w:ilvl w:val="2"/>
          <w:numId w:val="33"/>
        </w:numPr>
        <w:spacing w:after="0" w:line="360" w:lineRule="auto"/>
        <w:jc w:val="both"/>
        <w:rPr>
          <w:rFonts w:ascii="Arial" w:hAnsi="Arial" w:cs="Arial"/>
          <w:b/>
          <w:sz w:val="24"/>
          <w:szCs w:val="24"/>
        </w:rPr>
      </w:pPr>
      <w:r w:rsidRPr="00E037ED">
        <w:rPr>
          <w:rFonts w:ascii="Arial" w:hAnsi="Arial" w:cs="Arial"/>
          <w:b/>
          <w:sz w:val="24"/>
          <w:szCs w:val="24"/>
        </w:rPr>
        <w:t>Hubungan antara Faktor-faktor yang Berhubungan dengan Kelelahan Kerja pada Pekerja Bagian Produksi Pakan di PT.Central Proteina Prima Medan Tahun 2019</w:t>
      </w:r>
    </w:p>
    <w:p w:rsidR="00FA06B9" w:rsidRPr="00E037ED" w:rsidRDefault="00FA06B9" w:rsidP="00FA06B9">
      <w:pPr>
        <w:spacing w:line="360" w:lineRule="auto"/>
        <w:ind w:left="284" w:firstLine="425"/>
        <w:jc w:val="both"/>
        <w:rPr>
          <w:rFonts w:ascii="Arial" w:hAnsi="Arial" w:cs="Arial"/>
          <w:lang w:val="id-ID"/>
        </w:rPr>
      </w:pPr>
      <w:proofErr w:type="gramStart"/>
      <w:r w:rsidRPr="00E037ED">
        <w:rPr>
          <w:rFonts w:ascii="Arial" w:hAnsi="Arial" w:cs="Arial"/>
        </w:rPr>
        <w:t>Analisis bivariate merupakan analisis lanjutan dari analisis univariat yang bertujuan untuk melihat hubungan antara variable independen dengan variable dependen.</w:t>
      </w:r>
      <w:proofErr w:type="gramEnd"/>
      <w:r w:rsidRPr="00E037ED">
        <w:rPr>
          <w:rFonts w:ascii="Arial" w:hAnsi="Arial" w:cs="Arial"/>
        </w:rPr>
        <w:t xml:space="preserve"> Uji yang digunakan untuk menganalisis hubungan antara Faktor-Faktor yang Berhubungan dengan Kelelahan Kerja pada Pekerja Bagian Produksi Pakan di PT.Central Proteina Prima Medan Tahun 2019 menggunakan uji Chi Square. </w:t>
      </w:r>
      <w:proofErr w:type="gramStart"/>
      <w:r w:rsidRPr="00E037ED">
        <w:rPr>
          <w:rFonts w:ascii="Arial" w:hAnsi="Arial" w:cs="Arial"/>
        </w:rPr>
        <w:t>Hasil analisis data mengenai hubungan faktor-faktor yang berhubungan dengan kelelahan kerja pada Pekerja Bagian Produksi Pakan di PT.Central Proteina Prima Medan Tahun 2019</w:t>
      </w:r>
      <w:r>
        <w:rPr>
          <w:rFonts w:ascii="Arial" w:hAnsi="Arial" w:cs="Arial"/>
          <w:lang w:val="id-ID"/>
        </w:rPr>
        <w:t>.</w:t>
      </w:r>
      <w:proofErr w:type="gramEnd"/>
    </w:p>
    <w:p w:rsidR="00FA06B9" w:rsidRPr="00E037ED" w:rsidRDefault="00FA06B9" w:rsidP="00FA06B9">
      <w:pPr>
        <w:pStyle w:val="ListParagraph"/>
        <w:spacing w:line="360" w:lineRule="auto"/>
        <w:ind w:left="0"/>
        <w:rPr>
          <w:rFonts w:ascii="Arial" w:hAnsi="Arial" w:cs="Arial"/>
          <w:b/>
          <w:sz w:val="24"/>
          <w:szCs w:val="24"/>
          <w:lang w:val="id-ID"/>
        </w:rPr>
      </w:pPr>
      <w:proofErr w:type="gramStart"/>
      <w:r w:rsidRPr="00E037ED">
        <w:rPr>
          <w:rFonts w:ascii="Arial" w:hAnsi="Arial" w:cs="Arial"/>
          <w:b/>
          <w:sz w:val="24"/>
          <w:szCs w:val="24"/>
        </w:rPr>
        <w:lastRenderedPageBreak/>
        <w:t>4.4.1.1. Hubungan Usia</w:t>
      </w:r>
      <w:proofErr w:type="gramEnd"/>
      <w:r w:rsidRPr="00E037ED">
        <w:rPr>
          <w:rFonts w:ascii="Arial" w:hAnsi="Arial" w:cs="Arial"/>
          <w:b/>
          <w:sz w:val="24"/>
          <w:szCs w:val="24"/>
        </w:rPr>
        <w:t xml:space="preserve"> deng</w:t>
      </w:r>
      <w:r>
        <w:rPr>
          <w:rFonts w:ascii="Arial" w:hAnsi="Arial" w:cs="Arial"/>
          <w:b/>
          <w:sz w:val="24"/>
          <w:szCs w:val="24"/>
        </w:rPr>
        <w:t>an Kelelahan Kerja</w:t>
      </w:r>
    </w:p>
    <w:p w:rsidR="00FA06B9" w:rsidRPr="006E3010" w:rsidRDefault="00FA06B9" w:rsidP="00FA06B9">
      <w:pPr>
        <w:pStyle w:val="ListParagraph"/>
        <w:autoSpaceDE w:val="0"/>
        <w:autoSpaceDN w:val="0"/>
        <w:adjustRightInd w:val="0"/>
        <w:spacing w:line="360" w:lineRule="auto"/>
        <w:ind w:left="2880" w:firstLine="720"/>
        <w:rPr>
          <w:rFonts w:ascii="Arial" w:hAnsi="Arial" w:cs="Arial"/>
          <w:b/>
        </w:rPr>
      </w:pPr>
      <w:r w:rsidRPr="006E3010">
        <w:rPr>
          <w:rFonts w:ascii="Arial" w:hAnsi="Arial" w:cs="Arial"/>
          <w:b/>
        </w:rPr>
        <w:t>Tabel 4.6</w:t>
      </w:r>
    </w:p>
    <w:p w:rsidR="00FA06B9" w:rsidRPr="006E3010" w:rsidRDefault="00FA06B9" w:rsidP="00FA06B9">
      <w:pPr>
        <w:pStyle w:val="ListParagraph"/>
        <w:spacing w:line="360" w:lineRule="auto"/>
        <w:jc w:val="center"/>
        <w:rPr>
          <w:rFonts w:ascii="Arial" w:hAnsi="Arial" w:cs="Arial"/>
          <w:b/>
        </w:rPr>
      </w:pPr>
      <w:r w:rsidRPr="006E3010">
        <w:rPr>
          <w:rFonts w:ascii="Arial" w:hAnsi="Arial" w:cs="Arial"/>
          <w:b/>
        </w:rPr>
        <w:t>Gambaran Distribusi Responden Berdasarkan Usia dengan Kelelahan Kerja pada Pekerja Bagian Produksi Pakan PT.Central Proteina Medan Tahun 2019</w:t>
      </w:r>
    </w:p>
    <w:tbl>
      <w:tblPr>
        <w:tblStyle w:val="TableGrid"/>
        <w:tblpPr w:leftFromText="180" w:rightFromText="180" w:vertAnchor="text" w:horzAnchor="margin" w:tblpXSpec="right" w:tblpY="194"/>
        <w:tblW w:w="74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
        <w:gridCol w:w="1109"/>
        <w:gridCol w:w="807"/>
        <w:gridCol w:w="715"/>
        <w:gridCol w:w="776"/>
        <w:gridCol w:w="715"/>
        <w:gridCol w:w="630"/>
        <w:gridCol w:w="819"/>
        <w:gridCol w:w="803"/>
      </w:tblGrid>
      <w:tr w:rsidR="00FA06B9" w:rsidRPr="006E3010" w:rsidTr="00FA06B9">
        <w:trPr>
          <w:trHeight w:val="370"/>
        </w:trPr>
        <w:tc>
          <w:tcPr>
            <w:tcW w:w="1035" w:type="dxa"/>
            <w:vMerge w:val="restart"/>
            <w:tcBorders>
              <w:top w:val="single" w:sz="4" w:space="0" w:color="auto"/>
              <w:left w:val="single" w:sz="4" w:space="0" w:color="FFFFFF" w:themeColor="background1"/>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 xml:space="preserve">   Variabel</w:t>
            </w:r>
          </w:p>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c>
          <w:tcPr>
            <w:tcW w:w="1070" w:type="dxa"/>
            <w:vMerge w:val="restart"/>
            <w:tcBorders>
              <w:top w:val="single" w:sz="4" w:space="0" w:color="auto"/>
              <w:left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Kategori</w:t>
            </w:r>
          </w:p>
        </w:tc>
        <w:tc>
          <w:tcPr>
            <w:tcW w:w="5341" w:type="dxa"/>
            <w:gridSpan w:val="7"/>
            <w:tcBorders>
              <w:top w:val="single" w:sz="4" w:space="0" w:color="auto"/>
              <w:left w:val="single" w:sz="4" w:space="0" w:color="FFFFFF" w:themeColor="background1"/>
              <w:bottom w:val="single" w:sz="4" w:space="0" w:color="auto"/>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Kelelahan Kerja</w:t>
            </w:r>
          </w:p>
        </w:tc>
      </w:tr>
      <w:tr w:rsidR="00FA06B9" w:rsidRPr="006E3010" w:rsidTr="00FA06B9">
        <w:trPr>
          <w:trHeight w:val="370"/>
        </w:trPr>
        <w:tc>
          <w:tcPr>
            <w:tcW w:w="1035" w:type="dxa"/>
            <w:vMerge/>
            <w:tcBorders>
              <w:left w:val="single" w:sz="4" w:space="0" w:color="FFFFFF" w:themeColor="background1"/>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c>
          <w:tcPr>
            <w:tcW w:w="1070" w:type="dxa"/>
            <w:vMerge/>
            <w:tcBorders>
              <w:left w:val="single" w:sz="4" w:space="0" w:color="FFFFFF" w:themeColor="background1"/>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c>
          <w:tcPr>
            <w:tcW w:w="1556" w:type="dxa"/>
            <w:gridSpan w:val="2"/>
            <w:tcBorders>
              <w:top w:val="single" w:sz="4" w:space="0" w:color="auto"/>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Rendah</w:t>
            </w:r>
          </w:p>
        </w:tc>
        <w:tc>
          <w:tcPr>
            <w:tcW w:w="1523" w:type="dxa"/>
            <w:gridSpan w:val="2"/>
            <w:tcBorders>
              <w:top w:val="single" w:sz="4" w:space="0" w:color="auto"/>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Sedang</w:t>
            </w:r>
          </w:p>
        </w:tc>
        <w:tc>
          <w:tcPr>
            <w:tcW w:w="1467" w:type="dxa"/>
            <w:gridSpan w:val="2"/>
            <w:tcBorders>
              <w:top w:val="single" w:sz="4" w:space="0" w:color="auto"/>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Total</w:t>
            </w:r>
          </w:p>
        </w:tc>
        <w:tc>
          <w:tcPr>
            <w:tcW w:w="795" w:type="dxa"/>
            <w:vMerge w:val="restart"/>
            <w:tcBorders>
              <w:top w:val="single" w:sz="4" w:space="0" w:color="auto"/>
              <w:left w:val="single" w:sz="4" w:space="0" w:color="FFFFFF" w:themeColor="background1"/>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 xml:space="preserve">      P Value</w:t>
            </w:r>
          </w:p>
        </w:tc>
      </w:tr>
      <w:tr w:rsidR="00FA06B9" w:rsidRPr="006E3010" w:rsidTr="00FA06B9">
        <w:trPr>
          <w:trHeight w:val="370"/>
        </w:trPr>
        <w:tc>
          <w:tcPr>
            <w:tcW w:w="1035" w:type="dxa"/>
            <w:vMerge/>
            <w:tcBorders>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c>
          <w:tcPr>
            <w:tcW w:w="1070" w:type="dxa"/>
            <w:vMerge/>
            <w:tcBorders>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c>
          <w:tcPr>
            <w:tcW w:w="836" w:type="dxa"/>
            <w:tcBorders>
              <w:top w:val="single" w:sz="4" w:space="0" w:color="auto"/>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n</w:t>
            </w:r>
          </w:p>
        </w:tc>
        <w:tc>
          <w:tcPr>
            <w:tcW w:w="721" w:type="dxa"/>
            <w:tcBorders>
              <w:top w:val="single" w:sz="4" w:space="0" w:color="auto"/>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w:t>
            </w:r>
          </w:p>
        </w:tc>
        <w:tc>
          <w:tcPr>
            <w:tcW w:w="802" w:type="dxa"/>
            <w:tcBorders>
              <w:top w:val="single" w:sz="4" w:space="0" w:color="auto"/>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N</w:t>
            </w:r>
          </w:p>
        </w:tc>
        <w:tc>
          <w:tcPr>
            <w:tcW w:w="721" w:type="dxa"/>
            <w:tcBorders>
              <w:top w:val="single" w:sz="4" w:space="0" w:color="auto"/>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w:t>
            </w:r>
          </w:p>
        </w:tc>
        <w:tc>
          <w:tcPr>
            <w:tcW w:w="644" w:type="dxa"/>
            <w:tcBorders>
              <w:top w:val="single" w:sz="4" w:space="0" w:color="auto"/>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N</w:t>
            </w:r>
          </w:p>
        </w:tc>
        <w:tc>
          <w:tcPr>
            <w:tcW w:w="823" w:type="dxa"/>
            <w:tcBorders>
              <w:top w:val="single" w:sz="4" w:space="0" w:color="auto"/>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w:t>
            </w:r>
          </w:p>
        </w:tc>
        <w:tc>
          <w:tcPr>
            <w:tcW w:w="795" w:type="dxa"/>
            <w:vMerge/>
            <w:tcBorders>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r>
      <w:tr w:rsidR="00FA06B9" w:rsidRPr="006E3010" w:rsidTr="00FA06B9">
        <w:trPr>
          <w:trHeight w:val="605"/>
        </w:trPr>
        <w:tc>
          <w:tcPr>
            <w:tcW w:w="1035"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Usia</w:t>
            </w:r>
          </w:p>
        </w:tc>
        <w:tc>
          <w:tcPr>
            <w:tcW w:w="1070"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Tidak Beresiko</w:t>
            </w:r>
          </w:p>
        </w:tc>
        <w:tc>
          <w:tcPr>
            <w:tcW w:w="836"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23</w:t>
            </w:r>
          </w:p>
        </w:tc>
        <w:tc>
          <w:tcPr>
            <w:tcW w:w="72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67.6</w:t>
            </w:r>
          </w:p>
        </w:tc>
        <w:tc>
          <w:tcPr>
            <w:tcW w:w="802"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11</w:t>
            </w:r>
          </w:p>
        </w:tc>
        <w:tc>
          <w:tcPr>
            <w:tcW w:w="72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32.4</w:t>
            </w:r>
          </w:p>
        </w:tc>
        <w:tc>
          <w:tcPr>
            <w:tcW w:w="644"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34</w:t>
            </w:r>
          </w:p>
        </w:tc>
        <w:tc>
          <w:tcPr>
            <w:tcW w:w="823"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100.0</w:t>
            </w:r>
          </w:p>
        </w:tc>
        <w:tc>
          <w:tcPr>
            <w:tcW w:w="795" w:type="dxa"/>
            <w:vMerge w:val="restart"/>
            <w:tcBorders>
              <w:top w:val="single" w:sz="4" w:space="0" w:color="auto"/>
              <w:left w:val="single" w:sz="4" w:space="0" w:color="FFFFFF" w:themeColor="background1"/>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 xml:space="preserve">     0.179</w:t>
            </w:r>
          </w:p>
        </w:tc>
      </w:tr>
      <w:tr w:rsidR="00FA06B9" w:rsidRPr="006E3010" w:rsidTr="00FA06B9">
        <w:trPr>
          <w:trHeight w:val="354"/>
        </w:trPr>
        <w:tc>
          <w:tcPr>
            <w:tcW w:w="1035"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p>
        </w:tc>
        <w:tc>
          <w:tcPr>
            <w:tcW w:w="1070"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 xml:space="preserve">      Beresiko</w:t>
            </w:r>
          </w:p>
        </w:tc>
        <w:tc>
          <w:tcPr>
            <w:tcW w:w="83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14</w:t>
            </w:r>
          </w:p>
        </w:tc>
        <w:tc>
          <w:tcPr>
            <w:tcW w:w="72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87.5</w:t>
            </w:r>
          </w:p>
        </w:tc>
        <w:tc>
          <w:tcPr>
            <w:tcW w:w="802"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2</w:t>
            </w:r>
          </w:p>
        </w:tc>
        <w:tc>
          <w:tcPr>
            <w:tcW w:w="72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12.5</w:t>
            </w:r>
          </w:p>
        </w:tc>
        <w:tc>
          <w:tcPr>
            <w:tcW w:w="644"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16</w:t>
            </w:r>
          </w:p>
        </w:tc>
        <w:tc>
          <w:tcPr>
            <w:tcW w:w="823"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100.0</w:t>
            </w:r>
          </w:p>
        </w:tc>
        <w:tc>
          <w:tcPr>
            <w:tcW w:w="795" w:type="dxa"/>
            <w:vMerge/>
            <w:tcBorders>
              <w:left w:val="single" w:sz="4" w:space="0" w:color="FFFFFF" w:themeColor="background1"/>
              <w:bottom w:val="single" w:sz="4" w:space="0" w:color="FFFFFF" w:themeColor="background1"/>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p>
        </w:tc>
      </w:tr>
      <w:tr w:rsidR="00FA06B9" w:rsidRPr="006E3010" w:rsidTr="00FA06B9">
        <w:trPr>
          <w:trHeight w:val="303"/>
        </w:trPr>
        <w:tc>
          <w:tcPr>
            <w:tcW w:w="2105" w:type="dxa"/>
            <w:gridSpan w:val="2"/>
            <w:tcBorders>
              <w:top w:val="single" w:sz="4" w:space="0" w:color="auto"/>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Jumlah</w:t>
            </w:r>
          </w:p>
        </w:tc>
        <w:tc>
          <w:tcPr>
            <w:tcW w:w="836" w:type="dxa"/>
            <w:tcBorders>
              <w:top w:val="single" w:sz="4" w:space="0" w:color="auto"/>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37</w:t>
            </w:r>
          </w:p>
        </w:tc>
        <w:tc>
          <w:tcPr>
            <w:tcW w:w="721" w:type="dxa"/>
            <w:tcBorders>
              <w:top w:val="single" w:sz="4" w:space="0" w:color="auto"/>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74.0</w:t>
            </w:r>
          </w:p>
        </w:tc>
        <w:tc>
          <w:tcPr>
            <w:tcW w:w="802" w:type="dxa"/>
            <w:tcBorders>
              <w:top w:val="single" w:sz="4" w:space="0" w:color="auto"/>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13</w:t>
            </w:r>
          </w:p>
        </w:tc>
        <w:tc>
          <w:tcPr>
            <w:tcW w:w="721" w:type="dxa"/>
            <w:tcBorders>
              <w:top w:val="single" w:sz="4" w:space="0" w:color="auto"/>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26.0</w:t>
            </w:r>
          </w:p>
        </w:tc>
        <w:tc>
          <w:tcPr>
            <w:tcW w:w="644" w:type="dxa"/>
            <w:tcBorders>
              <w:top w:val="single" w:sz="4" w:space="0" w:color="auto"/>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50</w:t>
            </w:r>
          </w:p>
        </w:tc>
        <w:tc>
          <w:tcPr>
            <w:tcW w:w="823" w:type="dxa"/>
            <w:tcBorders>
              <w:top w:val="single" w:sz="4" w:space="0" w:color="auto"/>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100.0</w:t>
            </w:r>
          </w:p>
        </w:tc>
        <w:tc>
          <w:tcPr>
            <w:tcW w:w="795"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r>
    </w:tbl>
    <w:p w:rsidR="00FA06B9" w:rsidRPr="006E3010" w:rsidRDefault="00FA06B9" w:rsidP="00FA06B9">
      <w:pPr>
        <w:pStyle w:val="ListParagraph"/>
        <w:autoSpaceDE w:val="0"/>
        <w:autoSpaceDN w:val="0"/>
        <w:adjustRightInd w:val="0"/>
        <w:spacing w:line="360" w:lineRule="auto"/>
        <w:ind w:left="1080"/>
        <w:rPr>
          <w:rFonts w:ascii="Arial" w:hAnsi="Arial" w:cs="Arial"/>
        </w:rPr>
      </w:pPr>
      <w:r w:rsidRPr="006E3010">
        <w:rPr>
          <w:rFonts w:ascii="Arial" w:hAnsi="Arial" w:cs="Arial"/>
        </w:rPr>
        <w:tab/>
      </w:r>
      <w:r w:rsidRPr="006E3010">
        <w:rPr>
          <w:rFonts w:ascii="Arial" w:hAnsi="Arial" w:cs="Arial"/>
        </w:rPr>
        <w:tab/>
      </w:r>
    </w:p>
    <w:p w:rsidR="00FA06B9" w:rsidRDefault="00FA06B9" w:rsidP="00FA06B9">
      <w:pPr>
        <w:pStyle w:val="ListParagraph"/>
        <w:autoSpaceDE w:val="0"/>
        <w:autoSpaceDN w:val="0"/>
        <w:adjustRightInd w:val="0"/>
        <w:spacing w:line="360" w:lineRule="auto"/>
        <w:ind w:left="1080"/>
        <w:rPr>
          <w:rFonts w:ascii="Arial" w:hAnsi="Arial" w:cs="Arial"/>
          <w:lang w:val="id-ID"/>
        </w:rPr>
      </w:pPr>
      <w:r w:rsidRPr="006E3010">
        <w:rPr>
          <w:rFonts w:ascii="Arial" w:hAnsi="Arial" w:cs="Arial"/>
        </w:rPr>
        <w:tab/>
      </w:r>
      <w:r w:rsidRPr="006E3010">
        <w:rPr>
          <w:rFonts w:ascii="Arial" w:hAnsi="Arial" w:cs="Arial"/>
        </w:rPr>
        <w:tab/>
        <w:t>Berda</w:t>
      </w:r>
    </w:p>
    <w:p w:rsidR="00FA06B9" w:rsidRDefault="00FA06B9" w:rsidP="00FA06B9">
      <w:pPr>
        <w:pStyle w:val="ListParagraph"/>
        <w:autoSpaceDE w:val="0"/>
        <w:autoSpaceDN w:val="0"/>
        <w:adjustRightInd w:val="0"/>
        <w:spacing w:line="360" w:lineRule="auto"/>
        <w:ind w:left="284" w:firstLine="425"/>
        <w:jc w:val="both"/>
        <w:rPr>
          <w:rFonts w:ascii="Arial" w:hAnsi="Arial" w:cs="Arial"/>
          <w:lang w:val="id-ID"/>
        </w:rPr>
      </w:pPr>
      <w:r>
        <w:rPr>
          <w:rFonts w:ascii="Arial" w:hAnsi="Arial" w:cs="Arial"/>
          <w:lang w:val="id-ID"/>
        </w:rPr>
        <w:t>Berda</w:t>
      </w:r>
      <w:r w:rsidRPr="006E3010">
        <w:rPr>
          <w:rFonts w:ascii="Arial" w:hAnsi="Arial" w:cs="Arial"/>
        </w:rPr>
        <w:t>sarkan tabel 4.6 dari 50 responden dibagian produksi pakan di PT.Central Proteina Prima menunjukkan bahwa responden dengan kategori tidak beresiko memiliki  tingkat kelelahan kerja rendah yaitu 23 (67.6%) responden dan  11 (32.4%) responden dengan tingkat kelelahan sedang.</w:t>
      </w:r>
    </w:p>
    <w:p w:rsidR="00FA06B9" w:rsidRDefault="00FA06B9" w:rsidP="00FA06B9">
      <w:pPr>
        <w:pStyle w:val="ListParagraph"/>
        <w:autoSpaceDE w:val="0"/>
        <w:autoSpaceDN w:val="0"/>
        <w:adjustRightInd w:val="0"/>
        <w:spacing w:line="360" w:lineRule="auto"/>
        <w:ind w:left="284" w:firstLine="425"/>
        <w:jc w:val="both"/>
        <w:rPr>
          <w:rFonts w:ascii="Arial" w:hAnsi="Arial" w:cs="Arial"/>
          <w:lang w:val="id-ID"/>
        </w:rPr>
      </w:pPr>
      <w:r w:rsidRPr="00E037ED">
        <w:rPr>
          <w:rFonts w:ascii="Arial" w:hAnsi="Arial" w:cs="Arial"/>
        </w:rPr>
        <w:t>Dari 50 pekerja di bagian produksi pakan, menunjukkan bahwa responden dengan kategori beresiko memiliki tingkat kelelahan rendah 14 (87.5%) responden dan sebanyak 2 (12.5%) responden dengan tingkat kelelahan sedang.</w:t>
      </w:r>
    </w:p>
    <w:p w:rsidR="00FA06B9" w:rsidRPr="00E037ED" w:rsidRDefault="00FA06B9" w:rsidP="00FA06B9">
      <w:pPr>
        <w:pStyle w:val="ListParagraph"/>
        <w:autoSpaceDE w:val="0"/>
        <w:autoSpaceDN w:val="0"/>
        <w:adjustRightInd w:val="0"/>
        <w:spacing w:line="360" w:lineRule="auto"/>
        <w:ind w:left="284" w:firstLine="425"/>
        <w:jc w:val="both"/>
        <w:rPr>
          <w:rFonts w:ascii="Arial" w:hAnsi="Arial" w:cs="Arial"/>
        </w:rPr>
      </w:pPr>
      <w:r w:rsidRPr="00E037ED">
        <w:rPr>
          <w:rFonts w:ascii="Arial" w:hAnsi="Arial" w:cs="Arial"/>
        </w:rPr>
        <w:t>Pada tingkat kepercayaan 95% α (0.05) Uji chi-square tidak memenuhi syarat karena di temukana nilai harapan kurang dari 5  yaitu 25% maka digunakan Fisher’s Exact Test dengan hasil Ha ditolak dengan hasil Ho diterima, 0.179 &gt; 0.05 maka dapat disimpulkan tidak ada hubungan usia terhadap kelelahan kerja.</w:t>
      </w:r>
    </w:p>
    <w:p w:rsidR="00FA06B9" w:rsidRPr="006E3010" w:rsidRDefault="00FA06B9" w:rsidP="00FA06B9">
      <w:pPr>
        <w:pStyle w:val="ListParagraph"/>
        <w:autoSpaceDE w:val="0"/>
        <w:autoSpaceDN w:val="0"/>
        <w:adjustRightInd w:val="0"/>
        <w:spacing w:line="360" w:lineRule="auto"/>
        <w:ind w:left="1080"/>
        <w:rPr>
          <w:rFonts w:ascii="Arial" w:hAnsi="Arial" w:cs="Arial"/>
        </w:rPr>
      </w:pPr>
    </w:p>
    <w:p w:rsidR="00FA06B9" w:rsidRDefault="00FA06B9" w:rsidP="00FA06B9">
      <w:pPr>
        <w:pStyle w:val="ListParagraph"/>
        <w:autoSpaceDE w:val="0"/>
        <w:autoSpaceDN w:val="0"/>
        <w:adjustRightInd w:val="0"/>
        <w:spacing w:line="360" w:lineRule="auto"/>
        <w:ind w:left="1080"/>
        <w:rPr>
          <w:rFonts w:ascii="Arial" w:hAnsi="Arial" w:cs="Arial"/>
        </w:rPr>
      </w:pPr>
    </w:p>
    <w:p w:rsidR="00FA06B9" w:rsidRDefault="00FA06B9" w:rsidP="00FA06B9">
      <w:pPr>
        <w:pStyle w:val="ListParagraph"/>
        <w:autoSpaceDE w:val="0"/>
        <w:autoSpaceDN w:val="0"/>
        <w:adjustRightInd w:val="0"/>
        <w:spacing w:line="360" w:lineRule="auto"/>
        <w:ind w:left="1080"/>
        <w:rPr>
          <w:rFonts w:ascii="Arial" w:hAnsi="Arial" w:cs="Arial"/>
        </w:rPr>
      </w:pPr>
    </w:p>
    <w:p w:rsidR="00FA06B9" w:rsidRDefault="00FA06B9" w:rsidP="00FA06B9">
      <w:pPr>
        <w:pStyle w:val="ListParagraph"/>
        <w:autoSpaceDE w:val="0"/>
        <w:autoSpaceDN w:val="0"/>
        <w:adjustRightInd w:val="0"/>
        <w:spacing w:line="360" w:lineRule="auto"/>
        <w:ind w:left="1080"/>
        <w:rPr>
          <w:rFonts w:ascii="Arial" w:hAnsi="Arial" w:cs="Arial"/>
        </w:rPr>
      </w:pPr>
    </w:p>
    <w:p w:rsidR="00FA06B9" w:rsidRPr="006E3010" w:rsidRDefault="00FA06B9" w:rsidP="00FA06B9">
      <w:pPr>
        <w:pStyle w:val="ListParagraph"/>
        <w:autoSpaceDE w:val="0"/>
        <w:autoSpaceDN w:val="0"/>
        <w:adjustRightInd w:val="0"/>
        <w:spacing w:line="360" w:lineRule="auto"/>
        <w:ind w:left="1080"/>
        <w:rPr>
          <w:rFonts w:ascii="Arial" w:hAnsi="Arial" w:cs="Arial"/>
        </w:rPr>
      </w:pPr>
    </w:p>
    <w:p w:rsidR="00FA06B9" w:rsidRPr="006E3010" w:rsidRDefault="00FA06B9" w:rsidP="00FA06B9">
      <w:pPr>
        <w:pStyle w:val="ListParagraph"/>
        <w:autoSpaceDE w:val="0"/>
        <w:autoSpaceDN w:val="0"/>
        <w:adjustRightInd w:val="0"/>
        <w:spacing w:line="360" w:lineRule="auto"/>
        <w:ind w:left="1080"/>
        <w:rPr>
          <w:rFonts w:ascii="Arial" w:hAnsi="Arial" w:cs="Arial"/>
        </w:rPr>
      </w:pPr>
    </w:p>
    <w:p w:rsidR="00FA06B9" w:rsidRPr="00E037ED" w:rsidRDefault="00FA06B9" w:rsidP="00FA06B9">
      <w:pPr>
        <w:pStyle w:val="ListParagraph"/>
        <w:autoSpaceDE w:val="0"/>
        <w:autoSpaceDN w:val="0"/>
        <w:adjustRightInd w:val="0"/>
        <w:spacing w:line="360" w:lineRule="auto"/>
        <w:ind w:left="1080"/>
        <w:rPr>
          <w:rFonts w:ascii="Arial" w:hAnsi="Arial" w:cs="Arial"/>
          <w:lang w:val="id-ID"/>
        </w:rPr>
      </w:pPr>
    </w:p>
    <w:p w:rsidR="00FA06B9" w:rsidRPr="00E037ED" w:rsidRDefault="00FA06B9" w:rsidP="00FA06B9">
      <w:pPr>
        <w:pStyle w:val="ListParagraph"/>
        <w:autoSpaceDE w:val="0"/>
        <w:autoSpaceDN w:val="0"/>
        <w:adjustRightInd w:val="0"/>
        <w:spacing w:line="360" w:lineRule="auto"/>
        <w:ind w:left="0"/>
        <w:rPr>
          <w:rFonts w:ascii="Arial" w:hAnsi="Arial" w:cs="Arial"/>
          <w:sz w:val="24"/>
          <w:szCs w:val="24"/>
        </w:rPr>
      </w:pPr>
      <w:r w:rsidRPr="00E037ED">
        <w:rPr>
          <w:rFonts w:ascii="Arial" w:hAnsi="Arial" w:cs="Arial"/>
          <w:b/>
          <w:sz w:val="24"/>
          <w:szCs w:val="24"/>
        </w:rPr>
        <w:lastRenderedPageBreak/>
        <w:t>4.4.1.2. Hubungan Jenis Kelamin dengan Kelelahan Kerja</w:t>
      </w:r>
    </w:p>
    <w:p w:rsidR="00FA06B9" w:rsidRPr="006E3010" w:rsidRDefault="00FA06B9" w:rsidP="00FA06B9">
      <w:pPr>
        <w:pStyle w:val="ListParagraph"/>
        <w:autoSpaceDE w:val="0"/>
        <w:autoSpaceDN w:val="0"/>
        <w:adjustRightInd w:val="0"/>
        <w:spacing w:line="360" w:lineRule="auto"/>
        <w:ind w:left="3600"/>
        <w:rPr>
          <w:rFonts w:ascii="Arial" w:hAnsi="Arial" w:cs="Arial"/>
          <w:b/>
        </w:rPr>
      </w:pPr>
      <w:r w:rsidRPr="006E3010">
        <w:rPr>
          <w:rFonts w:ascii="Arial" w:hAnsi="Arial" w:cs="Arial"/>
          <w:b/>
        </w:rPr>
        <w:t>Tabel 4.7</w:t>
      </w:r>
    </w:p>
    <w:p w:rsidR="00FA06B9" w:rsidRPr="006E3010" w:rsidRDefault="00FA06B9" w:rsidP="00FA06B9">
      <w:pPr>
        <w:pStyle w:val="ListParagraph"/>
        <w:spacing w:line="360" w:lineRule="auto"/>
        <w:jc w:val="center"/>
        <w:rPr>
          <w:rFonts w:ascii="Arial" w:hAnsi="Arial" w:cs="Arial"/>
          <w:b/>
        </w:rPr>
      </w:pPr>
      <w:r w:rsidRPr="006E3010">
        <w:rPr>
          <w:rFonts w:ascii="Arial" w:hAnsi="Arial" w:cs="Arial"/>
          <w:b/>
        </w:rPr>
        <w:t>Gambaran Distribusi Responden Berdasarkan Jenis Kelamin dengan Kelelahan Kerja pada Pekerja Bagian Produksi Pakan PT.Central Proteina Medan Tahun 2019</w:t>
      </w:r>
    </w:p>
    <w:p w:rsidR="00FA06B9" w:rsidRPr="006E3010" w:rsidRDefault="00FA06B9" w:rsidP="00FA06B9">
      <w:pPr>
        <w:pStyle w:val="ListParagraph"/>
        <w:spacing w:line="360" w:lineRule="auto"/>
        <w:jc w:val="center"/>
        <w:rPr>
          <w:rFonts w:ascii="Arial" w:hAnsi="Arial" w:cs="Arial"/>
          <w:b/>
        </w:rPr>
      </w:pPr>
    </w:p>
    <w:tbl>
      <w:tblPr>
        <w:tblStyle w:val="TableGrid"/>
        <w:tblW w:w="7037" w:type="dxa"/>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
        <w:gridCol w:w="1354"/>
        <w:gridCol w:w="560"/>
        <w:gridCol w:w="767"/>
        <w:gridCol w:w="551"/>
        <w:gridCol w:w="655"/>
        <w:gridCol w:w="505"/>
        <w:gridCol w:w="769"/>
        <w:gridCol w:w="803"/>
      </w:tblGrid>
      <w:tr w:rsidR="00FA06B9" w:rsidRPr="006E3010" w:rsidTr="00FA06B9">
        <w:trPr>
          <w:trHeight w:val="350"/>
        </w:trPr>
        <w:tc>
          <w:tcPr>
            <w:tcW w:w="929" w:type="dxa"/>
            <w:vMerge w:val="restart"/>
            <w:tcBorders>
              <w:top w:val="single" w:sz="4" w:space="0" w:color="auto"/>
              <w:left w:val="single" w:sz="4" w:space="0" w:color="FFFFFF" w:themeColor="background1"/>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 xml:space="preserve"> Variabel</w:t>
            </w:r>
          </w:p>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c>
          <w:tcPr>
            <w:tcW w:w="1072" w:type="dxa"/>
            <w:vMerge w:val="restart"/>
            <w:tcBorders>
              <w:top w:val="single" w:sz="4" w:space="0" w:color="auto"/>
              <w:left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 xml:space="preserve">   Kategori</w:t>
            </w:r>
          </w:p>
        </w:tc>
        <w:tc>
          <w:tcPr>
            <w:tcW w:w="5036" w:type="dxa"/>
            <w:gridSpan w:val="7"/>
            <w:tcBorders>
              <w:top w:val="single" w:sz="4" w:space="0" w:color="auto"/>
              <w:left w:val="single" w:sz="4" w:space="0" w:color="FFFFFF" w:themeColor="background1"/>
              <w:bottom w:val="single" w:sz="4" w:space="0" w:color="auto"/>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Kelelahan Kerja</w:t>
            </w:r>
          </w:p>
        </w:tc>
      </w:tr>
      <w:tr w:rsidR="00FA06B9" w:rsidRPr="006E3010" w:rsidTr="00FA06B9">
        <w:trPr>
          <w:trHeight w:val="134"/>
        </w:trPr>
        <w:tc>
          <w:tcPr>
            <w:tcW w:w="929" w:type="dxa"/>
            <w:vMerge/>
            <w:tcBorders>
              <w:left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c>
          <w:tcPr>
            <w:tcW w:w="1072" w:type="dxa"/>
            <w:vMerge/>
            <w:tcBorders>
              <w:left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c>
          <w:tcPr>
            <w:tcW w:w="1478"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Rendah</w:t>
            </w:r>
          </w:p>
        </w:tc>
        <w:tc>
          <w:tcPr>
            <w:tcW w:w="1435"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Sedang</w:t>
            </w:r>
          </w:p>
        </w:tc>
        <w:tc>
          <w:tcPr>
            <w:tcW w:w="1379"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Total</w:t>
            </w:r>
          </w:p>
        </w:tc>
        <w:tc>
          <w:tcPr>
            <w:tcW w:w="744" w:type="dxa"/>
            <w:vMerge w:val="restart"/>
            <w:tcBorders>
              <w:top w:val="single" w:sz="4" w:space="0" w:color="auto"/>
              <w:left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 xml:space="preserve">    P Value</w:t>
            </w:r>
          </w:p>
        </w:tc>
      </w:tr>
      <w:tr w:rsidR="00FA06B9" w:rsidRPr="006E3010" w:rsidTr="00FA06B9">
        <w:trPr>
          <w:trHeight w:val="134"/>
        </w:trPr>
        <w:tc>
          <w:tcPr>
            <w:tcW w:w="929" w:type="dxa"/>
            <w:vMerge/>
            <w:tcBorders>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c>
          <w:tcPr>
            <w:tcW w:w="1072" w:type="dxa"/>
            <w:vMerge/>
            <w:tcBorders>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c>
          <w:tcPr>
            <w:tcW w:w="792"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N</w:t>
            </w:r>
          </w:p>
        </w:tc>
        <w:tc>
          <w:tcPr>
            <w:tcW w:w="686"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w:t>
            </w:r>
          </w:p>
        </w:tc>
        <w:tc>
          <w:tcPr>
            <w:tcW w:w="758"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N</w:t>
            </w:r>
          </w:p>
        </w:tc>
        <w:tc>
          <w:tcPr>
            <w:tcW w:w="677"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w:t>
            </w:r>
          </w:p>
        </w:tc>
        <w:tc>
          <w:tcPr>
            <w:tcW w:w="607"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N</w:t>
            </w:r>
          </w:p>
        </w:tc>
        <w:tc>
          <w:tcPr>
            <w:tcW w:w="772"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w:t>
            </w:r>
          </w:p>
        </w:tc>
        <w:tc>
          <w:tcPr>
            <w:tcW w:w="744" w:type="dxa"/>
            <w:vMerge/>
            <w:tcBorders>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r>
      <w:tr w:rsidR="00FA06B9" w:rsidRPr="006E3010" w:rsidTr="00FA06B9">
        <w:trPr>
          <w:trHeight w:val="699"/>
        </w:trPr>
        <w:tc>
          <w:tcPr>
            <w:tcW w:w="929"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Jenis Kelamin</w:t>
            </w:r>
          </w:p>
        </w:tc>
        <w:tc>
          <w:tcPr>
            <w:tcW w:w="1072"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 xml:space="preserve">  Laki-laki</w:t>
            </w:r>
          </w:p>
        </w:tc>
        <w:tc>
          <w:tcPr>
            <w:tcW w:w="792"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33</w:t>
            </w:r>
          </w:p>
        </w:tc>
        <w:tc>
          <w:tcPr>
            <w:tcW w:w="686"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71.7</w:t>
            </w:r>
          </w:p>
        </w:tc>
        <w:tc>
          <w:tcPr>
            <w:tcW w:w="758"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13</w:t>
            </w:r>
          </w:p>
        </w:tc>
        <w:tc>
          <w:tcPr>
            <w:tcW w:w="67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28.3</w:t>
            </w:r>
          </w:p>
        </w:tc>
        <w:tc>
          <w:tcPr>
            <w:tcW w:w="60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46</w:t>
            </w:r>
          </w:p>
        </w:tc>
        <w:tc>
          <w:tcPr>
            <w:tcW w:w="772"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100.0</w:t>
            </w:r>
          </w:p>
        </w:tc>
        <w:tc>
          <w:tcPr>
            <w:tcW w:w="744" w:type="dxa"/>
            <w:vMerge w:val="restart"/>
            <w:tcBorders>
              <w:top w:val="single" w:sz="4" w:space="0" w:color="auto"/>
              <w:left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1.000</w:t>
            </w:r>
          </w:p>
        </w:tc>
      </w:tr>
      <w:tr w:rsidR="00FA06B9" w:rsidRPr="006E3010" w:rsidTr="00FA06B9">
        <w:trPr>
          <w:trHeight w:val="699"/>
        </w:trPr>
        <w:tc>
          <w:tcPr>
            <w:tcW w:w="929"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p>
        </w:tc>
        <w:tc>
          <w:tcPr>
            <w:tcW w:w="1072"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 xml:space="preserve">  Perempuan</w:t>
            </w:r>
          </w:p>
        </w:tc>
        <w:tc>
          <w:tcPr>
            <w:tcW w:w="792"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4</w:t>
            </w:r>
          </w:p>
        </w:tc>
        <w:tc>
          <w:tcPr>
            <w:tcW w:w="686"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100.0</w:t>
            </w:r>
          </w:p>
        </w:tc>
        <w:tc>
          <w:tcPr>
            <w:tcW w:w="758"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0</w:t>
            </w:r>
          </w:p>
        </w:tc>
        <w:tc>
          <w:tcPr>
            <w:tcW w:w="677"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0</w:t>
            </w:r>
          </w:p>
        </w:tc>
        <w:tc>
          <w:tcPr>
            <w:tcW w:w="607"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4</w:t>
            </w:r>
          </w:p>
        </w:tc>
        <w:tc>
          <w:tcPr>
            <w:tcW w:w="772"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100.0</w:t>
            </w:r>
          </w:p>
        </w:tc>
        <w:tc>
          <w:tcPr>
            <w:tcW w:w="744" w:type="dxa"/>
            <w:vMerge/>
            <w:tcBorders>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p>
        </w:tc>
      </w:tr>
      <w:tr w:rsidR="00FA06B9" w:rsidRPr="006E3010" w:rsidTr="00FA06B9">
        <w:trPr>
          <w:trHeight w:val="364"/>
        </w:trPr>
        <w:tc>
          <w:tcPr>
            <w:tcW w:w="2001"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rPr>
                <w:rFonts w:ascii="Arial" w:hAnsi="Arial" w:cs="Arial"/>
                <w:b/>
              </w:rPr>
            </w:pPr>
            <w:r w:rsidRPr="006E3010">
              <w:rPr>
                <w:rFonts w:ascii="Arial" w:hAnsi="Arial" w:cs="Arial"/>
                <w:b/>
              </w:rPr>
              <w:t>Jumlah</w:t>
            </w:r>
          </w:p>
        </w:tc>
        <w:tc>
          <w:tcPr>
            <w:tcW w:w="792"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37</w:t>
            </w:r>
          </w:p>
        </w:tc>
        <w:tc>
          <w:tcPr>
            <w:tcW w:w="686"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74.0</w:t>
            </w:r>
          </w:p>
        </w:tc>
        <w:tc>
          <w:tcPr>
            <w:tcW w:w="758"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13</w:t>
            </w:r>
          </w:p>
        </w:tc>
        <w:tc>
          <w:tcPr>
            <w:tcW w:w="677"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26.0</w:t>
            </w:r>
          </w:p>
        </w:tc>
        <w:tc>
          <w:tcPr>
            <w:tcW w:w="607"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50</w:t>
            </w:r>
          </w:p>
        </w:tc>
        <w:tc>
          <w:tcPr>
            <w:tcW w:w="772"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100.0</w:t>
            </w:r>
          </w:p>
        </w:tc>
        <w:tc>
          <w:tcPr>
            <w:tcW w:w="744"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r>
    </w:tbl>
    <w:p w:rsidR="00FA06B9" w:rsidRDefault="00FA06B9" w:rsidP="00FA06B9">
      <w:pPr>
        <w:pStyle w:val="ListParagraph"/>
        <w:autoSpaceDE w:val="0"/>
        <w:autoSpaceDN w:val="0"/>
        <w:adjustRightInd w:val="0"/>
        <w:spacing w:line="360" w:lineRule="auto"/>
        <w:ind w:left="284" w:firstLine="425"/>
        <w:jc w:val="both"/>
        <w:rPr>
          <w:rFonts w:ascii="Arial" w:hAnsi="Arial" w:cs="Arial"/>
          <w:lang w:val="id-ID"/>
        </w:rPr>
      </w:pPr>
      <w:r w:rsidRPr="006E3010">
        <w:rPr>
          <w:rFonts w:ascii="Arial" w:hAnsi="Arial" w:cs="Arial"/>
        </w:rPr>
        <w:t>Berdasarkan tabel 4.7 dari 50 responden dibagian produksi pakan di PT.Central Proteina Prima pada kategori laki-laki dengan  tingkat kelelahan rendah yaitu 33 (73.3%) responden dan sebanyak 13 (28.3%) responden dengan tingkat kelelahan sedang.</w:t>
      </w:r>
    </w:p>
    <w:p w:rsidR="00FA06B9" w:rsidRDefault="00FA06B9" w:rsidP="00FA06B9">
      <w:pPr>
        <w:pStyle w:val="ListParagraph"/>
        <w:autoSpaceDE w:val="0"/>
        <w:autoSpaceDN w:val="0"/>
        <w:adjustRightInd w:val="0"/>
        <w:spacing w:line="360" w:lineRule="auto"/>
        <w:ind w:left="284" w:firstLine="425"/>
        <w:jc w:val="both"/>
        <w:rPr>
          <w:rFonts w:ascii="Arial" w:hAnsi="Arial" w:cs="Arial"/>
          <w:lang w:val="id-ID"/>
        </w:rPr>
      </w:pPr>
      <w:r w:rsidRPr="00E037ED">
        <w:rPr>
          <w:rFonts w:ascii="Arial" w:hAnsi="Arial" w:cs="Arial"/>
        </w:rPr>
        <w:t xml:space="preserve">Dari 50 pekerja di bagian produksi pakan, pada kategori </w:t>
      </w:r>
      <w:proofErr w:type="gramStart"/>
      <w:r w:rsidRPr="00E037ED">
        <w:rPr>
          <w:rFonts w:ascii="Arial" w:hAnsi="Arial" w:cs="Arial"/>
        </w:rPr>
        <w:t>perempuan  dengan</w:t>
      </w:r>
      <w:proofErr w:type="gramEnd"/>
      <w:r w:rsidRPr="00E037ED">
        <w:rPr>
          <w:rFonts w:ascii="Arial" w:hAnsi="Arial" w:cs="Arial"/>
        </w:rPr>
        <w:t xml:space="preserve"> tingkat kelelahan rendah 4 (80.0%) responden dan sebanyak 0 (0%) responden dengan tingkat kelelahan sedang.</w:t>
      </w:r>
    </w:p>
    <w:p w:rsidR="00FA06B9" w:rsidRDefault="00FA06B9" w:rsidP="00FA06B9">
      <w:pPr>
        <w:pStyle w:val="ListParagraph"/>
        <w:autoSpaceDE w:val="0"/>
        <w:autoSpaceDN w:val="0"/>
        <w:adjustRightInd w:val="0"/>
        <w:spacing w:line="360" w:lineRule="auto"/>
        <w:ind w:left="284" w:firstLine="425"/>
        <w:jc w:val="both"/>
        <w:rPr>
          <w:rFonts w:ascii="Arial" w:hAnsi="Arial" w:cs="Arial"/>
          <w:lang w:val="id-ID"/>
        </w:rPr>
      </w:pPr>
      <w:r w:rsidRPr="00E037ED">
        <w:rPr>
          <w:rFonts w:ascii="Arial" w:hAnsi="Arial" w:cs="Arial"/>
        </w:rPr>
        <w:t>Pada tingkat kepercayaan 95% α (0.05) Uji chi-square tidak memenuhi syarat karena di temukana nilai harapan lebih dari 5 yaitu 50% maka digunakan Fisher’s Exact Test dengan hasil Ha ditolak dengan hasil Ho diterima, 1.000 &gt; 0.05 maka dapat disimpulkan tidak ada hubungan jenis ke</w:t>
      </w:r>
      <w:r>
        <w:rPr>
          <w:rFonts w:ascii="Arial" w:hAnsi="Arial" w:cs="Arial"/>
        </w:rPr>
        <w:t>lamin terhadap kelelahan kerja.</w:t>
      </w:r>
    </w:p>
    <w:p w:rsidR="00FA06B9" w:rsidRDefault="00FA06B9" w:rsidP="00FA06B9">
      <w:pPr>
        <w:pStyle w:val="ListParagraph"/>
        <w:autoSpaceDE w:val="0"/>
        <w:autoSpaceDN w:val="0"/>
        <w:adjustRightInd w:val="0"/>
        <w:spacing w:line="360" w:lineRule="auto"/>
        <w:ind w:left="284" w:firstLine="425"/>
        <w:jc w:val="both"/>
        <w:rPr>
          <w:rFonts w:ascii="Arial" w:hAnsi="Arial" w:cs="Arial"/>
          <w:lang w:val="id-ID"/>
        </w:rPr>
      </w:pPr>
    </w:p>
    <w:p w:rsidR="00FA06B9" w:rsidRDefault="00FA06B9" w:rsidP="00FA06B9">
      <w:pPr>
        <w:pStyle w:val="ListParagraph"/>
        <w:autoSpaceDE w:val="0"/>
        <w:autoSpaceDN w:val="0"/>
        <w:adjustRightInd w:val="0"/>
        <w:spacing w:line="360" w:lineRule="auto"/>
        <w:ind w:left="284" w:firstLine="425"/>
        <w:jc w:val="both"/>
        <w:rPr>
          <w:rFonts w:ascii="Arial" w:hAnsi="Arial" w:cs="Arial"/>
          <w:lang w:val="id-ID"/>
        </w:rPr>
      </w:pPr>
    </w:p>
    <w:p w:rsidR="00FA06B9" w:rsidRDefault="00FA06B9" w:rsidP="00FA06B9">
      <w:pPr>
        <w:pStyle w:val="ListParagraph"/>
        <w:autoSpaceDE w:val="0"/>
        <w:autoSpaceDN w:val="0"/>
        <w:adjustRightInd w:val="0"/>
        <w:spacing w:line="360" w:lineRule="auto"/>
        <w:ind w:left="284" w:firstLine="425"/>
        <w:jc w:val="both"/>
        <w:rPr>
          <w:rFonts w:ascii="Arial" w:hAnsi="Arial" w:cs="Arial"/>
          <w:lang w:val="id-ID"/>
        </w:rPr>
      </w:pPr>
    </w:p>
    <w:p w:rsidR="00FA06B9" w:rsidRDefault="00FA06B9" w:rsidP="00FA06B9">
      <w:pPr>
        <w:pStyle w:val="ListParagraph"/>
        <w:autoSpaceDE w:val="0"/>
        <w:autoSpaceDN w:val="0"/>
        <w:adjustRightInd w:val="0"/>
        <w:spacing w:line="360" w:lineRule="auto"/>
        <w:ind w:left="284" w:firstLine="425"/>
        <w:jc w:val="both"/>
        <w:rPr>
          <w:rFonts w:ascii="Arial" w:hAnsi="Arial" w:cs="Arial"/>
          <w:lang w:val="id-ID"/>
        </w:rPr>
      </w:pPr>
    </w:p>
    <w:p w:rsidR="00FA06B9" w:rsidRDefault="00FA06B9" w:rsidP="00FA06B9">
      <w:pPr>
        <w:pStyle w:val="ListParagraph"/>
        <w:autoSpaceDE w:val="0"/>
        <w:autoSpaceDN w:val="0"/>
        <w:adjustRightInd w:val="0"/>
        <w:spacing w:line="360" w:lineRule="auto"/>
        <w:ind w:left="284" w:firstLine="425"/>
        <w:jc w:val="both"/>
        <w:rPr>
          <w:rFonts w:ascii="Arial" w:hAnsi="Arial" w:cs="Arial"/>
          <w:lang w:val="id-ID"/>
        </w:rPr>
      </w:pPr>
    </w:p>
    <w:p w:rsidR="00FA06B9" w:rsidRPr="00E037ED" w:rsidRDefault="00FA06B9" w:rsidP="00FA06B9">
      <w:pPr>
        <w:pStyle w:val="ListParagraph"/>
        <w:autoSpaceDE w:val="0"/>
        <w:autoSpaceDN w:val="0"/>
        <w:adjustRightInd w:val="0"/>
        <w:spacing w:line="360" w:lineRule="auto"/>
        <w:ind w:left="284" w:firstLine="425"/>
        <w:jc w:val="both"/>
        <w:rPr>
          <w:rFonts w:ascii="Arial" w:hAnsi="Arial" w:cs="Arial"/>
          <w:lang w:val="id-ID"/>
        </w:rPr>
      </w:pPr>
    </w:p>
    <w:p w:rsidR="00FA06B9" w:rsidRPr="006E3010" w:rsidRDefault="00FA06B9" w:rsidP="00FA06B9">
      <w:pPr>
        <w:pStyle w:val="ListParagraph"/>
        <w:autoSpaceDE w:val="0"/>
        <w:autoSpaceDN w:val="0"/>
        <w:adjustRightInd w:val="0"/>
        <w:spacing w:line="360" w:lineRule="auto"/>
        <w:ind w:left="1080"/>
        <w:rPr>
          <w:rFonts w:ascii="Arial" w:hAnsi="Arial" w:cs="Arial"/>
        </w:rPr>
      </w:pPr>
    </w:p>
    <w:p w:rsidR="00FA06B9" w:rsidRPr="00E037ED" w:rsidRDefault="00FA06B9" w:rsidP="00FA06B9">
      <w:pPr>
        <w:pStyle w:val="ListParagraph"/>
        <w:autoSpaceDE w:val="0"/>
        <w:autoSpaceDN w:val="0"/>
        <w:adjustRightInd w:val="0"/>
        <w:spacing w:line="360" w:lineRule="auto"/>
        <w:ind w:left="0"/>
        <w:rPr>
          <w:rFonts w:ascii="Arial" w:hAnsi="Arial" w:cs="Arial"/>
          <w:sz w:val="24"/>
          <w:szCs w:val="24"/>
        </w:rPr>
      </w:pPr>
      <w:r w:rsidRPr="00E037ED">
        <w:rPr>
          <w:rFonts w:ascii="Arial" w:hAnsi="Arial" w:cs="Arial"/>
          <w:b/>
          <w:sz w:val="24"/>
          <w:szCs w:val="24"/>
        </w:rPr>
        <w:lastRenderedPageBreak/>
        <w:t>4.4.1.2. Hubungan Masa Kerja dengan Kelelahan Kerja</w:t>
      </w:r>
    </w:p>
    <w:p w:rsidR="00FA06B9" w:rsidRPr="006E3010" w:rsidRDefault="00FA06B9" w:rsidP="00FA06B9">
      <w:pPr>
        <w:pStyle w:val="ListParagraph"/>
        <w:autoSpaceDE w:val="0"/>
        <w:autoSpaceDN w:val="0"/>
        <w:adjustRightInd w:val="0"/>
        <w:spacing w:line="360" w:lineRule="auto"/>
        <w:ind w:left="2880" w:firstLine="720"/>
        <w:rPr>
          <w:rFonts w:ascii="Arial" w:hAnsi="Arial" w:cs="Arial"/>
          <w:b/>
        </w:rPr>
      </w:pPr>
      <w:r w:rsidRPr="006E3010">
        <w:rPr>
          <w:rFonts w:ascii="Arial" w:hAnsi="Arial" w:cs="Arial"/>
          <w:b/>
        </w:rPr>
        <w:t>Tabel 4.8</w:t>
      </w:r>
    </w:p>
    <w:p w:rsidR="00FA06B9" w:rsidRPr="006E3010" w:rsidRDefault="00FA06B9" w:rsidP="00FA06B9">
      <w:pPr>
        <w:pStyle w:val="ListParagraph"/>
        <w:spacing w:line="360" w:lineRule="auto"/>
        <w:jc w:val="center"/>
        <w:rPr>
          <w:rFonts w:ascii="Arial" w:hAnsi="Arial" w:cs="Arial"/>
          <w:b/>
        </w:rPr>
      </w:pPr>
      <w:r w:rsidRPr="006E3010">
        <w:rPr>
          <w:rFonts w:ascii="Arial" w:hAnsi="Arial" w:cs="Arial"/>
          <w:b/>
        </w:rPr>
        <w:t>Gambaran Distribusi Responden Berdasarkan Masa Kerja dengan Kelelahan Kerja pada Pekerja Bagian Produksi Pakan PT.Central Proteina Medan Tahun 2019</w:t>
      </w:r>
    </w:p>
    <w:p w:rsidR="00FA06B9" w:rsidRPr="006E3010" w:rsidRDefault="00FA06B9" w:rsidP="00FA06B9">
      <w:pPr>
        <w:pStyle w:val="ListParagraph"/>
        <w:spacing w:line="360" w:lineRule="auto"/>
        <w:jc w:val="center"/>
        <w:rPr>
          <w:rFonts w:ascii="Arial" w:hAnsi="Arial" w:cs="Arial"/>
        </w:rPr>
      </w:pPr>
    </w:p>
    <w:tbl>
      <w:tblPr>
        <w:tblStyle w:val="TableGrid"/>
        <w:tblW w:w="7081" w:type="dxa"/>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
        <w:gridCol w:w="1109"/>
        <w:gridCol w:w="703"/>
        <w:gridCol w:w="679"/>
        <w:gridCol w:w="679"/>
        <w:gridCol w:w="679"/>
        <w:gridCol w:w="572"/>
        <w:gridCol w:w="784"/>
        <w:gridCol w:w="803"/>
      </w:tblGrid>
      <w:tr w:rsidR="00FA06B9" w:rsidRPr="006E3010" w:rsidTr="00FA06B9">
        <w:trPr>
          <w:trHeight w:val="366"/>
        </w:trPr>
        <w:tc>
          <w:tcPr>
            <w:tcW w:w="944" w:type="dxa"/>
            <w:vMerge w:val="restart"/>
            <w:tcBorders>
              <w:top w:val="single" w:sz="4" w:space="0" w:color="auto"/>
              <w:left w:val="single" w:sz="4" w:space="0" w:color="FFFFFF" w:themeColor="background1"/>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Variabel</w:t>
            </w:r>
          </w:p>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c>
          <w:tcPr>
            <w:tcW w:w="908" w:type="dxa"/>
            <w:vMerge w:val="restart"/>
            <w:tcBorders>
              <w:top w:val="single" w:sz="4" w:space="0" w:color="auto"/>
              <w:left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Kategori</w:t>
            </w:r>
          </w:p>
        </w:tc>
        <w:tc>
          <w:tcPr>
            <w:tcW w:w="5229" w:type="dxa"/>
            <w:gridSpan w:val="7"/>
            <w:tcBorders>
              <w:top w:val="single" w:sz="4" w:space="0" w:color="auto"/>
              <w:left w:val="single" w:sz="4" w:space="0" w:color="FFFFFF" w:themeColor="background1"/>
              <w:bottom w:val="single" w:sz="4" w:space="0" w:color="auto"/>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Kelelahan Kerja</w:t>
            </w:r>
          </w:p>
        </w:tc>
      </w:tr>
      <w:tr w:rsidR="00FA06B9" w:rsidRPr="006E3010" w:rsidTr="00FA06B9">
        <w:trPr>
          <w:trHeight w:val="132"/>
        </w:trPr>
        <w:tc>
          <w:tcPr>
            <w:tcW w:w="944" w:type="dxa"/>
            <w:vMerge/>
            <w:tcBorders>
              <w:left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c>
          <w:tcPr>
            <w:tcW w:w="908" w:type="dxa"/>
            <w:vMerge/>
            <w:tcBorders>
              <w:left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c>
          <w:tcPr>
            <w:tcW w:w="1538"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Rendah</w:t>
            </w:r>
          </w:p>
        </w:tc>
        <w:tc>
          <w:tcPr>
            <w:tcW w:w="1501"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Sedang</w:t>
            </w:r>
          </w:p>
        </w:tc>
        <w:tc>
          <w:tcPr>
            <w:tcW w:w="1428"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Total</w:t>
            </w:r>
          </w:p>
        </w:tc>
        <w:tc>
          <w:tcPr>
            <w:tcW w:w="761" w:type="dxa"/>
            <w:vMerge w:val="restart"/>
            <w:tcBorders>
              <w:top w:val="single" w:sz="4" w:space="0" w:color="auto"/>
              <w:left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P Value</w:t>
            </w:r>
          </w:p>
        </w:tc>
      </w:tr>
      <w:tr w:rsidR="00FA06B9" w:rsidRPr="006E3010" w:rsidTr="00FA06B9">
        <w:trPr>
          <w:trHeight w:val="132"/>
        </w:trPr>
        <w:tc>
          <w:tcPr>
            <w:tcW w:w="944" w:type="dxa"/>
            <w:vMerge/>
            <w:tcBorders>
              <w:left w:val="single" w:sz="4" w:space="0" w:color="FFFFFF" w:themeColor="background1"/>
              <w:bottom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c>
          <w:tcPr>
            <w:tcW w:w="908" w:type="dxa"/>
            <w:vMerge/>
            <w:tcBorders>
              <w:left w:val="single" w:sz="4" w:space="0" w:color="FFFFFF" w:themeColor="background1"/>
              <w:bottom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c>
          <w:tcPr>
            <w:tcW w:w="840"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N</w:t>
            </w:r>
          </w:p>
        </w:tc>
        <w:tc>
          <w:tcPr>
            <w:tcW w:w="698"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w:t>
            </w:r>
          </w:p>
        </w:tc>
        <w:tc>
          <w:tcPr>
            <w:tcW w:w="803"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n</w:t>
            </w:r>
          </w:p>
        </w:tc>
        <w:tc>
          <w:tcPr>
            <w:tcW w:w="698"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w:t>
            </w:r>
          </w:p>
        </w:tc>
        <w:tc>
          <w:tcPr>
            <w:tcW w:w="635"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N</w:t>
            </w:r>
          </w:p>
        </w:tc>
        <w:tc>
          <w:tcPr>
            <w:tcW w:w="793"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w:t>
            </w:r>
          </w:p>
        </w:tc>
        <w:tc>
          <w:tcPr>
            <w:tcW w:w="761" w:type="dxa"/>
            <w:vMerge/>
            <w:tcBorders>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r>
      <w:tr w:rsidR="00FA06B9" w:rsidRPr="006E3010" w:rsidTr="00FA06B9">
        <w:trPr>
          <w:trHeight w:val="764"/>
        </w:trPr>
        <w:tc>
          <w:tcPr>
            <w:tcW w:w="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Masa Kerja</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Tidak Beresiko</w:t>
            </w:r>
          </w:p>
        </w:tc>
        <w:tc>
          <w:tcPr>
            <w:tcW w:w="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21</w:t>
            </w:r>
          </w:p>
        </w:tc>
        <w:tc>
          <w:tcPr>
            <w:tcW w:w="6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75.0</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7</w:t>
            </w:r>
          </w:p>
        </w:tc>
        <w:tc>
          <w:tcPr>
            <w:tcW w:w="6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25.0</w:t>
            </w:r>
          </w:p>
        </w:tc>
        <w:tc>
          <w:tcPr>
            <w:tcW w:w="6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28</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100.0</w:t>
            </w:r>
          </w:p>
        </w:tc>
        <w:tc>
          <w:tcPr>
            <w:tcW w:w="761" w:type="dxa"/>
            <w:vMerge w:val="restart"/>
            <w:tcBorders>
              <w:top w:val="single" w:sz="4" w:space="0" w:color="FFFFFF" w:themeColor="background1"/>
              <w:left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0.856</w:t>
            </w:r>
          </w:p>
        </w:tc>
      </w:tr>
      <w:tr w:rsidR="00FA06B9" w:rsidRPr="006E3010" w:rsidTr="00FA06B9">
        <w:trPr>
          <w:trHeight w:val="366"/>
        </w:trPr>
        <w:tc>
          <w:tcPr>
            <w:tcW w:w="944"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p>
        </w:tc>
        <w:tc>
          <w:tcPr>
            <w:tcW w:w="908"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Beresiko</w:t>
            </w:r>
          </w:p>
        </w:tc>
        <w:tc>
          <w:tcPr>
            <w:tcW w:w="840"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16</w:t>
            </w:r>
          </w:p>
        </w:tc>
        <w:tc>
          <w:tcPr>
            <w:tcW w:w="698"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72.7</w:t>
            </w:r>
          </w:p>
        </w:tc>
        <w:tc>
          <w:tcPr>
            <w:tcW w:w="80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6</w:t>
            </w:r>
          </w:p>
        </w:tc>
        <w:tc>
          <w:tcPr>
            <w:tcW w:w="698"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27.3</w:t>
            </w:r>
          </w:p>
        </w:tc>
        <w:tc>
          <w:tcPr>
            <w:tcW w:w="635"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22</w:t>
            </w:r>
          </w:p>
        </w:tc>
        <w:tc>
          <w:tcPr>
            <w:tcW w:w="79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100.0</w:t>
            </w:r>
          </w:p>
        </w:tc>
        <w:tc>
          <w:tcPr>
            <w:tcW w:w="761" w:type="dxa"/>
            <w:vMerge/>
            <w:tcBorders>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p>
        </w:tc>
      </w:tr>
      <w:tr w:rsidR="00FA06B9" w:rsidRPr="006E3010" w:rsidTr="00FA06B9">
        <w:trPr>
          <w:trHeight w:val="255"/>
        </w:trPr>
        <w:tc>
          <w:tcPr>
            <w:tcW w:w="1852"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rPr>
                <w:rFonts w:ascii="Arial" w:hAnsi="Arial" w:cs="Arial"/>
                <w:b/>
              </w:rPr>
            </w:pPr>
            <w:r w:rsidRPr="006E3010">
              <w:rPr>
                <w:rFonts w:ascii="Arial" w:hAnsi="Arial" w:cs="Arial"/>
                <w:b/>
              </w:rPr>
              <w:t>Jumlah</w:t>
            </w:r>
          </w:p>
        </w:tc>
        <w:tc>
          <w:tcPr>
            <w:tcW w:w="840"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37</w:t>
            </w:r>
          </w:p>
        </w:tc>
        <w:tc>
          <w:tcPr>
            <w:tcW w:w="698"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74.0</w:t>
            </w:r>
          </w:p>
        </w:tc>
        <w:tc>
          <w:tcPr>
            <w:tcW w:w="803"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13</w:t>
            </w:r>
          </w:p>
        </w:tc>
        <w:tc>
          <w:tcPr>
            <w:tcW w:w="698"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26.0</w:t>
            </w:r>
          </w:p>
        </w:tc>
        <w:tc>
          <w:tcPr>
            <w:tcW w:w="635"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50</w:t>
            </w:r>
          </w:p>
        </w:tc>
        <w:tc>
          <w:tcPr>
            <w:tcW w:w="793"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100.0</w:t>
            </w:r>
          </w:p>
        </w:tc>
        <w:tc>
          <w:tcPr>
            <w:tcW w:w="761"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r>
    </w:tbl>
    <w:p w:rsidR="00FA06B9" w:rsidRDefault="00FA06B9" w:rsidP="00FA06B9">
      <w:pPr>
        <w:pStyle w:val="NoSpacing"/>
        <w:spacing w:line="360" w:lineRule="auto"/>
        <w:ind w:left="284" w:firstLine="425"/>
        <w:jc w:val="both"/>
        <w:rPr>
          <w:rFonts w:ascii="Arial" w:hAnsi="Arial" w:cs="Arial"/>
          <w:lang w:val="id-ID"/>
        </w:rPr>
      </w:pPr>
    </w:p>
    <w:p w:rsidR="00FA06B9" w:rsidRDefault="00FA06B9" w:rsidP="00FA06B9">
      <w:pPr>
        <w:pStyle w:val="NoSpacing"/>
        <w:spacing w:line="360" w:lineRule="auto"/>
        <w:ind w:left="284" w:firstLine="425"/>
        <w:jc w:val="both"/>
        <w:rPr>
          <w:rFonts w:ascii="Arial" w:hAnsi="Arial" w:cs="Arial"/>
          <w:lang w:val="id-ID"/>
        </w:rPr>
      </w:pPr>
      <w:r w:rsidRPr="00E037ED">
        <w:rPr>
          <w:rFonts w:ascii="Arial" w:hAnsi="Arial" w:cs="Arial"/>
        </w:rPr>
        <w:t>Berdasarkan tabel 4.8 dari 50 responden dibagian produksi pakan di PT.Central Proteina Prima pada kategori tidak beresiko dengan tingkat kelelahan rendah yaitu 21 (75.0%) responden dan sebanyak 7 (25.0%) responden dengan tingkat kelelahan sedang.</w:t>
      </w:r>
    </w:p>
    <w:p w:rsidR="00FA06B9" w:rsidRDefault="00FA06B9" w:rsidP="00FA06B9">
      <w:pPr>
        <w:pStyle w:val="NoSpacing"/>
        <w:spacing w:line="360" w:lineRule="auto"/>
        <w:ind w:left="284" w:firstLine="425"/>
        <w:jc w:val="both"/>
        <w:rPr>
          <w:rFonts w:ascii="Arial" w:hAnsi="Arial" w:cs="Arial"/>
          <w:lang w:val="id-ID"/>
        </w:rPr>
      </w:pPr>
      <w:r w:rsidRPr="00E037ED">
        <w:rPr>
          <w:rFonts w:ascii="Arial" w:hAnsi="Arial" w:cs="Arial"/>
        </w:rPr>
        <w:t>Dari 50 pekerja di bagian produksi pakan, pada kategori beresiko dengan tingkat kelelahan rendah yaitu 16 (72.7%) responden dan sebanyak 6 (27.3%) responden dengan tingkat kelelahan sedang.</w:t>
      </w:r>
    </w:p>
    <w:p w:rsidR="00FA06B9" w:rsidRDefault="00FA06B9" w:rsidP="00FA06B9">
      <w:pPr>
        <w:pStyle w:val="NoSpacing"/>
        <w:spacing w:line="360" w:lineRule="auto"/>
        <w:ind w:left="284" w:firstLine="425"/>
        <w:jc w:val="both"/>
        <w:rPr>
          <w:rFonts w:ascii="Arial" w:hAnsi="Arial" w:cs="Arial"/>
          <w:lang w:val="id-ID"/>
        </w:rPr>
      </w:pPr>
      <w:proofErr w:type="gramStart"/>
      <w:r w:rsidRPr="00E037ED">
        <w:rPr>
          <w:rFonts w:ascii="Arial" w:hAnsi="Arial" w:cs="Arial"/>
        </w:rPr>
        <w:t>Pada tingkat kepercayaan 95% α (0.05) Uji chi-square memenuhi syarat dengan hasil Ha ditolak dengan hasil Ho diterima, 0.856 &gt; 0.05 maka dapat disimpulkan tidak ada hubungan masa kerja terhadap kelelahan kerja.</w:t>
      </w:r>
      <w:proofErr w:type="gramEnd"/>
      <w:r w:rsidRPr="00E037ED">
        <w:rPr>
          <w:rFonts w:ascii="Arial" w:hAnsi="Arial" w:cs="Arial"/>
        </w:rPr>
        <w:t xml:space="preserve"> </w:t>
      </w:r>
    </w:p>
    <w:p w:rsidR="00FA06B9" w:rsidRDefault="00FA06B9" w:rsidP="00FA06B9">
      <w:pPr>
        <w:pStyle w:val="NoSpacing"/>
        <w:spacing w:line="360" w:lineRule="auto"/>
        <w:ind w:left="284" w:firstLine="425"/>
        <w:jc w:val="both"/>
        <w:rPr>
          <w:rFonts w:ascii="Arial" w:hAnsi="Arial" w:cs="Arial"/>
          <w:lang w:val="id-ID"/>
        </w:rPr>
      </w:pPr>
    </w:p>
    <w:p w:rsidR="00FA06B9" w:rsidRDefault="00FA06B9" w:rsidP="00FA06B9">
      <w:pPr>
        <w:pStyle w:val="NoSpacing"/>
        <w:spacing w:line="360" w:lineRule="auto"/>
        <w:ind w:left="284" w:firstLine="425"/>
        <w:jc w:val="both"/>
        <w:rPr>
          <w:rFonts w:ascii="Arial" w:hAnsi="Arial" w:cs="Arial"/>
          <w:lang w:val="id-ID"/>
        </w:rPr>
      </w:pPr>
    </w:p>
    <w:p w:rsidR="00FA06B9" w:rsidRDefault="00FA06B9" w:rsidP="00FA06B9">
      <w:pPr>
        <w:pStyle w:val="NoSpacing"/>
        <w:spacing w:line="360" w:lineRule="auto"/>
        <w:ind w:left="284" w:firstLine="425"/>
        <w:jc w:val="both"/>
        <w:rPr>
          <w:rFonts w:ascii="Arial" w:hAnsi="Arial" w:cs="Arial"/>
          <w:lang w:val="id-ID"/>
        </w:rPr>
      </w:pPr>
    </w:p>
    <w:p w:rsidR="00FA06B9" w:rsidRDefault="00FA06B9" w:rsidP="00FA06B9">
      <w:pPr>
        <w:pStyle w:val="NoSpacing"/>
        <w:spacing w:line="360" w:lineRule="auto"/>
        <w:ind w:left="284" w:firstLine="425"/>
        <w:jc w:val="both"/>
        <w:rPr>
          <w:rFonts w:ascii="Arial" w:hAnsi="Arial" w:cs="Arial"/>
          <w:lang w:val="id-ID"/>
        </w:rPr>
      </w:pPr>
    </w:p>
    <w:p w:rsidR="00FA06B9" w:rsidRDefault="00FA06B9" w:rsidP="00FA06B9">
      <w:pPr>
        <w:pStyle w:val="NoSpacing"/>
        <w:spacing w:line="360" w:lineRule="auto"/>
        <w:ind w:left="284" w:firstLine="425"/>
        <w:jc w:val="both"/>
        <w:rPr>
          <w:rFonts w:ascii="Arial" w:hAnsi="Arial" w:cs="Arial"/>
          <w:lang w:val="id-ID"/>
        </w:rPr>
      </w:pPr>
    </w:p>
    <w:p w:rsidR="00FA06B9" w:rsidRDefault="00FA06B9" w:rsidP="00FA06B9">
      <w:pPr>
        <w:pStyle w:val="NoSpacing"/>
        <w:spacing w:line="360" w:lineRule="auto"/>
        <w:ind w:left="284" w:firstLine="425"/>
        <w:jc w:val="both"/>
        <w:rPr>
          <w:rFonts w:ascii="Arial" w:hAnsi="Arial" w:cs="Arial"/>
          <w:lang w:val="id-ID"/>
        </w:rPr>
      </w:pPr>
    </w:p>
    <w:p w:rsidR="00FA06B9" w:rsidRDefault="00FA06B9" w:rsidP="00FA06B9">
      <w:pPr>
        <w:pStyle w:val="NoSpacing"/>
        <w:spacing w:line="360" w:lineRule="auto"/>
        <w:ind w:left="284" w:firstLine="425"/>
        <w:jc w:val="both"/>
        <w:rPr>
          <w:rFonts w:ascii="Arial" w:hAnsi="Arial" w:cs="Arial"/>
          <w:lang w:val="id-ID"/>
        </w:rPr>
      </w:pPr>
    </w:p>
    <w:p w:rsidR="00FA06B9" w:rsidRDefault="00FA06B9" w:rsidP="00FA06B9">
      <w:pPr>
        <w:pStyle w:val="NoSpacing"/>
        <w:spacing w:line="360" w:lineRule="auto"/>
        <w:ind w:left="284" w:firstLine="425"/>
        <w:jc w:val="both"/>
        <w:rPr>
          <w:rFonts w:ascii="Arial" w:hAnsi="Arial" w:cs="Arial"/>
          <w:lang w:val="id-ID"/>
        </w:rPr>
      </w:pPr>
    </w:p>
    <w:p w:rsidR="00FA06B9" w:rsidRDefault="00FA06B9" w:rsidP="00FA06B9">
      <w:pPr>
        <w:pStyle w:val="NoSpacing"/>
        <w:spacing w:line="360" w:lineRule="auto"/>
        <w:ind w:left="284" w:firstLine="425"/>
        <w:jc w:val="both"/>
        <w:rPr>
          <w:rFonts w:ascii="Arial" w:hAnsi="Arial" w:cs="Arial"/>
          <w:lang w:val="id-ID"/>
        </w:rPr>
      </w:pPr>
    </w:p>
    <w:p w:rsidR="00FA06B9" w:rsidRPr="00E037ED" w:rsidRDefault="00FA06B9" w:rsidP="00FA06B9">
      <w:pPr>
        <w:pStyle w:val="NoSpacing"/>
        <w:spacing w:line="360" w:lineRule="auto"/>
        <w:jc w:val="both"/>
        <w:rPr>
          <w:rFonts w:ascii="Arial" w:hAnsi="Arial" w:cs="Arial"/>
          <w:sz w:val="24"/>
          <w:szCs w:val="24"/>
          <w:lang w:val="id-ID"/>
        </w:rPr>
      </w:pPr>
      <w:r w:rsidRPr="00E037ED">
        <w:rPr>
          <w:rFonts w:ascii="Arial" w:hAnsi="Arial" w:cs="Arial"/>
          <w:b/>
          <w:sz w:val="24"/>
          <w:szCs w:val="24"/>
        </w:rPr>
        <w:lastRenderedPageBreak/>
        <w:t xml:space="preserve">4.4.1.2. Hubungan </w:t>
      </w:r>
      <w:r>
        <w:rPr>
          <w:rFonts w:ascii="Arial" w:hAnsi="Arial" w:cs="Arial"/>
          <w:b/>
          <w:sz w:val="24"/>
          <w:szCs w:val="24"/>
          <w:lang w:val="id-ID"/>
        </w:rPr>
        <w:t>Kebisingan</w:t>
      </w:r>
      <w:r w:rsidRPr="00E037ED">
        <w:rPr>
          <w:rFonts w:ascii="Arial" w:hAnsi="Arial" w:cs="Arial"/>
          <w:b/>
          <w:sz w:val="24"/>
          <w:szCs w:val="24"/>
        </w:rPr>
        <w:t xml:space="preserve"> dengan Kelelahan Kerja</w:t>
      </w:r>
    </w:p>
    <w:p w:rsidR="00FA06B9" w:rsidRPr="006E3010" w:rsidRDefault="00FA06B9" w:rsidP="00FA06B9">
      <w:pPr>
        <w:pStyle w:val="ListParagraph"/>
        <w:autoSpaceDE w:val="0"/>
        <w:autoSpaceDN w:val="0"/>
        <w:adjustRightInd w:val="0"/>
        <w:spacing w:line="360" w:lineRule="auto"/>
        <w:ind w:left="2880" w:firstLine="720"/>
        <w:rPr>
          <w:rFonts w:ascii="Arial" w:hAnsi="Arial" w:cs="Arial"/>
          <w:b/>
        </w:rPr>
      </w:pPr>
      <w:r w:rsidRPr="006E3010">
        <w:rPr>
          <w:rFonts w:ascii="Arial" w:hAnsi="Arial" w:cs="Arial"/>
          <w:b/>
        </w:rPr>
        <w:t>Tabel 4.9</w:t>
      </w:r>
    </w:p>
    <w:p w:rsidR="00FA06B9" w:rsidRPr="006E3010" w:rsidRDefault="00FA06B9" w:rsidP="00FA06B9">
      <w:pPr>
        <w:pStyle w:val="ListParagraph"/>
        <w:spacing w:line="360" w:lineRule="auto"/>
        <w:jc w:val="center"/>
        <w:rPr>
          <w:rFonts w:ascii="Arial" w:hAnsi="Arial" w:cs="Arial"/>
          <w:b/>
        </w:rPr>
      </w:pPr>
      <w:r w:rsidRPr="006E3010">
        <w:rPr>
          <w:rFonts w:ascii="Arial" w:hAnsi="Arial" w:cs="Arial"/>
          <w:b/>
        </w:rPr>
        <w:t>Gambaran Distribusi Responden Berdasarkan Kebisingan dengan Kelelahan Kerja pada Pekerja Bagian Produksi Pakan PT.Central Proteina Medan Tahun 2019</w:t>
      </w:r>
    </w:p>
    <w:p w:rsidR="00FA06B9" w:rsidRPr="006E3010" w:rsidRDefault="00FA06B9" w:rsidP="00FA06B9">
      <w:pPr>
        <w:pStyle w:val="ListParagraph"/>
        <w:spacing w:line="360" w:lineRule="auto"/>
        <w:jc w:val="center"/>
        <w:rPr>
          <w:rFonts w:ascii="Arial" w:hAnsi="Arial" w:cs="Arial"/>
        </w:rPr>
      </w:pPr>
    </w:p>
    <w:tbl>
      <w:tblPr>
        <w:tblStyle w:val="TableGrid"/>
        <w:tblW w:w="7071" w:type="dxa"/>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5"/>
        <w:gridCol w:w="1244"/>
        <w:gridCol w:w="570"/>
        <w:gridCol w:w="657"/>
        <w:gridCol w:w="559"/>
        <w:gridCol w:w="657"/>
        <w:gridCol w:w="507"/>
        <w:gridCol w:w="769"/>
        <w:gridCol w:w="803"/>
      </w:tblGrid>
      <w:tr w:rsidR="00FA06B9" w:rsidRPr="006E3010" w:rsidTr="00FA06B9">
        <w:trPr>
          <w:trHeight w:val="416"/>
        </w:trPr>
        <w:tc>
          <w:tcPr>
            <w:tcW w:w="1103" w:type="dxa"/>
            <w:vMerge w:val="restart"/>
            <w:tcBorders>
              <w:top w:val="single" w:sz="4" w:space="0" w:color="auto"/>
              <w:left w:val="single" w:sz="4" w:space="0" w:color="FFFFFF" w:themeColor="background1"/>
              <w:right w:val="single" w:sz="4" w:space="0" w:color="FFFFFF" w:themeColor="background1"/>
            </w:tcBorders>
            <w:vAlign w:val="bottom"/>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Variabel</w:t>
            </w:r>
          </w:p>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c>
          <w:tcPr>
            <w:tcW w:w="1052" w:type="dxa"/>
            <w:vMerge w:val="restart"/>
            <w:tcBorders>
              <w:top w:val="single" w:sz="4" w:space="0" w:color="auto"/>
              <w:left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Kategori</w:t>
            </w:r>
          </w:p>
        </w:tc>
        <w:tc>
          <w:tcPr>
            <w:tcW w:w="4915" w:type="dxa"/>
            <w:gridSpan w:val="7"/>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Kelelahan Kerja</w:t>
            </w:r>
          </w:p>
        </w:tc>
      </w:tr>
      <w:tr w:rsidR="00FA06B9" w:rsidRPr="006E3010" w:rsidTr="00FA06B9">
        <w:trPr>
          <w:trHeight w:val="144"/>
        </w:trPr>
        <w:tc>
          <w:tcPr>
            <w:tcW w:w="1103" w:type="dxa"/>
            <w:vMerge/>
            <w:tcBorders>
              <w:left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c>
          <w:tcPr>
            <w:tcW w:w="1052" w:type="dxa"/>
            <w:vMerge/>
            <w:tcBorders>
              <w:left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c>
          <w:tcPr>
            <w:tcW w:w="1424"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Rendah</w:t>
            </w:r>
          </w:p>
        </w:tc>
        <w:tc>
          <w:tcPr>
            <w:tcW w:w="1395"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Sedang</w:t>
            </w:r>
          </w:p>
        </w:tc>
        <w:tc>
          <w:tcPr>
            <w:tcW w:w="1356"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Total</w:t>
            </w:r>
          </w:p>
        </w:tc>
        <w:tc>
          <w:tcPr>
            <w:tcW w:w="741" w:type="dxa"/>
            <w:vMerge w:val="restart"/>
            <w:tcBorders>
              <w:top w:val="single" w:sz="4" w:space="0" w:color="auto"/>
              <w:left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P Value</w:t>
            </w:r>
          </w:p>
        </w:tc>
      </w:tr>
      <w:tr w:rsidR="00FA06B9" w:rsidRPr="006E3010" w:rsidTr="00FA06B9">
        <w:trPr>
          <w:trHeight w:val="144"/>
        </w:trPr>
        <w:tc>
          <w:tcPr>
            <w:tcW w:w="1103" w:type="dxa"/>
            <w:vMerge/>
            <w:tcBorders>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c>
          <w:tcPr>
            <w:tcW w:w="1052" w:type="dxa"/>
            <w:vMerge/>
            <w:tcBorders>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c>
          <w:tcPr>
            <w:tcW w:w="747"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N</w:t>
            </w:r>
          </w:p>
        </w:tc>
        <w:tc>
          <w:tcPr>
            <w:tcW w:w="676"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w:t>
            </w:r>
          </w:p>
        </w:tc>
        <w:tc>
          <w:tcPr>
            <w:tcW w:w="718"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n</w:t>
            </w:r>
          </w:p>
        </w:tc>
        <w:tc>
          <w:tcPr>
            <w:tcW w:w="677"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w:t>
            </w:r>
          </w:p>
        </w:tc>
        <w:tc>
          <w:tcPr>
            <w:tcW w:w="583"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n</w:t>
            </w:r>
          </w:p>
        </w:tc>
        <w:tc>
          <w:tcPr>
            <w:tcW w:w="773"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w:t>
            </w:r>
          </w:p>
        </w:tc>
        <w:tc>
          <w:tcPr>
            <w:tcW w:w="741" w:type="dxa"/>
            <w:vMerge/>
            <w:tcBorders>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r>
      <w:tr w:rsidR="00FA06B9" w:rsidRPr="006E3010" w:rsidTr="00FA06B9">
        <w:trPr>
          <w:trHeight w:val="399"/>
        </w:trPr>
        <w:tc>
          <w:tcPr>
            <w:tcW w:w="1103"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Kebisingan</w:t>
            </w:r>
          </w:p>
        </w:tc>
        <w:tc>
          <w:tcPr>
            <w:tcW w:w="1052"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Memenuhi syarat</w:t>
            </w:r>
          </w:p>
        </w:tc>
        <w:tc>
          <w:tcPr>
            <w:tcW w:w="74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14</w:t>
            </w:r>
          </w:p>
        </w:tc>
        <w:tc>
          <w:tcPr>
            <w:tcW w:w="676"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63.6</w:t>
            </w:r>
          </w:p>
        </w:tc>
        <w:tc>
          <w:tcPr>
            <w:tcW w:w="718"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8</w:t>
            </w:r>
          </w:p>
        </w:tc>
        <w:tc>
          <w:tcPr>
            <w:tcW w:w="67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36.4</w:t>
            </w:r>
          </w:p>
        </w:tc>
        <w:tc>
          <w:tcPr>
            <w:tcW w:w="583"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8</w:t>
            </w:r>
          </w:p>
        </w:tc>
        <w:tc>
          <w:tcPr>
            <w:tcW w:w="773"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100.0</w:t>
            </w:r>
          </w:p>
        </w:tc>
        <w:tc>
          <w:tcPr>
            <w:tcW w:w="741" w:type="dxa"/>
            <w:vMerge w:val="restart"/>
            <w:tcBorders>
              <w:top w:val="single" w:sz="4" w:space="0" w:color="auto"/>
              <w:left w:val="single" w:sz="4" w:space="0" w:color="FFFFFF" w:themeColor="background1"/>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0.139</w:t>
            </w:r>
          </w:p>
        </w:tc>
      </w:tr>
      <w:tr w:rsidR="00FA06B9" w:rsidRPr="006E3010" w:rsidTr="00FA06B9">
        <w:trPr>
          <w:trHeight w:val="416"/>
        </w:trPr>
        <w:tc>
          <w:tcPr>
            <w:tcW w:w="1103"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p>
        </w:tc>
        <w:tc>
          <w:tcPr>
            <w:tcW w:w="1052"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Tidak memenuhi syarat</w:t>
            </w:r>
          </w:p>
        </w:tc>
        <w:tc>
          <w:tcPr>
            <w:tcW w:w="747"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23</w:t>
            </w:r>
          </w:p>
        </w:tc>
        <w:tc>
          <w:tcPr>
            <w:tcW w:w="676"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82.1</w:t>
            </w:r>
          </w:p>
        </w:tc>
        <w:tc>
          <w:tcPr>
            <w:tcW w:w="718"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5</w:t>
            </w:r>
          </w:p>
        </w:tc>
        <w:tc>
          <w:tcPr>
            <w:tcW w:w="677"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17.9</w:t>
            </w:r>
          </w:p>
        </w:tc>
        <w:tc>
          <w:tcPr>
            <w:tcW w:w="58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42</w:t>
            </w:r>
          </w:p>
        </w:tc>
        <w:tc>
          <w:tcPr>
            <w:tcW w:w="77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r w:rsidRPr="006E3010">
              <w:rPr>
                <w:rFonts w:ascii="Arial" w:hAnsi="Arial" w:cs="Arial"/>
              </w:rPr>
              <w:t>100.0</w:t>
            </w:r>
          </w:p>
        </w:tc>
        <w:tc>
          <w:tcPr>
            <w:tcW w:w="741" w:type="dxa"/>
            <w:vMerge/>
            <w:tcBorders>
              <w:left w:val="single" w:sz="4" w:space="0" w:color="FFFFFF" w:themeColor="background1"/>
              <w:bottom w:val="single" w:sz="4" w:space="0" w:color="FFFFFF" w:themeColor="background1"/>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rPr>
            </w:pPr>
          </w:p>
        </w:tc>
      </w:tr>
      <w:tr w:rsidR="00FA06B9" w:rsidRPr="006E3010" w:rsidTr="00FA06B9">
        <w:trPr>
          <w:trHeight w:val="278"/>
        </w:trPr>
        <w:tc>
          <w:tcPr>
            <w:tcW w:w="2155"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rsidR="00FA06B9" w:rsidRPr="006E3010" w:rsidRDefault="00FA06B9" w:rsidP="00FA06B9">
            <w:pPr>
              <w:pStyle w:val="ListParagraph"/>
              <w:autoSpaceDE w:val="0"/>
              <w:autoSpaceDN w:val="0"/>
              <w:adjustRightInd w:val="0"/>
              <w:spacing w:line="360" w:lineRule="auto"/>
              <w:ind w:left="0"/>
              <w:rPr>
                <w:rFonts w:ascii="Arial" w:hAnsi="Arial" w:cs="Arial"/>
                <w:b/>
              </w:rPr>
            </w:pPr>
            <w:r w:rsidRPr="006E3010">
              <w:rPr>
                <w:rFonts w:ascii="Arial" w:hAnsi="Arial" w:cs="Arial"/>
                <w:b/>
              </w:rPr>
              <w:t>Jumlah</w:t>
            </w:r>
          </w:p>
        </w:tc>
        <w:tc>
          <w:tcPr>
            <w:tcW w:w="747"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37</w:t>
            </w:r>
          </w:p>
        </w:tc>
        <w:tc>
          <w:tcPr>
            <w:tcW w:w="676"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74.0</w:t>
            </w:r>
          </w:p>
        </w:tc>
        <w:tc>
          <w:tcPr>
            <w:tcW w:w="718"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13</w:t>
            </w:r>
          </w:p>
        </w:tc>
        <w:tc>
          <w:tcPr>
            <w:tcW w:w="677"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26.0</w:t>
            </w:r>
          </w:p>
        </w:tc>
        <w:tc>
          <w:tcPr>
            <w:tcW w:w="583"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50</w:t>
            </w:r>
          </w:p>
        </w:tc>
        <w:tc>
          <w:tcPr>
            <w:tcW w:w="773" w:type="dxa"/>
            <w:tcBorders>
              <w:top w:val="single" w:sz="4" w:space="0" w:color="auto"/>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r w:rsidRPr="006E3010">
              <w:rPr>
                <w:rFonts w:ascii="Arial" w:hAnsi="Arial" w:cs="Arial"/>
                <w:b/>
              </w:rPr>
              <w:t>100.0</w:t>
            </w:r>
          </w:p>
        </w:tc>
        <w:tc>
          <w:tcPr>
            <w:tcW w:w="741"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A06B9" w:rsidRPr="006E3010" w:rsidRDefault="00FA06B9" w:rsidP="00FA06B9">
            <w:pPr>
              <w:pStyle w:val="ListParagraph"/>
              <w:autoSpaceDE w:val="0"/>
              <w:autoSpaceDN w:val="0"/>
              <w:adjustRightInd w:val="0"/>
              <w:spacing w:line="360" w:lineRule="auto"/>
              <w:ind w:left="0"/>
              <w:jc w:val="center"/>
              <w:rPr>
                <w:rFonts w:ascii="Arial" w:hAnsi="Arial" w:cs="Arial"/>
                <w:b/>
              </w:rPr>
            </w:pPr>
          </w:p>
        </w:tc>
      </w:tr>
    </w:tbl>
    <w:p w:rsidR="00FA06B9" w:rsidRDefault="00FA06B9" w:rsidP="00FA06B9">
      <w:pPr>
        <w:pStyle w:val="NoSpacing"/>
        <w:spacing w:line="360" w:lineRule="auto"/>
        <w:ind w:left="284" w:firstLine="425"/>
        <w:jc w:val="both"/>
        <w:rPr>
          <w:rFonts w:ascii="Arial" w:hAnsi="Arial" w:cs="Arial"/>
          <w:lang w:val="id-ID"/>
        </w:rPr>
      </w:pPr>
      <w:r w:rsidRPr="00E037ED">
        <w:rPr>
          <w:rFonts w:ascii="Arial" w:hAnsi="Arial" w:cs="Arial"/>
        </w:rPr>
        <w:t>Berdasarkan tabel 4.9 dari 50 responden dibagian produksi pakan di PT.Central Proteina Prima pada kategori tingkat kebisingan yang memenuhi syarat  dengan tingkat kelelahan rendah yaitu 14 (63.6%) responden dan sebanyak 8 (36.4%) responden dengan tingkat kelelahan sedang.</w:t>
      </w:r>
    </w:p>
    <w:p w:rsidR="00FA06B9" w:rsidRDefault="00FA06B9" w:rsidP="00FA06B9">
      <w:pPr>
        <w:pStyle w:val="NoSpacing"/>
        <w:spacing w:line="360" w:lineRule="auto"/>
        <w:ind w:left="284" w:firstLine="425"/>
        <w:jc w:val="both"/>
        <w:rPr>
          <w:rFonts w:ascii="Arial" w:hAnsi="Arial" w:cs="Arial"/>
          <w:lang w:val="id-ID"/>
        </w:rPr>
      </w:pPr>
      <w:r w:rsidRPr="00E037ED">
        <w:rPr>
          <w:rFonts w:ascii="Arial" w:hAnsi="Arial" w:cs="Arial"/>
        </w:rPr>
        <w:t>Dari 50 pekerja di bagian produksi pakan, pada kategori tingkat kebisingan yang tidak memenuhi syarat dengan tingkat kelelahan rendah yaitu 23 (82.1%) responden dan sebanyak 5 (17.9%) responden dengan tingkat kelelahan sedang.</w:t>
      </w:r>
    </w:p>
    <w:p w:rsidR="00FA06B9" w:rsidRPr="00E037ED" w:rsidRDefault="00FA06B9" w:rsidP="00FA06B9">
      <w:pPr>
        <w:pStyle w:val="NoSpacing"/>
        <w:spacing w:line="360" w:lineRule="auto"/>
        <w:ind w:left="284" w:firstLine="425"/>
        <w:jc w:val="both"/>
        <w:rPr>
          <w:rFonts w:ascii="Arial" w:hAnsi="Arial" w:cs="Arial"/>
          <w:lang w:val="id-ID"/>
        </w:rPr>
      </w:pPr>
      <w:proofErr w:type="gramStart"/>
      <w:r w:rsidRPr="00E037ED">
        <w:rPr>
          <w:rFonts w:ascii="Arial" w:hAnsi="Arial" w:cs="Arial"/>
        </w:rPr>
        <w:t>Pada tingkat kepercayaan 95% α (0.05) Uji chi-square hasil Ha ditolak dengan hasil Ho diterima, 0.139 &gt; 0.05 maka dapat disimpulkan tidak ada hubungan kebisingan terhadap kelelahan kerja.</w:t>
      </w:r>
      <w:proofErr w:type="gramEnd"/>
      <w:r w:rsidRPr="00E037ED">
        <w:rPr>
          <w:rFonts w:ascii="Arial" w:hAnsi="Arial" w:cs="Arial"/>
        </w:rPr>
        <w:t xml:space="preserve"> </w:t>
      </w:r>
    </w:p>
    <w:p w:rsidR="00FA06B9" w:rsidRPr="00E037ED" w:rsidRDefault="00FA06B9" w:rsidP="00FA06B9">
      <w:pPr>
        <w:pStyle w:val="NoSpacing"/>
        <w:spacing w:line="360" w:lineRule="auto"/>
        <w:rPr>
          <w:rFonts w:ascii="Arial" w:hAnsi="Arial" w:cs="Arial"/>
        </w:rPr>
      </w:pPr>
    </w:p>
    <w:p w:rsidR="00FA06B9" w:rsidRPr="00E037ED" w:rsidRDefault="00FA06B9" w:rsidP="00FA06B9">
      <w:pPr>
        <w:pStyle w:val="ListParagraph"/>
        <w:numPr>
          <w:ilvl w:val="1"/>
          <w:numId w:val="33"/>
        </w:numPr>
        <w:autoSpaceDE w:val="0"/>
        <w:autoSpaceDN w:val="0"/>
        <w:adjustRightInd w:val="0"/>
        <w:spacing w:after="0" w:line="360" w:lineRule="auto"/>
        <w:jc w:val="both"/>
        <w:rPr>
          <w:rFonts w:ascii="Arial" w:hAnsi="Arial" w:cs="Arial"/>
          <w:b/>
          <w:sz w:val="24"/>
          <w:szCs w:val="24"/>
        </w:rPr>
      </w:pPr>
      <w:r w:rsidRPr="00E037ED">
        <w:rPr>
          <w:rFonts w:ascii="Arial" w:hAnsi="Arial" w:cs="Arial"/>
          <w:b/>
          <w:sz w:val="24"/>
          <w:szCs w:val="24"/>
        </w:rPr>
        <w:t>Pembahasan</w:t>
      </w:r>
    </w:p>
    <w:p w:rsidR="00FA06B9" w:rsidRPr="00E037ED" w:rsidRDefault="00FA06B9" w:rsidP="00FA06B9">
      <w:pPr>
        <w:pStyle w:val="ListParagraph"/>
        <w:numPr>
          <w:ilvl w:val="2"/>
          <w:numId w:val="33"/>
        </w:numPr>
        <w:autoSpaceDE w:val="0"/>
        <w:autoSpaceDN w:val="0"/>
        <w:adjustRightInd w:val="0"/>
        <w:spacing w:after="0" w:line="360" w:lineRule="auto"/>
        <w:ind w:left="567" w:hanging="567"/>
        <w:jc w:val="both"/>
        <w:rPr>
          <w:rFonts w:ascii="Arial" w:hAnsi="Arial" w:cs="Arial"/>
          <w:b/>
          <w:sz w:val="24"/>
          <w:szCs w:val="24"/>
        </w:rPr>
      </w:pPr>
      <w:r w:rsidRPr="00E037ED">
        <w:rPr>
          <w:rFonts w:ascii="Arial" w:hAnsi="Arial" w:cs="Arial"/>
          <w:b/>
          <w:sz w:val="24"/>
          <w:szCs w:val="24"/>
        </w:rPr>
        <w:t xml:space="preserve">Kelelahan Kerja </w:t>
      </w:r>
    </w:p>
    <w:p w:rsidR="00FA06B9" w:rsidRDefault="00FA06B9" w:rsidP="00FA06B9">
      <w:pPr>
        <w:pStyle w:val="ListParagraph"/>
        <w:autoSpaceDE w:val="0"/>
        <w:autoSpaceDN w:val="0"/>
        <w:adjustRightInd w:val="0"/>
        <w:spacing w:line="360" w:lineRule="auto"/>
        <w:ind w:left="284" w:firstLine="283"/>
        <w:jc w:val="both"/>
        <w:rPr>
          <w:rFonts w:ascii="Arial" w:hAnsi="Arial" w:cs="Arial"/>
          <w:lang w:val="id-ID"/>
        </w:rPr>
      </w:pPr>
      <w:r w:rsidRPr="006E3010">
        <w:rPr>
          <w:rFonts w:ascii="Arial" w:hAnsi="Arial" w:cs="Arial"/>
          <w:lang w:val="id-ID"/>
        </w:rPr>
        <w:t xml:space="preserve">Kelelahan kerja dapat megakibatkan penurunan kewaspadaan, konsentrasi dan ketelitian sehingga menyebabkan terjadinya kecelakaan (Suma’mur, 1999). Menurut Budiono (2003), kelelahan kerja dapat mengakibatkan penurunan produktivitas. Jadi kelelahan kerja dapat berakibat menurunnya </w:t>
      </w:r>
      <w:r w:rsidRPr="006E3010">
        <w:rPr>
          <w:rFonts w:ascii="Arial" w:hAnsi="Arial" w:cs="Arial"/>
          <w:lang w:val="id-ID"/>
        </w:rPr>
        <w:lastRenderedPageBreak/>
        <w:t>perhatian, perlambatan dan hambatan persepsi, lambat dan sukar berfikir,penurunan kemauan atau dorongan untuk bekerja, menurunnya efisiensi dan kegiatan-kegiatan fisik serta mental yang pada akhirnya menyebabkan kecelakaan kerja dan terjadi penurunan produktivitas kerja.</w:t>
      </w:r>
    </w:p>
    <w:p w:rsidR="00FA06B9" w:rsidRDefault="00FA06B9" w:rsidP="00FA06B9">
      <w:pPr>
        <w:pStyle w:val="ListParagraph"/>
        <w:autoSpaceDE w:val="0"/>
        <w:autoSpaceDN w:val="0"/>
        <w:adjustRightInd w:val="0"/>
        <w:spacing w:line="360" w:lineRule="auto"/>
        <w:ind w:left="284" w:firstLine="283"/>
        <w:jc w:val="both"/>
        <w:rPr>
          <w:rFonts w:ascii="Arial" w:hAnsi="Arial" w:cs="Arial"/>
          <w:lang w:val="id-ID"/>
        </w:rPr>
      </w:pPr>
      <w:r w:rsidRPr="00E037ED">
        <w:rPr>
          <w:rFonts w:ascii="Arial" w:hAnsi="Arial" w:cs="Arial"/>
          <w:lang w:val="id-ID"/>
        </w:rPr>
        <w:t>Kelelahan yang terus menerus terjadi setiap hari akan berakibat terjadinya kelelahan kronis. Perasaan lelah tidak saja terjadi sesudah bekerja pada sore hari</w:t>
      </w:r>
      <w:r w:rsidRPr="00E037ED">
        <w:rPr>
          <w:rFonts w:ascii="Arial" w:hAnsi="Arial" w:cs="Arial"/>
        </w:rPr>
        <w:t>,</w:t>
      </w:r>
      <w:r w:rsidRPr="00E037ED">
        <w:rPr>
          <w:rFonts w:ascii="Arial" w:hAnsi="Arial" w:cs="Arial"/>
          <w:lang w:val="id-ID"/>
        </w:rPr>
        <w:t xml:space="preserve"> </w:t>
      </w:r>
      <w:r w:rsidRPr="00E037ED">
        <w:rPr>
          <w:rFonts w:ascii="Arial" w:hAnsi="Arial" w:cs="Arial"/>
        </w:rPr>
        <w:t>te</w:t>
      </w:r>
      <w:r w:rsidRPr="00E037ED">
        <w:rPr>
          <w:rFonts w:ascii="Arial" w:hAnsi="Arial" w:cs="Arial"/>
          <w:lang w:val="id-ID"/>
        </w:rPr>
        <w:t>tapi juga selama bekerja, bahkan kadang-kadang sebel</w:t>
      </w:r>
      <w:r w:rsidRPr="00E037ED">
        <w:rPr>
          <w:rFonts w:ascii="Arial" w:hAnsi="Arial" w:cs="Arial"/>
        </w:rPr>
        <w:t>u</w:t>
      </w:r>
      <w:r w:rsidRPr="00E037ED">
        <w:rPr>
          <w:rFonts w:ascii="Arial" w:hAnsi="Arial" w:cs="Arial"/>
          <w:lang w:val="id-ID"/>
        </w:rPr>
        <w:t>mnya, perasaan lesu tampak sebagai sua</w:t>
      </w:r>
      <w:r>
        <w:rPr>
          <w:rFonts w:ascii="Arial" w:hAnsi="Arial" w:cs="Arial"/>
          <w:lang w:val="id-ID"/>
        </w:rPr>
        <w:t>tu gejala,.</w:t>
      </w:r>
      <w:r w:rsidRPr="00E037ED">
        <w:rPr>
          <w:rFonts w:ascii="Arial" w:hAnsi="Arial" w:cs="Arial"/>
          <w:lang w:val="id-ID"/>
        </w:rPr>
        <w:t>Gejala-gejala psikis ditandai dengan perbuatan-perbuatan anti sosial dan perasaan tidak cocok dengan sekitarnya, sering depresi, kurangnya tenaga serta kehilangan inisiatif. Tanda-tanda psikis ni sering disertai kelainan-kelainan psikolatis seperi sakit kepala, vertigo, gangguan pencernaan, tidak dapat tidur dan lain-lain. Kelelahan kronis demikian disebut kelelahan klinis. Hal ini menyebabkan tingkat absentisme akan meningkat terutama mangkir kerja pada waktu jangka pendek disebabkan kebutuhan istirahat lebih banyak atau meningkatnya angka sakit. Kelebihan klinis terutama terjadi pada mereka yang mengalami konflik-konflik mental atau kesulitan-kesulitan psikologis. Sikap negative terhadap kerja, perasaan terhadap atasan lingkungan kerja memungkinkan fa</w:t>
      </w:r>
      <w:r w:rsidRPr="00E037ED">
        <w:rPr>
          <w:rFonts w:ascii="Arial" w:hAnsi="Arial" w:cs="Arial"/>
        </w:rPr>
        <w:t>k</w:t>
      </w:r>
      <w:r w:rsidRPr="00E037ED">
        <w:rPr>
          <w:rFonts w:ascii="Arial" w:hAnsi="Arial" w:cs="Arial"/>
          <w:lang w:val="id-ID"/>
        </w:rPr>
        <w:t>tor penting dalam sebab ataupun akibat (Suma’mur, 1996)</w:t>
      </w:r>
      <w:r w:rsidRPr="00E037ED">
        <w:rPr>
          <w:rFonts w:ascii="Arial" w:hAnsi="Arial" w:cs="Arial"/>
        </w:rPr>
        <w:t>.</w:t>
      </w:r>
    </w:p>
    <w:p w:rsidR="00FA06B9" w:rsidRDefault="00FA06B9" w:rsidP="00FA06B9">
      <w:pPr>
        <w:pStyle w:val="ListParagraph"/>
        <w:autoSpaceDE w:val="0"/>
        <w:autoSpaceDN w:val="0"/>
        <w:adjustRightInd w:val="0"/>
        <w:spacing w:line="360" w:lineRule="auto"/>
        <w:ind w:left="284" w:firstLine="283"/>
        <w:jc w:val="both"/>
        <w:rPr>
          <w:rFonts w:ascii="Arial" w:hAnsi="Arial" w:cs="Arial"/>
          <w:lang w:val="id-ID"/>
        </w:rPr>
      </w:pPr>
      <w:proofErr w:type="gramStart"/>
      <w:r w:rsidRPr="00E037ED">
        <w:rPr>
          <w:rFonts w:ascii="Arial" w:hAnsi="Arial" w:cs="Arial"/>
        </w:rPr>
        <w:t>Penelitian ini mewawancarai 50 pekerja pada bagian produksi pakan di PT.Central Proteina Prima Medan untuk mengetahui kejadian kelelahan kerja.</w:t>
      </w:r>
      <w:proofErr w:type="gramEnd"/>
      <w:r w:rsidRPr="00E037ED">
        <w:rPr>
          <w:rFonts w:ascii="Arial" w:hAnsi="Arial" w:cs="Arial"/>
        </w:rPr>
        <w:t xml:space="preserve"> </w:t>
      </w:r>
      <w:proofErr w:type="gramStart"/>
      <w:r w:rsidRPr="00E037ED">
        <w:rPr>
          <w:rFonts w:ascii="Arial" w:hAnsi="Arial" w:cs="Arial"/>
        </w:rPr>
        <w:t>Wawancara menggunakan kuesioner 30-item gejala kelelahan umum diadopsi dari IFRC (International Fatique Research Committee of Japanese Association of Industrial Health).</w:t>
      </w:r>
      <w:proofErr w:type="gramEnd"/>
      <w:r w:rsidRPr="00E037ED">
        <w:rPr>
          <w:rFonts w:ascii="Arial" w:hAnsi="Arial" w:cs="Arial"/>
        </w:rPr>
        <w:t xml:space="preserve"> </w:t>
      </w:r>
      <w:proofErr w:type="gramStart"/>
      <w:r w:rsidRPr="00E037ED">
        <w:rPr>
          <w:rFonts w:ascii="Arial" w:hAnsi="Arial" w:cs="Arial"/>
        </w:rPr>
        <w:t>Kuesioner IFRC merupakan salah satu kuesioner yang dapat mengukur tingkat kelelahan subjektif.</w:t>
      </w:r>
      <w:proofErr w:type="gramEnd"/>
      <w:r w:rsidRPr="00E037ED">
        <w:rPr>
          <w:rFonts w:ascii="Arial" w:hAnsi="Arial" w:cs="Arial"/>
        </w:rPr>
        <w:t xml:space="preserve"> </w:t>
      </w:r>
      <w:proofErr w:type="gramStart"/>
      <w:r w:rsidRPr="00E037ED">
        <w:rPr>
          <w:rFonts w:ascii="Arial" w:hAnsi="Arial" w:cs="Arial"/>
        </w:rPr>
        <w:t>Kuesioner tersebut berisi 30 daftar pertanyaan.</w:t>
      </w:r>
      <w:proofErr w:type="gramEnd"/>
    </w:p>
    <w:p w:rsidR="00FA06B9" w:rsidRDefault="00FA06B9" w:rsidP="00FA06B9">
      <w:pPr>
        <w:pStyle w:val="ListParagraph"/>
        <w:autoSpaceDE w:val="0"/>
        <w:autoSpaceDN w:val="0"/>
        <w:adjustRightInd w:val="0"/>
        <w:spacing w:line="360" w:lineRule="auto"/>
        <w:ind w:left="284" w:firstLine="283"/>
        <w:jc w:val="both"/>
        <w:rPr>
          <w:rFonts w:ascii="Arial" w:hAnsi="Arial" w:cs="Arial"/>
          <w:lang w:val="id-ID"/>
        </w:rPr>
      </w:pPr>
      <w:r w:rsidRPr="00E037ED">
        <w:rPr>
          <w:rFonts w:ascii="Arial" w:hAnsi="Arial" w:cs="Arial"/>
        </w:rPr>
        <w:t xml:space="preserve">Dari hasil wawancara 50 responden ditemukan 37 pekerja (74.0%) yang skor di bawah atau sama dengan 52 yang mengindikasikan bahwa pekerja mengalami kelelahan tingkat rendah. </w:t>
      </w:r>
      <w:proofErr w:type="gramStart"/>
      <w:r w:rsidRPr="00E037ED">
        <w:rPr>
          <w:rFonts w:ascii="Arial" w:hAnsi="Arial" w:cs="Arial"/>
        </w:rPr>
        <w:t>Sedangkan 13 pekerja (26.0%) yang skor diatas 52 maka mengindikasikan pekerja mengalami kelelahan kerja tingkat sedang.</w:t>
      </w:r>
      <w:proofErr w:type="gramEnd"/>
      <w:r w:rsidRPr="00E037ED">
        <w:rPr>
          <w:rFonts w:ascii="Arial" w:hAnsi="Arial" w:cs="Arial"/>
        </w:rPr>
        <w:t xml:space="preserve"> </w:t>
      </w:r>
      <w:proofErr w:type="gramStart"/>
      <w:r w:rsidRPr="00E037ED">
        <w:rPr>
          <w:rFonts w:ascii="Arial" w:hAnsi="Arial" w:cs="Arial"/>
        </w:rPr>
        <w:t>Skor paling tinggi yang didapat dari wawancara dengan kuesioner IFRC adalah 64.</w:t>
      </w:r>
      <w:proofErr w:type="gramEnd"/>
      <w:r w:rsidRPr="00E037ED">
        <w:rPr>
          <w:rFonts w:ascii="Arial" w:hAnsi="Arial" w:cs="Arial"/>
        </w:rPr>
        <w:t xml:space="preserve"> </w:t>
      </w:r>
      <w:proofErr w:type="gramStart"/>
      <w:r w:rsidRPr="00E037ED">
        <w:rPr>
          <w:rFonts w:ascii="Arial" w:hAnsi="Arial" w:cs="Arial"/>
        </w:rPr>
        <w:t>Skor 64 termasuk dalam tingkat kelelahan sedang sedangkan skor paling rendah diperoleh angka 32 dari total maksimal 120.</w:t>
      </w:r>
      <w:proofErr w:type="gramEnd"/>
      <w:r w:rsidRPr="00E037ED">
        <w:rPr>
          <w:rFonts w:ascii="Arial" w:hAnsi="Arial" w:cs="Arial"/>
        </w:rPr>
        <w:t xml:space="preserve"> </w:t>
      </w:r>
      <w:proofErr w:type="gramStart"/>
      <w:r w:rsidRPr="00E037ED">
        <w:rPr>
          <w:rFonts w:ascii="Arial" w:hAnsi="Arial" w:cs="Arial"/>
        </w:rPr>
        <w:t xml:space="preserve">Skor 32 artinya pekerja tidak mengalami kelelahan kerja sehingga sesuai </w:t>
      </w:r>
      <w:r w:rsidRPr="00E037ED">
        <w:rPr>
          <w:rFonts w:ascii="Arial" w:hAnsi="Arial" w:cs="Arial"/>
        </w:rPr>
        <w:lastRenderedPageBreak/>
        <w:t>tabel 2.1 klasifikasi tingkat kelelahan subjektif pada tingkat kelelahan rendah belum diperlukan tindakan perbaikan.</w:t>
      </w:r>
      <w:proofErr w:type="gramEnd"/>
    </w:p>
    <w:p w:rsidR="00FA06B9" w:rsidRDefault="00FA06B9" w:rsidP="00FA06B9">
      <w:pPr>
        <w:pStyle w:val="ListParagraph"/>
        <w:autoSpaceDE w:val="0"/>
        <w:autoSpaceDN w:val="0"/>
        <w:adjustRightInd w:val="0"/>
        <w:spacing w:line="360" w:lineRule="auto"/>
        <w:ind w:left="284" w:firstLine="283"/>
        <w:jc w:val="both"/>
        <w:rPr>
          <w:rFonts w:ascii="Arial" w:hAnsi="Arial" w:cs="Arial"/>
          <w:lang w:val="id-ID"/>
        </w:rPr>
      </w:pPr>
      <w:r w:rsidRPr="00E037ED">
        <w:rPr>
          <w:rFonts w:ascii="Arial" w:hAnsi="Arial" w:cs="Arial"/>
        </w:rPr>
        <w:t xml:space="preserve"> </w:t>
      </w:r>
      <w:proofErr w:type="gramStart"/>
      <w:r w:rsidRPr="00E037ED">
        <w:rPr>
          <w:rFonts w:ascii="Arial" w:hAnsi="Arial" w:cs="Arial"/>
        </w:rPr>
        <w:t>Pada tabel 2.1 klasifikasi tingkat kelelahan subjektif pada tingkat kelelahan sedang mungkin diperlukan adanya tindakan perbaikan.</w:t>
      </w:r>
      <w:proofErr w:type="gramEnd"/>
      <w:r w:rsidRPr="00E037ED">
        <w:rPr>
          <w:rFonts w:ascii="Arial" w:hAnsi="Arial" w:cs="Arial"/>
        </w:rPr>
        <w:t xml:space="preserve"> </w:t>
      </w:r>
      <w:proofErr w:type="gramStart"/>
      <w:r w:rsidRPr="00E037ED">
        <w:rPr>
          <w:rFonts w:ascii="Arial" w:hAnsi="Arial" w:cs="Arial"/>
        </w:rPr>
        <w:t>Sesuai uji statistik sebanyak 13 responden mengalami kelelahan kerja sedang.</w:t>
      </w:r>
      <w:proofErr w:type="gramEnd"/>
      <w:r w:rsidRPr="00E037ED">
        <w:rPr>
          <w:rFonts w:ascii="Arial" w:hAnsi="Arial" w:cs="Arial"/>
        </w:rPr>
        <w:t xml:space="preserve"> Kelelahan kerja dapat dikurangi dengan berbagai cara yang ditujukan kepada umum dan lingkungan fisik di tempat kerja, misalnya dengan pengaturan jam kerja, pemberian kesempatan istirahat yang tepat (Suma’mur.</w:t>
      </w:r>
      <w:proofErr w:type="gramStart"/>
      <w:r w:rsidRPr="00E037ED">
        <w:rPr>
          <w:rFonts w:ascii="Arial" w:hAnsi="Arial" w:cs="Arial"/>
        </w:rPr>
        <w:t>,1996</w:t>
      </w:r>
      <w:proofErr w:type="gramEnd"/>
      <w:r w:rsidRPr="00E037ED">
        <w:rPr>
          <w:rFonts w:ascii="Arial" w:hAnsi="Arial" w:cs="Arial"/>
        </w:rPr>
        <w:t>).</w:t>
      </w:r>
    </w:p>
    <w:p w:rsidR="00FA06B9" w:rsidRDefault="00FA06B9" w:rsidP="00FA06B9">
      <w:pPr>
        <w:pStyle w:val="ListParagraph"/>
        <w:autoSpaceDE w:val="0"/>
        <w:autoSpaceDN w:val="0"/>
        <w:adjustRightInd w:val="0"/>
        <w:spacing w:line="360" w:lineRule="auto"/>
        <w:ind w:left="284" w:firstLine="283"/>
        <w:jc w:val="both"/>
        <w:rPr>
          <w:rFonts w:ascii="Arial" w:hAnsi="Arial" w:cs="Arial"/>
          <w:lang w:val="id-ID"/>
        </w:rPr>
      </w:pPr>
      <w:r w:rsidRPr="00E037ED">
        <w:rPr>
          <w:rFonts w:ascii="Arial" w:hAnsi="Arial" w:cs="Arial"/>
        </w:rPr>
        <w:t xml:space="preserve">Kelelahan kerja dipengaruhi oleh faktor individu seperti </w:t>
      </w:r>
      <w:proofErr w:type="gramStart"/>
      <w:r w:rsidRPr="00E037ED">
        <w:rPr>
          <w:rFonts w:ascii="Arial" w:hAnsi="Arial" w:cs="Arial"/>
        </w:rPr>
        <w:t>usia</w:t>
      </w:r>
      <w:proofErr w:type="gramEnd"/>
      <w:r w:rsidRPr="00E037ED">
        <w:rPr>
          <w:rFonts w:ascii="Arial" w:hAnsi="Arial" w:cs="Arial"/>
        </w:rPr>
        <w:t xml:space="preserve">, jenis kelamin, masa kerja dan kebisingan. Pada pekerja produksi pakan semua mendapat giliran jam kerja yang </w:t>
      </w:r>
      <w:proofErr w:type="gramStart"/>
      <w:r w:rsidRPr="00E037ED">
        <w:rPr>
          <w:rFonts w:ascii="Arial" w:hAnsi="Arial" w:cs="Arial"/>
        </w:rPr>
        <w:t>sama</w:t>
      </w:r>
      <w:proofErr w:type="gramEnd"/>
      <w:r w:rsidRPr="00E037ED">
        <w:rPr>
          <w:rFonts w:ascii="Arial" w:hAnsi="Arial" w:cs="Arial"/>
        </w:rPr>
        <w:t xml:space="preserve"> yaitu 8 jam kerja. </w:t>
      </w:r>
    </w:p>
    <w:p w:rsidR="00FA06B9" w:rsidRDefault="00FA06B9" w:rsidP="00FA06B9">
      <w:pPr>
        <w:pStyle w:val="ListParagraph"/>
        <w:autoSpaceDE w:val="0"/>
        <w:autoSpaceDN w:val="0"/>
        <w:adjustRightInd w:val="0"/>
        <w:spacing w:line="360" w:lineRule="auto"/>
        <w:ind w:left="284" w:firstLine="283"/>
        <w:jc w:val="both"/>
        <w:rPr>
          <w:rFonts w:ascii="Arial" w:hAnsi="Arial" w:cs="Arial"/>
          <w:lang w:val="id-ID"/>
        </w:rPr>
      </w:pPr>
      <w:proofErr w:type="gramStart"/>
      <w:r w:rsidRPr="00E037ED">
        <w:rPr>
          <w:rFonts w:ascii="Arial" w:hAnsi="Arial" w:cs="Arial"/>
        </w:rPr>
        <w:t>Kelelahan kerja dapat menimbulkan efek yang kurang baik bagi pekerja namun efek buruk tersebut bisa dicegah.</w:t>
      </w:r>
      <w:proofErr w:type="gramEnd"/>
      <w:r w:rsidRPr="00E037ED">
        <w:rPr>
          <w:rFonts w:ascii="Arial" w:hAnsi="Arial" w:cs="Arial"/>
        </w:rPr>
        <w:t xml:space="preserve"> </w:t>
      </w:r>
      <w:proofErr w:type="gramStart"/>
      <w:r w:rsidRPr="00E037ED">
        <w:rPr>
          <w:rFonts w:ascii="Arial" w:hAnsi="Arial" w:cs="Arial"/>
        </w:rPr>
        <w:t>Menurut Susetyo (2012) untuk mengurangi tingkat kelelahan maka harus dihindarkan sikap kerja yang bersifat statis dan diupayakan sikap kerja yang lebih dinamis.</w:t>
      </w:r>
      <w:proofErr w:type="gramEnd"/>
      <w:r w:rsidRPr="00E037ED">
        <w:rPr>
          <w:rFonts w:ascii="Arial" w:hAnsi="Arial" w:cs="Arial"/>
        </w:rPr>
        <w:t xml:space="preserve"> Hal ini dapat dilakukan dengan merubah sikap kerja yang statis menjadi sikap kerja yang lebih bervariasi atau dinamis, sehingga sirkulasi darah dan oksigen dapat berjalan normal ke seluruh anggota tubuh.Tetapi hal ini diperlukan adanya kesadaran dari tenaga kerja itu sendiri dan kerja </w:t>
      </w:r>
      <w:proofErr w:type="gramStart"/>
      <w:r w:rsidRPr="00E037ED">
        <w:rPr>
          <w:rFonts w:ascii="Arial" w:hAnsi="Arial" w:cs="Arial"/>
        </w:rPr>
        <w:t>sama</w:t>
      </w:r>
      <w:proofErr w:type="gramEnd"/>
      <w:r w:rsidRPr="00E037ED">
        <w:rPr>
          <w:rFonts w:ascii="Arial" w:hAnsi="Arial" w:cs="Arial"/>
        </w:rPr>
        <w:t xml:space="preserve"> dari pihak perusahaan. </w:t>
      </w:r>
      <w:r w:rsidRPr="00E037ED">
        <w:rPr>
          <w:rFonts w:ascii="Arial" w:hAnsi="Arial" w:cs="Arial"/>
        </w:rPr>
        <w:tab/>
      </w:r>
      <w:proofErr w:type="gramStart"/>
      <w:r w:rsidRPr="00E037ED">
        <w:rPr>
          <w:rFonts w:ascii="Arial" w:hAnsi="Arial" w:cs="Arial"/>
        </w:rPr>
        <w:t>Contohnya tenaga kerja agar dibiasakan untuk melakukan peregangan otot seperti menggerakkan kepala, tangan, dan kakinya disela-sela pekerjaannya ataupun saat istirahat, tujuannya supaya tubuh tidak terlalu lama dalam keadaan statis yang terjadi berulang kali.</w:t>
      </w:r>
      <w:proofErr w:type="gramEnd"/>
      <w:r w:rsidRPr="00E037ED">
        <w:rPr>
          <w:rFonts w:ascii="Arial" w:hAnsi="Arial" w:cs="Arial"/>
        </w:rPr>
        <w:t xml:space="preserve"> </w:t>
      </w:r>
      <w:proofErr w:type="gramStart"/>
      <w:r w:rsidRPr="00E037ED">
        <w:rPr>
          <w:rFonts w:ascii="Arial" w:hAnsi="Arial" w:cs="Arial"/>
        </w:rPr>
        <w:t>Selain itu, tenaga kerja sebaiknya membiasakan diri untuk mempergunakan waktu istirahat yang telah diberikan perusahaan dengan baik.</w:t>
      </w:r>
      <w:proofErr w:type="gramEnd"/>
      <w:r w:rsidRPr="00E037ED">
        <w:rPr>
          <w:rFonts w:ascii="Arial" w:hAnsi="Arial" w:cs="Arial"/>
        </w:rPr>
        <w:t xml:space="preserve"> Waktu istirahat tersebut jangan hanya digunakan untuk mengobrol saja, namun digunakan dengan beristirahat yang baik pula</w:t>
      </w:r>
      <w:proofErr w:type="gramStart"/>
      <w:r w:rsidRPr="00E037ED">
        <w:rPr>
          <w:rFonts w:ascii="Arial" w:hAnsi="Arial" w:cs="Arial"/>
        </w:rPr>
        <w:t>..</w:t>
      </w:r>
      <w:proofErr w:type="gramEnd"/>
      <w:r w:rsidRPr="00E037ED">
        <w:rPr>
          <w:rFonts w:ascii="Arial" w:hAnsi="Arial" w:cs="Arial"/>
        </w:rPr>
        <w:t xml:space="preserve"> </w:t>
      </w:r>
      <w:proofErr w:type="gramStart"/>
      <w:r w:rsidRPr="00E037ED">
        <w:rPr>
          <w:rFonts w:ascii="Arial" w:hAnsi="Arial" w:cs="Arial"/>
        </w:rPr>
        <w:t>Bila diizinkan, pekerja dapat menyiapkan kursi duduk di tempat kerja sehingga bisa istirahat dengan nyaman tanpa meninggalkan posisi.</w:t>
      </w:r>
      <w:proofErr w:type="gramEnd"/>
      <w:r w:rsidRPr="00E037ED">
        <w:rPr>
          <w:rFonts w:ascii="Arial" w:hAnsi="Arial" w:cs="Arial"/>
        </w:rPr>
        <w:t xml:space="preserve"> </w:t>
      </w:r>
    </w:p>
    <w:p w:rsidR="00FA06B9" w:rsidRPr="00E037ED" w:rsidRDefault="00FA06B9" w:rsidP="00FA06B9">
      <w:pPr>
        <w:pStyle w:val="ListParagraph"/>
        <w:autoSpaceDE w:val="0"/>
        <w:autoSpaceDN w:val="0"/>
        <w:adjustRightInd w:val="0"/>
        <w:spacing w:line="360" w:lineRule="auto"/>
        <w:ind w:left="284" w:firstLine="283"/>
        <w:jc w:val="both"/>
        <w:rPr>
          <w:rFonts w:ascii="Arial" w:hAnsi="Arial" w:cs="Arial"/>
          <w:sz w:val="24"/>
          <w:szCs w:val="24"/>
          <w:lang w:val="id-ID"/>
        </w:rPr>
      </w:pPr>
    </w:p>
    <w:p w:rsidR="00FA06B9" w:rsidRPr="00E037ED" w:rsidRDefault="00FA06B9" w:rsidP="00FA06B9">
      <w:pPr>
        <w:pStyle w:val="ListParagraph"/>
        <w:numPr>
          <w:ilvl w:val="2"/>
          <w:numId w:val="33"/>
        </w:numPr>
        <w:autoSpaceDE w:val="0"/>
        <w:autoSpaceDN w:val="0"/>
        <w:adjustRightInd w:val="0"/>
        <w:spacing w:after="0" w:line="360" w:lineRule="auto"/>
        <w:jc w:val="both"/>
        <w:rPr>
          <w:rFonts w:ascii="Arial" w:hAnsi="Arial" w:cs="Arial"/>
          <w:b/>
          <w:sz w:val="24"/>
          <w:szCs w:val="24"/>
        </w:rPr>
      </w:pPr>
      <w:r w:rsidRPr="00E037ED">
        <w:rPr>
          <w:rFonts w:ascii="Arial" w:hAnsi="Arial" w:cs="Arial"/>
          <w:b/>
          <w:sz w:val="24"/>
          <w:szCs w:val="24"/>
        </w:rPr>
        <w:t>Hubungan antara usia dengan kelelahan kerja</w:t>
      </w:r>
    </w:p>
    <w:p w:rsidR="00FA06B9" w:rsidRDefault="00FA06B9" w:rsidP="00FA06B9">
      <w:pPr>
        <w:pStyle w:val="ListParagraph"/>
        <w:autoSpaceDE w:val="0"/>
        <w:autoSpaceDN w:val="0"/>
        <w:adjustRightInd w:val="0"/>
        <w:spacing w:line="360" w:lineRule="auto"/>
        <w:ind w:left="360" w:firstLine="360"/>
        <w:jc w:val="both"/>
        <w:rPr>
          <w:rFonts w:ascii="Arial" w:hAnsi="Arial" w:cs="Arial"/>
          <w:lang w:val="id-ID"/>
        </w:rPr>
      </w:pPr>
      <w:proofErr w:type="gramStart"/>
      <w:r w:rsidRPr="006E3010">
        <w:rPr>
          <w:rFonts w:ascii="Arial" w:hAnsi="Arial" w:cs="Arial"/>
        </w:rPr>
        <w:t>Usia</w:t>
      </w:r>
      <w:proofErr w:type="gramEnd"/>
      <w:r w:rsidRPr="006E3010">
        <w:rPr>
          <w:rFonts w:ascii="Arial" w:hAnsi="Arial" w:cs="Arial"/>
        </w:rPr>
        <w:t xml:space="preserve"> seseorang akan mempengaruhi kondisi, kemampuan dan kapasitas tubuh dalam melakukan aktivitasnya. Produktivitas kerja </w:t>
      </w:r>
      <w:proofErr w:type="gramStart"/>
      <w:r w:rsidRPr="006E3010">
        <w:rPr>
          <w:rFonts w:ascii="Arial" w:hAnsi="Arial" w:cs="Arial"/>
        </w:rPr>
        <w:t>akan</w:t>
      </w:r>
      <w:proofErr w:type="gramEnd"/>
      <w:r w:rsidRPr="006E3010">
        <w:rPr>
          <w:rFonts w:ascii="Arial" w:hAnsi="Arial" w:cs="Arial"/>
        </w:rPr>
        <w:t xml:space="preserve"> menurun seiring dengan bertambahnya usia. Kapasitas kerja meliputi kapasitas fungsional, mental dan sosial </w:t>
      </w:r>
      <w:proofErr w:type="gramStart"/>
      <w:r w:rsidRPr="006E3010">
        <w:rPr>
          <w:rFonts w:ascii="Arial" w:hAnsi="Arial" w:cs="Arial"/>
        </w:rPr>
        <w:t>akan</w:t>
      </w:r>
      <w:proofErr w:type="gramEnd"/>
      <w:r w:rsidRPr="006E3010">
        <w:rPr>
          <w:rFonts w:ascii="Arial" w:hAnsi="Arial" w:cs="Arial"/>
        </w:rPr>
        <w:t xml:space="preserve"> menurun menjelang usia 40 tahun, </w:t>
      </w:r>
      <w:r w:rsidRPr="006E3010">
        <w:rPr>
          <w:rFonts w:ascii="Arial" w:hAnsi="Arial" w:cs="Arial"/>
        </w:rPr>
        <w:lastRenderedPageBreak/>
        <w:t>menjelang usia 50 tahun keatas kapasitas akan menurun (ILO&amp;WHO, dalam Tarwaka).</w:t>
      </w:r>
    </w:p>
    <w:p w:rsidR="00FA06B9" w:rsidRDefault="00FA06B9" w:rsidP="00FA06B9">
      <w:pPr>
        <w:pStyle w:val="ListParagraph"/>
        <w:autoSpaceDE w:val="0"/>
        <w:autoSpaceDN w:val="0"/>
        <w:adjustRightInd w:val="0"/>
        <w:spacing w:line="360" w:lineRule="auto"/>
        <w:ind w:left="360" w:firstLine="360"/>
        <w:jc w:val="both"/>
        <w:rPr>
          <w:rFonts w:ascii="Arial" w:hAnsi="Arial" w:cs="Arial"/>
          <w:lang w:val="id-ID"/>
        </w:rPr>
      </w:pPr>
      <w:r w:rsidRPr="00E037ED">
        <w:rPr>
          <w:rFonts w:ascii="Arial" w:hAnsi="Arial" w:cs="Arial"/>
        </w:rPr>
        <w:t xml:space="preserve">Dari hasil penelitian diperoleh bahwa </w:t>
      </w:r>
      <w:proofErr w:type="gramStart"/>
      <w:r w:rsidRPr="00E037ED">
        <w:rPr>
          <w:rFonts w:ascii="Arial" w:hAnsi="Arial" w:cs="Arial"/>
        </w:rPr>
        <w:t>persentase  responden</w:t>
      </w:r>
      <w:proofErr w:type="gramEnd"/>
      <w:r w:rsidRPr="00E037ED">
        <w:rPr>
          <w:rFonts w:ascii="Arial" w:hAnsi="Arial" w:cs="Arial"/>
        </w:rPr>
        <w:t xml:space="preserve"> yang tidak mengalami resiko sebanyak 34 (68.0%) dan yang beresiko sebanyak 16 (32.0%) responden. Pada gambaran distribusi </w:t>
      </w:r>
      <w:proofErr w:type="gramStart"/>
      <w:r w:rsidRPr="00E037ED">
        <w:rPr>
          <w:rFonts w:ascii="Arial" w:hAnsi="Arial" w:cs="Arial"/>
        </w:rPr>
        <w:t>usia</w:t>
      </w:r>
      <w:proofErr w:type="gramEnd"/>
      <w:r w:rsidRPr="00E037ED">
        <w:rPr>
          <w:rFonts w:ascii="Arial" w:hAnsi="Arial" w:cs="Arial"/>
        </w:rPr>
        <w:t xml:space="preserve"> pekerja pada bagian produksi pakan usia pekerja termuda adalah 21 tahun dan yang tertua adalah usia 56 tahun. </w:t>
      </w:r>
    </w:p>
    <w:p w:rsidR="00FA06B9" w:rsidRDefault="00FA06B9" w:rsidP="00FA06B9">
      <w:pPr>
        <w:pStyle w:val="ListParagraph"/>
        <w:autoSpaceDE w:val="0"/>
        <w:autoSpaceDN w:val="0"/>
        <w:adjustRightInd w:val="0"/>
        <w:spacing w:line="360" w:lineRule="auto"/>
        <w:ind w:left="360" w:firstLine="360"/>
        <w:jc w:val="both"/>
        <w:rPr>
          <w:rFonts w:ascii="Arial" w:hAnsi="Arial" w:cs="Arial"/>
          <w:lang w:val="id-ID"/>
        </w:rPr>
      </w:pPr>
      <w:r w:rsidRPr="00E037ED">
        <w:rPr>
          <w:rFonts w:ascii="Arial" w:hAnsi="Arial" w:cs="Arial"/>
        </w:rPr>
        <w:t xml:space="preserve">Dari hasil uji statistik juga didapatkan bahwa tidak ada hubungan yang signifikan antara </w:t>
      </w:r>
      <w:proofErr w:type="gramStart"/>
      <w:r w:rsidRPr="00E037ED">
        <w:rPr>
          <w:rFonts w:ascii="Arial" w:hAnsi="Arial" w:cs="Arial"/>
        </w:rPr>
        <w:t>usia</w:t>
      </w:r>
      <w:proofErr w:type="gramEnd"/>
      <w:r w:rsidRPr="00E037ED">
        <w:rPr>
          <w:rFonts w:ascii="Arial" w:hAnsi="Arial" w:cs="Arial"/>
        </w:rPr>
        <w:t xml:space="preserve"> dengan kelelahan kerja. </w:t>
      </w:r>
      <w:proofErr w:type="gramStart"/>
      <w:r w:rsidRPr="00E037ED">
        <w:rPr>
          <w:rFonts w:ascii="Arial" w:hAnsi="Arial" w:cs="Arial"/>
        </w:rPr>
        <w:t>Hal ini dapat dilihat dari nilai Pvalue (0.179).</w:t>
      </w:r>
      <w:proofErr w:type="gramEnd"/>
      <w:r w:rsidRPr="00E037ED">
        <w:rPr>
          <w:rFonts w:ascii="Arial" w:hAnsi="Arial" w:cs="Arial"/>
        </w:rPr>
        <w:t xml:space="preserve"> Atas dasar uraian tersebut maka mayoritas </w:t>
      </w:r>
      <w:proofErr w:type="gramStart"/>
      <w:r w:rsidRPr="00E037ED">
        <w:rPr>
          <w:rFonts w:ascii="Arial" w:hAnsi="Arial" w:cs="Arial"/>
        </w:rPr>
        <w:t>usia</w:t>
      </w:r>
      <w:proofErr w:type="gramEnd"/>
      <w:r w:rsidRPr="00E037ED">
        <w:rPr>
          <w:rFonts w:ascii="Arial" w:hAnsi="Arial" w:cs="Arial"/>
        </w:rPr>
        <w:t xml:space="preserve"> pekerja pada produksi pakan membuat pengaruh usia terhadap kelelahan tidak ada hubungan signifikan. Dibandingkan dengan penelitian Hasil penelitian pada TKBM di Pelabuhan Tapak Tuan Kecamatan Tapak Tuan Kabupaten Aceh Selatan pada tahun 2008 diperoleh sebanyak 61,5% pekerja berusia diatas 41 tahun mengalami kelelahan. Dengan rincian 50% menyatakan sangat lelah dan 11</w:t>
      </w:r>
      <w:proofErr w:type="gramStart"/>
      <w:r w:rsidRPr="00E037ED">
        <w:rPr>
          <w:rFonts w:ascii="Arial" w:hAnsi="Arial" w:cs="Arial"/>
        </w:rPr>
        <w:t>,5</w:t>
      </w:r>
      <w:proofErr w:type="gramEnd"/>
      <w:r w:rsidRPr="00E037ED">
        <w:rPr>
          <w:rFonts w:ascii="Arial" w:hAnsi="Arial" w:cs="Arial"/>
        </w:rPr>
        <w:t>% menyatakan lelah. Penelitian lain juga memperlihatkan bahwa persentase individu dengan usia 45 tahun 57</w:t>
      </w:r>
      <w:proofErr w:type="gramStart"/>
      <w:r w:rsidRPr="00E037ED">
        <w:rPr>
          <w:rFonts w:ascii="Arial" w:hAnsi="Arial" w:cs="Arial"/>
        </w:rPr>
        <w:t>,6</w:t>
      </w:r>
      <w:proofErr w:type="gramEnd"/>
      <w:r w:rsidRPr="00E037ED">
        <w:rPr>
          <w:rFonts w:ascii="Arial" w:hAnsi="Arial" w:cs="Arial"/>
        </w:rPr>
        <w:t xml:space="preserve">% lebih mudah mengalami kelelahan dari pada yang berusia dibawah 45 tahun. Hal ini dimungkinkan karena </w:t>
      </w:r>
      <w:proofErr w:type="gramStart"/>
      <w:r w:rsidRPr="00E037ED">
        <w:rPr>
          <w:rFonts w:ascii="Arial" w:hAnsi="Arial" w:cs="Arial"/>
        </w:rPr>
        <w:t>usia</w:t>
      </w:r>
      <w:proofErr w:type="gramEnd"/>
      <w:r w:rsidRPr="00E037ED">
        <w:rPr>
          <w:rFonts w:ascii="Arial" w:hAnsi="Arial" w:cs="Arial"/>
        </w:rPr>
        <w:t xml:space="preserve"> para pekerja yang bervariasi ada muda dan tua. </w:t>
      </w:r>
      <w:proofErr w:type="gramStart"/>
      <w:r w:rsidRPr="00E037ED">
        <w:rPr>
          <w:rFonts w:ascii="Arial" w:hAnsi="Arial" w:cs="Arial"/>
        </w:rPr>
        <w:t>Sehingga variasi data kelelahan pada kelompok tersebut juga tidak menunjukkan adanya perbedaan yang signifikan.</w:t>
      </w:r>
      <w:proofErr w:type="gramEnd"/>
    </w:p>
    <w:p w:rsidR="00FA06B9" w:rsidRPr="008479C2" w:rsidRDefault="00FA06B9" w:rsidP="00FA06B9">
      <w:pPr>
        <w:pStyle w:val="ListParagraph"/>
        <w:autoSpaceDE w:val="0"/>
        <w:autoSpaceDN w:val="0"/>
        <w:adjustRightInd w:val="0"/>
        <w:spacing w:line="360" w:lineRule="auto"/>
        <w:ind w:left="360" w:firstLine="360"/>
        <w:jc w:val="both"/>
        <w:rPr>
          <w:rFonts w:ascii="Arial" w:hAnsi="Arial" w:cs="Arial"/>
        </w:rPr>
      </w:pPr>
      <w:r w:rsidRPr="008479C2">
        <w:rPr>
          <w:rFonts w:ascii="Arial" w:hAnsi="Arial" w:cs="Arial"/>
        </w:rPr>
        <w:t xml:space="preserve">Grandjean (1988) mengatakan bahwa kondisi </w:t>
      </w:r>
      <w:proofErr w:type="gramStart"/>
      <w:r w:rsidRPr="008479C2">
        <w:rPr>
          <w:rFonts w:ascii="Arial" w:hAnsi="Arial" w:cs="Arial"/>
        </w:rPr>
        <w:t>usia</w:t>
      </w:r>
      <w:proofErr w:type="gramEnd"/>
      <w:r w:rsidRPr="008479C2">
        <w:rPr>
          <w:rFonts w:ascii="Arial" w:hAnsi="Arial" w:cs="Arial"/>
        </w:rPr>
        <w:t xml:space="preserve"> berpengaruh terhadap kemampuan kerja fisik atau kekuatan otot seseorang. Kemampuan fisik maksimal seseorang dicapai pada umur antara 25-39 tahun dan </w:t>
      </w:r>
      <w:proofErr w:type="gramStart"/>
      <w:r w:rsidRPr="008479C2">
        <w:rPr>
          <w:rFonts w:ascii="Arial" w:hAnsi="Arial" w:cs="Arial"/>
        </w:rPr>
        <w:t>akan</w:t>
      </w:r>
      <w:proofErr w:type="gramEnd"/>
      <w:r w:rsidRPr="008479C2">
        <w:rPr>
          <w:rFonts w:ascii="Arial" w:hAnsi="Arial" w:cs="Arial"/>
        </w:rPr>
        <w:t xml:space="preserve"> terus menerus seiring dengan bertambahnya usia. </w:t>
      </w:r>
      <w:proofErr w:type="gramStart"/>
      <w:r w:rsidRPr="008479C2">
        <w:rPr>
          <w:rFonts w:ascii="Arial" w:hAnsi="Arial" w:cs="Arial"/>
        </w:rPr>
        <w:t>Pekerja  yang</w:t>
      </w:r>
      <w:proofErr w:type="gramEnd"/>
      <w:r w:rsidRPr="008479C2">
        <w:rPr>
          <w:rFonts w:ascii="Arial" w:hAnsi="Arial" w:cs="Arial"/>
        </w:rPr>
        <w:t xml:space="preserve"> berusia lanjut akan merasa cepat lelah dan tidak mampu lagi untuk bekerja maka dapat disimpulkan bahwa seseorang yang memiliki usia lebih muda akan sanggup melakukan pekerjaan berat dari pada yang berusia tua.</w:t>
      </w:r>
    </w:p>
    <w:p w:rsidR="00FA06B9" w:rsidRPr="006E3010" w:rsidRDefault="00FA06B9" w:rsidP="00FA06B9">
      <w:pPr>
        <w:pStyle w:val="ListParagraph"/>
        <w:autoSpaceDE w:val="0"/>
        <w:autoSpaceDN w:val="0"/>
        <w:adjustRightInd w:val="0"/>
        <w:spacing w:line="360" w:lineRule="auto"/>
        <w:ind w:left="426"/>
        <w:rPr>
          <w:rFonts w:ascii="Arial" w:hAnsi="Arial" w:cs="Arial"/>
        </w:rPr>
      </w:pPr>
    </w:p>
    <w:p w:rsidR="00FA06B9" w:rsidRPr="008479C2" w:rsidRDefault="00FA06B9" w:rsidP="00FA06B9">
      <w:pPr>
        <w:pStyle w:val="ListParagraph"/>
        <w:numPr>
          <w:ilvl w:val="2"/>
          <w:numId w:val="33"/>
        </w:numPr>
        <w:autoSpaceDE w:val="0"/>
        <w:autoSpaceDN w:val="0"/>
        <w:adjustRightInd w:val="0"/>
        <w:spacing w:after="0" w:line="360" w:lineRule="auto"/>
        <w:jc w:val="both"/>
        <w:rPr>
          <w:rFonts w:ascii="Arial" w:hAnsi="Arial" w:cs="Arial"/>
          <w:b/>
          <w:sz w:val="24"/>
          <w:szCs w:val="24"/>
        </w:rPr>
      </w:pPr>
      <w:r w:rsidRPr="008479C2">
        <w:rPr>
          <w:rFonts w:ascii="Arial" w:hAnsi="Arial" w:cs="Arial"/>
          <w:b/>
          <w:sz w:val="24"/>
          <w:szCs w:val="24"/>
        </w:rPr>
        <w:t>Hubungan antara Jenis Kelamin dengan Kelelahan Kerja</w:t>
      </w:r>
    </w:p>
    <w:p w:rsidR="00FA06B9" w:rsidRPr="008479C2" w:rsidRDefault="00FA06B9" w:rsidP="00FA06B9">
      <w:pPr>
        <w:pStyle w:val="NoSpacing"/>
        <w:spacing w:line="360" w:lineRule="auto"/>
        <w:ind w:left="284" w:firstLine="436"/>
        <w:jc w:val="both"/>
        <w:rPr>
          <w:rFonts w:ascii="Arial" w:hAnsi="Arial" w:cs="Arial"/>
          <w:lang w:val="id-ID"/>
        </w:rPr>
      </w:pPr>
      <w:proofErr w:type="gramStart"/>
      <w:r w:rsidRPr="008479C2">
        <w:rPr>
          <w:rFonts w:ascii="Arial" w:hAnsi="Arial" w:cs="Arial"/>
        </w:rPr>
        <w:t>Adanya beberapa perbedaan fisiologis mendasar antara laki-laki dan perempuan, yang menyebabkan perbedaan.</w:t>
      </w:r>
      <w:proofErr w:type="gramEnd"/>
      <w:r w:rsidRPr="008479C2">
        <w:rPr>
          <w:rFonts w:ascii="Arial" w:hAnsi="Arial" w:cs="Arial"/>
        </w:rPr>
        <w:t xml:space="preserve"> Menurut Kroemer dan Grandjean (1997) dalam Tarwaka et al (2004) bahwa masalah pada pekerja wanita dapat disebabkan oleh periode hormonal fungsi tubuh serta adanya pekerjaan </w:t>
      </w:r>
      <w:r w:rsidRPr="008479C2">
        <w:rPr>
          <w:rFonts w:ascii="Arial" w:hAnsi="Arial" w:cs="Arial"/>
        </w:rPr>
        <w:lastRenderedPageBreak/>
        <w:t xml:space="preserve">rumah tangga sehingga gangguan menstruasi, aborsi, gangguan tidur dan kelelahan sering terjadi. </w:t>
      </w:r>
    </w:p>
    <w:p w:rsidR="00FA06B9" w:rsidRDefault="00FA06B9" w:rsidP="00FA06B9">
      <w:pPr>
        <w:pStyle w:val="NoSpacing"/>
        <w:spacing w:line="360" w:lineRule="auto"/>
        <w:ind w:left="284" w:firstLine="425"/>
        <w:jc w:val="both"/>
        <w:rPr>
          <w:rFonts w:ascii="Arial" w:hAnsi="Arial" w:cs="Arial"/>
          <w:lang w:val="id-ID"/>
        </w:rPr>
      </w:pPr>
      <w:proofErr w:type="gramStart"/>
      <w:r w:rsidRPr="008479C2">
        <w:rPr>
          <w:rFonts w:ascii="Arial" w:hAnsi="Arial" w:cs="Arial"/>
        </w:rPr>
        <w:t>Dari hasil penelitian diperoleh bahwa persentase responden berjenis kelamin laki-laki sebanyak 46 (92.0%) dan yang berjenis kelamin perempuan sebanyak 4 (8.0%) responden.</w:t>
      </w:r>
      <w:proofErr w:type="gramEnd"/>
      <w:r w:rsidRPr="008479C2">
        <w:rPr>
          <w:rFonts w:ascii="Arial" w:hAnsi="Arial" w:cs="Arial"/>
        </w:rPr>
        <w:t xml:space="preserve"> Hal ini dikarenakan Pvalue (</w:t>
      </w:r>
      <w:proofErr w:type="gramStart"/>
      <w:r w:rsidRPr="008479C2">
        <w:rPr>
          <w:rFonts w:ascii="Arial" w:hAnsi="Arial" w:cs="Arial"/>
        </w:rPr>
        <w:t>1.000 .</w:t>
      </w:r>
      <w:proofErr w:type="gramEnd"/>
      <w:r w:rsidRPr="008479C2">
        <w:rPr>
          <w:rFonts w:ascii="Arial" w:hAnsi="Arial" w:cs="Arial"/>
        </w:rPr>
        <w:t xml:space="preserve">&gt; 0.05). </w:t>
      </w:r>
      <w:proofErr w:type="gramStart"/>
      <w:r w:rsidRPr="008479C2">
        <w:rPr>
          <w:rFonts w:ascii="Arial" w:hAnsi="Arial" w:cs="Arial"/>
        </w:rPr>
        <w:t>Berdasarkan uji statistik didapatkan bahwa tidak ada hubungan yang signifikan antara jenis kelamin dengan kelelahan kerja.</w:t>
      </w:r>
      <w:proofErr w:type="gramEnd"/>
      <w:r w:rsidRPr="008479C2">
        <w:rPr>
          <w:rFonts w:ascii="Arial" w:hAnsi="Arial" w:cs="Arial"/>
        </w:rPr>
        <w:t xml:space="preserve"> </w:t>
      </w:r>
    </w:p>
    <w:p w:rsidR="00FA06B9" w:rsidRPr="008479C2" w:rsidRDefault="00FA06B9" w:rsidP="00FA06B9">
      <w:pPr>
        <w:pStyle w:val="NoSpacing"/>
        <w:spacing w:line="360" w:lineRule="auto"/>
        <w:ind w:left="284" w:firstLine="425"/>
        <w:jc w:val="both"/>
        <w:rPr>
          <w:rFonts w:ascii="Arial" w:hAnsi="Arial" w:cs="Arial"/>
        </w:rPr>
      </w:pPr>
      <w:proofErr w:type="gramStart"/>
      <w:r w:rsidRPr="008479C2">
        <w:rPr>
          <w:rFonts w:ascii="Arial" w:eastAsiaTheme="minorEastAsia" w:hAnsi="Arial" w:cs="Arial"/>
        </w:rPr>
        <w:t>Faktor jenis kelamin pada pekerja bagian produksi pakan ini sangat penting terutama dalam menentukan tugas dan waktu pembagian jadwal.</w:t>
      </w:r>
      <w:proofErr w:type="gramEnd"/>
      <w:r w:rsidRPr="008479C2">
        <w:rPr>
          <w:rFonts w:ascii="Arial" w:eastAsiaTheme="minorEastAsia" w:hAnsi="Arial" w:cs="Arial"/>
        </w:rPr>
        <w:t xml:space="preserve"> </w:t>
      </w:r>
      <w:proofErr w:type="gramStart"/>
      <w:r w:rsidRPr="008479C2">
        <w:rPr>
          <w:rFonts w:ascii="Arial" w:eastAsiaTheme="minorEastAsia" w:hAnsi="Arial" w:cs="Arial"/>
        </w:rPr>
        <w:t>Untuk perempuan diberi tugas pada waktu pagi hari sedangkan pekerja laki-laki diberi tugas siang dan malam hari.Perbedaan inilah yang bisa menyebabkan perbedaan tingkat kelelahan yang dialami pekerja.</w:t>
      </w:r>
      <w:proofErr w:type="gramEnd"/>
    </w:p>
    <w:p w:rsidR="00FA06B9" w:rsidRPr="008479C2" w:rsidRDefault="00FA06B9" w:rsidP="00FA06B9">
      <w:pPr>
        <w:pStyle w:val="ListParagraph"/>
        <w:autoSpaceDE w:val="0"/>
        <w:autoSpaceDN w:val="0"/>
        <w:adjustRightInd w:val="0"/>
        <w:spacing w:line="360" w:lineRule="auto"/>
        <w:rPr>
          <w:rFonts w:ascii="Arial" w:hAnsi="Arial" w:cs="Arial"/>
          <w:b/>
          <w:sz w:val="24"/>
          <w:szCs w:val="24"/>
        </w:rPr>
      </w:pPr>
      <w:r w:rsidRPr="008479C2">
        <w:rPr>
          <w:rFonts w:ascii="Arial" w:hAnsi="Arial" w:cs="Arial"/>
          <w:b/>
          <w:sz w:val="24"/>
          <w:szCs w:val="24"/>
        </w:rPr>
        <w:tab/>
      </w:r>
    </w:p>
    <w:p w:rsidR="00FA06B9" w:rsidRPr="008479C2" w:rsidRDefault="00FA06B9" w:rsidP="00FA06B9">
      <w:pPr>
        <w:pStyle w:val="ListParagraph"/>
        <w:numPr>
          <w:ilvl w:val="2"/>
          <w:numId w:val="33"/>
        </w:numPr>
        <w:autoSpaceDE w:val="0"/>
        <w:autoSpaceDN w:val="0"/>
        <w:adjustRightInd w:val="0"/>
        <w:spacing w:after="0" w:line="360" w:lineRule="auto"/>
        <w:jc w:val="both"/>
        <w:rPr>
          <w:rFonts w:ascii="Arial" w:hAnsi="Arial" w:cs="Arial"/>
          <w:b/>
          <w:sz w:val="24"/>
          <w:szCs w:val="24"/>
        </w:rPr>
      </w:pPr>
      <w:r w:rsidRPr="008479C2">
        <w:rPr>
          <w:rFonts w:ascii="Arial" w:hAnsi="Arial" w:cs="Arial"/>
          <w:b/>
          <w:sz w:val="24"/>
          <w:szCs w:val="24"/>
        </w:rPr>
        <w:t>Hubungan antara Masa Kerja dengan Kelalahan Kerja</w:t>
      </w:r>
    </w:p>
    <w:p w:rsidR="00FA06B9" w:rsidRDefault="00FA06B9" w:rsidP="00FA06B9">
      <w:pPr>
        <w:pStyle w:val="ListParagraph"/>
        <w:autoSpaceDE w:val="0"/>
        <w:autoSpaceDN w:val="0"/>
        <w:adjustRightInd w:val="0"/>
        <w:spacing w:after="0" w:line="360" w:lineRule="auto"/>
        <w:ind w:left="284" w:firstLine="436"/>
        <w:jc w:val="both"/>
        <w:rPr>
          <w:rFonts w:ascii="Arial" w:hAnsi="Arial" w:cs="Arial"/>
          <w:lang w:val="id-ID"/>
        </w:rPr>
      </w:pPr>
      <w:proofErr w:type="gramStart"/>
      <w:r w:rsidRPr="008479C2">
        <w:rPr>
          <w:rFonts w:ascii="Arial" w:hAnsi="Arial" w:cs="Arial"/>
        </w:rPr>
        <w:t>Masa kerja merupakan faktor yang berpengaruh terhadap keterampilan dalam melakoni pekerjaannya di PT.Central Proteina Prima Medan.</w:t>
      </w:r>
      <w:proofErr w:type="gramEnd"/>
      <w:r w:rsidRPr="008479C2">
        <w:rPr>
          <w:rFonts w:ascii="Arial" w:hAnsi="Arial" w:cs="Arial"/>
        </w:rPr>
        <w:t xml:space="preserve"> Semakin lama masa kerja </w:t>
      </w:r>
      <w:proofErr w:type="gramStart"/>
      <w:r w:rsidRPr="008479C2">
        <w:rPr>
          <w:rFonts w:ascii="Arial" w:hAnsi="Arial" w:cs="Arial"/>
        </w:rPr>
        <w:t>akan</w:t>
      </w:r>
      <w:proofErr w:type="gramEnd"/>
      <w:r w:rsidRPr="008479C2">
        <w:rPr>
          <w:rFonts w:ascii="Arial" w:hAnsi="Arial" w:cs="Arial"/>
        </w:rPr>
        <w:t xml:space="preserve"> membuat pekerja lebih beradaptasi dan menambah pengalaman kerja. </w:t>
      </w:r>
    </w:p>
    <w:p w:rsidR="00FA06B9" w:rsidRDefault="00FA06B9" w:rsidP="00FA06B9">
      <w:pPr>
        <w:pStyle w:val="ListParagraph"/>
        <w:autoSpaceDE w:val="0"/>
        <w:autoSpaceDN w:val="0"/>
        <w:adjustRightInd w:val="0"/>
        <w:spacing w:after="0" w:line="360" w:lineRule="auto"/>
        <w:ind w:left="284" w:firstLine="436"/>
        <w:jc w:val="both"/>
        <w:rPr>
          <w:rFonts w:ascii="Arial" w:hAnsi="Arial" w:cs="Arial"/>
          <w:lang w:val="id-ID"/>
        </w:rPr>
      </w:pPr>
      <w:proofErr w:type="gramStart"/>
      <w:r w:rsidRPr="006E3010">
        <w:rPr>
          <w:rFonts w:ascii="Arial" w:hAnsi="Arial" w:cs="Arial"/>
        </w:rPr>
        <w:t>Dari data yang diperoleh tentang masa kerja, mayoritas pekerja sudah melewati masa kerja 1 tahun.</w:t>
      </w:r>
      <w:proofErr w:type="gramEnd"/>
      <w:r w:rsidRPr="006E3010">
        <w:rPr>
          <w:rFonts w:ascii="Arial" w:hAnsi="Arial" w:cs="Arial"/>
        </w:rPr>
        <w:t xml:space="preserve"> </w:t>
      </w:r>
      <w:proofErr w:type="gramStart"/>
      <w:r w:rsidRPr="006E3010">
        <w:rPr>
          <w:rFonts w:ascii="Arial" w:hAnsi="Arial" w:cs="Arial"/>
        </w:rPr>
        <w:t>Masa kerja 1 tahun merupakan waktu yang cukup untuk pekerja beradaptasi dan menyesuaikan dengan aktifitas sehari-hari di tempat kerja.</w:t>
      </w:r>
      <w:proofErr w:type="gramEnd"/>
      <w:r w:rsidRPr="006E3010">
        <w:rPr>
          <w:rFonts w:ascii="Arial" w:hAnsi="Arial" w:cs="Arial"/>
        </w:rPr>
        <w:t xml:space="preserve"> </w:t>
      </w:r>
      <w:proofErr w:type="gramStart"/>
      <w:r w:rsidRPr="006E3010">
        <w:rPr>
          <w:rFonts w:ascii="Arial" w:hAnsi="Arial" w:cs="Arial"/>
        </w:rPr>
        <w:t>Masa kerja pekerja produksi pakan rata-rata 9 tahun.</w:t>
      </w:r>
      <w:proofErr w:type="gramEnd"/>
      <w:r w:rsidRPr="006E3010">
        <w:rPr>
          <w:rFonts w:ascii="Arial" w:hAnsi="Arial" w:cs="Arial"/>
        </w:rPr>
        <w:t xml:space="preserve"> </w:t>
      </w:r>
      <w:proofErr w:type="gramStart"/>
      <w:r w:rsidRPr="006E3010">
        <w:rPr>
          <w:rFonts w:ascii="Arial" w:hAnsi="Arial" w:cs="Arial"/>
        </w:rPr>
        <w:t>Ditemukan pekerja yang mengalami masa kerja yang tidak mengalami resiko sebanyak 28 (56.0%) dan yang beresiko sebanyak 22 (44.0%) responden.</w:t>
      </w:r>
      <w:proofErr w:type="gramEnd"/>
      <w:r w:rsidRPr="006E3010">
        <w:rPr>
          <w:rFonts w:ascii="Arial" w:hAnsi="Arial" w:cs="Arial"/>
        </w:rPr>
        <w:t xml:space="preserve"> </w:t>
      </w:r>
      <w:proofErr w:type="gramStart"/>
      <w:r w:rsidRPr="006E3010">
        <w:rPr>
          <w:rFonts w:ascii="Arial" w:hAnsi="Arial" w:cs="Arial"/>
        </w:rPr>
        <w:t>Berdasarkan hasil analisis diperoleh bahwa tidak ada hubungan yang bermakna antara masa kerja dengan kelelahan kerja.</w:t>
      </w:r>
      <w:proofErr w:type="gramEnd"/>
      <w:r w:rsidRPr="006E3010">
        <w:rPr>
          <w:rFonts w:ascii="Arial" w:hAnsi="Arial" w:cs="Arial"/>
        </w:rPr>
        <w:t xml:space="preserve"> Hal ini dikarenakan </w:t>
      </w:r>
      <w:proofErr w:type="gramStart"/>
      <w:r w:rsidRPr="006E3010">
        <w:rPr>
          <w:rFonts w:ascii="Arial" w:hAnsi="Arial" w:cs="Arial"/>
        </w:rPr>
        <w:t>Pvalue(</w:t>
      </w:r>
      <w:proofErr w:type="gramEnd"/>
      <w:r w:rsidRPr="006E3010">
        <w:rPr>
          <w:rFonts w:ascii="Arial" w:hAnsi="Arial" w:cs="Arial"/>
        </w:rPr>
        <w:t>0.856&gt;0.05).</w:t>
      </w:r>
    </w:p>
    <w:p w:rsidR="00FA06B9" w:rsidRDefault="00FA06B9" w:rsidP="00FA06B9">
      <w:pPr>
        <w:pStyle w:val="ListParagraph"/>
        <w:autoSpaceDE w:val="0"/>
        <w:autoSpaceDN w:val="0"/>
        <w:adjustRightInd w:val="0"/>
        <w:spacing w:after="0" w:line="360" w:lineRule="auto"/>
        <w:ind w:left="284" w:firstLine="436"/>
        <w:jc w:val="both"/>
        <w:rPr>
          <w:rFonts w:ascii="Arial" w:hAnsi="Arial" w:cs="Arial"/>
          <w:lang w:val="id-ID"/>
        </w:rPr>
      </w:pPr>
      <w:r w:rsidRPr="008479C2">
        <w:rPr>
          <w:rFonts w:ascii="Arial" w:hAnsi="Arial" w:cs="Arial"/>
        </w:rPr>
        <w:t xml:space="preserve">Dibandingkan dengan hasil penelitian membuktikan bahwa masa kerja yang lebih lama </w:t>
      </w:r>
      <w:proofErr w:type="gramStart"/>
      <w:r w:rsidRPr="008479C2">
        <w:rPr>
          <w:rFonts w:ascii="Arial" w:hAnsi="Arial" w:cs="Arial"/>
        </w:rPr>
        <w:t>akan</w:t>
      </w:r>
      <w:proofErr w:type="gramEnd"/>
      <w:r w:rsidRPr="008479C2">
        <w:rPr>
          <w:rFonts w:ascii="Arial" w:hAnsi="Arial" w:cs="Arial"/>
        </w:rPr>
        <w:t xml:space="preserve"> mempengaruhi kelelahan. Kelelahan kerja yang paling banyak dialami oleh pekerja dengan masa kerja lebih dari 8 (delapan) tahun sebesar 69</w:t>
      </w:r>
      <w:proofErr w:type="gramStart"/>
      <w:r w:rsidRPr="008479C2">
        <w:rPr>
          <w:rFonts w:ascii="Arial" w:hAnsi="Arial" w:cs="Arial"/>
        </w:rPr>
        <w:t>,7</w:t>
      </w:r>
      <w:proofErr w:type="gramEnd"/>
      <w:r w:rsidRPr="008479C2">
        <w:rPr>
          <w:rFonts w:ascii="Arial" w:hAnsi="Arial" w:cs="Arial"/>
        </w:rPr>
        <w:t xml:space="preserve"> %. Hasil penelitian lain tentang kelelahan banyak dialami oleh pekerja dengan masa kerja lebih dari 15 tahun yaitu sebanyak 32 orang (69</w:t>
      </w:r>
      <w:proofErr w:type="gramStart"/>
      <w:r w:rsidRPr="008479C2">
        <w:rPr>
          <w:rFonts w:ascii="Arial" w:hAnsi="Arial" w:cs="Arial"/>
        </w:rPr>
        <w:t>,6</w:t>
      </w:r>
      <w:proofErr w:type="gramEnd"/>
      <w:r w:rsidRPr="008479C2">
        <w:rPr>
          <w:rFonts w:ascii="Arial" w:hAnsi="Arial" w:cs="Arial"/>
        </w:rPr>
        <w:t>%).(Umyati, 2010).</w:t>
      </w:r>
    </w:p>
    <w:p w:rsidR="00FA06B9" w:rsidRDefault="00FA06B9" w:rsidP="00FA06B9">
      <w:pPr>
        <w:pStyle w:val="ListParagraph"/>
        <w:autoSpaceDE w:val="0"/>
        <w:autoSpaceDN w:val="0"/>
        <w:adjustRightInd w:val="0"/>
        <w:spacing w:after="0" w:line="360" w:lineRule="auto"/>
        <w:ind w:left="284" w:firstLine="436"/>
        <w:jc w:val="both"/>
        <w:rPr>
          <w:rFonts w:ascii="Arial" w:hAnsi="Arial" w:cs="Arial"/>
          <w:lang w:val="id-ID"/>
        </w:rPr>
      </w:pPr>
      <w:proofErr w:type="gramStart"/>
      <w:r w:rsidRPr="006E3010">
        <w:rPr>
          <w:rFonts w:ascii="Arial" w:hAnsi="Arial" w:cs="Arial"/>
        </w:rPr>
        <w:lastRenderedPageBreak/>
        <w:t>Dari analisis ini dapat diketahui bahwa semakin lama masa kerja seseorang semakin tinggi adaptasi tubuh terhadap kelelahan.</w:t>
      </w:r>
      <w:proofErr w:type="gramEnd"/>
      <w:r w:rsidRPr="006E3010">
        <w:rPr>
          <w:rFonts w:ascii="Arial" w:hAnsi="Arial" w:cs="Arial"/>
        </w:rPr>
        <w:t xml:space="preserve"> Ini disebabkan oleh karena semakin lama seseorang bekerja maka perasaan terbiasa dengan pekerjaan yang dilakukan </w:t>
      </w:r>
      <w:proofErr w:type="gramStart"/>
      <w:r w:rsidRPr="006E3010">
        <w:rPr>
          <w:rFonts w:ascii="Arial" w:hAnsi="Arial" w:cs="Arial"/>
        </w:rPr>
        <w:t>akan</w:t>
      </w:r>
      <w:proofErr w:type="gramEnd"/>
      <w:r w:rsidRPr="006E3010">
        <w:rPr>
          <w:rFonts w:ascii="Arial" w:hAnsi="Arial" w:cs="Arial"/>
        </w:rPr>
        <w:t xml:space="preserve"> berpengaruh terhadap tingkat daya tahan tubuhnya terhadap kelelahan yang dialaminya.</w:t>
      </w:r>
    </w:p>
    <w:p w:rsidR="00FA06B9" w:rsidRPr="008479C2" w:rsidRDefault="00FA06B9" w:rsidP="00FA06B9">
      <w:pPr>
        <w:pStyle w:val="ListParagraph"/>
        <w:autoSpaceDE w:val="0"/>
        <w:autoSpaceDN w:val="0"/>
        <w:adjustRightInd w:val="0"/>
        <w:spacing w:after="0" w:line="360" w:lineRule="auto"/>
        <w:ind w:left="284" w:firstLine="436"/>
        <w:jc w:val="both"/>
        <w:rPr>
          <w:rFonts w:ascii="Arial" w:hAnsi="Arial" w:cs="Arial"/>
          <w:b/>
          <w:sz w:val="24"/>
          <w:szCs w:val="24"/>
        </w:rPr>
      </w:pPr>
      <w:r w:rsidRPr="006E3010">
        <w:rPr>
          <w:rFonts w:ascii="Arial" w:hAnsi="Arial" w:cs="Arial"/>
        </w:rPr>
        <w:t xml:space="preserve">Secara uji statistik tidak ada hubungan masa kerja dengan kelelahan kerja tetapi </w:t>
      </w:r>
      <w:proofErr w:type="gramStart"/>
      <w:r w:rsidRPr="006E3010">
        <w:rPr>
          <w:rFonts w:ascii="Arial" w:hAnsi="Arial" w:cs="Arial"/>
        </w:rPr>
        <w:t>responden  kategori</w:t>
      </w:r>
      <w:proofErr w:type="gramEnd"/>
      <w:r w:rsidRPr="006E3010">
        <w:rPr>
          <w:rFonts w:ascii="Arial" w:hAnsi="Arial" w:cs="Arial"/>
        </w:rPr>
        <w:t xml:space="preserve"> tidak beresiko memiliki perbandingan sangat sedikit dengan responden yang masa kerjanya beresiko yang dimana untuk tahun berikutnya akan menyusul masa kerja yang sama dengan responden kategori beresiko. </w:t>
      </w:r>
      <w:proofErr w:type="gramStart"/>
      <w:r w:rsidRPr="006E3010">
        <w:rPr>
          <w:rFonts w:ascii="Arial" w:hAnsi="Arial" w:cs="Arial"/>
        </w:rPr>
        <w:t>Agar pekerja tersebut tidak mengalami kelelahan, bila diizikan perlu adanya penyediaan fasilitas memadai dari perusahaan seperti adanya tempat makan dan istirahat yang nyaman, adanya bonus bagi pekerja yang bekerja sesuai dengan peraturan perusahaan, dan adanya penyediaan fasilitas air minum yang memadai disetiap unit.</w:t>
      </w:r>
      <w:proofErr w:type="gramEnd"/>
    </w:p>
    <w:p w:rsidR="00FA06B9" w:rsidRPr="006E3010" w:rsidRDefault="00FA06B9" w:rsidP="00FA06B9">
      <w:pPr>
        <w:autoSpaceDE w:val="0"/>
        <w:autoSpaceDN w:val="0"/>
        <w:adjustRightInd w:val="0"/>
        <w:spacing w:after="0" w:line="360" w:lineRule="auto"/>
        <w:ind w:left="720" w:firstLine="720"/>
        <w:jc w:val="both"/>
        <w:rPr>
          <w:rFonts w:ascii="Arial" w:hAnsi="Arial" w:cs="Arial"/>
        </w:rPr>
      </w:pPr>
    </w:p>
    <w:p w:rsidR="00FA06B9" w:rsidRPr="008479C2" w:rsidRDefault="00FA06B9" w:rsidP="00FA06B9">
      <w:pPr>
        <w:pStyle w:val="ListParagraph"/>
        <w:numPr>
          <w:ilvl w:val="2"/>
          <w:numId w:val="33"/>
        </w:numPr>
        <w:autoSpaceDE w:val="0"/>
        <w:autoSpaceDN w:val="0"/>
        <w:adjustRightInd w:val="0"/>
        <w:spacing w:after="0" w:line="360" w:lineRule="auto"/>
        <w:jc w:val="both"/>
        <w:rPr>
          <w:rFonts w:ascii="Arial" w:hAnsi="Arial" w:cs="Arial"/>
          <w:b/>
          <w:sz w:val="24"/>
          <w:szCs w:val="24"/>
        </w:rPr>
      </w:pPr>
      <w:r w:rsidRPr="008479C2">
        <w:rPr>
          <w:rFonts w:ascii="Arial" w:hAnsi="Arial" w:cs="Arial"/>
          <w:b/>
          <w:sz w:val="24"/>
          <w:szCs w:val="24"/>
        </w:rPr>
        <w:t>Hubungan antara kebisingan dengan kelelahan</w:t>
      </w:r>
    </w:p>
    <w:p w:rsidR="00FA06B9" w:rsidRDefault="00FA06B9" w:rsidP="00FA06B9">
      <w:pPr>
        <w:pStyle w:val="ListParagraph"/>
        <w:autoSpaceDE w:val="0"/>
        <w:autoSpaceDN w:val="0"/>
        <w:adjustRightInd w:val="0"/>
        <w:spacing w:after="0" w:line="360" w:lineRule="auto"/>
        <w:ind w:left="284" w:firstLine="425"/>
        <w:jc w:val="both"/>
        <w:rPr>
          <w:rFonts w:ascii="Arial" w:hAnsi="Arial" w:cs="Arial"/>
          <w:lang w:val="id-ID"/>
        </w:rPr>
      </w:pPr>
      <w:proofErr w:type="gramStart"/>
      <w:r w:rsidRPr="008479C2">
        <w:rPr>
          <w:rFonts w:ascii="Arial" w:hAnsi="Arial" w:cs="Arial"/>
        </w:rPr>
        <w:t>Pengukuran kebisingan dilakukan dengan tujuan memperoleh data kebisingan di area produksi pakan sehingga dapat diketahu gambaran tingkat kebisingan kemudian dianalisis dan dicari pengendaliannya.</w:t>
      </w:r>
      <w:proofErr w:type="gramEnd"/>
      <w:r w:rsidRPr="008479C2">
        <w:rPr>
          <w:rFonts w:ascii="Arial" w:hAnsi="Arial" w:cs="Arial"/>
        </w:rPr>
        <w:t xml:space="preserve"> </w:t>
      </w:r>
      <w:proofErr w:type="gramStart"/>
      <w:r w:rsidRPr="008479C2">
        <w:rPr>
          <w:rFonts w:ascii="Arial" w:hAnsi="Arial" w:cs="Arial"/>
        </w:rPr>
        <w:t>Alat yang digunakan untuk mengukur intensitas kebisingan sebagai hasil pengukuran adalah decibel (dB).</w:t>
      </w:r>
      <w:proofErr w:type="gramEnd"/>
      <w:r w:rsidRPr="008479C2">
        <w:rPr>
          <w:rFonts w:ascii="Arial" w:hAnsi="Arial" w:cs="Arial"/>
        </w:rPr>
        <w:t xml:space="preserve"> Keputusan Menteri Kesehatan Republik Indonesia Nomor 1405 Tahun 2002 tentang Persyaratan Kesehatan Lingkungan Perkantoran dan Industri Berdasarkan Tingkat Panajan Kebisingan Maksimal menjelaskan tingkat kebisingan adalah 85 dB untuk 8 jam/hari dan 40jam/minggu.</w:t>
      </w:r>
    </w:p>
    <w:p w:rsidR="00FA06B9" w:rsidRDefault="00FA06B9" w:rsidP="00FA06B9">
      <w:pPr>
        <w:pStyle w:val="ListParagraph"/>
        <w:autoSpaceDE w:val="0"/>
        <w:autoSpaceDN w:val="0"/>
        <w:adjustRightInd w:val="0"/>
        <w:spacing w:after="0" w:line="360" w:lineRule="auto"/>
        <w:ind w:left="284" w:firstLine="425"/>
        <w:jc w:val="both"/>
        <w:rPr>
          <w:rFonts w:ascii="Arial" w:hAnsi="Arial" w:cs="Arial"/>
          <w:lang w:val="id-ID"/>
        </w:rPr>
      </w:pPr>
      <w:r w:rsidRPr="008479C2">
        <w:rPr>
          <w:rFonts w:ascii="Arial" w:hAnsi="Arial" w:cs="Arial"/>
        </w:rPr>
        <w:t xml:space="preserve">Mesin – mesin produksi di PT. Central Proteina Prima Medan berjalan selama 24 jam untuk memenuhi permintaan pasar dan </w:t>
      </w:r>
      <w:r w:rsidRPr="008479C2">
        <w:rPr>
          <w:rFonts w:ascii="Arial" w:hAnsi="Arial" w:cs="Arial"/>
          <w:color w:val="231F20"/>
        </w:rPr>
        <w:t xml:space="preserve">merupakan perusahaan yang memproduksi pakan ikan dengan proses produksinya menggunakan mesin yang canggih. </w:t>
      </w:r>
      <w:proofErr w:type="gramStart"/>
      <w:r w:rsidRPr="008479C2">
        <w:rPr>
          <w:rFonts w:ascii="Arial" w:hAnsi="Arial" w:cs="Arial"/>
          <w:color w:val="231F20"/>
        </w:rPr>
        <w:t>Penggunaan mesin dapat menyebabkan timbulnya suara yang dihasilkan dari mesin tersebut.</w:t>
      </w:r>
      <w:proofErr w:type="gramEnd"/>
      <w:r w:rsidRPr="008479C2">
        <w:rPr>
          <w:rFonts w:ascii="Arial" w:hAnsi="Arial" w:cs="Arial"/>
          <w:color w:val="231F20"/>
        </w:rPr>
        <w:t xml:space="preserve"> Walaupun dalam produksinya sudah menggunakan mesin, namun tidak dapat dipungkiri bahwa tenaga manusia masih dibutuhkan dalam proses produksi. Tenaga manusia diperlukan sebagai operator mesin tersebut, untuk menjaga agar proses pengolahan pakan yang menggunakan mesin dapat berjalan dengan lancar. Pekerja yang bekerja sebagai operator tersebut selama melaksanakan </w:t>
      </w:r>
      <w:r w:rsidRPr="008479C2">
        <w:rPr>
          <w:rFonts w:ascii="Arial" w:hAnsi="Arial" w:cs="Arial"/>
          <w:color w:val="231F20"/>
        </w:rPr>
        <w:lastRenderedPageBreak/>
        <w:t xml:space="preserve">pekerjaan </w:t>
      </w:r>
      <w:proofErr w:type="gramStart"/>
      <w:r w:rsidRPr="008479C2">
        <w:rPr>
          <w:rFonts w:ascii="Arial" w:hAnsi="Arial" w:cs="Arial"/>
          <w:color w:val="231F20"/>
        </w:rPr>
        <w:t>akan</w:t>
      </w:r>
      <w:proofErr w:type="gramEnd"/>
      <w:r w:rsidRPr="008479C2">
        <w:rPr>
          <w:rFonts w:ascii="Arial" w:hAnsi="Arial" w:cs="Arial"/>
          <w:color w:val="231F20"/>
        </w:rPr>
        <w:t xml:space="preserve"> terpapar suara bising yang dihasilkan dari masing-masing mesin. </w:t>
      </w:r>
      <w:proofErr w:type="gramStart"/>
      <w:r w:rsidRPr="008479C2">
        <w:rPr>
          <w:rFonts w:ascii="Arial" w:hAnsi="Arial" w:cs="Arial"/>
          <w:color w:val="231F20"/>
        </w:rPr>
        <w:t>Hal itulah yang dapat menyebabkan pekerja operator tersebut mengalami kelelahan akibat paparan bising terus menerus yang dihasilkan oleh mesin yang menyala.</w:t>
      </w:r>
      <w:proofErr w:type="gramEnd"/>
      <w:r w:rsidRPr="008479C2">
        <w:rPr>
          <w:rFonts w:ascii="Arial" w:hAnsi="Arial" w:cs="Arial"/>
          <w:color w:val="231F20"/>
        </w:rPr>
        <w:t xml:space="preserve"> Pada </w:t>
      </w:r>
      <w:r w:rsidRPr="008479C2">
        <w:rPr>
          <w:rFonts w:ascii="Arial" w:hAnsi="Arial" w:cs="Arial"/>
        </w:rPr>
        <w:t xml:space="preserve">bagian produksi pakan ikan ini terdapat 5 proses tahapan antara lain Intake, Hammer Mill (penggilingan bahan </w:t>
      </w:r>
      <w:proofErr w:type="gramStart"/>
      <w:r w:rsidRPr="008479C2">
        <w:rPr>
          <w:rFonts w:ascii="Arial" w:hAnsi="Arial" w:cs="Arial"/>
        </w:rPr>
        <w:t>baku</w:t>
      </w:r>
      <w:proofErr w:type="gramEnd"/>
      <w:r w:rsidRPr="008479C2">
        <w:rPr>
          <w:rFonts w:ascii="Arial" w:hAnsi="Arial" w:cs="Arial"/>
        </w:rPr>
        <w:t xml:space="preserve">), Control Room, Extruder (pencetakan pakan) + Pellet Mill dan Packing. Dalam proses produksi pakan ikan ini pekerja harus selalu memberikan perhatian khusus dengan selalu memeriksa dan mengarahkan bahan sesuai dengan alurnya. </w:t>
      </w:r>
    </w:p>
    <w:p w:rsidR="00FA06B9" w:rsidRDefault="00FA06B9" w:rsidP="00FA06B9">
      <w:pPr>
        <w:pStyle w:val="ListParagraph"/>
        <w:autoSpaceDE w:val="0"/>
        <w:autoSpaceDN w:val="0"/>
        <w:adjustRightInd w:val="0"/>
        <w:spacing w:after="0" w:line="360" w:lineRule="auto"/>
        <w:ind w:left="284" w:firstLine="425"/>
        <w:jc w:val="both"/>
        <w:rPr>
          <w:rFonts w:ascii="Arial" w:hAnsi="Arial" w:cs="Arial"/>
          <w:lang w:val="id-ID"/>
        </w:rPr>
      </w:pPr>
      <w:r w:rsidRPr="008479C2">
        <w:rPr>
          <w:rFonts w:ascii="Arial" w:hAnsi="Arial" w:cs="Arial"/>
        </w:rPr>
        <w:t xml:space="preserve">Dari hasil penelitian diperoleh bahwa persentase yang bekerja pada intensitas kebisingan pada kategori tingkat kebisingan yang memenuhi </w:t>
      </w:r>
      <w:proofErr w:type="gramStart"/>
      <w:r w:rsidRPr="008479C2">
        <w:rPr>
          <w:rFonts w:ascii="Arial" w:hAnsi="Arial" w:cs="Arial"/>
        </w:rPr>
        <w:t>syarat  dengan</w:t>
      </w:r>
      <w:proofErr w:type="gramEnd"/>
      <w:r w:rsidRPr="008479C2">
        <w:rPr>
          <w:rFonts w:ascii="Arial" w:hAnsi="Arial" w:cs="Arial"/>
        </w:rPr>
        <w:t xml:space="preserve"> ditemukan paparan kebisingan yang memenuhi syarat sebanyak 22 (44.0%) sedangkan paparan kebisingan yang diterima responden yang tidak memenuhi syarat sebanyak 28 (56.0%) .</w:t>
      </w:r>
      <w:proofErr w:type="gramStart"/>
      <w:r w:rsidRPr="008479C2">
        <w:rPr>
          <w:rFonts w:ascii="Arial" w:hAnsi="Arial" w:cs="Arial"/>
        </w:rPr>
        <w:t>Sehingga diperoleh tidak adanya hubungan intensitas kebisingan dengan kelelahan kerja.</w:t>
      </w:r>
      <w:proofErr w:type="gramEnd"/>
      <w:r w:rsidRPr="008479C2">
        <w:rPr>
          <w:rFonts w:ascii="Arial" w:hAnsi="Arial" w:cs="Arial"/>
        </w:rPr>
        <w:t xml:space="preserve"> </w:t>
      </w:r>
      <w:proofErr w:type="gramStart"/>
      <w:r w:rsidRPr="008479C2">
        <w:rPr>
          <w:rFonts w:ascii="Arial" w:hAnsi="Arial" w:cs="Arial"/>
        </w:rPr>
        <w:t>Hal ini dapat dilihat dari nilai Pvalue (0.139 &gt; 0.05).</w:t>
      </w:r>
      <w:proofErr w:type="gramEnd"/>
      <w:r w:rsidRPr="008479C2">
        <w:rPr>
          <w:rFonts w:ascii="Arial" w:hAnsi="Arial" w:cs="Arial"/>
        </w:rPr>
        <w:t xml:space="preserve"> </w:t>
      </w:r>
    </w:p>
    <w:p w:rsidR="00FA06B9" w:rsidRDefault="00FA06B9" w:rsidP="00FA06B9">
      <w:pPr>
        <w:pStyle w:val="ListParagraph"/>
        <w:autoSpaceDE w:val="0"/>
        <w:autoSpaceDN w:val="0"/>
        <w:adjustRightInd w:val="0"/>
        <w:spacing w:after="0" w:line="360" w:lineRule="auto"/>
        <w:ind w:left="284" w:firstLine="425"/>
        <w:jc w:val="both"/>
        <w:rPr>
          <w:rFonts w:ascii="Arial" w:hAnsi="Arial" w:cs="Arial"/>
          <w:lang w:val="id-ID"/>
        </w:rPr>
      </w:pPr>
      <w:r w:rsidRPr="008479C2">
        <w:rPr>
          <w:rFonts w:ascii="Arial" w:hAnsi="Arial" w:cs="Arial"/>
        </w:rPr>
        <w:t>Namun jika dilihat dari paparan intensitas kebisingan di setiap unit bagian produksi pakan diketahui bahwa beberapa tempat yang mengalami kebisingan yaitu Extruder + pellet mill, Intake dan Hammer Mill + pellet mill sedangkan yang memenuhi syarat yaitu Packing dan Control Room.</w:t>
      </w:r>
    </w:p>
    <w:p w:rsidR="00FA06B9" w:rsidRDefault="00FA06B9" w:rsidP="00FA06B9">
      <w:pPr>
        <w:pStyle w:val="ListParagraph"/>
        <w:autoSpaceDE w:val="0"/>
        <w:autoSpaceDN w:val="0"/>
        <w:adjustRightInd w:val="0"/>
        <w:spacing w:after="0" w:line="360" w:lineRule="auto"/>
        <w:ind w:left="284" w:firstLine="425"/>
        <w:jc w:val="both"/>
        <w:rPr>
          <w:rFonts w:ascii="Arial" w:hAnsi="Arial" w:cs="Arial"/>
          <w:lang w:val="id-ID"/>
        </w:rPr>
      </w:pPr>
      <w:r w:rsidRPr="006E3010">
        <w:rPr>
          <w:rFonts w:ascii="Arial" w:hAnsi="Arial" w:cs="Arial"/>
        </w:rPr>
        <w:t xml:space="preserve">Berdasarkan penelitian tahap intake merupakan awal proses pengolahan bahan </w:t>
      </w:r>
      <w:proofErr w:type="gramStart"/>
      <w:r w:rsidRPr="006E3010">
        <w:rPr>
          <w:rFonts w:ascii="Arial" w:hAnsi="Arial" w:cs="Arial"/>
        </w:rPr>
        <w:t>baku</w:t>
      </w:r>
      <w:proofErr w:type="gramEnd"/>
      <w:r w:rsidRPr="006E3010">
        <w:rPr>
          <w:rFonts w:ascii="Arial" w:hAnsi="Arial" w:cs="Arial"/>
        </w:rPr>
        <w:t xml:space="preserve">. Dibagian </w:t>
      </w:r>
      <w:r w:rsidRPr="006E3010">
        <w:rPr>
          <w:rFonts w:ascii="Arial" w:hAnsi="Arial" w:cs="Arial"/>
        </w:rPr>
        <w:tab/>
        <w:t xml:space="preserve">intake terdapat 4 jumlah unit mesin yaitu Fine 1 , 2 dan Caurse 1 , 2 dimana </w:t>
      </w:r>
      <w:r w:rsidRPr="006E3010">
        <w:rPr>
          <w:rFonts w:ascii="Arial" w:hAnsi="Arial" w:cs="Arial"/>
          <w:b/>
          <w:i/>
        </w:rPr>
        <w:t>Fine</w:t>
      </w:r>
      <w:r w:rsidRPr="006E3010">
        <w:rPr>
          <w:rFonts w:ascii="Arial" w:hAnsi="Arial" w:cs="Arial"/>
        </w:rPr>
        <w:t xml:space="preserve"> </w:t>
      </w:r>
      <w:r w:rsidRPr="006E3010">
        <w:rPr>
          <w:rFonts w:ascii="Arial" w:hAnsi="Arial" w:cs="Arial"/>
        </w:rPr>
        <w:tab/>
        <w:t xml:space="preserve">merupakan mesin pengolah untuk bahan baku yang halus </w:t>
      </w:r>
      <w:r w:rsidRPr="006E3010">
        <w:rPr>
          <w:rFonts w:ascii="Arial" w:hAnsi="Arial" w:cs="Arial"/>
        </w:rPr>
        <w:tab/>
        <w:t xml:space="preserve">dan </w:t>
      </w:r>
      <w:r w:rsidRPr="006E3010">
        <w:rPr>
          <w:rFonts w:ascii="Arial" w:hAnsi="Arial" w:cs="Arial"/>
          <w:b/>
          <w:i/>
        </w:rPr>
        <w:t>Caurse</w:t>
      </w:r>
      <w:r w:rsidRPr="006E3010">
        <w:rPr>
          <w:rFonts w:ascii="Arial" w:hAnsi="Arial" w:cs="Arial"/>
        </w:rPr>
        <w:t xml:space="preserve"> merupakan </w:t>
      </w:r>
      <w:r w:rsidRPr="006E3010">
        <w:rPr>
          <w:rFonts w:ascii="Arial" w:hAnsi="Arial" w:cs="Arial"/>
        </w:rPr>
        <w:tab/>
        <w:t xml:space="preserve">mesin pengolah untuk bahan baku yang kasar sehingga menimbulkan kebisingan yang melebihi NAB. </w:t>
      </w:r>
      <w:r w:rsidRPr="006E3010">
        <w:rPr>
          <w:rFonts w:ascii="Arial" w:hAnsi="Arial" w:cs="Arial"/>
        </w:rPr>
        <w:tab/>
        <w:t xml:space="preserve">Begitu pula dengan Hammer mill (Penggiling bahan </w:t>
      </w:r>
      <w:proofErr w:type="gramStart"/>
      <w:r w:rsidRPr="006E3010">
        <w:rPr>
          <w:rFonts w:ascii="Arial" w:hAnsi="Arial" w:cs="Arial"/>
        </w:rPr>
        <w:t>baku</w:t>
      </w:r>
      <w:proofErr w:type="gramEnd"/>
      <w:r w:rsidRPr="006E3010">
        <w:rPr>
          <w:rFonts w:ascii="Arial" w:hAnsi="Arial" w:cs="Arial"/>
        </w:rPr>
        <w:t xml:space="preserve">) yang menggunakan mesin, </w:t>
      </w:r>
      <w:r w:rsidRPr="006E3010">
        <w:rPr>
          <w:rFonts w:ascii="Arial" w:hAnsi="Arial" w:cs="Arial"/>
          <w:sz w:val="24"/>
          <w:szCs w:val="24"/>
        </w:rPr>
        <w:t xml:space="preserve">mesin yang digunakan untuk menghancurkan material menjadi potongan-potongan kecil/halus </w:t>
      </w:r>
      <w:r w:rsidRPr="006E3010">
        <w:rPr>
          <w:rFonts w:ascii="Arial" w:hAnsi="Arial" w:cs="Arial"/>
        </w:rPr>
        <w:t xml:space="preserve">sehingga menimbulkan kebisingan yang melebihi NAB. Pada tahap pencetakan pakan juga ada di Pellet Mill dan </w:t>
      </w:r>
      <w:proofErr w:type="gramStart"/>
      <w:r w:rsidRPr="006E3010">
        <w:rPr>
          <w:rFonts w:ascii="Arial" w:hAnsi="Arial" w:cs="Arial"/>
        </w:rPr>
        <w:t>Extruder ,</w:t>
      </w:r>
      <w:proofErr w:type="gramEnd"/>
      <w:r w:rsidRPr="006E3010">
        <w:rPr>
          <w:rFonts w:ascii="Arial" w:hAnsi="Arial" w:cs="Arial"/>
        </w:rPr>
        <w:t xml:space="preserve"> pada tahap ini banyak mesin produksi yang digunakan sehingga saat memproduksi mesin menimbulkan  sumber kebisingan yang melebihi NAB. Pada unit Intake, Hammer mill dan Extruder + Pellet Mill merupakan daerah mesin </w:t>
      </w:r>
      <w:proofErr w:type="gramStart"/>
      <w:r w:rsidRPr="006E3010">
        <w:rPr>
          <w:rFonts w:ascii="Arial" w:hAnsi="Arial" w:cs="Arial"/>
        </w:rPr>
        <w:t>produksi  sehingga</w:t>
      </w:r>
      <w:proofErr w:type="gramEnd"/>
      <w:r w:rsidRPr="006E3010">
        <w:rPr>
          <w:rFonts w:ascii="Arial" w:hAnsi="Arial" w:cs="Arial"/>
        </w:rPr>
        <w:t xml:space="preserve"> sumber bunyi yang muncul adalah dari mesin yang beroperasi ,suara compesor, suara vebrator </w:t>
      </w:r>
      <w:r w:rsidRPr="006E3010">
        <w:rPr>
          <w:rFonts w:ascii="Arial" w:hAnsi="Arial" w:cs="Arial"/>
        </w:rPr>
        <w:lastRenderedPageBreak/>
        <w:t>dan suara telepon di meja operator.</w:t>
      </w:r>
      <w:r>
        <w:rPr>
          <w:rFonts w:ascii="Arial" w:hAnsi="Arial" w:cs="Arial"/>
          <w:lang w:val="id-ID"/>
        </w:rPr>
        <w:t xml:space="preserve"> </w:t>
      </w:r>
      <w:r>
        <w:rPr>
          <w:rFonts w:ascii="Arial" w:hAnsi="Arial" w:cs="Arial"/>
        </w:rPr>
        <w:t xml:space="preserve">Sedangkan daerah packing </w:t>
      </w:r>
      <w:r w:rsidRPr="006E3010">
        <w:rPr>
          <w:rFonts w:ascii="Arial" w:hAnsi="Arial" w:cs="Arial"/>
        </w:rPr>
        <w:t xml:space="preserve">yang merupakan tempat pengemasan pakan juga terpapar kebisingin tetapi tidak melebihi NAB karena area unit hanya dilengkapi mesin jahit dan untuk </w:t>
      </w:r>
      <w:r w:rsidRPr="006E3010">
        <w:rPr>
          <w:rFonts w:ascii="Arial" w:hAnsi="Arial" w:cs="Arial"/>
        </w:rPr>
        <w:tab/>
        <w:t>Control Room hanya digunakan sebagai ruan</w:t>
      </w:r>
      <w:r>
        <w:rPr>
          <w:rFonts w:ascii="Arial" w:hAnsi="Arial" w:cs="Arial"/>
        </w:rPr>
        <w:t xml:space="preserve">gan pengontrol semua aktivitas </w:t>
      </w:r>
      <w:r w:rsidRPr="006E3010">
        <w:rPr>
          <w:rFonts w:ascii="Arial" w:hAnsi="Arial" w:cs="Arial"/>
        </w:rPr>
        <w:t>produksi sehingga sumber bunyi yang dihasilkan sedikit dan tidak melebihi NAB.</w:t>
      </w:r>
    </w:p>
    <w:p w:rsidR="00FA06B9" w:rsidRPr="008479C2" w:rsidRDefault="00FA06B9" w:rsidP="00FA06B9">
      <w:pPr>
        <w:pStyle w:val="ListParagraph"/>
        <w:autoSpaceDE w:val="0"/>
        <w:autoSpaceDN w:val="0"/>
        <w:adjustRightInd w:val="0"/>
        <w:spacing w:after="0" w:line="360" w:lineRule="auto"/>
        <w:ind w:left="284" w:firstLine="425"/>
        <w:jc w:val="both"/>
        <w:rPr>
          <w:rFonts w:ascii="Arial" w:hAnsi="Arial" w:cs="Arial"/>
          <w:b/>
          <w:sz w:val="24"/>
          <w:szCs w:val="24"/>
        </w:rPr>
      </w:pPr>
      <w:proofErr w:type="gramStart"/>
      <w:r w:rsidRPr="006E3010">
        <w:rPr>
          <w:rFonts w:ascii="Arial" w:hAnsi="Arial" w:cs="Arial"/>
        </w:rPr>
        <w:t>Karena berdasarkan uji statistik bahwa tidak ada hubungan yang signifikan antara kebisingan dengan kelelahan kerja dan masih ada 3 unit kerja yang masih terpapar intensitas kebisingan dengan kategori tidak memenuhi syarat, maka adanya pengendalian.</w:t>
      </w:r>
      <w:proofErr w:type="gramEnd"/>
      <w:r w:rsidRPr="006E3010">
        <w:rPr>
          <w:rFonts w:ascii="Arial" w:hAnsi="Arial" w:cs="Arial"/>
        </w:rPr>
        <w:t xml:space="preserve"> </w:t>
      </w:r>
      <w:r w:rsidRPr="006E3010">
        <w:rPr>
          <w:rFonts w:ascii="Arial" w:eastAsia="Times New Roman" w:hAnsi="Arial" w:cs="Arial"/>
          <w:lang w:eastAsia="en-SG"/>
        </w:rPr>
        <w:t xml:space="preserve"> </w:t>
      </w:r>
    </w:p>
    <w:p w:rsidR="00FA06B9" w:rsidRPr="006E3010" w:rsidRDefault="00FA06B9" w:rsidP="00FA06B9">
      <w:pPr>
        <w:spacing w:line="360" w:lineRule="auto"/>
        <w:ind w:left="360"/>
        <w:jc w:val="both"/>
        <w:rPr>
          <w:rFonts w:ascii="Arial" w:hAnsi="Arial" w:cs="Arial"/>
        </w:rPr>
      </w:pPr>
      <w:r w:rsidRPr="006E3010">
        <w:rPr>
          <w:rFonts w:ascii="Arial" w:eastAsia="Times New Roman" w:hAnsi="Arial" w:cs="Arial"/>
          <w:lang w:eastAsia="en-SG"/>
        </w:rPr>
        <w:tab/>
        <w:t xml:space="preserve">Pengendalian teknik di sumber suara adalah </w:t>
      </w:r>
      <w:proofErr w:type="gramStart"/>
      <w:r w:rsidRPr="006E3010">
        <w:rPr>
          <w:rFonts w:ascii="Arial" w:eastAsia="Times New Roman" w:hAnsi="Arial" w:cs="Arial"/>
          <w:lang w:eastAsia="en-SG"/>
        </w:rPr>
        <w:t>cara</w:t>
      </w:r>
      <w:proofErr w:type="gramEnd"/>
      <w:r w:rsidRPr="006E3010">
        <w:rPr>
          <w:rFonts w:ascii="Arial" w:eastAsia="Times New Roman" w:hAnsi="Arial" w:cs="Arial"/>
          <w:lang w:eastAsia="en-SG"/>
        </w:rPr>
        <w:t xml:space="preserve"> yang paling efektif untuk mengurangi tingkat kebi</w:t>
      </w:r>
      <w:r>
        <w:rPr>
          <w:rFonts w:ascii="Arial" w:eastAsia="Times New Roman" w:hAnsi="Arial" w:cs="Arial"/>
          <w:lang w:eastAsia="en-SG"/>
        </w:rPr>
        <w:t>singan.</w:t>
      </w:r>
      <w:r w:rsidRPr="006E3010">
        <w:rPr>
          <w:rFonts w:ascii="Arial" w:eastAsia="Times New Roman" w:hAnsi="Arial" w:cs="Arial"/>
          <w:lang w:eastAsia="en-SG"/>
        </w:rPr>
        <w:t xml:space="preserve">Tindakan yang harus dilakukan pertama-tama adalah sumber suara terkeras. Pengendalian teknik yang dapat dikerjakan adalah mendesain kembali peralatan untuk mengurangi kecepatan atau bantuan dari bagian yang bergerak, memasang peredam pada lubang pemasukan </w:t>
      </w:r>
      <w:r>
        <w:rPr>
          <w:rFonts w:ascii="Arial" w:eastAsia="Times New Roman" w:hAnsi="Arial" w:cs="Arial"/>
          <w:lang w:val="id-ID" w:eastAsia="en-SG"/>
        </w:rPr>
        <w:t xml:space="preserve">, </w:t>
      </w:r>
      <w:r w:rsidRPr="006E3010">
        <w:rPr>
          <w:rFonts w:ascii="Arial" w:eastAsia="Times New Roman" w:hAnsi="Arial" w:cs="Arial"/>
          <w:lang w:eastAsia="en-SG"/>
        </w:rPr>
        <w:t xml:space="preserve">merawat peralatan dengan baik, mengganti bagian yang aus dan memberikan pelumas pada semua bagian yang bergerak, memasang peredam getaran dengan menggunakan bantalan karet agar bunyi yang ditimbulkan oleh getaran dan bagian logam dapat dikurangi. </w:t>
      </w:r>
      <w:proofErr w:type="gramStart"/>
      <w:r w:rsidRPr="006E3010">
        <w:rPr>
          <w:rFonts w:ascii="Arial" w:eastAsia="Times New Roman" w:hAnsi="Arial" w:cs="Arial"/>
          <w:lang w:eastAsia="en-SG"/>
        </w:rPr>
        <w:t>Selain pengendalian teknik perlu dilakukan pemeriksaan berkala pada para pekerja agar meningkatkan kesehatan pekerja, adanya sanksi bagi pekerja yang tidak memakai APD terutama ear plug atau ear muff ditempat yang merupakan daerah intensitas kebisingannya tinggi.</w:t>
      </w:r>
      <w:proofErr w:type="gramEnd"/>
    </w:p>
    <w:p w:rsidR="00FA06B9" w:rsidRPr="006E3010" w:rsidRDefault="00FA06B9" w:rsidP="00FA06B9">
      <w:pPr>
        <w:pStyle w:val="ListParagraph"/>
        <w:autoSpaceDE w:val="0"/>
        <w:autoSpaceDN w:val="0"/>
        <w:adjustRightInd w:val="0"/>
        <w:spacing w:line="360" w:lineRule="auto"/>
        <w:jc w:val="both"/>
        <w:rPr>
          <w:rFonts w:ascii="Arial" w:hAnsi="Arial" w:cs="Arial"/>
        </w:rPr>
      </w:pPr>
    </w:p>
    <w:p w:rsidR="00FA06B9" w:rsidRPr="006E3010" w:rsidRDefault="00FA06B9" w:rsidP="00FA06B9">
      <w:pPr>
        <w:pStyle w:val="ListParagraph"/>
        <w:autoSpaceDE w:val="0"/>
        <w:autoSpaceDN w:val="0"/>
        <w:adjustRightInd w:val="0"/>
        <w:spacing w:line="360" w:lineRule="auto"/>
        <w:ind w:left="1440"/>
        <w:jc w:val="both"/>
        <w:rPr>
          <w:rFonts w:ascii="Arial" w:hAnsi="Arial" w:cs="Arial"/>
        </w:rPr>
      </w:pPr>
    </w:p>
    <w:p w:rsidR="00FA06B9" w:rsidRPr="006E3010" w:rsidRDefault="00FA06B9" w:rsidP="00FA06B9">
      <w:pPr>
        <w:pStyle w:val="ListParagraph"/>
        <w:autoSpaceDE w:val="0"/>
        <w:autoSpaceDN w:val="0"/>
        <w:adjustRightInd w:val="0"/>
        <w:spacing w:line="360" w:lineRule="auto"/>
        <w:ind w:left="1440"/>
        <w:rPr>
          <w:rFonts w:ascii="Arial" w:hAnsi="Arial" w:cs="Arial"/>
        </w:rPr>
      </w:pPr>
    </w:p>
    <w:p w:rsidR="00FA06B9" w:rsidRDefault="00FA06B9" w:rsidP="00FA06B9">
      <w:pPr>
        <w:autoSpaceDE w:val="0"/>
        <w:autoSpaceDN w:val="0"/>
        <w:adjustRightInd w:val="0"/>
        <w:spacing w:line="360" w:lineRule="auto"/>
        <w:rPr>
          <w:rFonts w:ascii="Arial" w:hAnsi="Arial" w:cs="Arial"/>
          <w:lang w:val="id-ID"/>
        </w:rPr>
      </w:pPr>
    </w:p>
    <w:p w:rsidR="00FA06B9" w:rsidRDefault="00FA06B9" w:rsidP="00FA06B9">
      <w:pPr>
        <w:autoSpaceDE w:val="0"/>
        <w:autoSpaceDN w:val="0"/>
        <w:adjustRightInd w:val="0"/>
        <w:spacing w:line="360" w:lineRule="auto"/>
        <w:rPr>
          <w:rFonts w:ascii="Arial" w:hAnsi="Arial" w:cs="Arial"/>
          <w:lang w:val="id-ID"/>
        </w:rPr>
      </w:pPr>
    </w:p>
    <w:p w:rsidR="00FA06B9" w:rsidRPr="008479C2" w:rsidRDefault="00FA06B9" w:rsidP="00FA06B9">
      <w:pPr>
        <w:autoSpaceDE w:val="0"/>
        <w:autoSpaceDN w:val="0"/>
        <w:adjustRightInd w:val="0"/>
        <w:spacing w:line="360" w:lineRule="auto"/>
        <w:rPr>
          <w:rFonts w:ascii="Arial" w:hAnsi="Arial" w:cs="Arial"/>
          <w:lang w:val="id-ID"/>
        </w:rPr>
      </w:pPr>
    </w:p>
    <w:p w:rsidR="00FA06B9" w:rsidRPr="006E3010" w:rsidRDefault="00FA06B9" w:rsidP="00FA06B9">
      <w:pPr>
        <w:pStyle w:val="ListParagraph"/>
        <w:autoSpaceDE w:val="0"/>
        <w:autoSpaceDN w:val="0"/>
        <w:adjustRightInd w:val="0"/>
        <w:spacing w:line="360" w:lineRule="auto"/>
        <w:ind w:left="1440"/>
        <w:rPr>
          <w:rFonts w:ascii="Arial" w:hAnsi="Arial" w:cs="Arial"/>
        </w:rPr>
      </w:pPr>
    </w:p>
    <w:p w:rsidR="00FA06B9" w:rsidRPr="006E3010" w:rsidRDefault="00FA06B9" w:rsidP="00FA06B9">
      <w:pPr>
        <w:pStyle w:val="ListParagraph"/>
        <w:autoSpaceDE w:val="0"/>
        <w:autoSpaceDN w:val="0"/>
        <w:adjustRightInd w:val="0"/>
        <w:spacing w:line="360" w:lineRule="auto"/>
        <w:ind w:left="1440"/>
        <w:rPr>
          <w:rFonts w:ascii="Arial" w:hAnsi="Arial" w:cs="Arial"/>
        </w:rPr>
      </w:pPr>
    </w:p>
    <w:p w:rsidR="00FA06B9" w:rsidRPr="006E3010" w:rsidRDefault="00FA06B9" w:rsidP="00FA06B9">
      <w:pPr>
        <w:pStyle w:val="ListParagraph"/>
        <w:autoSpaceDE w:val="0"/>
        <w:autoSpaceDN w:val="0"/>
        <w:adjustRightInd w:val="0"/>
        <w:spacing w:line="360" w:lineRule="auto"/>
        <w:ind w:left="1440"/>
        <w:rPr>
          <w:rFonts w:ascii="Arial" w:hAnsi="Arial" w:cs="Arial"/>
        </w:rPr>
      </w:pPr>
    </w:p>
    <w:p w:rsidR="00FA06B9" w:rsidRPr="006E3010" w:rsidRDefault="00FA06B9" w:rsidP="00FA06B9">
      <w:pPr>
        <w:pStyle w:val="ListParagraph"/>
        <w:autoSpaceDE w:val="0"/>
        <w:autoSpaceDN w:val="0"/>
        <w:adjustRightInd w:val="0"/>
        <w:spacing w:line="360" w:lineRule="auto"/>
        <w:ind w:left="1440"/>
        <w:rPr>
          <w:rFonts w:ascii="Arial" w:hAnsi="Arial" w:cs="Arial"/>
        </w:rPr>
      </w:pPr>
    </w:p>
    <w:p w:rsidR="00FA06B9" w:rsidRPr="008479C2" w:rsidRDefault="00FA06B9" w:rsidP="00FA06B9">
      <w:pPr>
        <w:pStyle w:val="ListParagraph"/>
        <w:autoSpaceDE w:val="0"/>
        <w:autoSpaceDN w:val="0"/>
        <w:adjustRightInd w:val="0"/>
        <w:spacing w:line="360" w:lineRule="auto"/>
        <w:ind w:left="0"/>
        <w:jc w:val="center"/>
        <w:rPr>
          <w:rFonts w:ascii="Arial" w:hAnsi="Arial" w:cs="Arial"/>
          <w:b/>
          <w:sz w:val="28"/>
          <w:szCs w:val="28"/>
        </w:rPr>
      </w:pPr>
      <w:r w:rsidRPr="008479C2">
        <w:rPr>
          <w:rFonts w:ascii="Arial" w:hAnsi="Arial" w:cs="Arial"/>
          <w:b/>
          <w:sz w:val="28"/>
          <w:szCs w:val="28"/>
        </w:rPr>
        <w:t>BAB V</w:t>
      </w:r>
    </w:p>
    <w:p w:rsidR="00FA06B9" w:rsidRPr="008479C2" w:rsidRDefault="00FA06B9" w:rsidP="00FA06B9">
      <w:pPr>
        <w:pStyle w:val="ListParagraph"/>
        <w:autoSpaceDE w:val="0"/>
        <w:autoSpaceDN w:val="0"/>
        <w:adjustRightInd w:val="0"/>
        <w:spacing w:line="360" w:lineRule="auto"/>
        <w:ind w:left="0"/>
        <w:jc w:val="center"/>
        <w:rPr>
          <w:rFonts w:ascii="Arial" w:hAnsi="Arial" w:cs="Arial"/>
          <w:b/>
          <w:sz w:val="28"/>
          <w:szCs w:val="28"/>
        </w:rPr>
      </w:pPr>
      <w:r w:rsidRPr="008479C2">
        <w:rPr>
          <w:rFonts w:ascii="Arial" w:hAnsi="Arial" w:cs="Arial"/>
          <w:b/>
          <w:sz w:val="28"/>
          <w:szCs w:val="28"/>
        </w:rPr>
        <w:t>PENUTUP</w:t>
      </w:r>
    </w:p>
    <w:p w:rsidR="00FA06B9" w:rsidRDefault="00FA06B9" w:rsidP="00FA06B9">
      <w:pPr>
        <w:pStyle w:val="ListParagraph"/>
        <w:autoSpaceDE w:val="0"/>
        <w:autoSpaceDN w:val="0"/>
        <w:adjustRightInd w:val="0"/>
        <w:spacing w:line="360" w:lineRule="auto"/>
        <w:ind w:left="1440"/>
        <w:rPr>
          <w:rFonts w:ascii="Arial" w:hAnsi="Arial" w:cs="Arial"/>
          <w:b/>
          <w:lang w:val="id-ID"/>
        </w:rPr>
      </w:pPr>
    </w:p>
    <w:p w:rsidR="00FA06B9" w:rsidRPr="008479C2" w:rsidRDefault="00FA06B9" w:rsidP="00FA06B9">
      <w:pPr>
        <w:pStyle w:val="ListParagraph"/>
        <w:numPr>
          <w:ilvl w:val="1"/>
          <w:numId w:val="25"/>
        </w:numPr>
        <w:autoSpaceDE w:val="0"/>
        <w:autoSpaceDN w:val="0"/>
        <w:adjustRightInd w:val="0"/>
        <w:spacing w:line="360" w:lineRule="auto"/>
        <w:ind w:left="0" w:firstLine="0"/>
        <w:rPr>
          <w:rFonts w:ascii="Arial" w:hAnsi="Arial" w:cs="Arial"/>
          <w:b/>
          <w:sz w:val="24"/>
          <w:szCs w:val="24"/>
          <w:lang w:val="id-ID"/>
        </w:rPr>
      </w:pPr>
      <w:r w:rsidRPr="008479C2">
        <w:rPr>
          <w:rFonts w:ascii="Arial" w:hAnsi="Arial" w:cs="Arial"/>
          <w:b/>
          <w:sz w:val="24"/>
          <w:szCs w:val="24"/>
        </w:rPr>
        <w:t>Kesimpulan</w:t>
      </w:r>
    </w:p>
    <w:p w:rsidR="00FA06B9" w:rsidRDefault="00FA06B9" w:rsidP="00FA06B9">
      <w:pPr>
        <w:pStyle w:val="ListParagraph"/>
        <w:autoSpaceDE w:val="0"/>
        <w:autoSpaceDN w:val="0"/>
        <w:adjustRightInd w:val="0"/>
        <w:spacing w:line="360" w:lineRule="auto"/>
        <w:ind w:left="284" w:firstLine="425"/>
        <w:jc w:val="both"/>
        <w:rPr>
          <w:rFonts w:ascii="Arial" w:hAnsi="Arial" w:cs="Arial"/>
        </w:rPr>
      </w:pPr>
      <w:r w:rsidRPr="008479C2">
        <w:rPr>
          <w:rFonts w:ascii="Arial" w:hAnsi="Arial" w:cs="Arial"/>
        </w:rPr>
        <w:t xml:space="preserve">Berdasarkan hasil penelitian yang telah dilakukan pada pekerja bagian prouksi pakan di PT.Central Proteina Prima Medan dapat di peroleh kesimpulan sebagai </w:t>
      </w:r>
      <w:proofErr w:type="gramStart"/>
      <w:r w:rsidRPr="008479C2">
        <w:rPr>
          <w:rFonts w:ascii="Arial" w:hAnsi="Arial" w:cs="Arial"/>
        </w:rPr>
        <w:t>berikut :</w:t>
      </w:r>
      <w:proofErr w:type="gramEnd"/>
    </w:p>
    <w:p w:rsidR="00FA06B9" w:rsidRPr="00694715" w:rsidRDefault="00FA06B9" w:rsidP="009338BC">
      <w:pPr>
        <w:pStyle w:val="ListParagraph"/>
        <w:numPr>
          <w:ilvl w:val="0"/>
          <w:numId w:val="35"/>
        </w:numPr>
        <w:autoSpaceDE w:val="0"/>
        <w:autoSpaceDN w:val="0"/>
        <w:adjustRightInd w:val="0"/>
        <w:spacing w:line="360" w:lineRule="auto"/>
        <w:jc w:val="both"/>
        <w:rPr>
          <w:rFonts w:ascii="Arial" w:hAnsi="Arial" w:cs="Arial"/>
          <w:lang w:val="id-ID"/>
        </w:rPr>
      </w:pPr>
      <w:r w:rsidRPr="008479C2">
        <w:rPr>
          <w:rFonts w:ascii="Arial" w:hAnsi="Arial" w:cs="Arial"/>
        </w:rPr>
        <w:t>Frekuensi kelelahan kerja pada pekerja bagian produksi pakan di PT.Central Proteina Prima Medan masih dikategorikan rendah sebanyak 37 (74.0%) responden dan 13 (26.0%) mengalami kelelah</w:t>
      </w:r>
      <w:r>
        <w:rPr>
          <w:rFonts w:ascii="Arial" w:hAnsi="Arial" w:cs="Arial"/>
        </w:rPr>
        <w:t>an kerja dengan kategori sedang.</w:t>
      </w:r>
    </w:p>
    <w:p w:rsidR="00FA06B9" w:rsidRPr="00694715" w:rsidRDefault="00FA06B9" w:rsidP="009338BC">
      <w:pPr>
        <w:pStyle w:val="ListParagraph"/>
        <w:numPr>
          <w:ilvl w:val="0"/>
          <w:numId w:val="35"/>
        </w:numPr>
        <w:autoSpaceDE w:val="0"/>
        <w:autoSpaceDN w:val="0"/>
        <w:adjustRightInd w:val="0"/>
        <w:spacing w:line="360" w:lineRule="auto"/>
        <w:jc w:val="both"/>
        <w:rPr>
          <w:rFonts w:ascii="Arial" w:hAnsi="Arial" w:cs="Arial"/>
          <w:lang w:val="id-ID"/>
        </w:rPr>
      </w:pPr>
      <w:r w:rsidRPr="00694715">
        <w:rPr>
          <w:rFonts w:ascii="Arial" w:hAnsi="Arial" w:cs="Arial"/>
        </w:rPr>
        <w:t xml:space="preserve">Persentase  responden yang tidak mengalami resiko sebanyak 34 (68.0%) dan yang beresiko sebanyak 16 (32.0%) responden serta pekerja termuda adalah 21 tahun dan yang tertua adalah usia 56 tahun. </w:t>
      </w:r>
      <w:r>
        <w:rPr>
          <w:rFonts w:ascii="Arial" w:hAnsi="Arial" w:cs="Arial"/>
        </w:rPr>
        <w:t xml:space="preserve">Dengan </w:t>
      </w:r>
      <w:r w:rsidRPr="008479C2">
        <w:rPr>
          <w:rFonts w:ascii="Arial" w:hAnsi="Arial" w:cs="Arial"/>
        </w:rPr>
        <w:t>(pvalue = 0.179)</w:t>
      </w:r>
      <w:r>
        <w:rPr>
          <w:rFonts w:ascii="Arial" w:hAnsi="Arial" w:cs="Arial"/>
        </w:rPr>
        <w:t xml:space="preserve"> sehingga tidak ada hubungan </w:t>
      </w:r>
      <w:proofErr w:type="gramStart"/>
      <w:r>
        <w:rPr>
          <w:rFonts w:ascii="Arial" w:hAnsi="Arial" w:cs="Arial"/>
        </w:rPr>
        <w:t>usia</w:t>
      </w:r>
      <w:proofErr w:type="gramEnd"/>
      <w:r>
        <w:rPr>
          <w:rFonts w:ascii="Arial" w:hAnsi="Arial" w:cs="Arial"/>
        </w:rPr>
        <w:t xml:space="preserve"> dengan kelelahan kerja.</w:t>
      </w:r>
    </w:p>
    <w:p w:rsidR="00FA06B9" w:rsidRPr="000B5556" w:rsidRDefault="00FA06B9" w:rsidP="009338BC">
      <w:pPr>
        <w:pStyle w:val="ListParagraph"/>
        <w:numPr>
          <w:ilvl w:val="0"/>
          <w:numId w:val="35"/>
        </w:numPr>
        <w:autoSpaceDE w:val="0"/>
        <w:autoSpaceDN w:val="0"/>
        <w:adjustRightInd w:val="0"/>
        <w:spacing w:line="360" w:lineRule="auto"/>
        <w:jc w:val="both"/>
        <w:rPr>
          <w:rFonts w:ascii="Arial" w:hAnsi="Arial" w:cs="Arial"/>
          <w:lang w:val="id-ID"/>
        </w:rPr>
      </w:pPr>
      <w:r w:rsidRPr="00694715">
        <w:rPr>
          <w:rFonts w:ascii="Arial" w:hAnsi="Arial" w:cs="Arial"/>
        </w:rPr>
        <w:t>Mayoritas yang berjenis kelamin laki-laki sebanyak 46 (92.0%) dan yang berjenis kelamin perempuan sebanyak 4 (8.0%) responden.</w:t>
      </w:r>
      <w:r>
        <w:rPr>
          <w:rFonts w:ascii="Arial" w:hAnsi="Arial" w:cs="Arial"/>
        </w:rPr>
        <w:t xml:space="preserve"> Dengan </w:t>
      </w:r>
      <w:r w:rsidRPr="008479C2">
        <w:rPr>
          <w:rFonts w:ascii="Arial" w:hAnsi="Arial" w:cs="Arial"/>
        </w:rPr>
        <w:t>(pvalue = 1.000)</w:t>
      </w:r>
      <w:r>
        <w:rPr>
          <w:rFonts w:ascii="Arial" w:hAnsi="Arial" w:cs="Arial"/>
        </w:rPr>
        <w:t xml:space="preserve"> sehingga tidak ada hubungan antara jenis kelamin dengan kelelahan kerja.</w:t>
      </w:r>
    </w:p>
    <w:p w:rsidR="00FA06B9" w:rsidRPr="000B5556" w:rsidRDefault="00FA06B9" w:rsidP="009338BC">
      <w:pPr>
        <w:pStyle w:val="ListParagraph"/>
        <w:numPr>
          <w:ilvl w:val="0"/>
          <w:numId w:val="35"/>
        </w:numPr>
        <w:autoSpaceDE w:val="0"/>
        <w:autoSpaceDN w:val="0"/>
        <w:adjustRightInd w:val="0"/>
        <w:spacing w:line="360" w:lineRule="auto"/>
        <w:jc w:val="both"/>
        <w:rPr>
          <w:rFonts w:ascii="Arial" w:hAnsi="Arial" w:cs="Arial"/>
          <w:lang w:val="id-ID"/>
        </w:rPr>
      </w:pPr>
      <w:r w:rsidRPr="000B5556">
        <w:rPr>
          <w:rFonts w:ascii="Arial" w:hAnsi="Arial" w:cs="Arial"/>
        </w:rPr>
        <w:t>Pekerja yang mengalami masa kerja yang tidak mengalami resiko sebanyak 28 (56.0%) dan yang beresiko sebanyak 22 (44.0%) responden yang dimana untuk tahun berikutnya akan menyusul masa kerja yang sama dengan responden kategori beresiko</w:t>
      </w:r>
      <w:r>
        <w:rPr>
          <w:rFonts w:ascii="Arial" w:hAnsi="Arial" w:cs="Arial"/>
        </w:rPr>
        <w:t xml:space="preserve">. Dengan </w:t>
      </w:r>
      <w:r w:rsidRPr="008479C2">
        <w:rPr>
          <w:rFonts w:ascii="Arial" w:hAnsi="Arial" w:cs="Arial"/>
        </w:rPr>
        <w:t>(pvalue = 1.000</w:t>
      </w:r>
      <w:r>
        <w:rPr>
          <w:rFonts w:ascii="Arial" w:hAnsi="Arial" w:cs="Arial"/>
        </w:rPr>
        <w:t>) sehingga tidak ada hubungan antara masa kerja dengan kelelahan kerja.</w:t>
      </w:r>
    </w:p>
    <w:p w:rsidR="00FA06B9" w:rsidRPr="000B5556" w:rsidRDefault="00FA06B9" w:rsidP="009338BC">
      <w:pPr>
        <w:pStyle w:val="ListParagraph"/>
        <w:numPr>
          <w:ilvl w:val="0"/>
          <w:numId w:val="35"/>
        </w:numPr>
        <w:autoSpaceDE w:val="0"/>
        <w:autoSpaceDN w:val="0"/>
        <w:adjustRightInd w:val="0"/>
        <w:spacing w:line="360" w:lineRule="auto"/>
        <w:jc w:val="both"/>
        <w:rPr>
          <w:rFonts w:ascii="Arial" w:hAnsi="Arial" w:cs="Arial"/>
          <w:lang w:val="id-ID"/>
        </w:rPr>
      </w:pPr>
      <w:r w:rsidRPr="000B5556">
        <w:rPr>
          <w:rFonts w:ascii="Arial" w:hAnsi="Arial" w:cs="Arial"/>
        </w:rPr>
        <w:t xml:space="preserve">Paparan kebisingan yang memenuhi syarat sebanyak 22 (44.0%) sedangkan paparan kebisingan yang diterima responden yang tidak memenuhi syarat sebanyak 28 (56.0%). </w:t>
      </w:r>
      <w:r>
        <w:rPr>
          <w:rFonts w:ascii="Arial" w:hAnsi="Arial" w:cs="Arial"/>
          <w:lang w:val="en-US"/>
        </w:rPr>
        <w:t>Dengan</w:t>
      </w:r>
      <w:r w:rsidRPr="000B5556">
        <w:rPr>
          <w:rFonts w:ascii="Arial" w:hAnsi="Arial" w:cs="Arial"/>
        </w:rPr>
        <w:t xml:space="preserve"> (pvalue = 0.413</w:t>
      </w:r>
      <w:r>
        <w:rPr>
          <w:rFonts w:ascii="Arial" w:hAnsi="Arial" w:cs="Arial"/>
        </w:rPr>
        <w:t>) sehingga tidak ada hubungan antara kebsingan dengan kelelahan kerja.</w:t>
      </w:r>
    </w:p>
    <w:p w:rsidR="00FA06B9" w:rsidRPr="006E3010" w:rsidRDefault="00FA06B9" w:rsidP="00FA06B9">
      <w:pPr>
        <w:pStyle w:val="ListParagraph"/>
        <w:autoSpaceDE w:val="0"/>
        <w:autoSpaceDN w:val="0"/>
        <w:adjustRightInd w:val="0"/>
        <w:spacing w:line="360" w:lineRule="auto"/>
        <w:ind w:left="2160"/>
        <w:rPr>
          <w:rFonts w:ascii="Arial" w:hAnsi="Arial" w:cs="Arial"/>
        </w:rPr>
      </w:pPr>
    </w:p>
    <w:p w:rsidR="00FA06B9" w:rsidRPr="00022929" w:rsidRDefault="00FA06B9" w:rsidP="00FA06B9">
      <w:pPr>
        <w:pStyle w:val="ListParagraph"/>
        <w:numPr>
          <w:ilvl w:val="1"/>
          <w:numId w:val="25"/>
        </w:numPr>
        <w:tabs>
          <w:tab w:val="left" w:pos="1985"/>
        </w:tabs>
        <w:autoSpaceDE w:val="0"/>
        <w:autoSpaceDN w:val="0"/>
        <w:adjustRightInd w:val="0"/>
        <w:spacing w:line="360" w:lineRule="auto"/>
        <w:ind w:left="426" w:hanging="426"/>
        <w:rPr>
          <w:rFonts w:ascii="Arial" w:hAnsi="Arial" w:cs="Arial"/>
          <w:b/>
          <w:sz w:val="24"/>
          <w:szCs w:val="24"/>
          <w:lang w:val="id-ID"/>
        </w:rPr>
      </w:pPr>
      <w:r w:rsidRPr="00022929">
        <w:rPr>
          <w:rFonts w:ascii="Arial" w:hAnsi="Arial" w:cs="Arial"/>
          <w:b/>
          <w:sz w:val="24"/>
          <w:szCs w:val="24"/>
        </w:rPr>
        <w:lastRenderedPageBreak/>
        <w:t xml:space="preserve">Saran </w:t>
      </w:r>
    </w:p>
    <w:p w:rsidR="00FA06B9" w:rsidRDefault="00FA06B9" w:rsidP="00FA06B9">
      <w:pPr>
        <w:pStyle w:val="ListParagraph"/>
        <w:tabs>
          <w:tab w:val="left" w:pos="1985"/>
        </w:tabs>
        <w:autoSpaceDE w:val="0"/>
        <w:autoSpaceDN w:val="0"/>
        <w:adjustRightInd w:val="0"/>
        <w:spacing w:line="360" w:lineRule="auto"/>
        <w:ind w:left="284" w:firstLine="425"/>
        <w:jc w:val="both"/>
        <w:rPr>
          <w:rFonts w:ascii="Arial" w:hAnsi="Arial" w:cs="Arial"/>
          <w:lang w:val="en-US"/>
        </w:rPr>
      </w:pPr>
      <w:r w:rsidRPr="008479C2">
        <w:rPr>
          <w:rFonts w:ascii="Arial" w:hAnsi="Arial" w:cs="Arial"/>
        </w:rPr>
        <w:t>Berdasarkan hasil penelitian diatas, maka terdapat beberapa rekomendasi terkait kelelahan kerja pada pekerja bagian produksi pakan PT.Central Proteina Prima Medan</w:t>
      </w:r>
    </w:p>
    <w:p w:rsidR="00FA06B9" w:rsidRPr="007B4ECD" w:rsidRDefault="00FA06B9" w:rsidP="009338BC">
      <w:pPr>
        <w:pStyle w:val="ListParagraph"/>
        <w:numPr>
          <w:ilvl w:val="0"/>
          <w:numId w:val="36"/>
        </w:numPr>
        <w:tabs>
          <w:tab w:val="left" w:pos="1985"/>
        </w:tabs>
        <w:autoSpaceDE w:val="0"/>
        <w:autoSpaceDN w:val="0"/>
        <w:adjustRightInd w:val="0"/>
        <w:spacing w:line="360" w:lineRule="auto"/>
        <w:jc w:val="both"/>
        <w:rPr>
          <w:rFonts w:ascii="Arial" w:hAnsi="Arial" w:cs="Arial"/>
          <w:lang w:val="en-US"/>
        </w:rPr>
      </w:pPr>
      <w:r w:rsidRPr="008479C2">
        <w:rPr>
          <w:rFonts w:ascii="Arial" w:hAnsi="Arial" w:cs="Arial"/>
        </w:rPr>
        <w:t xml:space="preserve">Tenaga kerja agar dibiasakan untuk melakukan peregangan otot seperti menggerakkan kepala, tangan, dan kakinya disela-sela pekerjaannya ataupun saat istirahat, tujuannya supaya tubuh tidak terlalu lama dalam keadaan statis yang terjadi berulang kali. </w:t>
      </w:r>
    </w:p>
    <w:p w:rsidR="00FA06B9" w:rsidRDefault="00FA06B9" w:rsidP="009338BC">
      <w:pPr>
        <w:pStyle w:val="ListParagraph"/>
        <w:numPr>
          <w:ilvl w:val="0"/>
          <w:numId w:val="36"/>
        </w:numPr>
        <w:tabs>
          <w:tab w:val="left" w:pos="1985"/>
        </w:tabs>
        <w:autoSpaceDE w:val="0"/>
        <w:autoSpaceDN w:val="0"/>
        <w:adjustRightInd w:val="0"/>
        <w:spacing w:line="360" w:lineRule="auto"/>
        <w:jc w:val="both"/>
        <w:rPr>
          <w:rFonts w:ascii="Arial" w:hAnsi="Arial" w:cs="Arial"/>
          <w:lang w:val="en-US"/>
        </w:rPr>
      </w:pPr>
      <w:r>
        <w:rPr>
          <w:rFonts w:ascii="Arial" w:hAnsi="Arial" w:cs="Arial"/>
        </w:rPr>
        <w:t>Memfasilitasi music untuk senam ataupun peregangan para pekerja disela-sela pekerjaan.</w:t>
      </w:r>
    </w:p>
    <w:p w:rsidR="00FA06B9" w:rsidRDefault="00FA06B9" w:rsidP="009338BC">
      <w:pPr>
        <w:pStyle w:val="ListParagraph"/>
        <w:numPr>
          <w:ilvl w:val="0"/>
          <w:numId w:val="36"/>
        </w:numPr>
        <w:tabs>
          <w:tab w:val="left" w:pos="1985"/>
        </w:tabs>
        <w:autoSpaceDE w:val="0"/>
        <w:autoSpaceDN w:val="0"/>
        <w:adjustRightInd w:val="0"/>
        <w:spacing w:line="360" w:lineRule="auto"/>
        <w:jc w:val="both"/>
        <w:rPr>
          <w:rFonts w:ascii="Arial" w:hAnsi="Arial" w:cs="Arial"/>
          <w:lang w:val="en-US"/>
        </w:rPr>
      </w:pPr>
      <w:r w:rsidRPr="007B4ECD">
        <w:rPr>
          <w:rFonts w:ascii="Arial" w:hAnsi="Arial" w:cs="Arial"/>
        </w:rPr>
        <w:t xml:space="preserve">Bila diizinkan, pekerja dapat menyiapkan kursi duduk di tempat kerja sehingga bisa istirahat dengan nyaman tanpa meninggalkan posisi. </w:t>
      </w:r>
      <w:proofErr w:type="gramStart"/>
      <w:r w:rsidRPr="007B4ECD">
        <w:rPr>
          <w:rFonts w:ascii="Arial" w:hAnsi="Arial" w:cs="Arial"/>
        </w:rPr>
        <w:t>penyediaan</w:t>
      </w:r>
      <w:proofErr w:type="gramEnd"/>
      <w:r w:rsidRPr="007B4ECD">
        <w:rPr>
          <w:rFonts w:ascii="Arial" w:hAnsi="Arial" w:cs="Arial"/>
        </w:rPr>
        <w:t xml:space="preserve"> fasilitas air minum yang memadai disetiap unit agar pekerja tidak jauh dari tempat kerja untuk minum.</w:t>
      </w:r>
    </w:p>
    <w:p w:rsidR="00FA06B9" w:rsidRPr="007B4ECD" w:rsidRDefault="00FA06B9" w:rsidP="009338BC">
      <w:pPr>
        <w:pStyle w:val="ListParagraph"/>
        <w:numPr>
          <w:ilvl w:val="0"/>
          <w:numId w:val="36"/>
        </w:numPr>
        <w:tabs>
          <w:tab w:val="left" w:pos="1985"/>
        </w:tabs>
        <w:autoSpaceDE w:val="0"/>
        <w:autoSpaceDN w:val="0"/>
        <w:adjustRightInd w:val="0"/>
        <w:spacing w:line="360" w:lineRule="auto"/>
        <w:jc w:val="both"/>
        <w:rPr>
          <w:rFonts w:ascii="Arial" w:hAnsi="Arial" w:cs="Arial"/>
          <w:lang w:val="en-US"/>
        </w:rPr>
      </w:pPr>
      <w:r>
        <w:rPr>
          <w:rFonts w:ascii="Arial" w:hAnsi="Arial" w:cs="Arial"/>
          <w:lang w:val="en-US"/>
        </w:rPr>
        <w:t>Untuk perusahaan disarankan untuk menerima pekerja yang masih produktif.</w:t>
      </w:r>
    </w:p>
    <w:p w:rsidR="00FA06B9" w:rsidRPr="007B4ECD" w:rsidRDefault="00FA06B9" w:rsidP="009338BC">
      <w:pPr>
        <w:pStyle w:val="ListParagraph"/>
        <w:numPr>
          <w:ilvl w:val="0"/>
          <w:numId w:val="36"/>
        </w:numPr>
        <w:tabs>
          <w:tab w:val="left" w:pos="1985"/>
        </w:tabs>
        <w:autoSpaceDE w:val="0"/>
        <w:autoSpaceDN w:val="0"/>
        <w:adjustRightInd w:val="0"/>
        <w:spacing w:line="360" w:lineRule="auto"/>
        <w:jc w:val="both"/>
        <w:rPr>
          <w:rFonts w:ascii="Arial" w:hAnsi="Arial" w:cs="Arial"/>
          <w:lang w:val="en-US"/>
        </w:rPr>
      </w:pPr>
      <w:r w:rsidRPr="007B4ECD">
        <w:rPr>
          <w:rFonts w:ascii="Arial" w:hAnsi="Arial" w:cs="Arial"/>
        </w:rPr>
        <w:t>Untuk penelitian selanjutnya disarankan untuk meneliti mengenai variable yang belum diteliti dan upaya yang tepat untuk meneliti keluhan kelelahan kerja.</w:t>
      </w:r>
    </w:p>
    <w:p w:rsidR="00FA06B9" w:rsidRPr="006E3010" w:rsidRDefault="00FA06B9" w:rsidP="00FA06B9">
      <w:pPr>
        <w:pStyle w:val="ListParagraph"/>
        <w:autoSpaceDE w:val="0"/>
        <w:autoSpaceDN w:val="0"/>
        <w:adjustRightInd w:val="0"/>
        <w:spacing w:line="360" w:lineRule="auto"/>
        <w:rPr>
          <w:rFonts w:ascii="Arial" w:hAnsi="Arial" w:cs="Arial"/>
        </w:rPr>
      </w:pPr>
    </w:p>
    <w:p w:rsidR="00FA06B9" w:rsidRPr="006E3010" w:rsidRDefault="00FA06B9" w:rsidP="00FA06B9">
      <w:pPr>
        <w:jc w:val="both"/>
        <w:rPr>
          <w:rFonts w:ascii="Arial" w:hAnsi="Arial" w:cs="Arial"/>
        </w:rPr>
      </w:pPr>
    </w:p>
    <w:p w:rsidR="00FA06B9" w:rsidRDefault="00FA06B9" w:rsidP="00FA06B9"/>
    <w:p w:rsidR="00FA06B9" w:rsidRPr="00FA06B9" w:rsidRDefault="00FA06B9" w:rsidP="00FA06B9"/>
    <w:p w:rsidR="00FA06B9" w:rsidRPr="00FA06B9" w:rsidRDefault="00FA06B9" w:rsidP="00FA06B9"/>
    <w:p w:rsidR="00FA06B9" w:rsidRPr="00FA06B9" w:rsidRDefault="00FA06B9" w:rsidP="00FA06B9"/>
    <w:p w:rsidR="00FA06B9" w:rsidRPr="00FA06B9" w:rsidRDefault="00FA06B9" w:rsidP="00FA06B9"/>
    <w:p w:rsidR="00FA06B9" w:rsidRPr="00FA06B9" w:rsidRDefault="00FA06B9" w:rsidP="00FA06B9"/>
    <w:p w:rsidR="00FA06B9" w:rsidRDefault="00FA06B9" w:rsidP="00FA06B9"/>
    <w:p w:rsidR="00FA06B9" w:rsidRDefault="00FA06B9" w:rsidP="00FA06B9"/>
    <w:p w:rsidR="00FA06B9" w:rsidRDefault="00FA06B9" w:rsidP="00FA06B9"/>
    <w:p w:rsidR="00FA06B9" w:rsidRPr="00DE6133" w:rsidRDefault="00FA06B9" w:rsidP="00FA06B9">
      <w:pPr>
        <w:spacing w:line="240" w:lineRule="auto"/>
        <w:jc w:val="center"/>
        <w:rPr>
          <w:rFonts w:ascii="Arial" w:hAnsi="Arial" w:cs="Arial"/>
          <w:b/>
          <w:sz w:val="28"/>
          <w:szCs w:val="28"/>
        </w:rPr>
      </w:pPr>
      <w:r w:rsidRPr="00DE6133">
        <w:rPr>
          <w:rFonts w:ascii="Arial" w:hAnsi="Arial" w:cs="Arial"/>
          <w:b/>
          <w:sz w:val="28"/>
          <w:szCs w:val="28"/>
        </w:rPr>
        <w:lastRenderedPageBreak/>
        <w:t>DAFTAR PUSTAKA</w:t>
      </w:r>
    </w:p>
    <w:p w:rsidR="00FA06B9" w:rsidRPr="00DE6133" w:rsidRDefault="00FA06B9" w:rsidP="00FA06B9">
      <w:pPr>
        <w:spacing w:line="240" w:lineRule="auto"/>
        <w:jc w:val="both"/>
        <w:rPr>
          <w:rFonts w:ascii="Arial" w:hAnsi="Arial" w:cs="Arial"/>
          <w:b/>
          <w:sz w:val="28"/>
          <w:szCs w:val="28"/>
        </w:rPr>
      </w:pPr>
    </w:p>
    <w:p w:rsidR="00FA06B9" w:rsidRPr="00DE6133" w:rsidRDefault="00FA06B9" w:rsidP="00FA06B9">
      <w:pPr>
        <w:spacing w:line="240" w:lineRule="auto"/>
        <w:ind w:left="720" w:hanging="720"/>
        <w:jc w:val="both"/>
        <w:rPr>
          <w:rFonts w:ascii="Arial" w:hAnsi="Arial" w:cs="Arial"/>
        </w:rPr>
      </w:pPr>
      <w:proofErr w:type="gramStart"/>
      <w:r w:rsidRPr="00DE6133">
        <w:rPr>
          <w:rFonts w:ascii="Arial" w:hAnsi="Arial" w:cs="Arial"/>
        </w:rPr>
        <w:t>Budiono, dkk.</w:t>
      </w:r>
      <w:proofErr w:type="gramEnd"/>
      <w:r w:rsidRPr="00DE6133">
        <w:rPr>
          <w:rFonts w:ascii="Arial" w:hAnsi="Arial" w:cs="Arial"/>
        </w:rPr>
        <w:t xml:space="preserve"> 2003. Kelelahan (Fatique) Pada Tenaga Kerja. </w:t>
      </w:r>
      <w:proofErr w:type="gramStart"/>
      <w:r w:rsidRPr="00DE6133">
        <w:rPr>
          <w:rFonts w:ascii="Arial" w:hAnsi="Arial" w:cs="Arial"/>
        </w:rPr>
        <w:t xml:space="preserve">Bunga Rampai Hiperkes dan </w:t>
      </w:r>
      <w:r w:rsidRPr="00DE6133">
        <w:rPr>
          <w:rFonts w:ascii="Arial" w:hAnsi="Arial" w:cs="Arial"/>
        </w:rPr>
        <w:tab/>
        <w:t>Keselamatan Kerja.</w:t>
      </w:r>
      <w:proofErr w:type="gramEnd"/>
      <w:r w:rsidRPr="00DE6133">
        <w:rPr>
          <w:rFonts w:ascii="Arial" w:hAnsi="Arial" w:cs="Arial"/>
        </w:rPr>
        <w:t xml:space="preserve"> </w:t>
      </w:r>
      <w:proofErr w:type="gramStart"/>
      <w:r w:rsidRPr="00DE6133">
        <w:rPr>
          <w:rFonts w:ascii="Arial" w:hAnsi="Arial" w:cs="Arial"/>
        </w:rPr>
        <w:t>Edisi ke-2.</w:t>
      </w:r>
      <w:proofErr w:type="gramEnd"/>
      <w:r w:rsidRPr="00DE6133">
        <w:rPr>
          <w:rFonts w:ascii="Arial" w:hAnsi="Arial" w:cs="Arial"/>
        </w:rPr>
        <w:t xml:space="preserve"> </w:t>
      </w:r>
      <w:proofErr w:type="gramStart"/>
      <w:r w:rsidRPr="00DE6133">
        <w:rPr>
          <w:rFonts w:ascii="Arial" w:hAnsi="Arial" w:cs="Arial"/>
        </w:rPr>
        <w:t>Semarang; Universitas Diponogoro.</w:t>
      </w:r>
      <w:proofErr w:type="gramEnd"/>
    </w:p>
    <w:p w:rsidR="00FA06B9" w:rsidRPr="00DE6133" w:rsidRDefault="00FA06B9" w:rsidP="00FA06B9">
      <w:pPr>
        <w:autoSpaceDE w:val="0"/>
        <w:autoSpaceDN w:val="0"/>
        <w:adjustRightInd w:val="0"/>
        <w:spacing w:after="0" w:line="240" w:lineRule="auto"/>
        <w:jc w:val="both"/>
        <w:rPr>
          <w:rFonts w:ascii="Arial" w:hAnsi="Arial" w:cs="Arial"/>
        </w:rPr>
      </w:pPr>
      <w:r w:rsidRPr="00DE6133">
        <w:rPr>
          <w:rFonts w:ascii="Arial" w:hAnsi="Arial" w:cs="Arial"/>
        </w:rPr>
        <w:t xml:space="preserve">Direktorat Pengawasan Ketenaga Kerjaan, Kementerian Tenaga Kerja Dan </w:t>
      </w:r>
      <w:r w:rsidRPr="00DE6133">
        <w:rPr>
          <w:rFonts w:ascii="Arial" w:hAnsi="Arial" w:cs="Arial"/>
        </w:rPr>
        <w:tab/>
        <w:t xml:space="preserve">Transmigrasi. </w:t>
      </w:r>
      <w:r w:rsidRPr="00DE6133">
        <w:rPr>
          <w:rFonts w:ascii="Arial" w:hAnsi="Arial" w:cs="Arial"/>
        </w:rPr>
        <w:tab/>
      </w:r>
      <w:proofErr w:type="gramStart"/>
      <w:r w:rsidRPr="00DE6133">
        <w:rPr>
          <w:rFonts w:ascii="Arial" w:hAnsi="Arial" w:cs="Arial"/>
        </w:rPr>
        <w:t xml:space="preserve">2011. Simpunan Peraturan Perundang-Undangan </w:t>
      </w:r>
      <w:r w:rsidRPr="00DE6133">
        <w:rPr>
          <w:rFonts w:ascii="Arial" w:hAnsi="Arial" w:cs="Arial"/>
        </w:rPr>
        <w:tab/>
        <w:t xml:space="preserve">Keselamatan Dan </w:t>
      </w:r>
      <w:r w:rsidRPr="00DE6133">
        <w:rPr>
          <w:rFonts w:ascii="Arial" w:hAnsi="Arial" w:cs="Arial"/>
        </w:rPr>
        <w:tab/>
        <w:t>Kesehatan Kerja.</w:t>
      </w:r>
      <w:proofErr w:type="gramEnd"/>
      <w:r w:rsidRPr="00DE6133">
        <w:rPr>
          <w:rFonts w:ascii="Arial" w:hAnsi="Arial" w:cs="Arial"/>
        </w:rPr>
        <w:t xml:space="preserve"> Jakarta.</w:t>
      </w:r>
    </w:p>
    <w:p w:rsidR="00FA06B9" w:rsidRPr="00DE6133" w:rsidRDefault="00FA06B9" w:rsidP="00FA06B9">
      <w:pPr>
        <w:autoSpaceDE w:val="0"/>
        <w:autoSpaceDN w:val="0"/>
        <w:adjustRightInd w:val="0"/>
        <w:spacing w:after="0" w:line="240" w:lineRule="auto"/>
        <w:jc w:val="both"/>
        <w:rPr>
          <w:rFonts w:ascii="Arial" w:hAnsi="Arial" w:cs="Arial"/>
        </w:rPr>
      </w:pPr>
    </w:p>
    <w:p w:rsidR="00FA06B9" w:rsidRPr="00DE6133" w:rsidRDefault="00FA06B9" w:rsidP="00FA06B9">
      <w:pPr>
        <w:spacing w:line="240" w:lineRule="auto"/>
        <w:jc w:val="both"/>
        <w:rPr>
          <w:rFonts w:ascii="Arial" w:hAnsi="Arial" w:cs="Arial"/>
        </w:rPr>
      </w:pPr>
      <w:r w:rsidRPr="00DE6133">
        <w:rPr>
          <w:rFonts w:ascii="Arial" w:hAnsi="Arial" w:cs="Arial"/>
        </w:rPr>
        <w:t xml:space="preserve">Gabriel. J. R., 1996, </w:t>
      </w:r>
      <w:r w:rsidRPr="00DE6133">
        <w:rPr>
          <w:rFonts w:ascii="Arial" w:hAnsi="Arial" w:cs="Arial"/>
          <w:iCs/>
        </w:rPr>
        <w:t>Fisika Kedokteran</w:t>
      </w:r>
      <w:r w:rsidRPr="00DE6133">
        <w:rPr>
          <w:rFonts w:ascii="Arial" w:hAnsi="Arial" w:cs="Arial"/>
        </w:rPr>
        <w:t xml:space="preserve">, </w:t>
      </w:r>
      <w:proofErr w:type="gramStart"/>
      <w:r w:rsidRPr="00DE6133">
        <w:rPr>
          <w:rFonts w:ascii="Arial" w:hAnsi="Arial" w:cs="Arial"/>
        </w:rPr>
        <w:t>Jakarta ;ECG</w:t>
      </w:r>
      <w:proofErr w:type="gramEnd"/>
    </w:p>
    <w:p w:rsidR="00FA06B9" w:rsidRPr="00DE6133" w:rsidRDefault="00FA06B9" w:rsidP="00FA06B9">
      <w:pPr>
        <w:spacing w:line="240" w:lineRule="auto"/>
        <w:jc w:val="both"/>
        <w:rPr>
          <w:rFonts w:ascii="Arial" w:hAnsi="Arial" w:cs="Arial"/>
          <w:lang w:val="en-US"/>
        </w:rPr>
      </w:pPr>
      <w:r w:rsidRPr="00DE6133">
        <w:rPr>
          <w:rFonts w:ascii="Arial" w:hAnsi="Arial" w:cs="Arial"/>
        </w:rPr>
        <w:t>Grandjean</w:t>
      </w:r>
      <w:proofErr w:type="gramStart"/>
      <w:r w:rsidRPr="00DE6133">
        <w:rPr>
          <w:rFonts w:ascii="Arial" w:hAnsi="Arial" w:cs="Arial"/>
        </w:rPr>
        <w:t>,.</w:t>
      </w:r>
      <w:proofErr w:type="gramEnd"/>
      <w:r w:rsidRPr="00DE6133">
        <w:rPr>
          <w:rFonts w:ascii="Arial" w:hAnsi="Arial" w:cs="Arial"/>
        </w:rPr>
        <w:t xml:space="preserve">E. (1993). </w:t>
      </w:r>
      <w:proofErr w:type="gramStart"/>
      <w:r w:rsidRPr="00DE6133">
        <w:rPr>
          <w:rFonts w:ascii="Arial" w:hAnsi="Arial" w:cs="Arial"/>
        </w:rPr>
        <w:t>Fitting the Task to the Man.4</w:t>
      </w:r>
      <w:r w:rsidRPr="00DE6133">
        <w:rPr>
          <w:rFonts w:ascii="Arial" w:hAnsi="Arial" w:cs="Arial"/>
          <w:vertAlign w:val="superscript"/>
        </w:rPr>
        <w:t>th</w:t>
      </w:r>
      <w:r w:rsidRPr="00DE6133">
        <w:rPr>
          <w:rFonts w:ascii="Arial" w:hAnsi="Arial" w:cs="Arial"/>
        </w:rPr>
        <w:t xml:space="preserve"> edition.London</w:t>
      </w:r>
      <w:r w:rsidRPr="00DE6133">
        <w:rPr>
          <w:rFonts w:ascii="Arial" w:hAnsi="Arial" w:cs="Arial"/>
          <w:lang w:val="en-US"/>
        </w:rPr>
        <w:t xml:space="preserve"> DR.</w:t>
      </w:r>
      <w:proofErr w:type="gramEnd"/>
      <w:r w:rsidRPr="00DE6133">
        <w:rPr>
          <w:rFonts w:ascii="Arial" w:hAnsi="Arial" w:cs="Arial"/>
          <w:lang w:val="en-US"/>
        </w:rPr>
        <w:t xml:space="preserve"> </w:t>
      </w:r>
    </w:p>
    <w:p w:rsidR="00FA06B9" w:rsidRPr="00DE6133" w:rsidRDefault="00FA06B9" w:rsidP="00FA06B9">
      <w:pPr>
        <w:spacing w:line="240" w:lineRule="auto"/>
        <w:jc w:val="both"/>
        <w:rPr>
          <w:rFonts w:ascii="Arial" w:hAnsi="Arial" w:cs="Arial"/>
        </w:rPr>
      </w:pPr>
      <w:proofErr w:type="gramStart"/>
      <w:r w:rsidRPr="00DE6133">
        <w:rPr>
          <w:rFonts w:ascii="Arial" w:hAnsi="Arial" w:cs="Arial"/>
          <w:lang w:val="en-US"/>
        </w:rPr>
        <w:t xml:space="preserve">Hardiwinoto, </w:t>
      </w:r>
      <w:r w:rsidRPr="00DE6133">
        <w:rPr>
          <w:rFonts w:ascii="Arial" w:hAnsi="Arial" w:cs="Arial"/>
          <w:lang w:val="en-US"/>
        </w:rPr>
        <w:tab/>
        <w:t>(2011).</w:t>
      </w:r>
      <w:proofErr w:type="gramEnd"/>
      <w:r w:rsidRPr="00DE6133">
        <w:rPr>
          <w:rFonts w:ascii="Arial" w:hAnsi="Arial" w:cs="Arial"/>
          <w:lang w:val="en-US"/>
        </w:rPr>
        <w:t xml:space="preserve"> Pengertian </w:t>
      </w:r>
      <w:proofErr w:type="gramStart"/>
      <w:r w:rsidRPr="00DE6133">
        <w:rPr>
          <w:rFonts w:ascii="Arial" w:hAnsi="Arial" w:cs="Arial"/>
          <w:lang w:val="en-US"/>
        </w:rPr>
        <w:t>Usia</w:t>
      </w:r>
      <w:proofErr w:type="gramEnd"/>
      <w:r w:rsidRPr="00DE6133">
        <w:rPr>
          <w:rFonts w:ascii="Arial" w:hAnsi="Arial" w:cs="Arial"/>
          <w:lang w:val="en-US"/>
        </w:rPr>
        <w:t>.</w:t>
      </w:r>
    </w:p>
    <w:p w:rsidR="00FA06B9" w:rsidRPr="00DE6133" w:rsidRDefault="00FA06B9" w:rsidP="00FA06B9">
      <w:pPr>
        <w:spacing w:line="240" w:lineRule="auto"/>
        <w:jc w:val="both"/>
        <w:rPr>
          <w:rFonts w:ascii="Arial" w:hAnsi="Arial" w:cs="Arial"/>
        </w:rPr>
      </w:pPr>
      <w:proofErr w:type="gramStart"/>
      <w:r w:rsidRPr="00DE6133">
        <w:rPr>
          <w:rFonts w:ascii="Arial" w:hAnsi="Arial" w:cs="Arial"/>
        </w:rPr>
        <w:t>ILO.</w:t>
      </w:r>
      <w:proofErr w:type="gramEnd"/>
      <w:r w:rsidRPr="00DE6133">
        <w:rPr>
          <w:rFonts w:ascii="Arial" w:hAnsi="Arial" w:cs="Arial"/>
        </w:rPr>
        <w:t xml:space="preserve"> (2003)</w:t>
      </w:r>
      <w:proofErr w:type="gramStart"/>
      <w:r w:rsidRPr="00DE6133">
        <w:rPr>
          <w:rFonts w:ascii="Arial" w:hAnsi="Arial" w:cs="Arial"/>
        </w:rPr>
        <w:t>.  Encyclopedia</w:t>
      </w:r>
      <w:proofErr w:type="gramEnd"/>
      <w:r w:rsidRPr="00DE6133">
        <w:rPr>
          <w:rFonts w:ascii="Arial" w:hAnsi="Arial" w:cs="Arial"/>
        </w:rPr>
        <w:t xml:space="preserve"> of Occupational Health and Safety, Geneva.</w:t>
      </w:r>
    </w:p>
    <w:p w:rsidR="00FA06B9" w:rsidRPr="00DE6133" w:rsidRDefault="00FA06B9" w:rsidP="00FA06B9">
      <w:pPr>
        <w:spacing w:line="240" w:lineRule="auto"/>
        <w:jc w:val="both"/>
        <w:rPr>
          <w:rFonts w:ascii="Arial" w:hAnsi="Arial" w:cs="Arial"/>
        </w:rPr>
      </w:pPr>
      <w:proofErr w:type="gramStart"/>
      <w:r w:rsidRPr="00DE6133">
        <w:rPr>
          <w:rFonts w:ascii="Arial" w:hAnsi="Arial" w:cs="Arial"/>
        </w:rPr>
        <w:t>Industrial Engineer, (2007).</w:t>
      </w:r>
      <w:proofErr w:type="gramEnd"/>
      <w:r w:rsidRPr="00DE6133">
        <w:rPr>
          <w:rFonts w:ascii="Arial" w:hAnsi="Arial" w:cs="Arial"/>
        </w:rPr>
        <w:t xml:space="preserve"> Fatal Work Injuries down.</w:t>
      </w:r>
    </w:p>
    <w:p w:rsidR="00FA06B9" w:rsidRPr="00DE6133" w:rsidRDefault="00FA06B9" w:rsidP="00FA06B9">
      <w:pPr>
        <w:spacing w:line="240" w:lineRule="auto"/>
        <w:ind w:left="720" w:hanging="720"/>
        <w:jc w:val="both"/>
        <w:rPr>
          <w:rFonts w:ascii="Arial" w:hAnsi="Arial" w:cs="Arial"/>
        </w:rPr>
      </w:pPr>
      <w:proofErr w:type="gramStart"/>
      <w:r w:rsidRPr="00DE6133">
        <w:rPr>
          <w:rFonts w:ascii="Arial" w:hAnsi="Arial" w:cs="Arial"/>
        </w:rPr>
        <w:t>Kepmenakertrans No.</w:t>
      </w:r>
      <w:proofErr w:type="gramEnd"/>
      <w:r w:rsidRPr="00DE6133">
        <w:rPr>
          <w:rFonts w:ascii="Arial" w:hAnsi="Arial" w:cs="Arial"/>
        </w:rPr>
        <w:t xml:space="preserve"> Kep-233/Men/2003 Tahun 2003 t</w:t>
      </w:r>
      <w:r>
        <w:rPr>
          <w:rFonts w:ascii="Arial" w:hAnsi="Arial" w:cs="Arial"/>
        </w:rPr>
        <w:t xml:space="preserve">entang Jenis dan Sifat Pekerja </w:t>
      </w:r>
      <w:r w:rsidRPr="00DE6133">
        <w:rPr>
          <w:rFonts w:ascii="Arial" w:hAnsi="Arial" w:cs="Arial"/>
        </w:rPr>
        <w:t xml:space="preserve">yang Dijalankan Secara Terus Menerus, Menteri Tenaga Kerja Dan Transmigrasi </w:t>
      </w:r>
      <w:r w:rsidRPr="00DE6133">
        <w:rPr>
          <w:rFonts w:ascii="Arial" w:hAnsi="Arial" w:cs="Arial"/>
        </w:rPr>
        <w:tab/>
        <w:t>Republik Indonesia.</w:t>
      </w:r>
    </w:p>
    <w:p w:rsidR="00FA06B9" w:rsidRPr="00DE6133" w:rsidRDefault="00FA06B9" w:rsidP="00FA06B9">
      <w:pPr>
        <w:spacing w:line="240" w:lineRule="auto"/>
        <w:jc w:val="both"/>
        <w:rPr>
          <w:rFonts w:ascii="Arial" w:hAnsi="Arial" w:cs="Arial"/>
        </w:rPr>
      </w:pPr>
      <w:proofErr w:type="gramStart"/>
      <w:r w:rsidRPr="00DE6133">
        <w:rPr>
          <w:rFonts w:ascii="Arial" w:hAnsi="Arial" w:cs="Arial"/>
        </w:rPr>
        <w:t>Ketenagakerjaan.</w:t>
      </w:r>
      <w:proofErr w:type="gramEnd"/>
      <w:r w:rsidRPr="00DE6133">
        <w:rPr>
          <w:rFonts w:ascii="Arial" w:hAnsi="Arial" w:cs="Arial"/>
        </w:rPr>
        <w:t xml:space="preserve"> Jakarta</w:t>
      </w:r>
      <w:proofErr w:type="gramStart"/>
      <w:r w:rsidRPr="00DE6133">
        <w:rPr>
          <w:rFonts w:ascii="Arial" w:hAnsi="Arial" w:cs="Arial"/>
        </w:rPr>
        <w:t>;2003</w:t>
      </w:r>
      <w:proofErr w:type="gramEnd"/>
      <w:r w:rsidRPr="00DE6133">
        <w:rPr>
          <w:rFonts w:ascii="Arial" w:hAnsi="Arial" w:cs="Arial"/>
        </w:rPr>
        <w:t>.</w:t>
      </w:r>
    </w:p>
    <w:p w:rsidR="00FA06B9" w:rsidRPr="00DE6133" w:rsidRDefault="00FA06B9" w:rsidP="00FA06B9">
      <w:pPr>
        <w:autoSpaceDE w:val="0"/>
        <w:autoSpaceDN w:val="0"/>
        <w:adjustRightInd w:val="0"/>
        <w:spacing w:after="0" w:line="240" w:lineRule="auto"/>
        <w:ind w:left="709" w:hanging="709"/>
        <w:jc w:val="both"/>
        <w:rPr>
          <w:rFonts w:ascii="Arial" w:hAnsi="Arial" w:cs="Arial"/>
          <w:color w:val="231F20"/>
        </w:rPr>
      </w:pPr>
      <w:r w:rsidRPr="00DE6133">
        <w:rPr>
          <w:rFonts w:ascii="Arial" w:hAnsi="Arial" w:cs="Arial"/>
          <w:color w:val="231F20"/>
        </w:rPr>
        <w:t>Purwindasari</w:t>
      </w:r>
      <w:proofErr w:type="gramStart"/>
      <w:r w:rsidRPr="00DE6133">
        <w:rPr>
          <w:rFonts w:ascii="Arial" w:hAnsi="Arial" w:cs="Arial"/>
          <w:color w:val="231F20"/>
        </w:rPr>
        <w:t>,H</w:t>
      </w:r>
      <w:proofErr w:type="gramEnd"/>
      <w:r w:rsidRPr="00DE6133">
        <w:rPr>
          <w:rFonts w:ascii="Arial" w:hAnsi="Arial" w:cs="Arial"/>
          <w:color w:val="231F20"/>
        </w:rPr>
        <w:t>., 2013.Faktor yang Berhubung</w:t>
      </w:r>
      <w:r>
        <w:rPr>
          <w:rFonts w:ascii="Arial" w:hAnsi="Arial" w:cs="Arial"/>
          <w:color w:val="231F20"/>
        </w:rPr>
        <w:t xml:space="preserve">an dengan Kelelahan Kerja pada Tenaga </w:t>
      </w:r>
      <w:r w:rsidRPr="00DE6133">
        <w:rPr>
          <w:rFonts w:ascii="Arial" w:hAnsi="Arial" w:cs="Arial"/>
          <w:color w:val="231F20"/>
        </w:rPr>
        <w:t xml:space="preserve">Kerja </w:t>
      </w:r>
      <w:r w:rsidRPr="00DE6133">
        <w:rPr>
          <w:rFonts w:ascii="Arial" w:hAnsi="Arial" w:cs="Arial"/>
          <w:color w:val="231F20"/>
        </w:rPr>
        <w:tab/>
        <w:t>Bagian Packing di PT. Charoen Pokp</w:t>
      </w:r>
      <w:r>
        <w:rPr>
          <w:rFonts w:ascii="Arial" w:hAnsi="Arial" w:cs="Arial"/>
          <w:color w:val="231F20"/>
        </w:rPr>
        <w:t xml:space="preserve">hand Indonesia Krian. </w:t>
      </w:r>
      <w:proofErr w:type="gramStart"/>
      <w:r>
        <w:rPr>
          <w:rFonts w:ascii="Arial" w:hAnsi="Arial" w:cs="Arial"/>
          <w:color w:val="231F20"/>
        </w:rPr>
        <w:t>Skripsi.</w:t>
      </w:r>
      <w:proofErr w:type="gramEnd"/>
      <w:r>
        <w:rPr>
          <w:rFonts w:ascii="Arial" w:hAnsi="Arial" w:cs="Arial"/>
          <w:color w:val="231F20"/>
        </w:rPr>
        <w:t xml:space="preserve"> </w:t>
      </w:r>
      <w:r w:rsidRPr="00DE6133">
        <w:rPr>
          <w:rFonts w:ascii="Arial" w:hAnsi="Arial" w:cs="Arial"/>
          <w:color w:val="231F20"/>
        </w:rPr>
        <w:t>Surabaya: Fakultas Kesehatan Masyarakat Universitas Airlangga.</w:t>
      </w:r>
    </w:p>
    <w:p w:rsidR="00FA06B9" w:rsidRPr="00DE6133" w:rsidRDefault="00FA06B9" w:rsidP="00FA06B9">
      <w:pPr>
        <w:autoSpaceDE w:val="0"/>
        <w:autoSpaceDN w:val="0"/>
        <w:adjustRightInd w:val="0"/>
        <w:spacing w:after="0" w:line="240" w:lineRule="auto"/>
        <w:jc w:val="both"/>
        <w:rPr>
          <w:rFonts w:ascii="Arial" w:hAnsi="Arial" w:cs="Arial"/>
          <w:color w:val="231F20"/>
        </w:rPr>
      </w:pPr>
    </w:p>
    <w:p w:rsidR="00FA06B9" w:rsidRPr="00DE6133" w:rsidRDefault="00FA06B9" w:rsidP="00FA06B9">
      <w:pPr>
        <w:autoSpaceDE w:val="0"/>
        <w:autoSpaceDN w:val="0"/>
        <w:adjustRightInd w:val="0"/>
        <w:spacing w:after="0" w:line="240" w:lineRule="auto"/>
        <w:ind w:left="720" w:hanging="720"/>
        <w:jc w:val="both"/>
        <w:rPr>
          <w:rFonts w:ascii="Arial" w:hAnsi="Arial" w:cs="Arial"/>
        </w:rPr>
      </w:pPr>
      <w:r w:rsidRPr="00DE6133">
        <w:rPr>
          <w:rFonts w:ascii="Arial" w:hAnsi="Arial" w:cs="Arial"/>
        </w:rPr>
        <w:t xml:space="preserve">Sihole Apriyanti, (2008). </w:t>
      </w:r>
      <w:r w:rsidRPr="00DE6133">
        <w:rPr>
          <w:rFonts w:ascii="Arial" w:hAnsi="Arial" w:cs="Arial"/>
          <w:iCs/>
        </w:rPr>
        <w:t>Hubungan Kebisingan Terhadap Stress Pada Pekerja Bagian Produksi PT. Hadi Baru .</w:t>
      </w:r>
      <w:r w:rsidRPr="00DE6133">
        <w:rPr>
          <w:rFonts w:ascii="Arial" w:hAnsi="Arial" w:cs="Arial"/>
        </w:rPr>
        <w:t>Medan; Fakultas Kesehatan</w:t>
      </w:r>
      <w:r w:rsidRPr="00DE6133">
        <w:rPr>
          <w:rFonts w:ascii="Arial" w:hAnsi="Arial" w:cs="Arial"/>
          <w:iCs/>
        </w:rPr>
        <w:t xml:space="preserve"> </w:t>
      </w:r>
      <w:r w:rsidRPr="00DE6133">
        <w:rPr>
          <w:rFonts w:ascii="Arial" w:hAnsi="Arial" w:cs="Arial"/>
        </w:rPr>
        <w:t>Masyarakat; USU</w:t>
      </w:r>
    </w:p>
    <w:p w:rsidR="00FA06B9" w:rsidRPr="00DE6133" w:rsidRDefault="00FA06B9" w:rsidP="00FA06B9">
      <w:pPr>
        <w:autoSpaceDE w:val="0"/>
        <w:autoSpaceDN w:val="0"/>
        <w:adjustRightInd w:val="0"/>
        <w:spacing w:after="0" w:line="240" w:lineRule="auto"/>
        <w:jc w:val="both"/>
        <w:rPr>
          <w:rFonts w:ascii="Arial" w:hAnsi="Arial" w:cs="Arial"/>
          <w:iCs/>
        </w:rPr>
      </w:pPr>
    </w:p>
    <w:p w:rsidR="00FA06B9" w:rsidRPr="00DE6133" w:rsidRDefault="00FA06B9" w:rsidP="00FA06B9">
      <w:pPr>
        <w:spacing w:line="240" w:lineRule="auto"/>
        <w:ind w:left="720" w:hanging="720"/>
        <w:jc w:val="both"/>
        <w:rPr>
          <w:rFonts w:ascii="Arial" w:hAnsi="Arial" w:cs="Arial"/>
        </w:rPr>
      </w:pPr>
      <w:proofErr w:type="gramStart"/>
      <w:r w:rsidRPr="00DE6133">
        <w:rPr>
          <w:rFonts w:ascii="Arial" w:hAnsi="Arial" w:cs="Arial"/>
        </w:rPr>
        <w:t>Simanjuntak, R.A., &amp; Situmorang, D.A. (2010).</w:t>
      </w:r>
      <w:proofErr w:type="gramEnd"/>
      <w:r w:rsidRPr="00DE6133">
        <w:rPr>
          <w:rFonts w:ascii="Arial" w:hAnsi="Arial" w:cs="Arial"/>
        </w:rPr>
        <w:t xml:space="preserve"> Analisis pengaruh shift kerja terhadap beban kerja </w:t>
      </w:r>
      <w:r w:rsidRPr="00DE6133">
        <w:rPr>
          <w:rFonts w:ascii="Arial" w:hAnsi="Arial" w:cs="Arial"/>
        </w:rPr>
        <w:tab/>
        <w:t>mental dengan metode subjective workload assessment technique (swat). Jurnal Teknologi, Volume 3, Nomor 1, 53-60.</w:t>
      </w:r>
    </w:p>
    <w:p w:rsidR="00FA06B9" w:rsidRPr="00DE6133" w:rsidRDefault="00FA06B9" w:rsidP="00FA06B9">
      <w:pPr>
        <w:spacing w:line="240" w:lineRule="auto"/>
        <w:ind w:left="720" w:hanging="720"/>
        <w:jc w:val="both"/>
        <w:rPr>
          <w:rFonts w:ascii="Arial" w:hAnsi="Arial" w:cs="Arial"/>
        </w:rPr>
      </w:pPr>
      <w:r w:rsidRPr="00DE6133">
        <w:rPr>
          <w:rFonts w:ascii="Arial" w:hAnsi="Arial" w:cs="Arial"/>
        </w:rPr>
        <w:t>Suardi.R</w:t>
      </w:r>
      <w:proofErr w:type="gramStart"/>
      <w:r w:rsidRPr="00DE6133">
        <w:rPr>
          <w:rFonts w:ascii="Arial" w:hAnsi="Arial" w:cs="Arial"/>
        </w:rPr>
        <w:t>.(</w:t>
      </w:r>
      <w:proofErr w:type="gramEnd"/>
      <w:r w:rsidRPr="00DE6133">
        <w:rPr>
          <w:rFonts w:ascii="Arial" w:hAnsi="Arial" w:cs="Arial"/>
        </w:rPr>
        <w:t xml:space="preserve">2005). Sistem manajemen keselamatan dan kesehatan kerja, Penerbit PPM, </w:t>
      </w:r>
      <w:proofErr w:type="gramStart"/>
      <w:r w:rsidRPr="00DE6133">
        <w:rPr>
          <w:rFonts w:ascii="Arial" w:hAnsi="Arial" w:cs="Arial"/>
        </w:rPr>
        <w:t>Jakarta .</w:t>
      </w:r>
      <w:proofErr w:type="gramEnd"/>
    </w:p>
    <w:p w:rsidR="00FA06B9" w:rsidRPr="00DE6133" w:rsidRDefault="00FA06B9" w:rsidP="00FA06B9">
      <w:pPr>
        <w:spacing w:line="240" w:lineRule="auto"/>
        <w:ind w:left="709" w:hanging="709"/>
        <w:jc w:val="both"/>
        <w:rPr>
          <w:rFonts w:ascii="Arial" w:hAnsi="Arial" w:cs="Arial"/>
        </w:rPr>
      </w:pPr>
      <w:proofErr w:type="gramStart"/>
      <w:r w:rsidRPr="00DE6133">
        <w:rPr>
          <w:rFonts w:ascii="Arial" w:hAnsi="Arial" w:cs="Arial"/>
        </w:rPr>
        <w:t>Suma’mur P. Higiene Perusahaan dan Kesehatan Kerja.</w:t>
      </w:r>
      <w:proofErr w:type="gramEnd"/>
      <w:r w:rsidRPr="00DE6133">
        <w:rPr>
          <w:rFonts w:ascii="Arial" w:hAnsi="Arial" w:cs="Arial"/>
        </w:rPr>
        <w:t xml:space="preserve"> Jakarta</w:t>
      </w:r>
      <w:proofErr w:type="gramStart"/>
      <w:r w:rsidRPr="00DE6133">
        <w:rPr>
          <w:rFonts w:ascii="Arial" w:hAnsi="Arial" w:cs="Arial"/>
        </w:rPr>
        <w:t>:Gunung</w:t>
      </w:r>
      <w:proofErr w:type="gramEnd"/>
      <w:r w:rsidRPr="00DE6133">
        <w:rPr>
          <w:rFonts w:ascii="Arial" w:hAnsi="Arial" w:cs="Arial"/>
        </w:rPr>
        <w:t xml:space="preserve"> Agung; 2009</w:t>
      </w:r>
    </w:p>
    <w:p w:rsidR="00FA06B9" w:rsidRPr="00DE6133" w:rsidRDefault="00FA06B9" w:rsidP="00FA06B9">
      <w:pPr>
        <w:spacing w:line="240" w:lineRule="auto"/>
        <w:ind w:left="709" w:hanging="709"/>
        <w:jc w:val="both"/>
        <w:rPr>
          <w:rFonts w:ascii="Arial" w:hAnsi="Arial" w:cs="Arial"/>
        </w:rPr>
      </w:pPr>
      <w:proofErr w:type="gramStart"/>
      <w:r w:rsidRPr="00DE6133">
        <w:rPr>
          <w:rFonts w:ascii="Arial" w:hAnsi="Arial" w:cs="Arial"/>
        </w:rPr>
        <w:t>Suma’mur, 2009.</w:t>
      </w:r>
      <w:proofErr w:type="gramEnd"/>
      <w:r w:rsidRPr="00DE6133">
        <w:rPr>
          <w:rFonts w:ascii="Arial" w:hAnsi="Arial" w:cs="Arial"/>
        </w:rPr>
        <w:t xml:space="preserve"> </w:t>
      </w:r>
      <w:proofErr w:type="gramStart"/>
      <w:r w:rsidRPr="00DE6133">
        <w:rPr>
          <w:rFonts w:ascii="Arial" w:hAnsi="Arial" w:cs="Arial"/>
        </w:rPr>
        <w:t>Higine dan kesehatan Kerja, Jakarta.</w:t>
      </w:r>
      <w:proofErr w:type="gramEnd"/>
      <w:r w:rsidRPr="00DE6133">
        <w:rPr>
          <w:rFonts w:ascii="Arial" w:hAnsi="Arial" w:cs="Arial"/>
        </w:rPr>
        <w:t xml:space="preserve"> Penerbit Karuniko, Universitas Terbuka.</w:t>
      </w:r>
    </w:p>
    <w:p w:rsidR="00FA06B9" w:rsidRPr="00DE6133" w:rsidRDefault="00FA06B9" w:rsidP="00FA06B9">
      <w:pPr>
        <w:autoSpaceDE w:val="0"/>
        <w:autoSpaceDN w:val="0"/>
        <w:adjustRightInd w:val="0"/>
        <w:spacing w:after="0" w:line="240" w:lineRule="auto"/>
        <w:ind w:left="709" w:hanging="709"/>
        <w:jc w:val="both"/>
        <w:rPr>
          <w:rFonts w:ascii="Arial" w:hAnsi="Arial" w:cs="Arial"/>
          <w:color w:val="231F20"/>
        </w:rPr>
      </w:pPr>
      <w:r w:rsidRPr="00DE6133">
        <w:rPr>
          <w:rFonts w:ascii="Arial" w:hAnsi="Arial" w:cs="Arial"/>
          <w:color w:val="231F20"/>
        </w:rPr>
        <w:t xml:space="preserve">Suma’mur P.K., 2009. </w:t>
      </w:r>
      <w:proofErr w:type="gramStart"/>
      <w:r w:rsidRPr="00DE6133">
        <w:rPr>
          <w:rFonts w:ascii="Arial" w:hAnsi="Arial" w:cs="Arial"/>
          <w:color w:val="231F20"/>
        </w:rPr>
        <w:t>Higiene Perusahaan dan Kesehatan Kerja.</w:t>
      </w:r>
      <w:proofErr w:type="gramEnd"/>
      <w:r w:rsidRPr="00DE6133">
        <w:rPr>
          <w:rFonts w:ascii="Arial" w:hAnsi="Arial" w:cs="Arial"/>
          <w:color w:val="231F20"/>
        </w:rPr>
        <w:t xml:space="preserve"> Jakarta:</w:t>
      </w:r>
      <w:r w:rsidRPr="00DE6133">
        <w:rPr>
          <w:rFonts w:ascii="Arial" w:hAnsi="Arial" w:cs="Arial"/>
          <w:color w:val="231F20"/>
          <w:lang w:val="id-ID"/>
        </w:rPr>
        <w:t xml:space="preserve"> </w:t>
      </w:r>
      <w:r w:rsidRPr="00DE6133">
        <w:rPr>
          <w:rFonts w:ascii="Arial" w:hAnsi="Arial" w:cs="Arial"/>
          <w:color w:val="231F20"/>
        </w:rPr>
        <w:t>Sagung Seto</w:t>
      </w:r>
    </w:p>
    <w:p w:rsidR="00FA06B9" w:rsidRPr="00DE6133" w:rsidRDefault="00FA06B9" w:rsidP="00FA06B9">
      <w:pPr>
        <w:autoSpaceDE w:val="0"/>
        <w:autoSpaceDN w:val="0"/>
        <w:adjustRightInd w:val="0"/>
        <w:spacing w:after="0" w:line="240" w:lineRule="auto"/>
        <w:jc w:val="both"/>
        <w:rPr>
          <w:rFonts w:ascii="Arial" w:hAnsi="Arial" w:cs="Arial"/>
          <w:color w:val="231F20"/>
        </w:rPr>
      </w:pPr>
    </w:p>
    <w:p w:rsidR="00FA06B9" w:rsidRPr="00DE6133" w:rsidRDefault="00FA06B9" w:rsidP="00FA06B9">
      <w:pPr>
        <w:spacing w:line="240" w:lineRule="auto"/>
        <w:ind w:left="709" w:hanging="709"/>
        <w:jc w:val="both"/>
        <w:rPr>
          <w:rFonts w:ascii="Arial" w:hAnsi="Arial" w:cs="Arial"/>
        </w:rPr>
      </w:pPr>
      <w:r w:rsidRPr="00DE6133">
        <w:rPr>
          <w:rFonts w:ascii="Arial" w:hAnsi="Arial" w:cs="Arial"/>
        </w:rPr>
        <w:lastRenderedPageBreak/>
        <w:t xml:space="preserve">Suma’mur. </w:t>
      </w:r>
      <w:proofErr w:type="gramStart"/>
      <w:r w:rsidRPr="00DE6133">
        <w:rPr>
          <w:rFonts w:ascii="Arial" w:hAnsi="Arial" w:cs="Arial"/>
        </w:rPr>
        <w:t>Higiene Perusahaan dan Keselamatan Kerja Cetakan ke-13.</w:t>
      </w:r>
      <w:proofErr w:type="gramEnd"/>
      <w:r w:rsidRPr="00DE6133">
        <w:rPr>
          <w:rFonts w:ascii="Arial" w:hAnsi="Arial" w:cs="Arial"/>
        </w:rPr>
        <w:t xml:space="preserve"> Jakarta: PT.Toko Gunung Agung, 1996.</w:t>
      </w:r>
    </w:p>
    <w:p w:rsidR="00FA06B9" w:rsidRPr="00DE6133" w:rsidRDefault="00FA06B9" w:rsidP="00FA06B9">
      <w:pPr>
        <w:spacing w:line="240" w:lineRule="auto"/>
        <w:ind w:left="709" w:hanging="709"/>
        <w:jc w:val="both"/>
        <w:rPr>
          <w:rFonts w:ascii="Arial" w:hAnsi="Arial" w:cs="Arial"/>
        </w:rPr>
      </w:pPr>
      <w:r w:rsidRPr="00DE6133">
        <w:rPr>
          <w:rFonts w:ascii="Arial" w:hAnsi="Arial" w:cs="Arial"/>
        </w:rPr>
        <w:t>Susetyo</w:t>
      </w:r>
      <w:proofErr w:type="gramStart"/>
      <w:r w:rsidRPr="00DE6133">
        <w:rPr>
          <w:rFonts w:ascii="Arial" w:hAnsi="Arial" w:cs="Arial"/>
        </w:rPr>
        <w:t>,dkk</w:t>
      </w:r>
      <w:proofErr w:type="gramEnd"/>
      <w:r w:rsidRPr="00DE6133">
        <w:rPr>
          <w:rFonts w:ascii="Arial" w:hAnsi="Arial" w:cs="Arial"/>
        </w:rPr>
        <w:t xml:space="preserve"> (2012). </w:t>
      </w:r>
      <w:proofErr w:type="gramStart"/>
      <w:r w:rsidRPr="00DE6133">
        <w:rPr>
          <w:rFonts w:ascii="Arial" w:hAnsi="Arial" w:cs="Arial"/>
        </w:rPr>
        <w:t>Pengaruh Shift Kerja Terhadap Kelelahan Karyawan dengan Metode</w:t>
      </w:r>
      <w:r w:rsidRPr="00DE6133">
        <w:rPr>
          <w:rFonts w:ascii="Arial" w:hAnsi="Arial" w:cs="Arial"/>
          <w:lang w:val="id-ID"/>
        </w:rPr>
        <w:t xml:space="preserve"> </w:t>
      </w:r>
      <w:r w:rsidRPr="00DE6133">
        <w:rPr>
          <w:rFonts w:ascii="Arial" w:hAnsi="Arial" w:cs="Arial"/>
        </w:rPr>
        <w:t>Bourdon Wiersma dan 30 items of Rating Scale.</w:t>
      </w:r>
      <w:proofErr w:type="gramEnd"/>
      <w:r w:rsidRPr="00DE6133">
        <w:rPr>
          <w:rFonts w:ascii="Arial" w:hAnsi="Arial" w:cs="Arial"/>
        </w:rPr>
        <w:t xml:space="preserve"> Jurnal Teknologi, Volume 5 Nomer 1, Juni 2012 32-39.</w:t>
      </w:r>
    </w:p>
    <w:p w:rsidR="00FA06B9" w:rsidRPr="00DE6133" w:rsidRDefault="00FA06B9" w:rsidP="00FA06B9">
      <w:pPr>
        <w:spacing w:line="240" w:lineRule="auto"/>
        <w:ind w:left="709" w:hanging="709"/>
        <w:jc w:val="both"/>
        <w:rPr>
          <w:rFonts w:ascii="Arial" w:hAnsi="Arial" w:cs="Arial"/>
          <w:color w:val="231F20"/>
        </w:rPr>
      </w:pPr>
      <w:proofErr w:type="gramStart"/>
      <w:r w:rsidRPr="00DE6133">
        <w:rPr>
          <w:rFonts w:ascii="Arial" w:hAnsi="Arial" w:cs="Arial"/>
          <w:color w:val="231F20"/>
        </w:rPr>
        <w:t>Susetyo, et al, Prevalensi Keluhan Subyektif Atau Kelelahan Karena Sikap Kerja Yang Tidak Ergonomis Pada Pengrajin Perak.</w:t>
      </w:r>
      <w:proofErr w:type="gramEnd"/>
      <w:r w:rsidRPr="00DE6133">
        <w:rPr>
          <w:rFonts w:ascii="Arial" w:hAnsi="Arial" w:cs="Arial"/>
          <w:color w:val="231F20"/>
        </w:rPr>
        <w:t xml:space="preserve"> Jurnal Teknologi; Volume 1 No2: 141-149, 2008</w:t>
      </w:r>
    </w:p>
    <w:p w:rsidR="00FA06B9" w:rsidRPr="00DE6133" w:rsidRDefault="00FA06B9" w:rsidP="00FA06B9">
      <w:pPr>
        <w:spacing w:line="240" w:lineRule="auto"/>
        <w:ind w:left="709" w:hanging="709"/>
        <w:jc w:val="both"/>
        <w:rPr>
          <w:rFonts w:ascii="Arial" w:hAnsi="Arial" w:cs="Arial"/>
        </w:rPr>
      </w:pPr>
      <w:proofErr w:type="gramStart"/>
      <w:r w:rsidRPr="00DE6133">
        <w:rPr>
          <w:rFonts w:ascii="Arial" w:hAnsi="Arial" w:cs="Arial"/>
        </w:rPr>
        <w:t>Tarwaka,</w:t>
      </w:r>
      <w:r w:rsidRPr="00DE6133">
        <w:rPr>
          <w:rFonts w:ascii="Arial" w:hAnsi="Arial" w:cs="Arial"/>
          <w:lang w:val="id-ID"/>
        </w:rPr>
        <w:t xml:space="preserve"> </w:t>
      </w:r>
      <w:r w:rsidRPr="00DE6133">
        <w:rPr>
          <w:rFonts w:ascii="Arial" w:hAnsi="Arial" w:cs="Arial"/>
        </w:rPr>
        <w:t>et al. Ergonomi Untuk Keselamatan, Kesehatan Kerja, dan Produktivitas.</w:t>
      </w:r>
      <w:proofErr w:type="gramEnd"/>
      <w:r w:rsidRPr="00DE6133">
        <w:rPr>
          <w:rFonts w:ascii="Arial" w:hAnsi="Arial" w:cs="Arial"/>
        </w:rPr>
        <w:t xml:space="preserve"> </w:t>
      </w:r>
      <w:r w:rsidRPr="00DE6133">
        <w:rPr>
          <w:rFonts w:ascii="Arial" w:hAnsi="Arial" w:cs="Arial"/>
        </w:rPr>
        <w:tab/>
        <w:t>Surakarta: UNIBA Press, 2004.</w:t>
      </w:r>
    </w:p>
    <w:p w:rsidR="00FA06B9" w:rsidRPr="00DE6133" w:rsidRDefault="00FA06B9" w:rsidP="00FA06B9">
      <w:pPr>
        <w:spacing w:line="240" w:lineRule="auto"/>
        <w:jc w:val="both"/>
        <w:rPr>
          <w:rFonts w:ascii="Arial" w:hAnsi="Arial" w:cs="Arial"/>
          <w:color w:val="231F20"/>
        </w:rPr>
      </w:pPr>
      <w:proofErr w:type="gramStart"/>
      <w:r w:rsidRPr="00DE6133">
        <w:rPr>
          <w:rFonts w:ascii="Arial" w:hAnsi="Arial" w:cs="Arial"/>
          <w:color w:val="231F20"/>
        </w:rPr>
        <w:t xml:space="preserve">Tarwaka, Solichul HA, 2004, Ergonomi Untuk Keselamatan, Kesehatan Kerja dan </w:t>
      </w:r>
      <w:r w:rsidRPr="00DE6133">
        <w:rPr>
          <w:rFonts w:ascii="Arial" w:hAnsi="Arial" w:cs="Arial"/>
          <w:color w:val="231F20"/>
        </w:rPr>
        <w:tab/>
        <w:t>Produktivitas.</w:t>
      </w:r>
      <w:proofErr w:type="gramEnd"/>
    </w:p>
    <w:p w:rsidR="00FA06B9" w:rsidRPr="00DE6133" w:rsidRDefault="00FA06B9" w:rsidP="00FA06B9">
      <w:pPr>
        <w:spacing w:line="240" w:lineRule="auto"/>
        <w:ind w:left="720" w:hanging="720"/>
        <w:jc w:val="both"/>
        <w:rPr>
          <w:rFonts w:ascii="Arial" w:hAnsi="Arial" w:cs="Arial"/>
        </w:rPr>
      </w:pPr>
      <w:proofErr w:type="gramStart"/>
      <w:r w:rsidRPr="00DE6133">
        <w:rPr>
          <w:rFonts w:ascii="Arial" w:hAnsi="Arial" w:cs="Arial"/>
        </w:rPr>
        <w:t>Tarwaka, 2010.</w:t>
      </w:r>
      <w:proofErr w:type="gramEnd"/>
      <w:r w:rsidRPr="00DE6133">
        <w:rPr>
          <w:rFonts w:ascii="Arial" w:hAnsi="Arial" w:cs="Arial"/>
        </w:rPr>
        <w:t xml:space="preserve"> </w:t>
      </w:r>
      <w:proofErr w:type="gramStart"/>
      <w:r w:rsidRPr="00DE6133">
        <w:rPr>
          <w:rFonts w:ascii="Arial" w:hAnsi="Arial" w:cs="Arial"/>
        </w:rPr>
        <w:t>Ergonomi Industri Dasar-Dasar Pengetahuan Ergonomi dan Aplikasi di Tempat Kerja.</w:t>
      </w:r>
      <w:proofErr w:type="gramEnd"/>
      <w:r w:rsidRPr="00DE6133">
        <w:rPr>
          <w:rFonts w:ascii="Arial" w:hAnsi="Arial" w:cs="Arial"/>
        </w:rPr>
        <w:t xml:space="preserve"> Harapan Press: Surakarta.</w:t>
      </w:r>
    </w:p>
    <w:p w:rsidR="00FA06B9" w:rsidRPr="00DE6133" w:rsidRDefault="00FA06B9" w:rsidP="00FA06B9">
      <w:pPr>
        <w:spacing w:line="240" w:lineRule="auto"/>
        <w:ind w:left="720" w:hanging="720"/>
        <w:jc w:val="both"/>
        <w:rPr>
          <w:rFonts w:ascii="Arial" w:hAnsi="Arial" w:cs="Arial"/>
        </w:rPr>
      </w:pPr>
      <w:proofErr w:type="gramStart"/>
      <w:r w:rsidRPr="00DE6133">
        <w:rPr>
          <w:rFonts w:ascii="Arial" w:hAnsi="Arial" w:cs="Arial"/>
        </w:rPr>
        <w:t>Umyati.</w:t>
      </w:r>
      <w:proofErr w:type="gramEnd"/>
      <w:r w:rsidRPr="00DE6133">
        <w:rPr>
          <w:rFonts w:ascii="Arial" w:hAnsi="Arial" w:cs="Arial"/>
        </w:rPr>
        <w:t xml:space="preserve"> Faktor-faktor yang Berhubungan dengan Kelelahan Kerja pada Pekerja Penjahit Sektor</w:t>
      </w:r>
      <w:r w:rsidRPr="00DE6133">
        <w:rPr>
          <w:rFonts w:ascii="Arial" w:hAnsi="Arial" w:cs="Arial"/>
          <w:lang w:val="id-ID"/>
        </w:rPr>
        <w:t xml:space="preserve"> </w:t>
      </w:r>
      <w:r w:rsidRPr="00DE6133">
        <w:rPr>
          <w:rFonts w:ascii="Arial" w:hAnsi="Arial" w:cs="Arial"/>
        </w:rPr>
        <w:t>Usaha Informal di Wilayah Ketapang Cipondoh Tanggerang: Universitas Islam Negeri Syarif Hidayatullah Jakarta</w:t>
      </w:r>
      <w:proofErr w:type="gramStart"/>
      <w:r w:rsidRPr="00DE6133">
        <w:rPr>
          <w:rFonts w:ascii="Arial" w:hAnsi="Arial" w:cs="Arial"/>
        </w:rPr>
        <w:t>;2010</w:t>
      </w:r>
      <w:proofErr w:type="gramEnd"/>
      <w:r w:rsidRPr="00DE6133">
        <w:rPr>
          <w:rFonts w:ascii="Arial" w:hAnsi="Arial" w:cs="Arial"/>
        </w:rPr>
        <w:t>.</w:t>
      </w:r>
    </w:p>
    <w:p w:rsidR="00FA06B9" w:rsidRPr="00DE6133" w:rsidRDefault="00FA06B9" w:rsidP="00FA06B9">
      <w:pPr>
        <w:spacing w:line="240" w:lineRule="auto"/>
        <w:jc w:val="both"/>
      </w:pPr>
    </w:p>
    <w:p w:rsidR="00FA06B9" w:rsidRPr="00DE6133" w:rsidRDefault="00FA06B9" w:rsidP="00FA06B9">
      <w:pPr>
        <w:spacing w:line="240" w:lineRule="auto"/>
        <w:jc w:val="both"/>
      </w:pPr>
    </w:p>
    <w:p w:rsidR="00FA06B9" w:rsidRPr="00DE6133" w:rsidRDefault="00FA06B9" w:rsidP="00FA06B9">
      <w:pPr>
        <w:spacing w:line="240" w:lineRule="auto"/>
        <w:jc w:val="both"/>
      </w:pPr>
    </w:p>
    <w:p w:rsidR="00FA06B9" w:rsidRPr="00DE6133" w:rsidRDefault="00FA06B9" w:rsidP="00FA06B9">
      <w:pPr>
        <w:spacing w:line="240" w:lineRule="auto"/>
        <w:jc w:val="both"/>
      </w:pPr>
    </w:p>
    <w:p w:rsidR="00FA06B9" w:rsidRPr="00DE6133" w:rsidRDefault="00FA06B9" w:rsidP="00FA06B9">
      <w:pPr>
        <w:spacing w:line="240" w:lineRule="auto"/>
        <w:jc w:val="both"/>
      </w:pPr>
    </w:p>
    <w:p w:rsidR="00FA06B9" w:rsidRPr="00DE6133" w:rsidRDefault="00FA06B9" w:rsidP="00FA06B9">
      <w:pPr>
        <w:spacing w:line="240" w:lineRule="auto"/>
        <w:jc w:val="both"/>
      </w:pPr>
    </w:p>
    <w:p w:rsidR="00FA06B9" w:rsidRPr="00DE6133" w:rsidRDefault="00FA06B9" w:rsidP="00FA06B9">
      <w:pPr>
        <w:spacing w:line="240" w:lineRule="auto"/>
        <w:jc w:val="both"/>
      </w:pPr>
    </w:p>
    <w:p w:rsidR="00FA06B9" w:rsidRPr="00DE6133" w:rsidRDefault="00FA06B9" w:rsidP="00FA06B9">
      <w:pPr>
        <w:spacing w:line="240" w:lineRule="auto"/>
        <w:jc w:val="both"/>
      </w:pPr>
    </w:p>
    <w:p w:rsidR="00FA06B9" w:rsidRPr="00DE6133" w:rsidRDefault="00FA06B9" w:rsidP="00FA06B9">
      <w:pPr>
        <w:spacing w:line="240" w:lineRule="auto"/>
        <w:jc w:val="both"/>
      </w:pPr>
    </w:p>
    <w:p w:rsidR="00FA06B9" w:rsidRPr="00DE6133" w:rsidRDefault="00FA06B9" w:rsidP="00FA06B9">
      <w:pPr>
        <w:spacing w:line="240" w:lineRule="auto"/>
        <w:jc w:val="both"/>
      </w:pPr>
    </w:p>
    <w:p w:rsidR="00FA06B9" w:rsidRPr="00DE6133" w:rsidRDefault="00FA06B9" w:rsidP="00FA06B9">
      <w:pPr>
        <w:spacing w:line="240" w:lineRule="auto"/>
        <w:jc w:val="both"/>
      </w:pPr>
    </w:p>
    <w:p w:rsidR="00FA06B9" w:rsidRPr="00DE6133" w:rsidRDefault="00FA06B9" w:rsidP="00FA06B9">
      <w:pPr>
        <w:spacing w:line="240" w:lineRule="auto"/>
        <w:jc w:val="both"/>
      </w:pPr>
    </w:p>
    <w:p w:rsidR="00FA06B9" w:rsidRPr="00DE6133" w:rsidRDefault="00FA06B9" w:rsidP="00FA06B9">
      <w:pPr>
        <w:spacing w:line="240" w:lineRule="auto"/>
        <w:jc w:val="both"/>
      </w:pPr>
    </w:p>
    <w:p w:rsidR="00FA06B9" w:rsidRDefault="00FA06B9" w:rsidP="00FA06B9">
      <w:pPr>
        <w:spacing w:line="240" w:lineRule="auto"/>
        <w:rPr>
          <w:lang w:val="en-US"/>
        </w:rPr>
      </w:pPr>
    </w:p>
    <w:p w:rsidR="00FA06B9" w:rsidRDefault="00FA06B9" w:rsidP="00FA06B9">
      <w:pPr>
        <w:spacing w:line="240" w:lineRule="auto"/>
        <w:rPr>
          <w:lang w:val="en-US"/>
        </w:rPr>
      </w:pPr>
    </w:p>
    <w:p w:rsidR="00FA06B9" w:rsidRDefault="00FA06B9" w:rsidP="00FA06B9">
      <w:pPr>
        <w:spacing w:line="240" w:lineRule="auto"/>
        <w:jc w:val="center"/>
        <w:rPr>
          <w:rFonts w:ascii="Arial" w:hAnsi="Arial" w:cs="Arial"/>
          <w:b/>
          <w:lang w:val="id-ID"/>
        </w:rPr>
      </w:pPr>
      <w:r>
        <w:rPr>
          <w:rFonts w:ascii="Arial" w:hAnsi="Arial" w:cs="Arial"/>
          <w:b/>
        </w:rPr>
        <w:lastRenderedPageBreak/>
        <w:t>INFORMED CINSENT</w:t>
      </w:r>
    </w:p>
    <w:p w:rsidR="00FA06B9" w:rsidRPr="00ED533F" w:rsidRDefault="00FA06B9" w:rsidP="00FA06B9">
      <w:pPr>
        <w:spacing w:line="240" w:lineRule="auto"/>
        <w:jc w:val="center"/>
        <w:rPr>
          <w:rFonts w:ascii="Arial" w:hAnsi="Arial" w:cs="Arial"/>
          <w:b/>
          <w:lang w:val="id-ID"/>
        </w:rPr>
      </w:pPr>
    </w:p>
    <w:p w:rsidR="00FA06B9" w:rsidRDefault="00FA06B9" w:rsidP="00FA06B9">
      <w:pPr>
        <w:spacing w:line="240" w:lineRule="auto"/>
        <w:rPr>
          <w:rFonts w:ascii="Arial" w:hAnsi="Arial" w:cs="Arial"/>
        </w:rPr>
      </w:pPr>
      <w:r>
        <w:rPr>
          <w:rFonts w:ascii="Arial" w:hAnsi="Arial" w:cs="Arial"/>
        </w:rPr>
        <w:t>Yang bertanda tangan di bawah ini:</w:t>
      </w:r>
    </w:p>
    <w:p w:rsidR="00FA06B9" w:rsidRDefault="00FA06B9" w:rsidP="00FA06B9">
      <w:pPr>
        <w:spacing w:line="240" w:lineRule="auto"/>
        <w:rPr>
          <w:rFonts w:ascii="Arial" w:hAnsi="Arial" w:cs="Arial"/>
        </w:rPr>
      </w:pPr>
      <w:r>
        <w:rPr>
          <w:rFonts w:ascii="Arial" w:hAnsi="Arial" w:cs="Arial"/>
        </w:rPr>
        <w:t>Nama</w:t>
      </w:r>
      <w:r>
        <w:rPr>
          <w:rFonts w:ascii="Arial" w:hAnsi="Arial" w:cs="Arial"/>
        </w:rPr>
        <w:tab/>
      </w:r>
      <w:r>
        <w:rPr>
          <w:rFonts w:ascii="Arial" w:hAnsi="Arial" w:cs="Arial"/>
        </w:rPr>
        <w:tab/>
      </w:r>
      <w:r>
        <w:rPr>
          <w:rFonts w:ascii="Arial" w:hAnsi="Arial" w:cs="Arial"/>
        </w:rPr>
        <w:tab/>
        <w:t>:</w:t>
      </w:r>
    </w:p>
    <w:p w:rsidR="00FA06B9" w:rsidRDefault="00FA06B9" w:rsidP="00FA06B9">
      <w:pPr>
        <w:spacing w:line="240" w:lineRule="auto"/>
        <w:rPr>
          <w:rFonts w:ascii="Arial" w:hAnsi="Arial" w:cs="Arial"/>
        </w:rPr>
      </w:pPr>
      <w:r>
        <w:rPr>
          <w:rFonts w:ascii="Arial" w:hAnsi="Arial" w:cs="Arial"/>
        </w:rPr>
        <w:t>Umur</w:t>
      </w:r>
      <w:r>
        <w:rPr>
          <w:rFonts w:ascii="Arial" w:hAnsi="Arial" w:cs="Arial"/>
        </w:rPr>
        <w:tab/>
      </w:r>
      <w:r>
        <w:rPr>
          <w:rFonts w:ascii="Arial" w:hAnsi="Arial" w:cs="Arial"/>
        </w:rPr>
        <w:tab/>
      </w:r>
      <w:r>
        <w:rPr>
          <w:rFonts w:ascii="Arial" w:hAnsi="Arial" w:cs="Arial"/>
        </w:rPr>
        <w:tab/>
        <w:t>:</w:t>
      </w:r>
    </w:p>
    <w:p w:rsidR="00FA06B9" w:rsidRDefault="00FA06B9" w:rsidP="00FA06B9">
      <w:pPr>
        <w:spacing w:line="240" w:lineRule="auto"/>
        <w:rPr>
          <w:rFonts w:ascii="Arial" w:hAnsi="Arial" w:cs="Arial"/>
        </w:rPr>
      </w:pPr>
      <w:r>
        <w:rPr>
          <w:rFonts w:ascii="Arial" w:hAnsi="Arial" w:cs="Arial"/>
        </w:rPr>
        <w:t>Pendidikan</w:t>
      </w:r>
      <w:r>
        <w:rPr>
          <w:rFonts w:ascii="Arial" w:hAnsi="Arial" w:cs="Arial"/>
        </w:rPr>
        <w:tab/>
      </w:r>
      <w:r>
        <w:rPr>
          <w:rFonts w:ascii="Arial" w:hAnsi="Arial" w:cs="Arial"/>
        </w:rPr>
        <w:tab/>
        <w:t>:</w:t>
      </w:r>
    </w:p>
    <w:p w:rsidR="00FA06B9" w:rsidRDefault="00FA06B9" w:rsidP="00FA06B9">
      <w:pPr>
        <w:spacing w:line="240" w:lineRule="auto"/>
        <w:rPr>
          <w:rFonts w:ascii="Arial" w:hAnsi="Arial" w:cs="Arial"/>
        </w:rPr>
      </w:pPr>
      <w:r>
        <w:rPr>
          <w:rFonts w:ascii="Arial" w:hAnsi="Arial" w:cs="Arial"/>
        </w:rPr>
        <w:t>Alamat</w:t>
      </w:r>
      <w:r>
        <w:rPr>
          <w:rFonts w:ascii="Arial" w:hAnsi="Arial" w:cs="Arial"/>
        </w:rPr>
        <w:tab/>
      </w:r>
      <w:r>
        <w:rPr>
          <w:rFonts w:ascii="Arial" w:hAnsi="Arial" w:cs="Arial"/>
        </w:rPr>
        <w:tab/>
      </w:r>
      <w:r>
        <w:rPr>
          <w:rFonts w:ascii="Arial" w:hAnsi="Arial" w:cs="Arial"/>
        </w:rPr>
        <w:tab/>
        <w:t>:</w:t>
      </w:r>
    </w:p>
    <w:p w:rsidR="00FA06B9" w:rsidRDefault="00FA06B9" w:rsidP="00FA06B9">
      <w:pPr>
        <w:spacing w:line="240" w:lineRule="auto"/>
        <w:rPr>
          <w:rFonts w:ascii="Arial" w:hAnsi="Arial" w:cs="Arial"/>
        </w:rPr>
      </w:pPr>
      <w:r>
        <w:rPr>
          <w:rFonts w:ascii="Arial" w:hAnsi="Arial" w:cs="Arial"/>
        </w:rPr>
        <w:t xml:space="preserve">Jenis Kelamin </w:t>
      </w:r>
      <w:r>
        <w:rPr>
          <w:rFonts w:ascii="Arial" w:hAnsi="Arial" w:cs="Arial"/>
        </w:rPr>
        <w:tab/>
      </w:r>
      <w:r>
        <w:rPr>
          <w:rFonts w:ascii="Arial" w:hAnsi="Arial" w:cs="Arial"/>
        </w:rPr>
        <w:tab/>
        <w:t>:</w:t>
      </w:r>
    </w:p>
    <w:p w:rsidR="00FA06B9" w:rsidRDefault="00FA06B9" w:rsidP="00FA06B9">
      <w:pPr>
        <w:spacing w:line="240" w:lineRule="auto"/>
        <w:rPr>
          <w:rFonts w:ascii="Arial" w:hAnsi="Arial" w:cs="Arial"/>
        </w:rPr>
      </w:pPr>
    </w:p>
    <w:p w:rsidR="00FA06B9" w:rsidRDefault="00FA06B9" w:rsidP="00FA06B9">
      <w:pPr>
        <w:spacing w:line="240" w:lineRule="auto"/>
        <w:jc w:val="both"/>
        <w:rPr>
          <w:rFonts w:ascii="Arial" w:hAnsi="Arial" w:cs="Arial"/>
        </w:rPr>
      </w:pPr>
      <w:proofErr w:type="gramStart"/>
      <w:r>
        <w:rPr>
          <w:rFonts w:ascii="Arial" w:hAnsi="Arial" w:cs="Arial"/>
        </w:rPr>
        <w:t>Menyatakan dengan ini bersedia menjadi responden untuk penelitian tentang “Faktor-Faktor Yang Berhubungan Dengan Kelelahan Pada Pekerja Bagian Produksi Pakan Di PT. Central Proteina Prima Medan Tahun 2019”.</w:t>
      </w:r>
      <w:proofErr w:type="gramEnd"/>
    </w:p>
    <w:p w:rsidR="00FA06B9" w:rsidRDefault="00FA06B9" w:rsidP="00FA06B9">
      <w:pPr>
        <w:spacing w:line="240" w:lineRule="auto"/>
        <w:jc w:val="both"/>
        <w:rPr>
          <w:rFonts w:ascii="Arial" w:hAnsi="Arial" w:cs="Arial"/>
        </w:rPr>
      </w:pPr>
      <w:proofErr w:type="gramStart"/>
      <w:r>
        <w:rPr>
          <w:rFonts w:ascii="Arial" w:hAnsi="Arial" w:cs="Arial"/>
        </w:rPr>
        <w:t>Dengan mengisi kuesioner ini sesuai kondisi saat ini.</w:t>
      </w:r>
      <w:proofErr w:type="gramEnd"/>
    </w:p>
    <w:p w:rsidR="00FA06B9" w:rsidRDefault="00FA06B9" w:rsidP="00FA06B9">
      <w:pPr>
        <w:spacing w:line="240" w:lineRule="auto"/>
        <w:jc w:val="both"/>
        <w:rPr>
          <w:rFonts w:ascii="Arial" w:hAnsi="Arial" w:cs="Arial"/>
        </w:rPr>
      </w:pPr>
      <w:r>
        <w:rPr>
          <w:rFonts w:ascii="Arial" w:hAnsi="Arial" w:cs="Arial"/>
        </w:rPr>
        <w:tab/>
      </w:r>
      <w:proofErr w:type="gramStart"/>
      <w:r>
        <w:rPr>
          <w:rFonts w:ascii="Arial" w:hAnsi="Arial" w:cs="Arial"/>
        </w:rPr>
        <w:t>Saya memahami bahwa kuesioner ini tidak berakibat negative terhadap saya dan keluarga saya oleh karena itu saya bersedia menjadi responden dalam penelitian ini.</w:t>
      </w:r>
      <w:proofErr w:type="gramEnd"/>
    </w:p>
    <w:p w:rsidR="00FA06B9" w:rsidRDefault="00FA06B9" w:rsidP="00FA06B9">
      <w:pPr>
        <w:spacing w:line="240" w:lineRule="auto"/>
        <w:rPr>
          <w:rFonts w:ascii="Arial" w:hAnsi="Arial" w:cs="Arial"/>
        </w:rPr>
      </w:pPr>
    </w:p>
    <w:p w:rsidR="00FA06B9" w:rsidRDefault="00FA06B9" w:rsidP="00FA06B9">
      <w:pPr>
        <w:spacing w:line="240" w:lineRule="auto"/>
        <w:jc w:val="right"/>
        <w:rPr>
          <w:rFonts w:ascii="Arial" w:hAnsi="Arial" w:cs="Arial"/>
        </w:rPr>
      </w:pPr>
      <w:r>
        <w:rPr>
          <w:rFonts w:ascii="Arial" w:hAnsi="Arial" w:cs="Arial"/>
        </w:rPr>
        <w:t>Medan, 26 Juni 2019</w:t>
      </w:r>
    </w:p>
    <w:p w:rsidR="00FA06B9" w:rsidRDefault="00FA06B9" w:rsidP="00FA06B9">
      <w:pPr>
        <w:spacing w:line="240" w:lineRule="auto"/>
        <w:jc w:val="right"/>
        <w:rPr>
          <w:rFonts w:ascii="Arial" w:hAnsi="Arial" w:cs="Arial"/>
        </w:rPr>
      </w:pPr>
    </w:p>
    <w:p w:rsidR="00FA06B9" w:rsidRDefault="00FA06B9" w:rsidP="00FA06B9">
      <w:pPr>
        <w:spacing w:line="240" w:lineRule="auto"/>
        <w:jc w:val="right"/>
        <w:rPr>
          <w:rFonts w:ascii="Arial" w:hAnsi="Arial" w:cs="Arial"/>
        </w:rPr>
      </w:pPr>
    </w:p>
    <w:p w:rsidR="00FA06B9" w:rsidRPr="00AA77AB" w:rsidRDefault="00FA06B9" w:rsidP="00FA06B9">
      <w:pPr>
        <w:spacing w:line="240" w:lineRule="auto"/>
        <w:jc w:val="right"/>
        <w:rPr>
          <w:rFonts w:ascii="Arial" w:hAnsi="Arial" w:cs="Arial"/>
        </w:rPr>
      </w:pPr>
      <w:r>
        <w:rPr>
          <w:rFonts w:ascii="Arial" w:hAnsi="Arial" w:cs="Arial"/>
        </w:rPr>
        <w:t>( ………………………………)</w:t>
      </w:r>
    </w:p>
    <w:p w:rsidR="00FA06B9" w:rsidRDefault="00FA06B9" w:rsidP="00FA06B9">
      <w:pPr>
        <w:spacing w:line="240" w:lineRule="auto"/>
        <w:jc w:val="both"/>
      </w:pPr>
    </w:p>
    <w:p w:rsidR="00FA06B9" w:rsidRDefault="00FA06B9" w:rsidP="00FA06B9">
      <w:pPr>
        <w:spacing w:line="240" w:lineRule="auto"/>
        <w:jc w:val="both"/>
      </w:pPr>
    </w:p>
    <w:p w:rsidR="00FA06B9" w:rsidRDefault="00FA06B9" w:rsidP="00FA06B9">
      <w:pPr>
        <w:spacing w:line="240" w:lineRule="auto"/>
        <w:jc w:val="both"/>
      </w:pPr>
    </w:p>
    <w:p w:rsidR="00FA06B9" w:rsidRDefault="00FA06B9" w:rsidP="00FA06B9">
      <w:pPr>
        <w:spacing w:line="240" w:lineRule="auto"/>
        <w:jc w:val="both"/>
      </w:pPr>
    </w:p>
    <w:p w:rsidR="00FA06B9" w:rsidRDefault="00FA06B9" w:rsidP="00FA06B9">
      <w:pPr>
        <w:spacing w:line="240" w:lineRule="auto"/>
        <w:jc w:val="both"/>
      </w:pPr>
    </w:p>
    <w:p w:rsidR="00FA06B9" w:rsidRDefault="00FA06B9" w:rsidP="00FA06B9">
      <w:pPr>
        <w:spacing w:line="240" w:lineRule="auto"/>
        <w:jc w:val="both"/>
      </w:pPr>
    </w:p>
    <w:p w:rsidR="00FA06B9" w:rsidRPr="00DE6133" w:rsidRDefault="00FA06B9" w:rsidP="00FA06B9">
      <w:pPr>
        <w:spacing w:line="240" w:lineRule="auto"/>
      </w:pPr>
    </w:p>
    <w:p w:rsidR="00FA06B9" w:rsidRDefault="00FA06B9" w:rsidP="00FA06B9"/>
    <w:p w:rsidR="00FA06B9" w:rsidRDefault="00FA06B9" w:rsidP="00FA06B9">
      <w:pPr>
        <w:spacing w:line="240" w:lineRule="auto"/>
        <w:rPr>
          <w:lang w:val="en-US"/>
        </w:rPr>
      </w:pPr>
    </w:p>
    <w:p w:rsidR="00FA06B9" w:rsidRPr="003A7091" w:rsidRDefault="00FA06B9" w:rsidP="00FA06B9">
      <w:pPr>
        <w:pStyle w:val="ListParagraph"/>
        <w:tabs>
          <w:tab w:val="left" w:pos="7685"/>
        </w:tabs>
        <w:spacing w:line="360" w:lineRule="auto"/>
        <w:ind w:left="840"/>
        <w:jc w:val="center"/>
        <w:rPr>
          <w:rFonts w:ascii="Arial" w:hAnsi="Arial" w:cs="Arial"/>
          <w:b/>
          <w:lang w:val="id-ID"/>
        </w:rPr>
      </w:pPr>
      <w:r w:rsidRPr="005C4508">
        <w:rPr>
          <w:rFonts w:ascii="Arial" w:hAnsi="Arial" w:cs="Arial"/>
          <w:b/>
        </w:rPr>
        <w:lastRenderedPageBreak/>
        <w:t>LEMBAR KUESIONER PENELITIAN</w:t>
      </w:r>
    </w:p>
    <w:tbl>
      <w:tblPr>
        <w:tblStyle w:val="TableGrid"/>
        <w:tblW w:w="0" w:type="auto"/>
        <w:tblInd w:w="840" w:type="dxa"/>
        <w:tblLook w:val="04A0" w:firstRow="1" w:lastRow="0" w:firstColumn="1" w:lastColumn="0" w:noHBand="0" w:noVBand="1"/>
      </w:tblPr>
      <w:tblGrid>
        <w:gridCol w:w="5269"/>
        <w:gridCol w:w="2044"/>
      </w:tblGrid>
      <w:tr w:rsidR="00FA06B9" w:rsidRPr="005C4508" w:rsidTr="00FA06B9">
        <w:tc>
          <w:tcPr>
            <w:tcW w:w="5647" w:type="dxa"/>
          </w:tcPr>
          <w:p w:rsidR="00FA06B9" w:rsidRPr="005C4508" w:rsidRDefault="00FA06B9" w:rsidP="00FA06B9">
            <w:pPr>
              <w:pStyle w:val="ListParagraph"/>
              <w:tabs>
                <w:tab w:val="left" w:pos="7685"/>
              </w:tabs>
              <w:spacing w:line="360" w:lineRule="auto"/>
              <w:ind w:left="0"/>
              <w:rPr>
                <w:rFonts w:ascii="Arial" w:hAnsi="Arial" w:cs="Arial"/>
                <w:b/>
              </w:rPr>
            </w:pPr>
            <w:r w:rsidRPr="005C4508">
              <w:rPr>
                <w:rFonts w:ascii="Arial" w:hAnsi="Arial" w:cs="Arial"/>
                <w:b/>
              </w:rPr>
              <w:t>A. KARAKTERISTIK</w:t>
            </w:r>
            <w:r>
              <w:rPr>
                <w:rFonts w:ascii="Arial" w:hAnsi="Arial" w:cs="Arial"/>
                <w:b/>
              </w:rPr>
              <w:t xml:space="preserve"> </w:t>
            </w:r>
            <w:r w:rsidRPr="005C4508">
              <w:rPr>
                <w:rFonts w:ascii="Arial" w:hAnsi="Arial" w:cs="Arial"/>
                <w:b/>
              </w:rPr>
              <w:t xml:space="preserve"> PEKERJA </w:t>
            </w:r>
          </w:p>
        </w:tc>
        <w:tc>
          <w:tcPr>
            <w:tcW w:w="2755" w:type="dxa"/>
          </w:tcPr>
          <w:p w:rsidR="00FA06B9" w:rsidRPr="005C4508" w:rsidRDefault="00FA06B9" w:rsidP="00FA06B9">
            <w:pPr>
              <w:pStyle w:val="ListParagraph"/>
              <w:tabs>
                <w:tab w:val="left" w:pos="7685"/>
              </w:tabs>
              <w:spacing w:line="360" w:lineRule="auto"/>
              <w:ind w:left="0"/>
              <w:jc w:val="center"/>
              <w:rPr>
                <w:rFonts w:ascii="Arial" w:hAnsi="Arial" w:cs="Arial"/>
                <w:b/>
              </w:rPr>
            </w:pPr>
            <w:r w:rsidRPr="005C4508">
              <w:rPr>
                <w:rFonts w:ascii="Arial" w:hAnsi="Arial" w:cs="Arial"/>
                <w:b/>
              </w:rPr>
              <w:t>(Diisi</w:t>
            </w:r>
            <w:r>
              <w:rPr>
                <w:rFonts w:ascii="Arial" w:hAnsi="Arial" w:cs="Arial"/>
                <w:b/>
              </w:rPr>
              <w:t xml:space="preserve"> </w:t>
            </w:r>
            <w:r w:rsidRPr="005C4508">
              <w:rPr>
                <w:rFonts w:ascii="Arial" w:hAnsi="Arial" w:cs="Arial"/>
                <w:b/>
              </w:rPr>
              <w:t>oleh</w:t>
            </w:r>
            <w:r>
              <w:rPr>
                <w:rFonts w:ascii="Arial" w:hAnsi="Arial" w:cs="Arial"/>
                <w:b/>
              </w:rPr>
              <w:t xml:space="preserve"> </w:t>
            </w:r>
            <w:r w:rsidRPr="005C4508">
              <w:rPr>
                <w:rFonts w:ascii="Arial" w:hAnsi="Arial" w:cs="Arial"/>
                <w:b/>
              </w:rPr>
              <w:t>Peneliti)</w:t>
            </w:r>
          </w:p>
        </w:tc>
      </w:tr>
      <w:tr w:rsidR="00FA06B9" w:rsidRPr="005C4508" w:rsidTr="00FA06B9">
        <w:tc>
          <w:tcPr>
            <w:tcW w:w="5647" w:type="dxa"/>
          </w:tcPr>
          <w:p w:rsidR="00FA06B9" w:rsidRPr="005C4508" w:rsidRDefault="00FA06B9" w:rsidP="00FA06B9">
            <w:pPr>
              <w:pStyle w:val="ListParagraph"/>
              <w:tabs>
                <w:tab w:val="left" w:pos="7685"/>
              </w:tabs>
              <w:spacing w:line="360" w:lineRule="auto"/>
              <w:ind w:left="0"/>
              <w:rPr>
                <w:rFonts w:ascii="Arial" w:hAnsi="Arial" w:cs="Arial"/>
              </w:rPr>
            </w:pPr>
            <w:r w:rsidRPr="005C4508">
              <w:rPr>
                <w:rFonts w:ascii="Arial" w:hAnsi="Arial" w:cs="Arial"/>
              </w:rPr>
              <w:t>A1. Nama</w:t>
            </w:r>
            <w:r>
              <w:rPr>
                <w:rFonts w:ascii="Arial" w:hAnsi="Arial" w:cs="Arial"/>
              </w:rPr>
              <w:t xml:space="preserve"> </w:t>
            </w:r>
            <w:r w:rsidRPr="005C4508">
              <w:rPr>
                <w:rFonts w:ascii="Arial" w:hAnsi="Arial" w:cs="Arial"/>
              </w:rPr>
              <w:t>Responden………………………………..</w:t>
            </w:r>
          </w:p>
        </w:tc>
        <w:tc>
          <w:tcPr>
            <w:tcW w:w="2755" w:type="dxa"/>
          </w:tcPr>
          <w:p w:rsidR="00FA06B9" w:rsidRPr="005C4508" w:rsidRDefault="00FA06B9" w:rsidP="00FA06B9">
            <w:pPr>
              <w:pStyle w:val="ListParagraph"/>
              <w:tabs>
                <w:tab w:val="left" w:pos="7685"/>
              </w:tabs>
              <w:spacing w:line="360" w:lineRule="auto"/>
              <w:ind w:left="0"/>
              <w:jc w:val="center"/>
              <w:rPr>
                <w:rFonts w:ascii="Arial" w:hAnsi="Arial" w:cs="Arial"/>
                <w:b/>
              </w:rPr>
            </w:pPr>
          </w:p>
        </w:tc>
      </w:tr>
      <w:tr w:rsidR="00FA06B9" w:rsidRPr="005C4508" w:rsidTr="00FA06B9">
        <w:tc>
          <w:tcPr>
            <w:tcW w:w="5647" w:type="dxa"/>
          </w:tcPr>
          <w:p w:rsidR="00FA06B9" w:rsidRPr="005C4508" w:rsidRDefault="00FA06B9" w:rsidP="00FA06B9">
            <w:pPr>
              <w:pStyle w:val="ListParagraph"/>
              <w:tabs>
                <w:tab w:val="left" w:pos="7685"/>
              </w:tabs>
              <w:spacing w:line="360" w:lineRule="auto"/>
              <w:ind w:left="0"/>
              <w:rPr>
                <w:rFonts w:ascii="Arial" w:hAnsi="Arial" w:cs="Arial"/>
              </w:rPr>
            </w:pPr>
            <w:r w:rsidRPr="005C4508">
              <w:rPr>
                <w:rFonts w:ascii="Arial" w:hAnsi="Arial" w:cs="Arial"/>
              </w:rPr>
              <w:t>A2. Tanggal……/Bulan…../Tahun……….Kelahiran</w:t>
            </w:r>
          </w:p>
        </w:tc>
        <w:tc>
          <w:tcPr>
            <w:tcW w:w="2755" w:type="dxa"/>
          </w:tcPr>
          <w:p w:rsidR="00FA06B9" w:rsidRPr="005C4508" w:rsidRDefault="00FA06B9" w:rsidP="00FA06B9">
            <w:pPr>
              <w:pStyle w:val="ListParagraph"/>
              <w:tabs>
                <w:tab w:val="left" w:pos="7685"/>
              </w:tabs>
              <w:spacing w:line="360" w:lineRule="auto"/>
              <w:ind w:left="0"/>
              <w:rPr>
                <w:rFonts w:ascii="Arial" w:hAnsi="Arial" w:cs="Arial"/>
              </w:rPr>
            </w:pPr>
            <w:r w:rsidRPr="005C4508">
              <w:rPr>
                <w:rFonts w:ascii="Arial" w:hAnsi="Arial" w:cs="Arial"/>
                <w:b/>
              </w:rPr>
              <w:t xml:space="preserve">(   )(   ) </w:t>
            </w:r>
            <w:r w:rsidRPr="005C4508">
              <w:rPr>
                <w:rFonts w:ascii="Arial" w:hAnsi="Arial" w:cs="Arial"/>
              </w:rPr>
              <w:t>A2</w:t>
            </w:r>
          </w:p>
        </w:tc>
      </w:tr>
      <w:tr w:rsidR="00FA06B9" w:rsidRPr="005C4508" w:rsidTr="00FA06B9">
        <w:tc>
          <w:tcPr>
            <w:tcW w:w="5647" w:type="dxa"/>
          </w:tcPr>
          <w:p w:rsidR="00FA06B9" w:rsidRPr="005C4508" w:rsidRDefault="00FA06B9" w:rsidP="00FA06B9">
            <w:pPr>
              <w:pStyle w:val="ListParagraph"/>
              <w:tabs>
                <w:tab w:val="left" w:pos="7685"/>
              </w:tabs>
              <w:spacing w:line="360" w:lineRule="auto"/>
              <w:ind w:left="0"/>
              <w:rPr>
                <w:rFonts w:ascii="Arial" w:hAnsi="Arial" w:cs="Arial"/>
              </w:rPr>
            </w:pPr>
            <w:r w:rsidRPr="005C4508">
              <w:rPr>
                <w:rFonts w:ascii="Arial" w:hAnsi="Arial" w:cs="Arial"/>
              </w:rPr>
              <w:t>A3. Pada</w:t>
            </w:r>
            <w:r>
              <w:rPr>
                <w:rFonts w:ascii="Arial" w:hAnsi="Arial" w:cs="Arial"/>
              </w:rPr>
              <w:t xml:space="preserve"> </w:t>
            </w:r>
            <w:r w:rsidRPr="005C4508">
              <w:rPr>
                <w:rFonts w:ascii="Arial" w:hAnsi="Arial" w:cs="Arial"/>
              </w:rPr>
              <w:t>Tahun</w:t>
            </w:r>
            <w:r>
              <w:rPr>
                <w:rFonts w:ascii="Arial" w:hAnsi="Arial" w:cs="Arial"/>
              </w:rPr>
              <w:t xml:space="preserve"> </w:t>
            </w:r>
            <w:r w:rsidRPr="005C4508">
              <w:rPr>
                <w:rFonts w:ascii="Arial" w:hAnsi="Arial" w:cs="Arial"/>
              </w:rPr>
              <w:t>Berapa</w:t>
            </w:r>
            <w:r>
              <w:rPr>
                <w:rFonts w:ascii="Arial" w:hAnsi="Arial" w:cs="Arial"/>
              </w:rPr>
              <w:t xml:space="preserve"> </w:t>
            </w:r>
            <w:r w:rsidRPr="005C4508">
              <w:rPr>
                <w:rFonts w:ascii="Arial" w:hAnsi="Arial" w:cs="Arial"/>
              </w:rPr>
              <w:t>anda</w:t>
            </w:r>
            <w:r>
              <w:rPr>
                <w:rFonts w:ascii="Arial" w:hAnsi="Arial" w:cs="Arial"/>
              </w:rPr>
              <w:t xml:space="preserve"> </w:t>
            </w:r>
            <w:r w:rsidRPr="005C4508">
              <w:rPr>
                <w:rFonts w:ascii="Arial" w:hAnsi="Arial" w:cs="Arial"/>
              </w:rPr>
              <w:t>masuk</w:t>
            </w:r>
            <w:r>
              <w:rPr>
                <w:rFonts w:ascii="Arial" w:hAnsi="Arial" w:cs="Arial"/>
              </w:rPr>
              <w:t xml:space="preserve"> </w:t>
            </w:r>
            <w:r w:rsidRPr="005C4508">
              <w:rPr>
                <w:rFonts w:ascii="Arial" w:hAnsi="Arial" w:cs="Arial"/>
              </w:rPr>
              <w:t xml:space="preserve">kerja di </w:t>
            </w:r>
            <w:r w:rsidRPr="005C4508">
              <w:rPr>
                <w:rFonts w:ascii="Arial" w:hAnsi="Arial" w:cs="Arial"/>
              </w:rPr>
              <w:br/>
              <w:t>PT.Central</w:t>
            </w:r>
            <w:r>
              <w:rPr>
                <w:rFonts w:ascii="Arial" w:hAnsi="Arial" w:cs="Arial"/>
              </w:rPr>
              <w:t xml:space="preserve"> </w:t>
            </w:r>
            <w:r w:rsidRPr="005C4508">
              <w:rPr>
                <w:rFonts w:ascii="Arial" w:hAnsi="Arial" w:cs="Arial"/>
              </w:rPr>
              <w:t>Proteina Prima………..</w:t>
            </w:r>
          </w:p>
        </w:tc>
        <w:tc>
          <w:tcPr>
            <w:tcW w:w="2755" w:type="dxa"/>
          </w:tcPr>
          <w:p w:rsidR="00FA06B9" w:rsidRPr="005C4508" w:rsidRDefault="00FA06B9" w:rsidP="00FA06B9">
            <w:pPr>
              <w:pStyle w:val="ListParagraph"/>
              <w:tabs>
                <w:tab w:val="left" w:pos="7685"/>
              </w:tabs>
              <w:spacing w:line="360" w:lineRule="auto"/>
              <w:ind w:left="0"/>
              <w:rPr>
                <w:rFonts w:ascii="Arial" w:hAnsi="Arial" w:cs="Arial"/>
              </w:rPr>
            </w:pPr>
            <w:r w:rsidRPr="005C4508">
              <w:rPr>
                <w:rFonts w:ascii="Arial" w:hAnsi="Arial" w:cs="Arial"/>
                <w:b/>
              </w:rPr>
              <w:t>(   )(   )</w:t>
            </w:r>
            <w:r w:rsidRPr="005C4508">
              <w:rPr>
                <w:rFonts w:ascii="Arial" w:hAnsi="Arial" w:cs="Arial"/>
              </w:rPr>
              <w:t xml:space="preserve"> A3</w:t>
            </w:r>
          </w:p>
        </w:tc>
      </w:tr>
      <w:tr w:rsidR="00FA06B9" w:rsidRPr="005C4508" w:rsidTr="00FA06B9">
        <w:tc>
          <w:tcPr>
            <w:tcW w:w="5647" w:type="dxa"/>
          </w:tcPr>
          <w:p w:rsidR="00FA06B9" w:rsidRPr="005C4508" w:rsidRDefault="00FA06B9" w:rsidP="00FA06B9">
            <w:pPr>
              <w:pStyle w:val="ListParagraph"/>
              <w:tabs>
                <w:tab w:val="left" w:pos="7685"/>
              </w:tabs>
              <w:spacing w:line="360" w:lineRule="auto"/>
              <w:ind w:left="0"/>
              <w:rPr>
                <w:rFonts w:ascii="Arial" w:hAnsi="Arial" w:cs="Arial"/>
              </w:rPr>
            </w:pPr>
            <w:r w:rsidRPr="005C4508">
              <w:rPr>
                <w:rFonts w:ascii="Arial" w:hAnsi="Arial" w:cs="Arial"/>
              </w:rPr>
              <w:t>A4. Jenis</w:t>
            </w:r>
            <w:r>
              <w:rPr>
                <w:rFonts w:ascii="Arial" w:hAnsi="Arial" w:cs="Arial"/>
              </w:rPr>
              <w:t xml:space="preserve"> </w:t>
            </w:r>
            <w:r w:rsidRPr="005C4508">
              <w:rPr>
                <w:rFonts w:ascii="Arial" w:hAnsi="Arial" w:cs="Arial"/>
              </w:rPr>
              <w:t>Kelamin</w:t>
            </w:r>
          </w:p>
          <w:p w:rsidR="00FA06B9" w:rsidRPr="005C4508" w:rsidRDefault="00FA06B9" w:rsidP="009338BC">
            <w:pPr>
              <w:pStyle w:val="ListParagraph"/>
              <w:numPr>
                <w:ilvl w:val="0"/>
                <w:numId w:val="37"/>
              </w:numPr>
              <w:tabs>
                <w:tab w:val="left" w:pos="7685"/>
              </w:tabs>
              <w:spacing w:line="360" w:lineRule="auto"/>
              <w:rPr>
                <w:rFonts w:ascii="Arial" w:hAnsi="Arial" w:cs="Arial"/>
              </w:rPr>
            </w:pPr>
            <w:r w:rsidRPr="005C4508">
              <w:rPr>
                <w:rFonts w:ascii="Arial" w:hAnsi="Arial" w:cs="Arial"/>
              </w:rPr>
              <w:t>Laki-laki</w:t>
            </w:r>
          </w:p>
          <w:p w:rsidR="00FA06B9" w:rsidRPr="005C4508" w:rsidRDefault="00FA06B9" w:rsidP="009338BC">
            <w:pPr>
              <w:pStyle w:val="ListParagraph"/>
              <w:numPr>
                <w:ilvl w:val="0"/>
                <w:numId w:val="37"/>
              </w:numPr>
              <w:tabs>
                <w:tab w:val="left" w:pos="7685"/>
              </w:tabs>
              <w:spacing w:line="360" w:lineRule="auto"/>
              <w:rPr>
                <w:rFonts w:ascii="Arial" w:hAnsi="Arial" w:cs="Arial"/>
              </w:rPr>
            </w:pPr>
            <w:r w:rsidRPr="005C4508">
              <w:rPr>
                <w:rFonts w:ascii="Arial" w:hAnsi="Arial" w:cs="Arial"/>
              </w:rPr>
              <w:t>Perempuan</w:t>
            </w:r>
          </w:p>
        </w:tc>
        <w:tc>
          <w:tcPr>
            <w:tcW w:w="2755" w:type="dxa"/>
          </w:tcPr>
          <w:p w:rsidR="00FA06B9" w:rsidRPr="005C4508" w:rsidRDefault="00FA06B9" w:rsidP="00FA06B9">
            <w:pPr>
              <w:pStyle w:val="ListParagraph"/>
              <w:tabs>
                <w:tab w:val="left" w:pos="7685"/>
              </w:tabs>
              <w:spacing w:line="360" w:lineRule="auto"/>
              <w:ind w:left="0"/>
              <w:rPr>
                <w:rFonts w:ascii="Arial" w:hAnsi="Arial" w:cs="Arial"/>
              </w:rPr>
            </w:pPr>
            <w:r w:rsidRPr="005C4508">
              <w:rPr>
                <w:rFonts w:ascii="Arial" w:hAnsi="Arial" w:cs="Arial"/>
                <w:b/>
              </w:rPr>
              <w:t xml:space="preserve">(   )(   ) </w:t>
            </w:r>
            <w:r w:rsidRPr="005C4508">
              <w:rPr>
                <w:rFonts w:ascii="Arial" w:hAnsi="Arial" w:cs="Arial"/>
              </w:rPr>
              <w:t>A6</w:t>
            </w:r>
          </w:p>
        </w:tc>
      </w:tr>
      <w:tr w:rsidR="00FA06B9" w:rsidRPr="005C4508" w:rsidTr="00FA06B9">
        <w:tc>
          <w:tcPr>
            <w:tcW w:w="5647" w:type="dxa"/>
          </w:tcPr>
          <w:p w:rsidR="00FA06B9" w:rsidRPr="005C4508" w:rsidRDefault="00FA06B9" w:rsidP="00FA06B9">
            <w:pPr>
              <w:pStyle w:val="ListParagraph"/>
              <w:tabs>
                <w:tab w:val="left" w:pos="7685"/>
              </w:tabs>
              <w:spacing w:line="360" w:lineRule="auto"/>
              <w:ind w:left="0"/>
              <w:rPr>
                <w:rFonts w:ascii="Arial" w:hAnsi="Arial" w:cs="Arial"/>
              </w:rPr>
            </w:pPr>
            <w:r w:rsidRPr="005C4508">
              <w:rPr>
                <w:rFonts w:ascii="Arial" w:hAnsi="Arial" w:cs="Arial"/>
              </w:rPr>
              <w:t>A5. Paparan</w:t>
            </w:r>
            <w:r>
              <w:rPr>
                <w:rFonts w:ascii="Arial" w:hAnsi="Arial" w:cs="Arial"/>
              </w:rPr>
              <w:t xml:space="preserve"> </w:t>
            </w:r>
            <w:r w:rsidRPr="005C4508">
              <w:rPr>
                <w:rFonts w:ascii="Arial" w:hAnsi="Arial" w:cs="Arial"/>
              </w:rPr>
              <w:t>Kebisingan………..</w:t>
            </w:r>
          </w:p>
          <w:p w:rsidR="00FA06B9" w:rsidRPr="005C4508" w:rsidRDefault="00FA06B9" w:rsidP="00FA06B9">
            <w:pPr>
              <w:pStyle w:val="ListParagraph"/>
              <w:tabs>
                <w:tab w:val="left" w:pos="7685"/>
              </w:tabs>
              <w:spacing w:line="360" w:lineRule="auto"/>
              <w:ind w:left="0"/>
              <w:rPr>
                <w:rFonts w:ascii="Arial" w:hAnsi="Arial" w:cs="Arial"/>
              </w:rPr>
            </w:pPr>
            <w:r w:rsidRPr="005C4508">
              <w:rPr>
                <w:rFonts w:ascii="Arial" w:hAnsi="Arial" w:cs="Arial"/>
              </w:rPr>
              <w:t>Nb: DIISI OLEH PENELITI</w:t>
            </w:r>
          </w:p>
        </w:tc>
        <w:tc>
          <w:tcPr>
            <w:tcW w:w="2755" w:type="dxa"/>
          </w:tcPr>
          <w:p w:rsidR="00FA06B9" w:rsidRPr="005C4508" w:rsidRDefault="00FA06B9" w:rsidP="00FA06B9">
            <w:pPr>
              <w:pStyle w:val="ListParagraph"/>
              <w:tabs>
                <w:tab w:val="left" w:pos="7685"/>
              </w:tabs>
              <w:spacing w:line="360" w:lineRule="auto"/>
              <w:ind w:left="0"/>
              <w:rPr>
                <w:rFonts w:ascii="Arial" w:hAnsi="Arial" w:cs="Arial"/>
              </w:rPr>
            </w:pPr>
            <w:r w:rsidRPr="005C4508">
              <w:rPr>
                <w:rFonts w:ascii="Arial" w:hAnsi="Arial" w:cs="Arial"/>
                <w:b/>
              </w:rPr>
              <w:t xml:space="preserve">(   )(   ) </w:t>
            </w:r>
            <w:r w:rsidRPr="005C4508">
              <w:rPr>
                <w:rFonts w:ascii="Arial" w:hAnsi="Arial" w:cs="Arial"/>
              </w:rPr>
              <w:t>A7</w:t>
            </w:r>
          </w:p>
        </w:tc>
      </w:tr>
    </w:tbl>
    <w:p w:rsidR="00FA06B9" w:rsidRPr="005C4508" w:rsidRDefault="00FA06B9" w:rsidP="00FA06B9">
      <w:pPr>
        <w:rPr>
          <w:rFonts w:ascii="Arial" w:hAnsi="Arial" w:cs="Arial"/>
        </w:rPr>
      </w:pPr>
    </w:p>
    <w:p w:rsidR="00FA06B9" w:rsidRPr="005C4508" w:rsidRDefault="00FA06B9" w:rsidP="00FA06B9">
      <w:pPr>
        <w:rPr>
          <w:rFonts w:ascii="Arial" w:hAnsi="Arial" w:cs="Arial"/>
        </w:rPr>
      </w:pPr>
    </w:p>
    <w:p w:rsidR="00FA06B9" w:rsidRPr="005C4508" w:rsidRDefault="00FA06B9" w:rsidP="00FA06B9">
      <w:pPr>
        <w:rPr>
          <w:rFonts w:ascii="Arial" w:hAnsi="Arial" w:cs="Arial"/>
        </w:rPr>
      </w:pPr>
    </w:p>
    <w:p w:rsidR="00FA06B9" w:rsidRPr="005C4508" w:rsidRDefault="00FA06B9" w:rsidP="00FA06B9">
      <w:pPr>
        <w:rPr>
          <w:rFonts w:ascii="Arial" w:hAnsi="Arial" w:cs="Arial"/>
        </w:rPr>
      </w:pPr>
    </w:p>
    <w:p w:rsidR="00FA06B9" w:rsidRPr="005C4508" w:rsidRDefault="00FA06B9" w:rsidP="00FA06B9">
      <w:pPr>
        <w:rPr>
          <w:rFonts w:ascii="Arial" w:hAnsi="Arial" w:cs="Arial"/>
        </w:rPr>
      </w:pPr>
    </w:p>
    <w:p w:rsidR="00FA06B9" w:rsidRPr="005C4508" w:rsidRDefault="00FA06B9" w:rsidP="00FA06B9">
      <w:pPr>
        <w:rPr>
          <w:rFonts w:ascii="Arial" w:hAnsi="Arial" w:cs="Arial"/>
        </w:rPr>
      </w:pPr>
    </w:p>
    <w:p w:rsidR="00FA06B9" w:rsidRPr="005C4508" w:rsidRDefault="00FA06B9" w:rsidP="00FA06B9">
      <w:pPr>
        <w:rPr>
          <w:rFonts w:ascii="Arial" w:hAnsi="Arial" w:cs="Arial"/>
        </w:rPr>
      </w:pPr>
    </w:p>
    <w:p w:rsidR="00FA06B9" w:rsidRPr="005C4508" w:rsidRDefault="00FA06B9" w:rsidP="00FA06B9">
      <w:pPr>
        <w:rPr>
          <w:rFonts w:ascii="Arial" w:hAnsi="Arial" w:cs="Arial"/>
        </w:rPr>
      </w:pPr>
    </w:p>
    <w:p w:rsidR="00FA06B9" w:rsidRPr="005C4508" w:rsidRDefault="00FA06B9" w:rsidP="00FA06B9">
      <w:pPr>
        <w:rPr>
          <w:rFonts w:ascii="Arial" w:hAnsi="Arial" w:cs="Arial"/>
        </w:rPr>
      </w:pPr>
    </w:p>
    <w:p w:rsidR="00FA06B9" w:rsidRPr="005C4508" w:rsidRDefault="00FA06B9" w:rsidP="00FA06B9">
      <w:pPr>
        <w:rPr>
          <w:rFonts w:ascii="Arial" w:hAnsi="Arial" w:cs="Arial"/>
        </w:rPr>
      </w:pPr>
    </w:p>
    <w:p w:rsidR="00FA06B9" w:rsidRPr="005C4508" w:rsidRDefault="00FA06B9" w:rsidP="00FA06B9">
      <w:pPr>
        <w:rPr>
          <w:rFonts w:ascii="Arial" w:hAnsi="Arial" w:cs="Arial"/>
        </w:rPr>
      </w:pPr>
    </w:p>
    <w:p w:rsidR="00FA06B9" w:rsidRPr="005C4508" w:rsidRDefault="00FA06B9" w:rsidP="00FA06B9">
      <w:pPr>
        <w:rPr>
          <w:rFonts w:ascii="Arial" w:hAnsi="Arial" w:cs="Arial"/>
        </w:rPr>
      </w:pPr>
    </w:p>
    <w:p w:rsidR="00FA06B9" w:rsidRPr="005C4508" w:rsidRDefault="00FA06B9" w:rsidP="00FA06B9">
      <w:pPr>
        <w:rPr>
          <w:rFonts w:ascii="Arial" w:hAnsi="Arial" w:cs="Arial"/>
        </w:rPr>
      </w:pPr>
    </w:p>
    <w:p w:rsidR="00FA06B9" w:rsidRPr="005C4508" w:rsidRDefault="00FA06B9" w:rsidP="00FA06B9">
      <w:pPr>
        <w:rPr>
          <w:rFonts w:ascii="Arial" w:hAnsi="Arial" w:cs="Arial"/>
        </w:rPr>
      </w:pPr>
    </w:p>
    <w:p w:rsidR="00FA06B9" w:rsidRDefault="00FA06B9" w:rsidP="00FA06B9">
      <w:pPr>
        <w:rPr>
          <w:rFonts w:ascii="Arial" w:hAnsi="Arial" w:cs="Arial"/>
        </w:rPr>
      </w:pPr>
    </w:p>
    <w:p w:rsidR="00FA06B9" w:rsidRDefault="00FA06B9" w:rsidP="00FA06B9">
      <w:pPr>
        <w:rPr>
          <w:rFonts w:ascii="Arial" w:hAnsi="Arial" w:cs="Arial"/>
        </w:rPr>
      </w:pPr>
    </w:p>
    <w:p w:rsidR="00FA06B9" w:rsidRPr="005C4508" w:rsidRDefault="00FA06B9" w:rsidP="00FA06B9">
      <w:pPr>
        <w:rPr>
          <w:rFonts w:ascii="Arial" w:hAnsi="Arial" w:cs="Arial"/>
        </w:rPr>
      </w:pPr>
    </w:p>
    <w:p w:rsidR="00FA06B9" w:rsidRPr="005C4508" w:rsidRDefault="00FA06B9" w:rsidP="00FA06B9">
      <w:pPr>
        <w:jc w:val="center"/>
        <w:rPr>
          <w:rFonts w:ascii="Arial" w:hAnsi="Arial" w:cs="Arial"/>
          <w:b/>
          <w:sz w:val="24"/>
          <w:szCs w:val="24"/>
        </w:rPr>
      </w:pPr>
      <w:r w:rsidRPr="005C4508">
        <w:rPr>
          <w:rFonts w:ascii="Arial" w:hAnsi="Arial" w:cs="Arial"/>
          <w:b/>
          <w:sz w:val="24"/>
          <w:szCs w:val="24"/>
        </w:rPr>
        <w:lastRenderedPageBreak/>
        <w:t>KETERANGAN DIBAWAH INI SEBAGAI PETUNJUK PENGISIAN BAGIAN</w:t>
      </w:r>
    </w:p>
    <w:p w:rsidR="00FA06B9" w:rsidRPr="005C4508" w:rsidRDefault="00FA06B9" w:rsidP="00FA06B9">
      <w:pPr>
        <w:rPr>
          <w:rFonts w:ascii="Arial" w:hAnsi="Arial" w:cs="Arial"/>
        </w:rPr>
      </w:pPr>
      <w:proofErr w:type="gramStart"/>
      <w:r w:rsidRPr="005C4508">
        <w:rPr>
          <w:rFonts w:ascii="Arial" w:hAnsi="Arial" w:cs="Arial"/>
        </w:rPr>
        <w:t>Keterangan :</w:t>
      </w:r>
      <w:proofErr w:type="gramEnd"/>
    </w:p>
    <w:p w:rsidR="00FA06B9" w:rsidRPr="005C4508" w:rsidRDefault="00FA06B9" w:rsidP="00FA06B9">
      <w:pPr>
        <w:rPr>
          <w:rFonts w:ascii="Arial" w:hAnsi="Arial" w:cs="Arial"/>
        </w:rPr>
      </w:pPr>
      <w:r w:rsidRPr="005C4508">
        <w:rPr>
          <w:rFonts w:ascii="Arial" w:hAnsi="Arial" w:cs="Arial"/>
        </w:rPr>
        <w:t>Sangat</w:t>
      </w:r>
      <w:r>
        <w:rPr>
          <w:rFonts w:ascii="Arial" w:hAnsi="Arial" w:cs="Arial"/>
        </w:rPr>
        <w:t xml:space="preserve"> </w:t>
      </w:r>
      <w:r w:rsidRPr="005C4508">
        <w:rPr>
          <w:rFonts w:ascii="Arial" w:hAnsi="Arial" w:cs="Arial"/>
        </w:rPr>
        <w:t>Sering</w:t>
      </w:r>
      <w:r w:rsidRPr="005C4508">
        <w:rPr>
          <w:rFonts w:ascii="Arial" w:hAnsi="Arial" w:cs="Arial"/>
        </w:rPr>
        <w:tab/>
      </w:r>
      <w:r w:rsidRPr="005C4508">
        <w:rPr>
          <w:rFonts w:ascii="Arial" w:hAnsi="Arial" w:cs="Arial"/>
        </w:rPr>
        <w:tab/>
      </w:r>
      <w:r>
        <w:rPr>
          <w:rFonts w:ascii="Arial" w:hAnsi="Arial" w:cs="Arial"/>
        </w:rPr>
        <w:tab/>
      </w:r>
      <w:r w:rsidRPr="005C4508">
        <w:rPr>
          <w:rFonts w:ascii="Arial" w:hAnsi="Arial" w:cs="Arial"/>
        </w:rPr>
        <w:t>= jika</w:t>
      </w:r>
      <w:r>
        <w:rPr>
          <w:rFonts w:ascii="Arial" w:hAnsi="Arial" w:cs="Arial"/>
        </w:rPr>
        <w:t xml:space="preserve"> </w:t>
      </w:r>
      <w:r w:rsidRPr="005C4508">
        <w:rPr>
          <w:rFonts w:ascii="Arial" w:hAnsi="Arial" w:cs="Arial"/>
        </w:rPr>
        <w:t>hampir</w:t>
      </w:r>
      <w:r>
        <w:rPr>
          <w:rFonts w:ascii="Arial" w:hAnsi="Arial" w:cs="Arial"/>
        </w:rPr>
        <w:t xml:space="preserve"> </w:t>
      </w:r>
      <w:r w:rsidRPr="005C4508">
        <w:rPr>
          <w:rFonts w:ascii="Arial" w:hAnsi="Arial" w:cs="Arial"/>
        </w:rPr>
        <w:t>tiap</w:t>
      </w:r>
      <w:r>
        <w:rPr>
          <w:rFonts w:ascii="Arial" w:hAnsi="Arial" w:cs="Arial"/>
        </w:rPr>
        <w:t xml:space="preserve"> </w:t>
      </w:r>
      <w:r w:rsidRPr="005C4508">
        <w:rPr>
          <w:rFonts w:ascii="Arial" w:hAnsi="Arial" w:cs="Arial"/>
        </w:rPr>
        <w:t>hari</w:t>
      </w:r>
      <w:r>
        <w:rPr>
          <w:rFonts w:ascii="Arial" w:hAnsi="Arial" w:cs="Arial"/>
        </w:rPr>
        <w:t xml:space="preserve"> </w:t>
      </w:r>
      <w:r w:rsidRPr="005C4508">
        <w:rPr>
          <w:rFonts w:ascii="Arial" w:hAnsi="Arial" w:cs="Arial"/>
        </w:rPr>
        <w:t>terasa</w:t>
      </w:r>
    </w:p>
    <w:p w:rsidR="00FA06B9" w:rsidRPr="005C4508" w:rsidRDefault="00FA06B9" w:rsidP="00FA06B9">
      <w:pPr>
        <w:rPr>
          <w:rFonts w:ascii="Arial" w:hAnsi="Arial" w:cs="Arial"/>
        </w:rPr>
      </w:pPr>
      <w:r w:rsidRPr="005C4508">
        <w:rPr>
          <w:rFonts w:ascii="Arial" w:hAnsi="Arial" w:cs="Arial"/>
        </w:rPr>
        <w:t>Sering</w:t>
      </w:r>
      <w:r w:rsidRPr="005C4508">
        <w:rPr>
          <w:rFonts w:ascii="Arial" w:hAnsi="Arial" w:cs="Arial"/>
        </w:rPr>
        <w:tab/>
      </w:r>
      <w:r w:rsidRPr="005C4508">
        <w:rPr>
          <w:rFonts w:ascii="Arial" w:hAnsi="Arial" w:cs="Arial"/>
        </w:rPr>
        <w:tab/>
      </w:r>
      <w:r w:rsidRPr="005C4508">
        <w:rPr>
          <w:rFonts w:ascii="Arial" w:hAnsi="Arial" w:cs="Arial"/>
        </w:rPr>
        <w:tab/>
      </w:r>
      <w:r w:rsidRPr="005C4508">
        <w:rPr>
          <w:rFonts w:ascii="Arial" w:hAnsi="Arial" w:cs="Arial"/>
        </w:rPr>
        <w:tab/>
        <w:t>= jika 3-4 hari</w:t>
      </w:r>
      <w:r>
        <w:rPr>
          <w:rFonts w:ascii="Arial" w:hAnsi="Arial" w:cs="Arial"/>
        </w:rPr>
        <w:t xml:space="preserve"> </w:t>
      </w:r>
      <w:r w:rsidRPr="005C4508">
        <w:rPr>
          <w:rFonts w:ascii="Arial" w:hAnsi="Arial" w:cs="Arial"/>
        </w:rPr>
        <w:t>terasa</w:t>
      </w:r>
      <w:r>
        <w:rPr>
          <w:rFonts w:ascii="Arial" w:hAnsi="Arial" w:cs="Arial"/>
        </w:rPr>
        <w:t xml:space="preserve"> </w:t>
      </w:r>
      <w:r w:rsidRPr="005C4508">
        <w:rPr>
          <w:rFonts w:ascii="Arial" w:hAnsi="Arial" w:cs="Arial"/>
        </w:rPr>
        <w:t>dalam</w:t>
      </w:r>
      <w:r>
        <w:rPr>
          <w:rFonts w:ascii="Arial" w:hAnsi="Arial" w:cs="Arial"/>
        </w:rPr>
        <w:t xml:space="preserve"> </w:t>
      </w:r>
      <w:r w:rsidRPr="005C4508">
        <w:rPr>
          <w:rFonts w:ascii="Arial" w:hAnsi="Arial" w:cs="Arial"/>
        </w:rPr>
        <w:t>satu</w:t>
      </w:r>
      <w:r>
        <w:rPr>
          <w:rFonts w:ascii="Arial" w:hAnsi="Arial" w:cs="Arial"/>
        </w:rPr>
        <w:t xml:space="preserve"> </w:t>
      </w:r>
      <w:r w:rsidRPr="005C4508">
        <w:rPr>
          <w:rFonts w:ascii="Arial" w:hAnsi="Arial" w:cs="Arial"/>
        </w:rPr>
        <w:t>minggu</w:t>
      </w:r>
    </w:p>
    <w:p w:rsidR="00FA06B9" w:rsidRPr="005C4508" w:rsidRDefault="00FA06B9" w:rsidP="00FA06B9">
      <w:pPr>
        <w:rPr>
          <w:rFonts w:ascii="Arial" w:hAnsi="Arial" w:cs="Arial"/>
        </w:rPr>
      </w:pPr>
      <w:r w:rsidRPr="005C4508">
        <w:rPr>
          <w:rFonts w:ascii="Arial" w:hAnsi="Arial" w:cs="Arial"/>
        </w:rPr>
        <w:t>Kadang- kadang</w:t>
      </w:r>
      <w:r w:rsidRPr="005C4508">
        <w:rPr>
          <w:rFonts w:ascii="Arial" w:hAnsi="Arial" w:cs="Arial"/>
        </w:rPr>
        <w:tab/>
      </w:r>
      <w:r w:rsidRPr="005C4508">
        <w:rPr>
          <w:rFonts w:ascii="Arial" w:hAnsi="Arial" w:cs="Arial"/>
        </w:rPr>
        <w:tab/>
        <w:t>= jika 1-2 hari</w:t>
      </w:r>
      <w:r>
        <w:rPr>
          <w:rFonts w:ascii="Arial" w:hAnsi="Arial" w:cs="Arial"/>
        </w:rPr>
        <w:t xml:space="preserve"> </w:t>
      </w:r>
      <w:r w:rsidRPr="005C4508">
        <w:rPr>
          <w:rFonts w:ascii="Arial" w:hAnsi="Arial" w:cs="Arial"/>
        </w:rPr>
        <w:t>terasa</w:t>
      </w:r>
      <w:r>
        <w:rPr>
          <w:rFonts w:ascii="Arial" w:hAnsi="Arial" w:cs="Arial"/>
        </w:rPr>
        <w:t xml:space="preserve"> </w:t>
      </w:r>
      <w:r w:rsidRPr="005C4508">
        <w:rPr>
          <w:rFonts w:ascii="Arial" w:hAnsi="Arial" w:cs="Arial"/>
        </w:rPr>
        <w:t>dalam</w:t>
      </w:r>
      <w:r>
        <w:rPr>
          <w:rFonts w:ascii="Arial" w:hAnsi="Arial" w:cs="Arial"/>
        </w:rPr>
        <w:t xml:space="preserve"> </w:t>
      </w:r>
      <w:r w:rsidRPr="005C4508">
        <w:rPr>
          <w:rFonts w:ascii="Arial" w:hAnsi="Arial" w:cs="Arial"/>
        </w:rPr>
        <w:t>satu</w:t>
      </w:r>
      <w:r>
        <w:rPr>
          <w:rFonts w:ascii="Arial" w:hAnsi="Arial" w:cs="Arial"/>
        </w:rPr>
        <w:t xml:space="preserve"> </w:t>
      </w:r>
      <w:r w:rsidRPr="005C4508">
        <w:rPr>
          <w:rFonts w:ascii="Arial" w:hAnsi="Arial" w:cs="Arial"/>
        </w:rPr>
        <w:t>minggu</w:t>
      </w:r>
    </w:p>
    <w:p w:rsidR="00FA06B9" w:rsidRPr="005C4508" w:rsidRDefault="00FA06B9" w:rsidP="00FA06B9">
      <w:pPr>
        <w:rPr>
          <w:rFonts w:ascii="Arial" w:hAnsi="Arial" w:cs="Arial"/>
        </w:rPr>
      </w:pPr>
      <w:r w:rsidRPr="005C4508">
        <w:rPr>
          <w:rFonts w:ascii="Arial" w:hAnsi="Arial" w:cs="Arial"/>
        </w:rPr>
        <w:t>Tidak</w:t>
      </w:r>
      <w:r>
        <w:rPr>
          <w:rFonts w:ascii="Arial" w:hAnsi="Arial" w:cs="Arial"/>
        </w:rPr>
        <w:t xml:space="preserve"> </w:t>
      </w:r>
      <w:r w:rsidRPr="005C4508">
        <w:rPr>
          <w:rFonts w:ascii="Arial" w:hAnsi="Arial" w:cs="Arial"/>
        </w:rPr>
        <w:t>pernah</w:t>
      </w:r>
      <w:r w:rsidRPr="005C4508">
        <w:rPr>
          <w:rFonts w:ascii="Arial" w:hAnsi="Arial" w:cs="Arial"/>
        </w:rPr>
        <w:tab/>
      </w:r>
      <w:r w:rsidRPr="005C4508">
        <w:rPr>
          <w:rFonts w:ascii="Arial" w:hAnsi="Arial" w:cs="Arial"/>
        </w:rPr>
        <w:tab/>
      </w:r>
      <w:r>
        <w:rPr>
          <w:rFonts w:ascii="Arial" w:hAnsi="Arial" w:cs="Arial"/>
        </w:rPr>
        <w:tab/>
      </w:r>
      <w:r w:rsidRPr="005C4508">
        <w:rPr>
          <w:rFonts w:ascii="Arial" w:hAnsi="Arial" w:cs="Arial"/>
        </w:rPr>
        <w:t>= tidak</w:t>
      </w:r>
      <w:r>
        <w:rPr>
          <w:rFonts w:ascii="Arial" w:hAnsi="Arial" w:cs="Arial"/>
        </w:rPr>
        <w:t xml:space="preserve"> </w:t>
      </w:r>
      <w:r w:rsidRPr="005C4508">
        <w:rPr>
          <w:rFonts w:ascii="Arial" w:hAnsi="Arial" w:cs="Arial"/>
        </w:rPr>
        <w:t>pernah</w:t>
      </w:r>
      <w:r>
        <w:rPr>
          <w:rFonts w:ascii="Arial" w:hAnsi="Arial" w:cs="Arial"/>
        </w:rPr>
        <w:t xml:space="preserve"> </w:t>
      </w:r>
      <w:r w:rsidRPr="005C4508">
        <w:rPr>
          <w:rFonts w:ascii="Arial" w:hAnsi="Arial" w:cs="Arial"/>
        </w:rPr>
        <w:t>terasa</w:t>
      </w:r>
    </w:p>
    <w:tbl>
      <w:tblPr>
        <w:tblStyle w:val="TableGrid"/>
        <w:tblW w:w="0" w:type="auto"/>
        <w:tblLook w:val="04A0" w:firstRow="1" w:lastRow="0" w:firstColumn="1" w:lastColumn="0" w:noHBand="0" w:noVBand="1"/>
      </w:tblPr>
      <w:tblGrid>
        <w:gridCol w:w="5704"/>
        <w:gridCol w:w="2449"/>
      </w:tblGrid>
      <w:tr w:rsidR="00FA06B9" w:rsidRPr="005C4508" w:rsidTr="00FA06B9">
        <w:tc>
          <w:tcPr>
            <w:tcW w:w="6487" w:type="dxa"/>
          </w:tcPr>
          <w:p w:rsidR="00FA06B9" w:rsidRPr="005C4508" w:rsidRDefault="00FA06B9" w:rsidP="00FA06B9">
            <w:pPr>
              <w:jc w:val="center"/>
              <w:rPr>
                <w:rFonts w:ascii="Arial" w:hAnsi="Arial" w:cs="Arial"/>
                <w:b/>
                <w:sz w:val="24"/>
                <w:szCs w:val="24"/>
              </w:rPr>
            </w:pPr>
            <w:r w:rsidRPr="005C4508">
              <w:rPr>
                <w:rFonts w:ascii="Arial" w:hAnsi="Arial" w:cs="Arial"/>
                <w:b/>
                <w:sz w:val="24"/>
                <w:szCs w:val="24"/>
              </w:rPr>
              <w:t>B. KELELAHAN KERJA</w:t>
            </w:r>
          </w:p>
        </w:tc>
        <w:tc>
          <w:tcPr>
            <w:tcW w:w="2755" w:type="dxa"/>
          </w:tcPr>
          <w:p w:rsidR="00FA06B9" w:rsidRPr="005C4508" w:rsidRDefault="00FA06B9" w:rsidP="00FA06B9">
            <w:pPr>
              <w:jc w:val="center"/>
              <w:rPr>
                <w:rFonts w:ascii="Arial" w:hAnsi="Arial" w:cs="Arial"/>
                <w:b/>
                <w:sz w:val="24"/>
                <w:szCs w:val="24"/>
              </w:rPr>
            </w:pPr>
            <w:r w:rsidRPr="005C4508">
              <w:rPr>
                <w:rFonts w:ascii="Arial" w:hAnsi="Arial" w:cs="Arial"/>
                <w:b/>
                <w:sz w:val="24"/>
                <w:szCs w:val="24"/>
              </w:rPr>
              <w:t>(Diisi</w:t>
            </w:r>
            <w:r>
              <w:rPr>
                <w:rFonts w:ascii="Arial" w:hAnsi="Arial" w:cs="Arial"/>
                <w:b/>
                <w:sz w:val="24"/>
                <w:szCs w:val="24"/>
              </w:rPr>
              <w:t xml:space="preserve"> </w:t>
            </w:r>
            <w:r w:rsidRPr="005C4508">
              <w:rPr>
                <w:rFonts w:ascii="Arial" w:hAnsi="Arial" w:cs="Arial"/>
                <w:b/>
                <w:sz w:val="24"/>
                <w:szCs w:val="24"/>
              </w:rPr>
              <w:t>oleh</w:t>
            </w:r>
            <w:r>
              <w:rPr>
                <w:rFonts w:ascii="Arial" w:hAnsi="Arial" w:cs="Arial"/>
                <w:b/>
                <w:sz w:val="24"/>
                <w:szCs w:val="24"/>
              </w:rPr>
              <w:t xml:space="preserve"> </w:t>
            </w:r>
            <w:r w:rsidRPr="005C4508">
              <w:rPr>
                <w:rFonts w:ascii="Arial" w:hAnsi="Arial" w:cs="Arial"/>
                <w:b/>
                <w:sz w:val="24"/>
                <w:szCs w:val="24"/>
              </w:rPr>
              <w:t>Peneliti)</w:t>
            </w:r>
          </w:p>
        </w:tc>
      </w:tr>
      <w:tr w:rsidR="00FA06B9" w:rsidRPr="005C4508" w:rsidTr="00FA06B9">
        <w:tc>
          <w:tcPr>
            <w:tcW w:w="6487" w:type="dxa"/>
            <w:vAlign w:val="center"/>
          </w:tcPr>
          <w:p w:rsidR="00FA06B9" w:rsidRPr="005C4508" w:rsidRDefault="00FA06B9" w:rsidP="00FA06B9">
            <w:pPr>
              <w:rPr>
                <w:rStyle w:val="a"/>
                <w:rFonts w:ascii="Arial" w:hAnsi="Arial" w:cs="Arial"/>
              </w:rPr>
            </w:pPr>
            <w:r w:rsidRPr="005C4508">
              <w:rPr>
                <w:rFonts w:ascii="Arial" w:hAnsi="Arial" w:cs="Arial"/>
              </w:rPr>
              <w:t>B1. A</w:t>
            </w:r>
            <w:r w:rsidRPr="005C4508">
              <w:rPr>
                <w:rStyle w:val="a"/>
                <w:rFonts w:ascii="Arial" w:hAnsi="Arial" w:cs="Arial"/>
              </w:rPr>
              <w:t>pakah</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mengalami</w:t>
            </w:r>
            <w:r>
              <w:rPr>
                <w:rStyle w:val="a"/>
                <w:rFonts w:ascii="Arial" w:hAnsi="Arial" w:cs="Arial"/>
              </w:rPr>
              <w:t xml:space="preserve"> </w:t>
            </w:r>
            <w:r w:rsidRPr="005C4508">
              <w:rPr>
                <w:rStyle w:val="a"/>
                <w:rFonts w:ascii="Arial" w:hAnsi="Arial" w:cs="Arial"/>
              </w:rPr>
              <w:t>berat di bagian</w:t>
            </w:r>
            <w:r w:rsidRPr="005C4508">
              <w:rPr>
                <w:rStyle w:val="a"/>
                <w:rFonts w:ascii="Arial" w:hAnsi="Arial" w:cs="Arial"/>
              </w:rPr>
              <w:br/>
              <w:t>kepala</w:t>
            </w:r>
            <w:r>
              <w:rPr>
                <w:rStyle w:val="a"/>
                <w:rFonts w:ascii="Arial" w:hAnsi="Arial" w:cs="Arial"/>
              </w:rPr>
              <w:t xml:space="preserve"> </w:t>
            </w:r>
            <w:r w:rsidRPr="005C4508">
              <w:rPr>
                <w:rStyle w:val="a"/>
                <w:rFonts w:ascii="Arial" w:hAnsi="Arial" w:cs="Arial"/>
              </w:rPr>
              <w:t>saat</w:t>
            </w:r>
            <w:r>
              <w:rPr>
                <w:rStyle w:val="a"/>
                <w:rFonts w:ascii="Arial" w:hAnsi="Arial" w:cs="Arial"/>
              </w:rPr>
              <w:t xml:space="preserve"> </w:t>
            </w:r>
            <w:proofErr w:type="gramStart"/>
            <w:r w:rsidRPr="005C4508">
              <w:rPr>
                <w:rStyle w:val="a"/>
                <w:rFonts w:ascii="Arial" w:hAnsi="Arial" w:cs="Arial"/>
              </w:rPr>
              <w:t>bekerja ?</w:t>
            </w:r>
            <w:proofErr w:type="gramEnd"/>
          </w:p>
          <w:p w:rsidR="00FA06B9" w:rsidRPr="005C4508" w:rsidRDefault="00FA06B9" w:rsidP="009338BC">
            <w:pPr>
              <w:pStyle w:val="ListParagraph"/>
              <w:numPr>
                <w:ilvl w:val="0"/>
                <w:numId w:val="38"/>
              </w:numPr>
              <w:rPr>
                <w:rStyle w:val="a"/>
                <w:rFonts w:ascii="Arial" w:hAnsi="Arial" w:cs="Arial"/>
              </w:rPr>
            </w:pPr>
            <w:r w:rsidRPr="005C4508">
              <w:rPr>
                <w:rStyle w:val="a"/>
                <w:rFonts w:ascii="Arial" w:hAnsi="Arial" w:cs="Arial"/>
              </w:rPr>
              <w:t>Tidak</w:t>
            </w:r>
            <w:r>
              <w:rPr>
                <w:rStyle w:val="a"/>
                <w:rFonts w:ascii="Arial" w:hAnsi="Arial" w:cs="Arial"/>
              </w:rPr>
              <w:t xml:space="preserve"> pernah</w:t>
            </w:r>
            <w:r>
              <w:rPr>
                <w:rStyle w:val="a"/>
                <w:rFonts w:ascii="Arial" w:hAnsi="Arial" w:cs="Arial"/>
                <w:lang w:val="id-ID"/>
              </w:rPr>
              <w:t xml:space="preserve">              3. </w:t>
            </w:r>
            <w:r w:rsidRPr="005C4508">
              <w:rPr>
                <w:rStyle w:val="a"/>
                <w:rFonts w:ascii="Arial" w:hAnsi="Arial" w:cs="Arial"/>
              </w:rPr>
              <w:t>Sering</w:t>
            </w:r>
          </w:p>
          <w:p w:rsidR="00FA06B9" w:rsidRPr="005C4508" w:rsidRDefault="00FA06B9" w:rsidP="009338BC">
            <w:pPr>
              <w:pStyle w:val="ListParagraph"/>
              <w:numPr>
                <w:ilvl w:val="0"/>
                <w:numId w:val="38"/>
              </w:numPr>
              <w:rPr>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r w:rsidRPr="005C4508">
              <w:rPr>
                <w:rStyle w:val="a"/>
                <w:rFonts w:ascii="Arial" w:hAnsi="Arial" w:cs="Arial"/>
              </w:rPr>
              <w:br/>
            </w:r>
          </w:p>
        </w:tc>
        <w:tc>
          <w:tcPr>
            <w:tcW w:w="2755" w:type="dxa"/>
            <w:vAlign w:val="center"/>
          </w:tcPr>
          <w:p w:rsidR="00FA06B9" w:rsidRPr="005C4508" w:rsidRDefault="00FA06B9" w:rsidP="00FA06B9">
            <w:pPr>
              <w:jc w:val="center"/>
              <w:rPr>
                <w:rFonts w:ascii="Arial" w:hAnsi="Arial" w:cs="Arial"/>
              </w:rPr>
            </w:pPr>
            <w:r w:rsidRPr="005C4508">
              <w:rPr>
                <w:rFonts w:ascii="Arial" w:hAnsi="Arial" w:cs="Arial"/>
              </w:rPr>
              <w:t>(   ) B1</w:t>
            </w:r>
          </w:p>
        </w:tc>
      </w:tr>
      <w:tr w:rsidR="00FA06B9" w:rsidRPr="005C4508" w:rsidTr="00FA06B9">
        <w:tc>
          <w:tcPr>
            <w:tcW w:w="6487" w:type="dxa"/>
            <w:vAlign w:val="center"/>
          </w:tcPr>
          <w:p w:rsidR="00FA06B9" w:rsidRPr="005C4508" w:rsidRDefault="00FA06B9" w:rsidP="00FA06B9">
            <w:pPr>
              <w:ind w:left="426" w:hanging="426"/>
              <w:rPr>
                <w:rStyle w:val="l6"/>
                <w:rFonts w:ascii="Arial" w:hAnsi="Arial" w:cs="Arial"/>
              </w:rPr>
            </w:pPr>
            <w:r w:rsidRPr="005C4508">
              <w:rPr>
                <w:rFonts w:ascii="Arial" w:hAnsi="Arial" w:cs="Arial"/>
              </w:rPr>
              <w:t xml:space="preserve">B2. </w:t>
            </w:r>
            <w:r w:rsidRPr="005C4508">
              <w:rPr>
                <w:rStyle w:val="a"/>
                <w:rFonts w:ascii="Arial" w:hAnsi="Arial" w:cs="Arial"/>
              </w:rPr>
              <w:t>Apakah</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merasa</w:t>
            </w:r>
            <w:r>
              <w:rPr>
                <w:rStyle w:val="a"/>
                <w:rFonts w:ascii="Arial" w:hAnsi="Arial" w:cs="Arial"/>
              </w:rPr>
              <w:t xml:space="preserve"> </w:t>
            </w:r>
            <w:r w:rsidRPr="005C4508">
              <w:rPr>
                <w:rStyle w:val="l6"/>
                <w:rFonts w:ascii="Arial" w:hAnsi="Arial" w:cs="Arial"/>
              </w:rPr>
              <w:t>lelah</w:t>
            </w:r>
            <w:r w:rsidRPr="005C4508">
              <w:rPr>
                <w:rStyle w:val="a"/>
                <w:rFonts w:ascii="Arial" w:hAnsi="Arial" w:cs="Arial"/>
              </w:rPr>
              <w:t> pada</w:t>
            </w:r>
            <w:r>
              <w:rPr>
                <w:rStyle w:val="a"/>
                <w:rFonts w:ascii="Arial" w:hAnsi="Arial" w:cs="Arial"/>
              </w:rPr>
              <w:t xml:space="preserve"> </w:t>
            </w:r>
            <w:r w:rsidRPr="005C4508">
              <w:rPr>
                <w:rStyle w:val="a"/>
                <w:rFonts w:ascii="Arial" w:hAnsi="Arial" w:cs="Arial"/>
              </w:rPr>
              <w:t>seluruh</w:t>
            </w:r>
            <w:r>
              <w:rPr>
                <w:rStyle w:val="a"/>
                <w:rFonts w:ascii="Arial" w:hAnsi="Arial" w:cs="Arial"/>
              </w:rPr>
              <w:t xml:space="preserve"> </w:t>
            </w:r>
            <w:r w:rsidRPr="005C4508">
              <w:rPr>
                <w:rStyle w:val="a"/>
                <w:rFonts w:ascii="Arial" w:hAnsi="Arial" w:cs="Arial"/>
              </w:rPr>
              <w:t>badan</w:t>
            </w:r>
            <w:r>
              <w:rPr>
                <w:rStyle w:val="a"/>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39"/>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39"/>
              </w:numPr>
              <w:rPr>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r w:rsidRPr="005C4508">
              <w:rPr>
                <w:rStyle w:val="a"/>
                <w:rFonts w:ascii="Arial" w:hAnsi="Arial" w:cs="Arial"/>
              </w:rPr>
              <w:br/>
            </w:r>
          </w:p>
        </w:tc>
        <w:tc>
          <w:tcPr>
            <w:tcW w:w="2755" w:type="dxa"/>
            <w:vAlign w:val="center"/>
          </w:tcPr>
          <w:p w:rsidR="00FA06B9" w:rsidRPr="005C4508" w:rsidRDefault="00FA06B9" w:rsidP="00FA06B9">
            <w:pPr>
              <w:jc w:val="center"/>
              <w:rPr>
                <w:rFonts w:ascii="Arial" w:hAnsi="Arial" w:cs="Arial"/>
              </w:rPr>
            </w:pPr>
            <w:r w:rsidRPr="005C4508">
              <w:rPr>
                <w:rFonts w:ascii="Arial" w:hAnsi="Arial" w:cs="Arial"/>
              </w:rPr>
              <w:t>(   ) B2</w:t>
            </w:r>
          </w:p>
        </w:tc>
      </w:tr>
      <w:tr w:rsidR="00FA06B9" w:rsidRPr="005C4508" w:rsidTr="00FA06B9">
        <w:tc>
          <w:tcPr>
            <w:tcW w:w="6487" w:type="dxa"/>
            <w:vAlign w:val="center"/>
          </w:tcPr>
          <w:p w:rsidR="00FA06B9" w:rsidRPr="005C4508" w:rsidRDefault="00FA06B9" w:rsidP="00FA06B9">
            <w:pPr>
              <w:ind w:left="426" w:hanging="426"/>
              <w:rPr>
                <w:rStyle w:val="l6"/>
                <w:rFonts w:ascii="Arial" w:hAnsi="Arial" w:cs="Arial"/>
              </w:rPr>
            </w:pPr>
            <w:r w:rsidRPr="005C4508">
              <w:rPr>
                <w:rFonts w:ascii="Arial" w:hAnsi="Arial" w:cs="Arial"/>
              </w:rPr>
              <w:t xml:space="preserve">B3. </w:t>
            </w:r>
            <w:proofErr w:type="gramStart"/>
            <w:r w:rsidRPr="005C4508">
              <w:rPr>
                <w:rStyle w:val="a"/>
                <w:rFonts w:ascii="Arial" w:hAnsi="Arial" w:cs="Arial"/>
              </w:rPr>
              <w:t>Apakah  kaki</w:t>
            </w:r>
            <w:proofErr w:type="gramEnd"/>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terasa</w:t>
            </w:r>
            <w:r>
              <w:rPr>
                <w:rStyle w:val="a"/>
                <w:rFonts w:ascii="Arial" w:hAnsi="Arial" w:cs="Arial"/>
              </w:rPr>
              <w:t xml:space="preserve"> </w:t>
            </w:r>
            <w:r w:rsidRPr="005C4508">
              <w:rPr>
                <w:rStyle w:val="a"/>
                <w:rFonts w:ascii="Arial" w:hAnsi="Arial" w:cs="Arial"/>
              </w:rPr>
              <w:t>berat</w:t>
            </w:r>
            <w:r>
              <w:rPr>
                <w:rStyle w:val="a"/>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39"/>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 xml:space="preserve">pernah              </w:t>
            </w:r>
            <w:r>
              <w:rPr>
                <w:rStyle w:val="a"/>
                <w:rFonts w:ascii="Arial" w:hAnsi="Arial" w:cs="Arial"/>
              </w:rPr>
              <w:t xml:space="preserve"> </w:t>
            </w:r>
            <w:r w:rsidRPr="005C4508">
              <w:rPr>
                <w:rStyle w:val="a"/>
                <w:rFonts w:ascii="Arial" w:hAnsi="Arial" w:cs="Arial"/>
              </w:rPr>
              <w:t>3. Sering</w:t>
            </w:r>
          </w:p>
          <w:p w:rsidR="00FA06B9" w:rsidRPr="005C4508" w:rsidRDefault="00FA06B9" w:rsidP="009338BC">
            <w:pPr>
              <w:pStyle w:val="ListParagraph"/>
              <w:numPr>
                <w:ilvl w:val="0"/>
                <w:numId w:val="39"/>
              </w:numPr>
              <w:rPr>
                <w:rFonts w:ascii="Arial" w:hAnsi="Arial" w:cs="Arial"/>
              </w:rPr>
            </w:pPr>
            <w:r w:rsidRPr="005C4508">
              <w:rPr>
                <w:rStyle w:val="a"/>
                <w:rFonts w:ascii="Arial" w:hAnsi="Arial" w:cs="Arial"/>
              </w:rPr>
              <w:t xml:space="preserve">Kadang-kadang          </w:t>
            </w:r>
            <w:r>
              <w:rPr>
                <w:rStyle w:val="a"/>
                <w:rFonts w:ascii="Arial" w:hAnsi="Arial" w:cs="Arial"/>
                <w:lang w:val="id-ID"/>
              </w:rPr>
              <w:t xml:space="preserve"> </w:t>
            </w:r>
            <w:r w:rsidRPr="005C4508">
              <w:rPr>
                <w:rStyle w:val="a"/>
                <w:rFonts w:ascii="Arial" w:hAnsi="Arial" w:cs="Arial"/>
              </w:rPr>
              <w:t>4. Sangat</w:t>
            </w:r>
            <w:r>
              <w:rPr>
                <w:rStyle w:val="a"/>
                <w:rFonts w:ascii="Arial" w:hAnsi="Arial" w:cs="Arial"/>
              </w:rPr>
              <w:t xml:space="preserve"> </w:t>
            </w:r>
            <w:r w:rsidRPr="005C4508">
              <w:rPr>
                <w:rStyle w:val="a"/>
                <w:rFonts w:ascii="Arial" w:hAnsi="Arial" w:cs="Arial"/>
              </w:rPr>
              <w:t>Sering</w:t>
            </w:r>
            <w:r w:rsidRPr="005C4508">
              <w:rPr>
                <w:rStyle w:val="a"/>
                <w:rFonts w:ascii="Arial" w:hAnsi="Arial" w:cs="Arial"/>
              </w:rPr>
              <w:br/>
            </w:r>
          </w:p>
        </w:tc>
        <w:tc>
          <w:tcPr>
            <w:tcW w:w="2755" w:type="dxa"/>
            <w:vAlign w:val="center"/>
          </w:tcPr>
          <w:p w:rsidR="00FA06B9" w:rsidRPr="005C4508" w:rsidRDefault="00FA06B9" w:rsidP="00FA06B9">
            <w:pPr>
              <w:jc w:val="center"/>
              <w:rPr>
                <w:rFonts w:ascii="Arial" w:hAnsi="Arial" w:cs="Arial"/>
              </w:rPr>
            </w:pPr>
            <w:r w:rsidRPr="005C4508">
              <w:rPr>
                <w:rFonts w:ascii="Arial" w:hAnsi="Arial" w:cs="Arial"/>
              </w:rPr>
              <w:t>(   ) B3</w:t>
            </w:r>
          </w:p>
        </w:tc>
      </w:tr>
      <w:tr w:rsidR="00FA06B9" w:rsidRPr="005C4508" w:rsidTr="00FA06B9">
        <w:tc>
          <w:tcPr>
            <w:tcW w:w="6487" w:type="dxa"/>
            <w:vAlign w:val="center"/>
          </w:tcPr>
          <w:p w:rsidR="00FA06B9" w:rsidRPr="005C4508" w:rsidRDefault="00FA06B9" w:rsidP="00FA06B9">
            <w:pPr>
              <w:ind w:left="426" w:hanging="426"/>
              <w:rPr>
                <w:rStyle w:val="l6"/>
                <w:rFonts w:ascii="Arial" w:hAnsi="Arial" w:cs="Arial"/>
              </w:rPr>
            </w:pPr>
            <w:r w:rsidRPr="005C4508">
              <w:rPr>
                <w:rFonts w:ascii="Arial" w:hAnsi="Arial" w:cs="Arial"/>
              </w:rPr>
              <w:t xml:space="preserve">B4. </w:t>
            </w:r>
            <w:r w:rsidRPr="005C4508">
              <w:rPr>
                <w:rStyle w:val="a"/>
                <w:rFonts w:ascii="Arial" w:hAnsi="Arial" w:cs="Arial"/>
              </w:rPr>
              <w:t>Apakah</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menguap</w:t>
            </w:r>
            <w:r>
              <w:rPr>
                <w:rStyle w:val="a"/>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41"/>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41"/>
              </w:numPr>
              <w:rPr>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r w:rsidRPr="005C4508">
              <w:rPr>
                <w:rStyle w:val="a"/>
                <w:rFonts w:ascii="Arial" w:hAnsi="Arial" w:cs="Arial"/>
              </w:rPr>
              <w:br/>
            </w:r>
          </w:p>
        </w:tc>
        <w:tc>
          <w:tcPr>
            <w:tcW w:w="2755" w:type="dxa"/>
            <w:vAlign w:val="center"/>
          </w:tcPr>
          <w:p w:rsidR="00FA06B9" w:rsidRPr="005C4508" w:rsidRDefault="00FA06B9" w:rsidP="00FA06B9">
            <w:pPr>
              <w:jc w:val="center"/>
              <w:rPr>
                <w:rFonts w:ascii="Arial" w:hAnsi="Arial" w:cs="Arial"/>
              </w:rPr>
            </w:pPr>
            <w:r w:rsidRPr="005C4508">
              <w:rPr>
                <w:rFonts w:ascii="Arial" w:hAnsi="Arial" w:cs="Arial"/>
              </w:rPr>
              <w:t>(   ) B4</w:t>
            </w:r>
          </w:p>
        </w:tc>
      </w:tr>
      <w:tr w:rsidR="00FA06B9" w:rsidRPr="005C4508" w:rsidTr="00FA06B9">
        <w:tc>
          <w:tcPr>
            <w:tcW w:w="6487" w:type="dxa"/>
            <w:vAlign w:val="center"/>
          </w:tcPr>
          <w:p w:rsidR="00FA06B9" w:rsidRPr="005C4508" w:rsidRDefault="00FA06B9" w:rsidP="00FA06B9">
            <w:pPr>
              <w:ind w:left="426" w:hanging="426"/>
              <w:rPr>
                <w:rStyle w:val="l6"/>
                <w:rFonts w:ascii="Arial" w:hAnsi="Arial" w:cs="Arial"/>
              </w:rPr>
            </w:pPr>
            <w:r w:rsidRPr="005C4508">
              <w:rPr>
                <w:rFonts w:ascii="Arial" w:hAnsi="Arial" w:cs="Arial"/>
              </w:rPr>
              <w:t xml:space="preserve">B5. </w:t>
            </w:r>
            <w:r w:rsidRPr="005C4508">
              <w:rPr>
                <w:rStyle w:val="a"/>
                <w:rFonts w:ascii="Arial" w:hAnsi="Arial" w:cs="Arial"/>
              </w:rPr>
              <w:t>Apakah</w:t>
            </w:r>
            <w:r>
              <w:rPr>
                <w:rStyle w:val="a"/>
                <w:rFonts w:ascii="Arial" w:hAnsi="Arial" w:cs="Arial"/>
              </w:rPr>
              <w:t xml:space="preserve"> </w:t>
            </w:r>
            <w:r w:rsidRPr="005C4508">
              <w:rPr>
                <w:rStyle w:val="a"/>
                <w:rFonts w:ascii="Arial" w:hAnsi="Arial" w:cs="Arial"/>
              </w:rPr>
              <w:t>pikiran</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terasa</w:t>
            </w:r>
            <w:r>
              <w:rPr>
                <w:rStyle w:val="a"/>
                <w:rFonts w:ascii="Arial" w:hAnsi="Arial" w:cs="Arial"/>
              </w:rPr>
              <w:t xml:space="preserve"> </w:t>
            </w:r>
            <w:r w:rsidRPr="005C4508">
              <w:rPr>
                <w:rStyle w:val="a"/>
                <w:rFonts w:ascii="Arial" w:hAnsi="Arial" w:cs="Arial"/>
              </w:rPr>
              <w:t>kacau</w:t>
            </w:r>
            <w:r>
              <w:rPr>
                <w:rStyle w:val="a"/>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42"/>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42"/>
              </w:numPr>
              <w:rPr>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r w:rsidRPr="005C4508">
              <w:rPr>
                <w:rStyle w:val="a"/>
                <w:rFonts w:ascii="Arial" w:hAnsi="Arial" w:cs="Arial"/>
              </w:rPr>
              <w:br/>
            </w:r>
          </w:p>
        </w:tc>
        <w:tc>
          <w:tcPr>
            <w:tcW w:w="2755" w:type="dxa"/>
            <w:vAlign w:val="center"/>
          </w:tcPr>
          <w:p w:rsidR="00FA06B9" w:rsidRPr="005C4508" w:rsidRDefault="00FA06B9" w:rsidP="00FA06B9">
            <w:pPr>
              <w:jc w:val="center"/>
              <w:rPr>
                <w:rFonts w:ascii="Arial" w:hAnsi="Arial" w:cs="Arial"/>
              </w:rPr>
            </w:pPr>
            <w:r w:rsidRPr="005C4508">
              <w:rPr>
                <w:rFonts w:ascii="Arial" w:hAnsi="Arial" w:cs="Arial"/>
              </w:rPr>
              <w:t>(   ) B5</w:t>
            </w:r>
          </w:p>
        </w:tc>
      </w:tr>
      <w:tr w:rsidR="00FA06B9" w:rsidRPr="005C4508" w:rsidTr="00FA06B9">
        <w:tc>
          <w:tcPr>
            <w:tcW w:w="6487" w:type="dxa"/>
            <w:vAlign w:val="center"/>
          </w:tcPr>
          <w:p w:rsidR="00FA06B9" w:rsidRPr="005C4508" w:rsidRDefault="00FA06B9" w:rsidP="00FA06B9">
            <w:pPr>
              <w:ind w:left="426" w:hanging="426"/>
              <w:rPr>
                <w:rStyle w:val="l6"/>
                <w:rFonts w:ascii="Arial" w:hAnsi="Arial" w:cs="Arial"/>
              </w:rPr>
            </w:pPr>
            <w:r w:rsidRPr="005C4508">
              <w:rPr>
                <w:rFonts w:ascii="Arial" w:hAnsi="Arial" w:cs="Arial"/>
              </w:rPr>
              <w:t xml:space="preserve">B6. </w:t>
            </w:r>
            <w:r w:rsidRPr="005C4508">
              <w:rPr>
                <w:rStyle w:val="a"/>
                <w:rFonts w:ascii="Arial" w:hAnsi="Arial" w:cs="Arial"/>
              </w:rPr>
              <w:t>Apakah</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merasa</w:t>
            </w:r>
            <w:r>
              <w:rPr>
                <w:rStyle w:val="a"/>
                <w:rFonts w:ascii="Arial" w:hAnsi="Arial" w:cs="Arial"/>
              </w:rPr>
              <w:t xml:space="preserve"> </w:t>
            </w:r>
            <w:r w:rsidRPr="005C4508">
              <w:rPr>
                <w:rStyle w:val="l6"/>
                <w:rFonts w:ascii="Arial" w:hAnsi="Arial" w:cs="Arial"/>
              </w:rPr>
              <w:t>mengantuk</w:t>
            </w:r>
            <w:r>
              <w:rPr>
                <w:rStyle w:val="l6"/>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43"/>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43"/>
              </w:numPr>
              <w:rPr>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r w:rsidRPr="005C4508">
              <w:rPr>
                <w:rStyle w:val="a"/>
                <w:rFonts w:ascii="Arial" w:hAnsi="Arial" w:cs="Arial"/>
              </w:rPr>
              <w:br/>
            </w:r>
          </w:p>
        </w:tc>
        <w:tc>
          <w:tcPr>
            <w:tcW w:w="2755" w:type="dxa"/>
            <w:vAlign w:val="center"/>
          </w:tcPr>
          <w:p w:rsidR="00FA06B9" w:rsidRPr="005C4508" w:rsidRDefault="00FA06B9" w:rsidP="00FA06B9">
            <w:pPr>
              <w:jc w:val="center"/>
              <w:rPr>
                <w:rFonts w:ascii="Arial" w:hAnsi="Arial" w:cs="Arial"/>
              </w:rPr>
            </w:pPr>
            <w:r w:rsidRPr="005C4508">
              <w:rPr>
                <w:rFonts w:ascii="Arial" w:hAnsi="Arial" w:cs="Arial"/>
              </w:rPr>
              <w:t>(   ) B6</w:t>
            </w:r>
          </w:p>
        </w:tc>
      </w:tr>
      <w:tr w:rsidR="00FA06B9" w:rsidRPr="005C4508" w:rsidTr="00FA06B9">
        <w:tc>
          <w:tcPr>
            <w:tcW w:w="6487" w:type="dxa"/>
            <w:vAlign w:val="center"/>
          </w:tcPr>
          <w:p w:rsidR="00FA06B9" w:rsidRPr="005C4508" w:rsidRDefault="00FA06B9" w:rsidP="00FA06B9">
            <w:pPr>
              <w:ind w:left="426" w:hanging="426"/>
              <w:rPr>
                <w:rStyle w:val="l6"/>
                <w:rFonts w:ascii="Arial" w:hAnsi="Arial" w:cs="Arial"/>
              </w:rPr>
            </w:pPr>
            <w:r w:rsidRPr="005C4508">
              <w:rPr>
                <w:rFonts w:ascii="Arial" w:hAnsi="Arial" w:cs="Arial"/>
              </w:rPr>
              <w:t xml:space="preserve">B7. </w:t>
            </w:r>
            <w:r w:rsidRPr="005C4508">
              <w:rPr>
                <w:rStyle w:val="a"/>
                <w:rFonts w:ascii="Arial" w:hAnsi="Arial" w:cs="Arial"/>
              </w:rPr>
              <w:t>Apakah</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merasakan</w:t>
            </w:r>
            <w:r>
              <w:rPr>
                <w:rStyle w:val="a"/>
                <w:rFonts w:ascii="Arial" w:hAnsi="Arial" w:cs="Arial"/>
              </w:rPr>
              <w:t xml:space="preserve"> </w:t>
            </w:r>
            <w:r w:rsidRPr="005C4508">
              <w:rPr>
                <w:rStyle w:val="a"/>
                <w:rFonts w:ascii="Arial" w:hAnsi="Arial" w:cs="Arial"/>
              </w:rPr>
              <w:t>ada</w:t>
            </w:r>
            <w:r>
              <w:rPr>
                <w:rStyle w:val="a"/>
                <w:rFonts w:ascii="Arial" w:hAnsi="Arial" w:cs="Arial"/>
              </w:rPr>
              <w:t xml:space="preserve"> </w:t>
            </w:r>
            <w:r w:rsidRPr="005C4508">
              <w:rPr>
                <w:rStyle w:val="a"/>
                <w:rFonts w:ascii="Arial" w:hAnsi="Arial" w:cs="Arial"/>
              </w:rPr>
              <w:t>beban</w:t>
            </w:r>
            <w:r>
              <w:rPr>
                <w:rStyle w:val="a"/>
                <w:rFonts w:ascii="Arial" w:hAnsi="Arial" w:cs="Arial"/>
              </w:rPr>
              <w:t xml:space="preserve"> </w:t>
            </w:r>
            <w:r w:rsidRPr="005C4508">
              <w:rPr>
                <w:rStyle w:val="a"/>
                <w:rFonts w:ascii="Arial" w:hAnsi="Arial" w:cs="Arial"/>
              </w:rPr>
              <w:t>pada</w:t>
            </w:r>
            <w:r>
              <w:rPr>
                <w:rStyle w:val="a"/>
                <w:rFonts w:ascii="Arial" w:hAnsi="Arial" w:cs="Arial"/>
              </w:rPr>
              <w:t xml:space="preserve"> </w:t>
            </w:r>
            <w:r w:rsidRPr="005C4508">
              <w:rPr>
                <w:rStyle w:val="a"/>
                <w:rFonts w:ascii="Arial" w:hAnsi="Arial" w:cs="Arial"/>
              </w:rPr>
              <w:t>mata</w:t>
            </w:r>
            <w:r>
              <w:rPr>
                <w:rStyle w:val="a"/>
                <w:rFonts w:ascii="Arial" w:hAnsi="Arial" w:cs="Arial"/>
              </w:rPr>
              <w:t xml:space="preserve"> </w:t>
            </w:r>
            <w:r w:rsidRPr="005C4508">
              <w:rPr>
                <w:rStyle w:val="a"/>
                <w:rFonts w:ascii="Arial" w:hAnsi="Arial" w:cs="Arial"/>
              </w:rPr>
              <w:t>setelah</w:t>
            </w:r>
            <w:r>
              <w:rPr>
                <w:rStyle w:val="a"/>
                <w:rFonts w:ascii="Arial" w:hAnsi="Arial" w:cs="Arial"/>
              </w:rPr>
              <w:t xml:space="preserve"> </w:t>
            </w:r>
            <w:proofErr w:type="gramStart"/>
            <w:r w:rsidRPr="005C4508">
              <w:rPr>
                <w:rStyle w:val="a"/>
                <w:rFonts w:ascii="Arial" w:hAnsi="Arial" w:cs="Arial"/>
              </w:rPr>
              <w:t>bekerja ?</w:t>
            </w:r>
            <w:proofErr w:type="gramEnd"/>
          </w:p>
          <w:p w:rsidR="00FA06B9" w:rsidRPr="005C4508" w:rsidRDefault="00FA06B9" w:rsidP="009338BC">
            <w:pPr>
              <w:pStyle w:val="ListParagraph"/>
              <w:numPr>
                <w:ilvl w:val="0"/>
                <w:numId w:val="40"/>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40"/>
              </w:numPr>
              <w:rPr>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r w:rsidRPr="005C4508">
              <w:rPr>
                <w:rStyle w:val="a"/>
                <w:rFonts w:ascii="Arial" w:hAnsi="Arial" w:cs="Arial"/>
              </w:rPr>
              <w:br/>
            </w:r>
          </w:p>
        </w:tc>
        <w:tc>
          <w:tcPr>
            <w:tcW w:w="2755" w:type="dxa"/>
            <w:vAlign w:val="center"/>
          </w:tcPr>
          <w:p w:rsidR="00FA06B9" w:rsidRPr="005C4508" w:rsidRDefault="00FA06B9" w:rsidP="00FA06B9">
            <w:pPr>
              <w:jc w:val="center"/>
              <w:rPr>
                <w:rFonts w:ascii="Arial" w:hAnsi="Arial" w:cs="Arial"/>
              </w:rPr>
            </w:pPr>
            <w:r w:rsidRPr="005C4508">
              <w:rPr>
                <w:rFonts w:ascii="Arial" w:hAnsi="Arial" w:cs="Arial"/>
              </w:rPr>
              <w:t>(   ) B7</w:t>
            </w:r>
          </w:p>
        </w:tc>
      </w:tr>
      <w:tr w:rsidR="00FA06B9" w:rsidRPr="005C4508" w:rsidTr="00FA06B9">
        <w:tc>
          <w:tcPr>
            <w:tcW w:w="6487" w:type="dxa"/>
            <w:tcBorders>
              <w:bottom w:val="single" w:sz="4" w:space="0" w:color="auto"/>
            </w:tcBorders>
            <w:vAlign w:val="center"/>
          </w:tcPr>
          <w:p w:rsidR="00FA06B9" w:rsidRPr="005C4508" w:rsidRDefault="00FA06B9" w:rsidP="00FA06B9">
            <w:pPr>
              <w:ind w:left="426" w:hanging="426"/>
              <w:rPr>
                <w:rStyle w:val="l6"/>
                <w:rFonts w:ascii="Arial" w:hAnsi="Arial" w:cs="Arial"/>
              </w:rPr>
            </w:pPr>
            <w:r w:rsidRPr="005C4508">
              <w:rPr>
                <w:rFonts w:ascii="Arial" w:hAnsi="Arial" w:cs="Arial"/>
              </w:rPr>
              <w:t xml:space="preserve">B8. </w:t>
            </w:r>
            <w:r w:rsidRPr="005C4508">
              <w:rPr>
                <w:rStyle w:val="a"/>
                <w:rFonts w:ascii="Arial" w:hAnsi="Arial" w:cs="Arial"/>
              </w:rPr>
              <w:t>Apakah</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merasa</w:t>
            </w:r>
            <w:r>
              <w:rPr>
                <w:rStyle w:val="a"/>
                <w:rFonts w:ascii="Arial" w:hAnsi="Arial" w:cs="Arial"/>
              </w:rPr>
              <w:t xml:space="preserve"> </w:t>
            </w:r>
            <w:r w:rsidRPr="005C4508">
              <w:rPr>
                <w:rStyle w:val="l6"/>
                <w:rFonts w:ascii="Arial" w:hAnsi="Arial" w:cs="Arial"/>
              </w:rPr>
              <w:t>kaku/canggun</w:t>
            </w:r>
            <w:r>
              <w:rPr>
                <w:rStyle w:val="l6"/>
                <w:rFonts w:ascii="Arial" w:hAnsi="Arial" w:cs="Arial"/>
              </w:rPr>
              <w:t xml:space="preserve">g </w:t>
            </w:r>
            <w:r w:rsidRPr="005C4508">
              <w:rPr>
                <w:rStyle w:val="l6"/>
                <w:rFonts w:ascii="Arial" w:hAnsi="Arial" w:cs="Arial"/>
              </w:rPr>
              <w:t>dalam</w:t>
            </w:r>
            <w:r>
              <w:rPr>
                <w:rStyle w:val="l6"/>
                <w:rFonts w:ascii="Arial" w:hAnsi="Arial" w:cs="Arial"/>
              </w:rPr>
              <w:t xml:space="preserve"> </w:t>
            </w:r>
            <w:r w:rsidRPr="005C4508">
              <w:rPr>
                <w:rStyle w:val="l6"/>
                <w:rFonts w:ascii="Arial" w:hAnsi="Arial" w:cs="Arial"/>
              </w:rPr>
              <w:t>bergerak</w:t>
            </w:r>
            <w:r>
              <w:rPr>
                <w:rStyle w:val="l6"/>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44"/>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44"/>
              </w:numPr>
              <w:rPr>
                <w:rFonts w:ascii="Arial" w:hAnsi="Arial" w:cs="Arial"/>
              </w:rPr>
            </w:pPr>
            <w:r w:rsidRPr="005C4508">
              <w:rPr>
                <w:rStyle w:val="a"/>
                <w:rFonts w:ascii="Arial" w:hAnsi="Arial" w:cs="Arial"/>
              </w:rPr>
              <w:lastRenderedPageBreak/>
              <w:t>Kadang-kadang          4. Sangat</w:t>
            </w:r>
            <w:r>
              <w:rPr>
                <w:rStyle w:val="a"/>
                <w:rFonts w:ascii="Arial" w:hAnsi="Arial" w:cs="Arial"/>
              </w:rPr>
              <w:t xml:space="preserve"> </w:t>
            </w:r>
            <w:r w:rsidRPr="005C4508">
              <w:rPr>
                <w:rStyle w:val="a"/>
                <w:rFonts w:ascii="Arial" w:hAnsi="Arial" w:cs="Arial"/>
              </w:rPr>
              <w:t>Sering</w:t>
            </w:r>
            <w:r w:rsidRPr="005C4508">
              <w:rPr>
                <w:rStyle w:val="a"/>
                <w:rFonts w:ascii="Arial" w:hAnsi="Arial" w:cs="Arial"/>
              </w:rPr>
              <w:br/>
            </w:r>
          </w:p>
        </w:tc>
        <w:tc>
          <w:tcPr>
            <w:tcW w:w="2755" w:type="dxa"/>
            <w:tcBorders>
              <w:bottom w:val="single" w:sz="4" w:space="0" w:color="auto"/>
            </w:tcBorders>
            <w:vAlign w:val="center"/>
          </w:tcPr>
          <w:p w:rsidR="00FA06B9" w:rsidRPr="005C4508" w:rsidRDefault="00FA06B9" w:rsidP="00FA06B9">
            <w:pPr>
              <w:jc w:val="center"/>
              <w:rPr>
                <w:rFonts w:ascii="Arial" w:hAnsi="Arial" w:cs="Arial"/>
              </w:rPr>
            </w:pPr>
            <w:r w:rsidRPr="005C4508">
              <w:rPr>
                <w:rFonts w:ascii="Arial" w:hAnsi="Arial" w:cs="Arial"/>
              </w:rPr>
              <w:lastRenderedPageBreak/>
              <w:t>(   ) B8</w:t>
            </w:r>
          </w:p>
        </w:tc>
      </w:tr>
      <w:tr w:rsidR="00FA06B9" w:rsidRPr="005C4508" w:rsidTr="00FA06B9">
        <w:tc>
          <w:tcPr>
            <w:tcW w:w="6487" w:type="dxa"/>
            <w:tcBorders>
              <w:top w:val="single" w:sz="4" w:space="0" w:color="auto"/>
              <w:left w:val="single" w:sz="4" w:space="0" w:color="auto"/>
              <w:bottom w:val="single" w:sz="4" w:space="0" w:color="auto"/>
              <w:right w:val="single" w:sz="4" w:space="0" w:color="auto"/>
            </w:tcBorders>
            <w:vAlign w:val="center"/>
          </w:tcPr>
          <w:p w:rsidR="00FA06B9" w:rsidRPr="005C4508" w:rsidRDefault="00FA06B9" w:rsidP="00FA06B9">
            <w:pPr>
              <w:ind w:left="426" w:hanging="426"/>
              <w:rPr>
                <w:rStyle w:val="l6"/>
                <w:rFonts w:ascii="Arial" w:hAnsi="Arial" w:cs="Arial"/>
              </w:rPr>
            </w:pPr>
            <w:r w:rsidRPr="005C4508">
              <w:rPr>
                <w:rStyle w:val="a"/>
                <w:rFonts w:ascii="Arial" w:hAnsi="Arial" w:cs="Arial"/>
              </w:rPr>
              <w:lastRenderedPageBreak/>
              <w:t>B9. Apakah</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merasa</w:t>
            </w:r>
            <w:r>
              <w:rPr>
                <w:rStyle w:val="a"/>
                <w:rFonts w:ascii="Arial" w:hAnsi="Arial" w:cs="Arial"/>
              </w:rPr>
              <w:t xml:space="preserve"> </w:t>
            </w:r>
            <w:r w:rsidRPr="005C4508">
              <w:rPr>
                <w:rStyle w:val="l6"/>
                <w:rFonts w:ascii="Arial" w:hAnsi="Arial" w:cs="Arial"/>
              </w:rPr>
              <w:t>sempoyong/berdirinya</w:t>
            </w:r>
            <w:r>
              <w:rPr>
                <w:rStyle w:val="l6"/>
                <w:rFonts w:ascii="Arial" w:hAnsi="Arial" w:cs="Arial"/>
              </w:rPr>
              <w:t xml:space="preserve"> </w:t>
            </w:r>
            <w:r w:rsidRPr="005C4508">
              <w:rPr>
                <w:rStyle w:val="l6"/>
                <w:rFonts w:ascii="Arial" w:hAnsi="Arial" w:cs="Arial"/>
              </w:rPr>
              <w:t>tidak</w:t>
            </w:r>
            <w:r>
              <w:rPr>
                <w:rStyle w:val="l6"/>
                <w:rFonts w:ascii="Arial" w:hAnsi="Arial" w:cs="Arial"/>
              </w:rPr>
              <w:t xml:space="preserve"> </w:t>
            </w:r>
            <w:r w:rsidRPr="005C4508">
              <w:rPr>
                <w:rStyle w:val="l6"/>
                <w:rFonts w:ascii="Arial" w:hAnsi="Arial" w:cs="Arial"/>
              </w:rPr>
              <w:t>stabil</w:t>
            </w:r>
            <w:r>
              <w:rPr>
                <w:rStyle w:val="l6"/>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45"/>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45"/>
              </w:numPr>
              <w:rPr>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r w:rsidRPr="005C4508">
              <w:rPr>
                <w:rStyle w:val="a"/>
                <w:rFonts w:ascii="Arial" w:hAnsi="Arial" w:cs="Arial"/>
              </w:rPr>
              <w:br/>
            </w:r>
          </w:p>
        </w:tc>
        <w:tc>
          <w:tcPr>
            <w:tcW w:w="2755" w:type="dxa"/>
            <w:tcBorders>
              <w:top w:val="single" w:sz="4" w:space="0" w:color="auto"/>
              <w:left w:val="single" w:sz="4" w:space="0" w:color="auto"/>
              <w:bottom w:val="single" w:sz="4" w:space="0" w:color="auto"/>
              <w:right w:val="single" w:sz="4" w:space="0" w:color="auto"/>
            </w:tcBorders>
            <w:vAlign w:val="center"/>
          </w:tcPr>
          <w:p w:rsidR="00FA06B9" w:rsidRPr="005C4508" w:rsidRDefault="00FA06B9" w:rsidP="00FA06B9">
            <w:pPr>
              <w:jc w:val="center"/>
              <w:rPr>
                <w:rFonts w:ascii="Arial" w:hAnsi="Arial" w:cs="Arial"/>
              </w:rPr>
            </w:pPr>
            <w:r w:rsidRPr="005C4508">
              <w:rPr>
                <w:rFonts w:ascii="Arial" w:hAnsi="Arial" w:cs="Arial"/>
              </w:rPr>
              <w:t>(   ) B9</w:t>
            </w:r>
          </w:p>
        </w:tc>
      </w:tr>
      <w:tr w:rsidR="00FA06B9" w:rsidRPr="005C4508" w:rsidTr="00FA06B9">
        <w:tc>
          <w:tcPr>
            <w:tcW w:w="92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Default="00FA06B9" w:rsidP="00FA06B9">
            <w:pPr>
              <w:jc w:val="center"/>
              <w:rPr>
                <w:rFonts w:ascii="Arial" w:hAnsi="Arial" w:cs="Arial"/>
                <w:b/>
                <w:sz w:val="24"/>
                <w:szCs w:val="24"/>
              </w:rPr>
            </w:pPr>
          </w:p>
          <w:p w:rsidR="00FA06B9" w:rsidRPr="005C4508" w:rsidRDefault="00FA06B9" w:rsidP="00FA06B9">
            <w:pPr>
              <w:jc w:val="center"/>
              <w:rPr>
                <w:rFonts w:ascii="Arial" w:hAnsi="Arial" w:cs="Arial"/>
                <w:b/>
                <w:sz w:val="24"/>
                <w:szCs w:val="24"/>
              </w:rPr>
            </w:pPr>
            <w:r w:rsidRPr="005C4508">
              <w:rPr>
                <w:rFonts w:ascii="Arial" w:hAnsi="Arial" w:cs="Arial"/>
                <w:b/>
                <w:sz w:val="24"/>
                <w:szCs w:val="24"/>
              </w:rPr>
              <w:lastRenderedPageBreak/>
              <w:t>KETERANGAN DIBAWAH INI SEBAGAI PETUNJUK PENGISIAN BAGIAN</w:t>
            </w:r>
          </w:p>
          <w:p w:rsidR="00FA06B9" w:rsidRPr="005C4508" w:rsidRDefault="00FA06B9" w:rsidP="00FA06B9">
            <w:pPr>
              <w:spacing w:line="276" w:lineRule="auto"/>
              <w:rPr>
                <w:rFonts w:ascii="Arial" w:hAnsi="Arial" w:cs="Arial"/>
              </w:rPr>
            </w:pPr>
            <w:r w:rsidRPr="005C4508">
              <w:rPr>
                <w:rFonts w:ascii="Arial" w:hAnsi="Arial" w:cs="Arial"/>
              </w:rPr>
              <w:t>Keterangan :</w:t>
            </w:r>
          </w:p>
          <w:p w:rsidR="00FA06B9" w:rsidRPr="005C4508" w:rsidRDefault="00FA06B9" w:rsidP="00FA06B9">
            <w:pPr>
              <w:spacing w:line="276" w:lineRule="auto"/>
              <w:rPr>
                <w:rFonts w:ascii="Arial" w:hAnsi="Arial" w:cs="Arial"/>
              </w:rPr>
            </w:pPr>
            <w:r w:rsidRPr="005C4508">
              <w:rPr>
                <w:rFonts w:ascii="Arial" w:hAnsi="Arial" w:cs="Arial"/>
              </w:rPr>
              <w:t>Sangat</w:t>
            </w:r>
            <w:r>
              <w:rPr>
                <w:rFonts w:ascii="Arial" w:hAnsi="Arial" w:cs="Arial"/>
              </w:rPr>
              <w:t xml:space="preserve"> </w:t>
            </w:r>
            <w:r w:rsidRPr="005C4508">
              <w:rPr>
                <w:rFonts w:ascii="Arial" w:hAnsi="Arial" w:cs="Arial"/>
              </w:rPr>
              <w:t>Sering</w:t>
            </w:r>
            <w:r w:rsidRPr="005C4508">
              <w:rPr>
                <w:rFonts w:ascii="Arial" w:hAnsi="Arial" w:cs="Arial"/>
              </w:rPr>
              <w:tab/>
            </w:r>
            <w:r w:rsidRPr="005C4508">
              <w:rPr>
                <w:rFonts w:ascii="Arial" w:hAnsi="Arial" w:cs="Arial"/>
              </w:rPr>
              <w:tab/>
            </w:r>
            <w:r>
              <w:rPr>
                <w:rFonts w:ascii="Arial" w:hAnsi="Arial" w:cs="Arial"/>
              </w:rPr>
              <w:tab/>
            </w:r>
            <w:r w:rsidRPr="005C4508">
              <w:rPr>
                <w:rFonts w:ascii="Arial" w:hAnsi="Arial" w:cs="Arial"/>
              </w:rPr>
              <w:t>= jika</w:t>
            </w:r>
            <w:r>
              <w:rPr>
                <w:rFonts w:ascii="Arial" w:hAnsi="Arial" w:cs="Arial"/>
              </w:rPr>
              <w:t xml:space="preserve"> hamper </w:t>
            </w:r>
            <w:r w:rsidRPr="005C4508">
              <w:rPr>
                <w:rFonts w:ascii="Arial" w:hAnsi="Arial" w:cs="Arial"/>
              </w:rPr>
              <w:t>tiap</w:t>
            </w:r>
            <w:r>
              <w:rPr>
                <w:rFonts w:ascii="Arial" w:hAnsi="Arial" w:cs="Arial"/>
              </w:rPr>
              <w:t xml:space="preserve"> </w:t>
            </w:r>
            <w:r w:rsidRPr="005C4508">
              <w:rPr>
                <w:rFonts w:ascii="Arial" w:hAnsi="Arial" w:cs="Arial"/>
              </w:rPr>
              <w:t>hari</w:t>
            </w:r>
            <w:r>
              <w:rPr>
                <w:rFonts w:ascii="Arial" w:hAnsi="Arial" w:cs="Arial"/>
              </w:rPr>
              <w:t xml:space="preserve"> </w:t>
            </w:r>
            <w:r w:rsidRPr="005C4508">
              <w:rPr>
                <w:rFonts w:ascii="Arial" w:hAnsi="Arial" w:cs="Arial"/>
              </w:rPr>
              <w:t>terasa</w:t>
            </w:r>
          </w:p>
          <w:p w:rsidR="00FA06B9" w:rsidRPr="005C4508" w:rsidRDefault="00FA06B9" w:rsidP="00FA06B9">
            <w:pPr>
              <w:spacing w:line="276" w:lineRule="auto"/>
              <w:rPr>
                <w:rFonts w:ascii="Arial" w:hAnsi="Arial" w:cs="Arial"/>
              </w:rPr>
            </w:pPr>
            <w:r w:rsidRPr="005C4508">
              <w:rPr>
                <w:rFonts w:ascii="Arial" w:hAnsi="Arial" w:cs="Arial"/>
              </w:rPr>
              <w:t>Sering</w:t>
            </w:r>
            <w:r w:rsidRPr="005C4508">
              <w:rPr>
                <w:rFonts w:ascii="Arial" w:hAnsi="Arial" w:cs="Arial"/>
              </w:rPr>
              <w:tab/>
            </w:r>
            <w:r w:rsidRPr="005C4508">
              <w:rPr>
                <w:rFonts w:ascii="Arial" w:hAnsi="Arial" w:cs="Arial"/>
              </w:rPr>
              <w:tab/>
            </w:r>
            <w:r w:rsidRPr="005C4508">
              <w:rPr>
                <w:rFonts w:ascii="Arial" w:hAnsi="Arial" w:cs="Arial"/>
              </w:rPr>
              <w:tab/>
            </w:r>
            <w:r w:rsidRPr="005C4508">
              <w:rPr>
                <w:rFonts w:ascii="Arial" w:hAnsi="Arial" w:cs="Arial"/>
              </w:rPr>
              <w:tab/>
              <w:t>= jika 3-4 hari</w:t>
            </w:r>
            <w:r>
              <w:rPr>
                <w:rFonts w:ascii="Arial" w:hAnsi="Arial" w:cs="Arial"/>
              </w:rPr>
              <w:t xml:space="preserve"> </w:t>
            </w:r>
            <w:r w:rsidRPr="005C4508">
              <w:rPr>
                <w:rFonts w:ascii="Arial" w:hAnsi="Arial" w:cs="Arial"/>
              </w:rPr>
              <w:t>terasa</w:t>
            </w:r>
            <w:r>
              <w:rPr>
                <w:rFonts w:ascii="Arial" w:hAnsi="Arial" w:cs="Arial"/>
              </w:rPr>
              <w:t xml:space="preserve"> </w:t>
            </w:r>
            <w:r w:rsidRPr="005C4508">
              <w:rPr>
                <w:rFonts w:ascii="Arial" w:hAnsi="Arial" w:cs="Arial"/>
              </w:rPr>
              <w:t>dalam</w:t>
            </w:r>
            <w:r>
              <w:rPr>
                <w:rFonts w:ascii="Arial" w:hAnsi="Arial" w:cs="Arial"/>
              </w:rPr>
              <w:t xml:space="preserve"> </w:t>
            </w:r>
            <w:r w:rsidRPr="005C4508">
              <w:rPr>
                <w:rFonts w:ascii="Arial" w:hAnsi="Arial" w:cs="Arial"/>
              </w:rPr>
              <w:t>satu</w:t>
            </w:r>
            <w:r>
              <w:rPr>
                <w:rFonts w:ascii="Arial" w:hAnsi="Arial" w:cs="Arial"/>
              </w:rPr>
              <w:t xml:space="preserve"> </w:t>
            </w:r>
            <w:r w:rsidRPr="005C4508">
              <w:rPr>
                <w:rFonts w:ascii="Arial" w:hAnsi="Arial" w:cs="Arial"/>
              </w:rPr>
              <w:t>minggu</w:t>
            </w:r>
          </w:p>
          <w:p w:rsidR="00FA06B9" w:rsidRPr="005C4508" w:rsidRDefault="00FA06B9" w:rsidP="00FA06B9">
            <w:pPr>
              <w:spacing w:line="276" w:lineRule="auto"/>
              <w:rPr>
                <w:rFonts w:ascii="Arial" w:hAnsi="Arial" w:cs="Arial"/>
              </w:rPr>
            </w:pPr>
            <w:r w:rsidRPr="005C4508">
              <w:rPr>
                <w:rFonts w:ascii="Arial" w:hAnsi="Arial" w:cs="Arial"/>
              </w:rPr>
              <w:t>Kadang- kadang</w:t>
            </w:r>
            <w:r w:rsidRPr="005C4508">
              <w:rPr>
                <w:rFonts w:ascii="Arial" w:hAnsi="Arial" w:cs="Arial"/>
              </w:rPr>
              <w:tab/>
            </w:r>
            <w:r w:rsidRPr="005C4508">
              <w:rPr>
                <w:rFonts w:ascii="Arial" w:hAnsi="Arial" w:cs="Arial"/>
              </w:rPr>
              <w:tab/>
              <w:t>= jika 1-2 hari</w:t>
            </w:r>
            <w:r>
              <w:rPr>
                <w:rFonts w:ascii="Arial" w:hAnsi="Arial" w:cs="Arial"/>
              </w:rPr>
              <w:t xml:space="preserve"> </w:t>
            </w:r>
            <w:r w:rsidRPr="005C4508">
              <w:rPr>
                <w:rFonts w:ascii="Arial" w:hAnsi="Arial" w:cs="Arial"/>
              </w:rPr>
              <w:t>terasa</w:t>
            </w:r>
            <w:r>
              <w:rPr>
                <w:rFonts w:ascii="Arial" w:hAnsi="Arial" w:cs="Arial"/>
              </w:rPr>
              <w:t xml:space="preserve"> </w:t>
            </w:r>
            <w:r w:rsidRPr="005C4508">
              <w:rPr>
                <w:rFonts w:ascii="Arial" w:hAnsi="Arial" w:cs="Arial"/>
              </w:rPr>
              <w:t>dalam</w:t>
            </w:r>
            <w:r>
              <w:rPr>
                <w:rFonts w:ascii="Arial" w:hAnsi="Arial" w:cs="Arial"/>
              </w:rPr>
              <w:t xml:space="preserve"> </w:t>
            </w:r>
            <w:r w:rsidRPr="005C4508">
              <w:rPr>
                <w:rFonts w:ascii="Arial" w:hAnsi="Arial" w:cs="Arial"/>
              </w:rPr>
              <w:t>satu</w:t>
            </w:r>
            <w:r>
              <w:rPr>
                <w:rFonts w:ascii="Arial" w:hAnsi="Arial" w:cs="Arial"/>
              </w:rPr>
              <w:t xml:space="preserve"> </w:t>
            </w:r>
            <w:r w:rsidRPr="005C4508">
              <w:rPr>
                <w:rFonts w:ascii="Arial" w:hAnsi="Arial" w:cs="Arial"/>
              </w:rPr>
              <w:t>minggu</w:t>
            </w:r>
          </w:p>
          <w:p w:rsidR="00FA06B9" w:rsidRDefault="00FA06B9" w:rsidP="00FA06B9">
            <w:pPr>
              <w:spacing w:line="276" w:lineRule="auto"/>
              <w:rPr>
                <w:rFonts w:ascii="Arial" w:hAnsi="Arial" w:cs="Arial"/>
              </w:rPr>
            </w:pPr>
            <w:r w:rsidRPr="005C4508">
              <w:rPr>
                <w:rFonts w:ascii="Arial" w:hAnsi="Arial" w:cs="Arial"/>
              </w:rPr>
              <w:t>Tidak</w:t>
            </w:r>
            <w:r>
              <w:rPr>
                <w:rFonts w:ascii="Arial" w:hAnsi="Arial" w:cs="Arial"/>
              </w:rPr>
              <w:t xml:space="preserve"> </w:t>
            </w:r>
            <w:r w:rsidRPr="005C4508">
              <w:rPr>
                <w:rFonts w:ascii="Arial" w:hAnsi="Arial" w:cs="Arial"/>
              </w:rPr>
              <w:t>pernah</w:t>
            </w:r>
            <w:r w:rsidRPr="005C4508">
              <w:rPr>
                <w:rFonts w:ascii="Arial" w:hAnsi="Arial" w:cs="Arial"/>
              </w:rPr>
              <w:tab/>
            </w:r>
            <w:r w:rsidRPr="005C4508">
              <w:rPr>
                <w:rFonts w:ascii="Arial" w:hAnsi="Arial" w:cs="Arial"/>
              </w:rPr>
              <w:tab/>
            </w:r>
            <w:r>
              <w:rPr>
                <w:rFonts w:ascii="Arial" w:hAnsi="Arial" w:cs="Arial"/>
              </w:rPr>
              <w:tab/>
            </w:r>
            <w:r w:rsidRPr="005C4508">
              <w:rPr>
                <w:rFonts w:ascii="Arial" w:hAnsi="Arial" w:cs="Arial"/>
              </w:rPr>
              <w:t>= tidak</w:t>
            </w:r>
            <w:r>
              <w:rPr>
                <w:rFonts w:ascii="Arial" w:hAnsi="Arial" w:cs="Arial"/>
              </w:rPr>
              <w:t xml:space="preserve"> </w:t>
            </w:r>
            <w:r w:rsidRPr="005C4508">
              <w:rPr>
                <w:rFonts w:ascii="Arial" w:hAnsi="Arial" w:cs="Arial"/>
              </w:rPr>
              <w:t>pernah</w:t>
            </w:r>
            <w:r>
              <w:rPr>
                <w:rFonts w:ascii="Arial" w:hAnsi="Arial" w:cs="Arial"/>
              </w:rPr>
              <w:t xml:space="preserve"> </w:t>
            </w:r>
            <w:r w:rsidRPr="005C4508">
              <w:rPr>
                <w:rFonts w:ascii="Arial" w:hAnsi="Arial" w:cs="Arial"/>
              </w:rPr>
              <w:t>terasa</w:t>
            </w:r>
          </w:p>
          <w:p w:rsidR="00FA06B9" w:rsidRPr="005C4508" w:rsidRDefault="00FA06B9" w:rsidP="00FA06B9">
            <w:pPr>
              <w:rPr>
                <w:rFonts w:ascii="Arial" w:hAnsi="Arial" w:cs="Arial"/>
              </w:rPr>
            </w:pPr>
          </w:p>
          <w:p w:rsidR="00FA06B9" w:rsidRPr="005C4508" w:rsidRDefault="00FA06B9" w:rsidP="00FA06B9">
            <w:pPr>
              <w:jc w:val="center"/>
              <w:rPr>
                <w:rFonts w:ascii="Arial" w:hAnsi="Arial" w:cs="Arial"/>
              </w:rPr>
            </w:pPr>
          </w:p>
        </w:tc>
      </w:tr>
      <w:tr w:rsidR="00FA06B9" w:rsidRPr="005C4508" w:rsidTr="00FA06B9">
        <w:tc>
          <w:tcPr>
            <w:tcW w:w="6487" w:type="dxa"/>
            <w:tcBorders>
              <w:top w:val="single" w:sz="4" w:space="0" w:color="000000" w:themeColor="text1"/>
              <w:left w:val="single" w:sz="4" w:space="0" w:color="000000" w:themeColor="text1"/>
            </w:tcBorders>
            <w:vAlign w:val="center"/>
          </w:tcPr>
          <w:p w:rsidR="00FA06B9" w:rsidRPr="005C4508" w:rsidRDefault="00FA06B9" w:rsidP="00FA06B9">
            <w:pPr>
              <w:ind w:left="426" w:hanging="426"/>
              <w:rPr>
                <w:rStyle w:val="l6"/>
                <w:rFonts w:ascii="Arial" w:hAnsi="Arial" w:cs="Arial"/>
              </w:rPr>
            </w:pPr>
            <w:r w:rsidRPr="005C4508">
              <w:rPr>
                <w:rFonts w:ascii="Arial" w:hAnsi="Arial" w:cs="Arial"/>
              </w:rPr>
              <w:lastRenderedPageBreak/>
              <w:t xml:space="preserve">B10. </w:t>
            </w:r>
            <w:r w:rsidRPr="005C4508">
              <w:rPr>
                <w:rStyle w:val="a"/>
                <w:rFonts w:ascii="Arial" w:hAnsi="Arial" w:cs="Arial"/>
              </w:rPr>
              <w:t>Apakah</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ada</w:t>
            </w:r>
            <w:r>
              <w:rPr>
                <w:rStyle w:val="a"/>
                <w:rFonts w:ascii="Arial" w:hAnsi="Arial" w:cs="Arial"/>
              </w:rPr>
              <w:t xml:space="preserve"> </w:t>
            </w:r>
            <w:r w:rsidRPr="005C4508">
              <w:rPr>
                <w:rStyle w:val="a"/>
                <w:rFonts w:ascii="Arial" w:hAnsi="Arial" w:cs="Arial"/>
              </w:rPr>
              <w:t>perasaan</w:t>
            </w:r>
            <w:r>
              <w:rPr>
                <w:rStyle w:val="a"/>
                <w:rFonts w:ascii="Arial" w:hAnsi="Arial" w:cs="Arial"/>
              </w:rPr>
              <w:t xml:space="preserve"> </w:t>
            </w:r>
            <w:r w:rsidRPr="005C4508">
              <w:rPr>
                <w:rStyle w:val="a"/>
                <w:rFonts w:ascii="Arial" w:hAnsi="Arial" w:cs="Arial"/>
              </w:rPr>
              <w:t>ingin</w:t>
            </w:r>
            <w:r>
              <w:rPr>
                <w:rStyle w:val="a"/>
                <w:rFonts w:ascii="Arial" w:hAnsi="Arial" w:cs="Arial"/>
              </w:rPr>
              <w:t xml:space="preserve"> </w:t>
            </w:r>
            <w:r w:rsidRPr="005C4508">
              <w:rPr>
                <w:rStyle w:val="a"/>
                <w:rFonts w:ascii="Arial" w:hAnsi="Arial" w:cs="Arial"/>
              </w:rPr>
              <w:t>berbaring</w:t>
            </w:r>
            <w:r>
              <w:rPr>
                <w:rStyle w:val="a"/>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bekerja</w:t>
            </w:r>
            <w:r w:rsidRPr="005C4508">
              <w:rPr>
                <w:rStyle w:val="l6"/>
                <w:rFonts w:ascii="Arial" w:hAnsi="Arial" w:cs="Arial"/>
              </w:rPr>
              <w:t>?</w:t>
            </w:r>
          </w:p>
          <w:p w:rsidR="00FA06B9" w:rsidRPr="005C4508" w:rsidRDefault="00FA06B9" w:rsidP="009338BC">
            <w:pPr>
              <w:pStyle w:val="ListParagraph"/>
              <w:numPr>
                <w:ilvl w:val="0"/>
                <w:numId w:val="46"/>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46"/>
              </w:numPr>
              <w:rPr>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r w:rsidRPr="005C4508">
              <w:rPr>
                <w:rStyle w:val="a"/>
                <w:rFonts w:ascii="Arial" w:hAnsi="Arial" w:cs="Arial"/>
              </w:rPr>
              <w:br/>
            </w:r>
          </w:p>
        </w:tc>
        <w:tc>
          <w:tcPr>
            <w:tcW w:w="2755" w:type="dxa"/>
            <w:tcBorders>
              <w:top w:val="single" w:sz="4" w:space="0" w:color="000000" w:themeColor="text1"/>
            </w:tcBorders>
            <w:vAlign w:val="center"/>
          </w:tcPr>
          <w:p w:rsidR="00FA06B9" w:rsidRPr="005C4508" w:rsidRDefault="00FA06B9" w:rsidP="00FA06B9">
            <w:pPr>
              <w:jc w:val="center"/>
              <w:rPr>
                <w:rFonts w:ascii="Arial" w:hAnsi="Arial" w:cs="Arial"/>
              </w:rPr>
            </w:pPr>
            <w:r w:rsidRPr="005C4508">
              <w:rPr>
                <w:rFonts w:ascii="Arial" w:hAnsi="Arial" w:cs="Arial"/>
              </w:rPr>
              <w:t>(   ) B10</w:t>
            </w:r>
          </w:p>
        </w:tc>
      </w:tr>
      <w:tr w:rsidR="00FA06B9" w:rsidRPr="005C4508" w:rsidTr="00FA06B9">
        <w:tc>
          <w:tcPr>
            <w:tcW w:w="6487" w:type="dxa"/>
            <w:tcBorders>
              <w:left w:val="single" w:sz="4" w:space="0" w:color="000000" w:themeColor="text1"/>
            </w:tcBorders>
            <w:vAlign w:val="center"/>
          </w:tcPr>
          <w:p w:rsidR="00FA06B9" w:rsidRPr="005C4508" w:rsidRDefault="00FA06B9" w:rsidP="00FA06B9">
            <w:pPr>
              <w:ind w:left="426" w:hanging="426"/>
              <w:rPr>
                <w:rStyle w:val="l6"/>
                <w:rFonts w:ascii="Arial" w:hAnsi="Arial" w:cs="Arial"/>
              </w:rPr>
            </w:pPr>
            <w:r w:rsidRPr="005C4508">
              <w:rPr>
                <w:rFonts w:ascii="Arial" w:hAnsi="Arial" w:cs="Arial"/>
              </w:rPr>
              <w:t xml:space="preserve">B11. </w:t>
            </w:r>
            <w:r w:rsidRPr="005C4508">
              <w:rPr>
                <w:rStyle w:val="a"/>
                <w:rFonts w:ascii="Arial" w:hAnsi="Arial" w:cs="Arial"/>
              </w:rPr>
              <w:t>Apakah</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susah</w:t>
            </w:r>
            <w:r>
              <w:rPr>
                <w:rStyle w:val="a"/>
                <w:rFonts w:ascii="Arial" w:hAnsi="Arial" w:cs="Arial"/>
              </w:rPr>
              <w:t xml:space="preserve"> </w:t>
            </w:r>
            <w:r w:rsidRPr="005C4508">
              <w:rPr>
                <w:rStyle w:val="a"/>
                <w:rFonts w:ascii="Arial" w:hAnsi="Arial" w:cs="Arial"/>
              </w:rPr>
              <w:t>berfikir</w:t>
            </w:r>
            <w:r>
              <w:rPr>
                <w:rStyle w:val="a"/>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47"/>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47"/>
              </w:numPr>
              <w:rPr>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r w:rsidRPr="005C4508">
              <w:rPr>
                <w:rStyle w:val="a"/>
                <w:rFonts w:ascii="Arial" w:hAnsi="Arial" w:cs="Arial"/>
              </w:rPr>
              <w:br/>
            </w:r>
          </w:p>
        </w:tc>
        <w:tc>
          <w:tcPr>
            <w:tcW w:w="2755" w:type="dxa"/>
            <w:vAlign w:val="center"/>
          </w:tcPr>
          <w:p w:rsidR="00FA06B9" w:rsidRPr="005C4508" w:rsidRDefault="00FA06B9" w:rsidP="00FA06B9">
            <w:pPr>
              <w:jc w:val="center"/>
              <w:rPr>
                <w:rFonts w:ascii="Arial" w:hAnsi="Arial" w:cs="Arial"/>
              </w:rPr>
            </w:pPr>
            <w:r w:rsidRPr="005C4508">
              <w:rPr>
                <w:rFonts w:ascii="Arial" w:hAnsi="Arial" w:cs="Arial"/>
              </w:rPr>
              <w:t>(   ) B11</w:t>
            </w:r>
          </w:p>
        </w:tc>
      </w:tr>
      <w:tr w:rsidR="00FA06B9" w:rsidRPr="005C4508" w:rsidTr="00FA06B9">
        <w:tc>
          <w:tcPr>
            <w:tcW w:w="6487" w:type="dxa"/>
            <w:vAlign w:val="center"/>
          </w:tcPr>
          <w:p w:rsidR="00FA06B9" w:rsidRPr="005C4508" w:rsidRDefault="00FA06B9" w:rsidP="00FA06B9">
            <w:pPr>
              <w:ind w:left="426" w:hanging="426"/>
              <w:rPr>
                <w:rStyle w:val="l6"/>
                <w:rFonts w:ascii="Arial" w:hAnsi="Arial" w:cs="Arial"/>
              </w:rPr>
            </w:pPr>
            <w:r w:rsidRPr="005C4508">
              <w:rPr>
                <w:rStyle w:val="a"/>
                <w:rFonts w:ascii="Arial" w:hAnsi="Arial" w:cs="Arial"/>
              </w:rPr>
              <w:t>B12. Apakah</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merasa</w:t>
            </w:r>
            <w:r>
              <w:rPr>
                <w:rStyle w:val="a"/>
                <w:rFonts w:ascii="Arial" w:hAnsi="Arial" w:cs="Arial"/>
              </w:rPr>
              <w:t xml:space="preserve"> </w:t>
            </w:r>
            <w:r w:rsidRPr="005C4508">
              <w:rPr>
                <w:rStyle w:val="l6"/>
                <w:rFonts w:ascii="Arial" w:hAnsi="Arial" w:cs="Arial"/>
              </w:rPr>
              <w:t>lelah</w:t>
            </w:r>
            <w:r>
              <w:rPr>
                <w:rStyle w:val="l6"/>
                <w:rFonts w:ascii="Arial" w:hAnsi="Arial" w:cs="Arial"/>
              </w:rPr>
              <w:t xml:space="preserve"> </w:t>
            </w:r>
            <w:r w:rsidRPr="005C4508">
              <w:rPr>
                <w:rStyle w:val="l6"/>
                <w:rFonts w:ascii="Arial" w:hAnsi="Arial" w:cs="Arial"/>
              </w:rPr>
              <w:t>untuk</w:t>
            </w:r>
            <w:r>
              <w:rPr>
                <w:rStyle w:val="l6"/>
                <w:rFonts w:ascii="Arial" w:hAnsi="Arial" w:cs="Arial"/>
              </w:rPr>
              <w:t xml:space="preserve"> </w:t>
            </w:r>
            <w:r w:rsidRPr="005C4508">
              <w:rPr>
                <w:rStyle w:val="l6"/>
                <w:rFonts w:ascii="Arial" w:hAnsi="Arial" w:cs="Arial"/>
              </w:rPr>
              <w:t>berbicara</w:t>
            </w:r>
            <w:r>
              <w:rPr>
                <w:rStyle w:val="l6"/>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48"/>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48"/>
              </w:numPr>
              <w:rPr>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p>
        </w:tc>
        <w:tc>
          <w:tcPr>
            <w:tcW w:w="2755" w:type="dxa"/>
            <w:vAlign w:val="center"/>
          </w:tcPr>
          <w:p w:rsidR="00FA06B9" w:rsidRPr="005C4508" w:rsidRDefault="00FA06B9" w:rsidP="00FA06B9">
            <w:pPr>
              <w:jc w:val="center"/>
              <w:rPr>
                <w:rFonts w:ascii="Arial" w:hAnsi="Arial" w:cs="Arial"/>
              </w:rPr>
            </w:pPr>
            <w:r w:rsidRPr="005C4508">
              <w:rPr>
                <w:rFonts w:ascii="Arial" w:hAnsi="Arial" w:cs="Arial"/>
              </w:rPr>
              <w:t>(   ) B12</w:t>
            </w:r>
          </w:p>
        </w:tc>
      </w:tr>
      <w:tr w:rsidR="00FA06B9" w:rsidRPr="005C4508" w:rsidTr="00FA06B9">
        <w:tc>
          <w:tcPr>
            <w:tcW w:w="6487" w:type="dxa"/>
            <w:vAlign w:val="center"/>
          </w:tcPr>
          <w:p w:rsidR="00FA06B9" w:rsidRPr="005C4508" w:rsidRDefault="00FA06B9" w:rsidP="00FA06B9">
            <w:pPr>
              <w:ind w:left="426" w:hanging="426"/>
              <w:rPr>
                <w:rStyle w:val="l6"/>
                <w:rFonts w:ascii="Arial" w:hAnsi="Arial" w:cs="Arial"/>
              </w:rPr>
            </w:pPr>
            <w:r w:rsidRPr="005C4508">
              <w:rPr>
                <w:rStyle w:val="a"/>
                <w:rFonts w:ascii="Arial" w:hAnsi="Arial" w:cs="Arial"/>
              </w:rPr>
              <w:t>B13. Apakah</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menjadi</w:t>
            </w:r>
            <w:r>
              <w:rPr>
                <w:rStyle w:val="a"/>
                <w:rFonts w:ascii="Arial" w:hAnsi="Arial" w:cs="Arial"/>
              </w:rPr>
              <w:t xml:space="preserve"> </w:t>
            </w:r>
            <w:r w:rsidRPr="005C4508">
              <w:rPr>
                <w:rStyle w:val="a"/>
                <w:rFonts w:ascii="Arial" w:hAnsi="Arial" w:cs="Arial"/>
              </w:rPr>
              <w:t>gugup</w:t>
            </w:r>
            <w:r>
              <w:rPr>
                <w:rStyle w:val="a"/>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49"/>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49"/>
              </w:numPr>
              <w:rPr>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p>
        </w:tc>
        <w:tc>
          <w:tcPr>
            <w:tcW w:w="2755" w:type="dxa"/>
            <w:vAlign w:val="center"/>
          </w:tcPr>
          <w:p w:rsidR="00FA06B9" w:rsidRPr="005C4508" w:rsidRDefault="00FA06B9" w:rsidP="00FA06B9">
            <w:pPr>
              <w:jc w:val="center"/>
              <w:rPr>
                <w:rFonts w:ascii="Arial" w:hAnsi="Arial" w:cs="Arial"/>
              </w:rPr>
            </w:pPr>
            <w:r w:rsidRPr="005C4508">
              <w:rPr>
                <w:rFonts w:ascii="Arial" w:hAnsi="Arial" w:cs="Arial"/>
              </w:rPr>
              <w:t>(   ) B13</w:t>
            </w:r>
          </w:p>
        </w:tc>
      </w:tr>
      <w:tr w:rsidR="00FA06B9" w:rsidRPr="005C4508" w:rsidTr="00FA06B9">
        <w:tc>
          <w:tcPr>
            <w:tcW w:w="6487" w:type="dxa"/>
            <w:vAlign w:val="center"/>
          </w:tcPr>
          <w:p w:rsidR="00FA06B9" w:rsidRPr="005C4508" w:rsidRDefault="00FA06B9" w:rsidP="00FA06B9">
            <w:pPr>
              <w:ind w:left="426" w:hanging="426"/>
              <w:rPr>
                <w:rStyle w:val="l6"/>
                <w:rFonts w:ascii="Arial" w:hAnsi="Arial" w:cs="Arial"/>
              </w:rPr>
            </w:pPr>
            <w:r w:rsidRPr="005C4508">
              <w:rPr>
                <w:rStyle w:val="a"/>
                <w:rFonts w:ascii="Arial" w:hAnsi="Arial" w:cs="Arial"/>
              </w:rPr>
              <w:t>B14. Apakah</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tidak</w:t>
            </w:r>
            <w:r>
              <w:rPr>
                <w:rStyle w:val="a"/>
                <w:rFonts w:ascii="Arial" w:hAnsi="Arial" w:cs="Arial"/>
              </w:rPr>
              <w:t xml:space="preserve"> bias </w:t>
            </w:r>
            <w:r w:rsidRPr="005C4508">
              <w:rPr>
                <w:rStyle w:val="a"/>
                <w:rFonts w:ascii="Arial" w:hAnsi="Arial" w:cs="Arial"/>
              </w:rPr>
              <w:t>berkonsentrasi</w:t>
            </w:r>
            <w:r>
              <w:rPr>
                <w:rStyle w:val="a"/>
                <w:rFonts w:ascii="Arial" w:hAnsi="Arial" w:cs="Arial"/>
              </w:rPr>
              <w:t xml:space="preserve"> </w:t>
            </w:r>
            <w:r w:rsidRPr="005C4508">
              <w:rPr>
                <w:rStyle w:val="a"/>
                <w:rFonts w:ascii="Arial" w:hAnsi="Arial" w:cs="Arial"/>
              </w:rPr>
              <w:t>setelah shift malam</w:t>
            </w:r>
            <w:r w:rsidRPr="005C4508">
              <w:rPr>
                <w:rStyle w:val="l6"/>
                <w:rFonts w:ascii="Arial" w:hAnsi="Arial" w:cs="Arial"/>
              </w:rPr>
              <w:t>?</w:t>
            </w:r>
          </w:p>
          <w:p w:rsidR="00FA06B9" w:rsidRPr="005C4508" w:rsidRDefault="00FA06B9" w:rsidP="009338BC">
            <w:pPr>
              <w:pStyle w:val="ListParagraph"/>
              <w:numPr>
                <w:ilvl w:val="0"/>
                <w:numId w:val="50"/>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50"/>
              </w:numPr>
              <w:rPr>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p>
        </w:tc>
        <w:tc>
          <w:tcPr>
            <w:tcW w:w="2755" w:type="dxa"/>
            <w:vAlign w:val="center"/>
          </w:tcPr>
          <w:p w:rsidR="00FA06B9" w:rsidRPr="005C4508" w:rsidRDefault="00FA06B9" w:rsidP="00FA06B9">
            <w:pPr>
              <w:jc w:val="center"/>
              <w:rPr>
                <w:rFonts w:ascii="Arial" w:hAnsi="Arial" w:cs="Arial"/>
              </w:rPr>
            </w:pPr>
            <w:r w:rsidRPr="005C4508">
              <w:rPr>
                <w:rFonts w:ascii="Arial" w:hAnsi="Arial" w:cs="Arial"/>
              </w:rPr>
              <w:t>(   ) B14</w:t>
            </w:r>
          </w:p>
        </w:tc>
      </w:tr>
      <w:tr w:rsidR="00FA06B9" w:rsidRPr="005C4508" w:rsidTr="00FA06B9">
        <w:tc>
          <w:tcPr>
            <w:tcW w:w="6487" w:type="dxa"/>
            <w:vAlign w:val="center"/>
          </w:tcPr>
          <w:p w:rsidR="00FA06B9" w:rsidRPr="005C4508" w:rsidRDefault="00FA06B9" w:rsidP="00FA06B9">
            <w:pPr>
              <w:ind w:left="426" w:hanging="426"/>
              <w:rPr>
                <w:rStyle w:val="l6"/>
                <w:rFonts w:ascii="Arial" w:hAnsi="Arial" w:cs="Arial"/>
              </w:rPr>
            </w:pPr>
            <w:r>
              <w:rPr>
                <w:rStyle w:val="a"/>
                <w:rFonts w:ascii="Arial" w:hAnsi="Arial" w:cs="Arial"/>
              </w:rPr>
              <w:t>B15.</w:t>
            </w:r>
            <w:r w:rsidRPr="005C4508">
              <w:rPr>
                <w:rStyle w:val="a"/>
                <w:rFonts w:ascii="Arial" w:hAnsi="Arial" w:cs="Arial"/>
              </w:rPr>
              <w:t>Apakah</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tidak</w:t>
            </w:r>
            <w:r>
              <w:rPr>
                <w:rStyle w:val="a"/>
                <w:rFonts w:ascii="Arial" w:hAnsi="Arial" w:cs="Arial"/>
              </w:rPr>
              <w:t xml:space="preserve"> bias </w:t>
            </w:r>
            <w:r w:rsidRPr="005C4508">
              <w:rPr>
                <w:rStyle w:val="a"/>
                <w:rFonts w:ascii="Arial" w:hAnsi="Arial" w:cs="Arial"/>
              </w:rPr>
              <w:t>memusatkan</w:t>
            </w:r>
            <w:r>
              <w:rPr>
                <w:rStyle w:val="a"/>
                <w:rFonts w:ascii="Arial" w:hAnsi="Arial" w:cs="Arial"/>
              </w:rPr>
              <w:t xml:space="preserve"> </w:t>
            </w:r>
            <w:r w:rsidRPr="005C4508">
              <w:rPr>
                <w:rStyle w:val="a"/>
                <w:rFonts w:ascii="Arial" w:hAnsi="Arial" w:cs="Arial"/>
              </w:rPr>
              <w:t>perhatian</w:t>
            </w:r>
            <w:r>
              <w:rPr>
                <w:rStyle w:val="a"/>
                <w:rFonts w:ascii="Arial" w:hAnsi="Arial" w:cs="Arial"/>
              </w:rPr>
              <w:t xml:space="preserve"> </w:t>
            </w:r>
            <w:r w:rsidRPr="005C4508">
              <w:rPr>
                <w:rStyle w:val="a"/>
                <w:rFonts w:ascii="Arial" w:hAnsi="Arial" w:cs="Arial"/>
              </w:rPr>
              <w:t>terhadap</w:t>
            </w:r>
            <w:r>
              <w:rPr>
                <w:rStyle w:val="a"/>
                <w:rFonts w:ascii="Arial" w:hAnsi="Arial" w:cs="Arial"/>
              </w:rPr>
              <w:t xml:space="preserve"> </w:t>
            </w:r>
            <w:r w:rsidRPr="005C4508">
              <w:rPr>
                <w:rStyle w:val="a"/>
                <w:rFonts w:ascii="Arial" w:hAnsi="Arial" w:cs="Arial"/>
              </w:rPr>
              <w:t>sesuatu</w:t>
            </w:r>
            <w:r>
              <w:rPr>
                <w:rStyle w:val="a"/>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51"/>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51"/>
              </w:numPr>
              <w:rPr>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p>
        </w:tc>
        <w:tc>
          <w:tcPr>
            <w:tcW w:w="2755" w:type="dxa"/>
            <w:vAlign w:val="center"/>
          </w:tcPr>
          <w:p w:rsidR="00FA06B9" w:rsidRPr="005C4508" w:rsidRDefault="00FA06B9" w:rsidP="00FA06B9">
            <w:pPr>
              <w:jc w:val="center"/>
              <w:rPr>
                <w:rFonts w:ascii="Arial" w:hAnsi="Arial" w:cs="Arial"/>
              </w:rPr>
            </w:pPr>
            <w:r w:rsidRPr="005C4508">
              <w:rPr>
                <w:rFonts w:ascii="Arial" w:hAnsi="Arial" w:cs="Arial"/>
              </w:rPr>
              <w:t>(   ) B15</w:t>
            </w:r>
          </w:p>
        </w:tc>
      </w:tr>
      <w:tr w:rsidR="00FA06B9" w:rsidRPr="005C4508" w:rsidTr="00FA06B9">
        <w:tc>
          <w:tcPr>
            <w:tcW w:w="6487" w:type="dxa"/>
            <w:vAlign w:val="center"/>
          </w:tcPr>
          <w:p w:rsidR="00FA06B9" w:rsidRPr="005C4508" w:rsidRDefault="00FA06B9" w:rsidP="00FA06B9">
            <w:pPr>
              <w:ind w:left="426" w:hanging="426"/>
              <w:rPr>
                <w:rStyle w:val="l6"/>
                <w:rFonts w:ascii="Arial" w:hAnsi="Arial" w:cs="Arial"/>
              </w:rPr>
            </w:pPr>
            <w:r w:rsidRPr="005C4508">
              <w:rPr>
                <w:rStyle w:val="a"/>
                <w:rFonts w:ascii="Arial" w:hAnsi="Arial" w:cs="Arial"/>
              </w:rPr>
              <w:t>B16. Apakah</w:t>
            </w:r>
            <w:r>
              <w:rPr>
                <w:rStyle w:val="a"/>
                <w:rFonts w:ascii="Arial" w:hAnsi="Arial" w:cs="Arial"/>
              </w:rPr>
              <w:t xml:space="preserve"> </w:t>
            </w:r>
            <w:r w:rsidRPr="005C4508">
              <w:rPr>
                <w:rStyle w:val="a"/>
                <w:rFonts w:ascii="Arial" w:hAnsi="Arial" w:cs="Arial"/>
              </w:rPr>
              <w:t>anda</w:t>
            </w:r>
            <w:r>
              <w:rPr>
                <w:rStyle w:val="a"/>
                <w:rFonts w:ascii="Arial" w:hAnsi="Arial" w:cs="Arial"/>
              </w:rPr>
              <w:t xml:space="preserve"> </w:t>
            </w:r>
            <w:r w:rsidRPr="005C4508">
              <w:rPr>
                <w:rStyle w:val="a"/>
                <w:rFonts w:ascii="Arial" w:hAnsi="Arial" w:cs="Arial"/>
              </w:rPr>
              <w:t>punya</w:t>
            </w:r>
            <w:r>
              <w:rPr>
                <w:rStyle w:val="a"/>
                <w:rFonts w:ascii="Arial" w:hAnsi="Arial" w:cs="Arial"/>
              </w:rPr>
              <w:t xml:space="preserve"> </w:t>
            </w:r>
            <w:r w:rsidRPr="005C4508">
              <w:rPr>
                <w:rStyle w:val="a"/>
                <w:rFonts w:ascii="Arial" w:hAnsi="Arial" w:cs="Arial"/>
              </w:rPr>
              <w:t>kecenderungan</w:t>
            </w:r>
            <w:r>
              <w:rPr>
                <w:rStyle w:val="a"/>
                <w:rFonts w:ascii="Arial" w:hAnsi="Arial" w:cs="Arial"/>
              </w:rPr>
              <w:t xml:space="preserve"> </w:t>
            </w:r>
            <w:r w:rsidRPr="005C4508">
              <w:rPr>
                <w:rStyle w:val="a"/>
                <w:rFonts w:ascii="Arial" w:hAnsi="Arial" w:cs="Arial"/>
              </w:rPr>
              <w:t>untuk</w:t>
            </w:r>
            <w:r>
              <w:rPr>
                <w:rStyle w:val="a"/>
                <w:rFonts w:ascii="Arial" w:hAnsi="Arial" w:cs="Arial"/>
              </w:rPr>
              <w:t xml:space="preserve"> </w:t>
            </w:r>
            <w:r w:rsidRPr="005C4508">
              <w:rPr>
                <w:rStyle w:val="a"/>
                <w:rFonts w:ascii="Arial" w:hAnsi="Arial" w:cs="Arial"/>
              </w:rPr>
              <w:t>lupa</w:t>
            </w:r>
            <w:r>
              <w:rPr>
                <w:rStyle w:val="a"/>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52"/>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52"/>
              </w:numPr>
              <w:rPr>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p>
        </w:tc>
        <w:tc>
          <w:tcPr>
            <w:tcW w:w="2755" w:type="dxa"/>
            <w:vAlign w:val="center"/>
          </w:tcPr>
          <w:p w:rsidR="00FA06B9" w:rsidRPr="005C4508" w:rsidRDefault="00FA06B9" w:rsidP="00FA06B9">
            <w:pPr>
              <w:jc w:val="center"/>
              <w:rPr>
                <w:rFonts w:ascii="Arial" w:hAnsi="Arial" w:cs="Arial"/>
              </w:rPr>
            </w:pPr>
            <w:r w:rsidRPr="005C4508">
              <w:rPr>
                <w:rFonts w:ascii="Arial" w:hAnsi="Arial" w:cs="Arial"/>
              </w:rPr>
              <w:t>(   ) B16</w:t>
            </w:r>
          </w:p>
        </w:tc>
      </w:tr>
      <w:tr w:rsidR="00FA06B9" w:rsidRPr="005C4508" w:rsidTr="00FA06B9">
        <w:tc>
          <w:tcPr>
            <w:tcW w:w="6487" w:type="dxa"/>
            <w:vAlign w:val="center"/>
          </w:tcPr>
          <w:p w:rsidR="00FA06B9" w:rsidRPr="005C4508" w:rsidRDefault="00FA06B9" w:rsidP="00FA06B9">
            <w:pPr>
              <w:ind w:left="426" w:hanging="426"/>
              <w:rPr>
                <w:rStyle w:val="l6"/>
                <w:rFonts w:ascii="Arial" w:hAnsi="Arial" w:cs="Arial"/>
              </w:rPr>
            </w:pPr>
            <w:r w:rsidRPr="005C4508">
              <w:rPr>
                <w:rStyle w:val="a"/>
                <w:rFonts w:ascii="Arial" w:hAnsi="Arial" w:cs="Arial"/>
              </w:rPr>
              <w:t>B17. Apakah</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merasa</w:t>
            </w:r>
            <w:r>
              <w:rPr>
                <w:rStyle w:val="a"/>
                <w:rFonts w:ascii="Arial" w:hAnsi="Arial" w:cs="Arial"/>
              </w:rPr>
              <w:t xml:space="preserve"> </w:t>
            </w:r>
            <w:r w:rsidRPr="005C4508">
              <w:rPr>
                <w:rStyle w:val="l6"/>
                <w:rFonts w:ascii="Arial" w:hAnsi="Arial" w:cs="Arial"/>
              </w:rPr>
              <w:t>kurang</w:t>
            </w:r>
            <w:r>
              <w:rPr>
                <w:rStyle w:val="l6"/>
                <w:rFonts w:ascii="Arial" w:hAnsi="Arial" w:cs="Arial"/>
              </w:rPr>
              <w:t xml:space="preserve"> </w:t>
            </w:r>
            <w:r w:rsidRPr="005C4508">
              <w:rPr>
                <w:rStyle w:val="l6"/>
                <w:rFonts w:ascii="Arial" w:hAnsi="Arial" w:cs="Arial"/>
              </w:rPr>
              <w:t>percaya</w:t>
            </w:r>
            <w:r>
              <w:rPr>
                <w:rStyle w:val="l6"/>
                <w:rFonts w:ascii="Arial" w:hAnsi="Arial" w:cs="Arial"/>
              </w:rPr>
              <w:t xml:space="preserve"> </w:t>
            </w:r>
            <w:r w:rsidRPr="005C4508">
              <w:rPr>
                <w:rStyle w:val="l6"/>
                <w:rFonts w:ascii="Arial" w:hAnsi="Arial" w:cs="Arial"/>
              </w:rPr>
              <w:t>diri</w:t>
            </w:r>
            <w:r>
              <w:rPr>
                <w:rStyle w:val="l6"/>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53"/>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53"/>
              </w:numPr>
              <w:rPr>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p>
        </w:tc>
        <w:tc>
          <w:tcPr>
            <w:tcW w:w="2755" w:type="dxa"/>
            <w:vAlign w:val="center"/>
          </w:tcPr>
          <w:p w:rsidR="00FA06B9" w:rsidRPr="005C4508" w:rsidRDefault="00FA06B9" w:rsidP="00FA06B9">
            <w:pPr>
              <w:jc w:val="center"/>
              <w:rPr>
                <w:rFonts w:ascii="Arial" w:hAnsi="Arial" w:cs="Arial"/>
              </w:rPr>
            </w:pPr>
            <w:r w:rsidRPr="005C4508">
              <w:rPr>
                <w:rFonts w:ascii="Arial" w:hAnsi="Arial" w:cs="Arial"/>
              </w:rPr>
              <w:t>(   ) B17</w:t>
            </w:r>
          </w:p>
        </w:tc>
      </w:tr>
      <w:tr w:rsidR="00FA06B9" w:rsidRPr="005C4508" w:rsidTr="00FA06B9">
        <w:tc>
          <w:tcPr>
            <w:tcW w:w="6487" w:type="dxa"/>
            <w:vAlign w:val="center"/>
          </w:tcPr>
          <w:p w:rsidR="00FA06B9" w:rsidRPr="005C4508" w:rsidRDefault="00FA06B9" w:rsidP="00FA06B9">
            <w:pPr>
              <w:ind w:left="426" w:hanging="426"/>
              <w:rPr>
                <w:rStyle w:val="l6"/>
                <w:rFonts w:ascii="Arial" w:hAnsi="Arial" w:cs="Arial"/>
              </w:rPr>
            </w:pPr>
            <w:r w:rsidRPr="005C4508">
              <w:rPr>
                <w:rStyle w:val="a"/>
                <w:rFonts w:ascii="Arial" w:hAnsi="Arial" w:cs="Arial"/>
              </w:rPr>
              <w:t>B18. Apakah</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merasa</w:t>
            </w:r>
            <w:r>
              <w:rPr>
                <w:rStyle w:val="a"/>
                <w:rFonts w:ascii="Arial" w:hAnsi="Arial" w:cs="Arial"/>
              </w:rPr>
              <w:t xml:space="preserve"> </w:t>
            </w:r>
            <w:r w:rsidRPr="005C4508">
              <w:rPr>
                <w:rStyle w:val="l6"/>
                <w:rFonts w:ascii="Arial" w:hAnsi="Arial" w:cs="Arial"/>
              </w:rPr>
              <w:t>cemas</w:t>
            </w:r>
            <w:r>
              <w:rPr>
                <w:rStyle w:val="l6"/>
                <w:rFonts w:ascii="Arial" w:hAnsi="Arial" w:cs="Arial"/>
              </w:rPr>
              <w:t xml:space="preserve"> </w:t>
            </w:r>
            <w:r w:rsidRPr="005C4508">
              <w:rPr>
                <w:rStyle w:val="l6"/>
                <w:rFonts w:ascii="Arial" w:hAnsi="Arial" w:cs="Arial"/>
              </w:rPr>
              <w:t>terhadap</w:t>
            </w:r>
            <w:r>
              <w:rPr>
                <w:rStyle w:val="l6"/>
                <w:rFonts w:ascii="Arial" w:hAnsi="Arial" w:cs="Arial"/>
              </w:rPr>
              <w:t xml:space="preserve"> </w:t>
            </w:r>
            <w:r w:rsidRPr="005C4508">
              <w:rPr>
                <w:rStyle w:val="l6"/>
                <w:rFonts w:ascii="Arial" w:hAnsi="Arial" w:cs="Arial"/>
              </w:rPr>
              <w:t>sesuatu</w:t>
            </w:r>
            <w:r>
              <w:rPr>
                <w:rStyle w:val="l6"/>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54"/>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54"/>
              </w:numPr>
              <w:rPr>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p>
        </w:tc>
        <w:tc>
          <w:tcPr>
            <w:tcW w:w="2755" w:type="dxa"/>
            <w:vAlign w:val="center"/>
          </w:tcPr>
          <w:p w:rsidR="00FA06B9" w:rsidRPr="005C4508" w:rsidRDefault="00FA06B9" w:rsidP="00FA06B9">
            <w:pPr>
              <w:jc w:val="center"/>
              <w:rPr>
                <w:rFonts w:ascii="Arial" w:hAnsi="Arial" w:cs="Arial"/>
              </w:rPr>
            </w:pPr>
            <w:r w:rsidRPr="005C4508">
              <w:rPr>
                <w:rFonts w:ascii="Arial" w:hAnsi="Arial" w:cs="Arial"/>
              </w:rPr>
              <w:t>(   ) B18</w:t>
            </w:r>
          </w:p>
        </w:tc>
      </w:tr>
      <w:tr w:rsidR="00FA06B9" w:rsidRPr="005C4508" w:rsidTr="00FA06B9">
        <w:tc>
          <w:tcPr>
            <w:tcW w:w="6487" w:type="dxa"/>
            <w:tcBorders>
              <w:bottom w:val="single" w:sz="4" w:space="0" w:color="auto"/>
            </w:tcBorders>
            <w:vAlign w:val="center"/>
          </w:tcPr>
          <w:p w:rsidR="00FA06B9" w:rsidRPr="005C4508" w:rsidRDefault="00FA06B9" w:rsidP="00FA06B9">
            <w:pPr>
              <w:ind w:left="426" w:hanging="426"/>
              <w:rPr>
                <w:rStyle w:val="l6"/>
                <w:rFonts w:ascii="Arial" w:hAnsi="Arial" w:cs="Arial"/>
              </w:rPr>
            </w:pPr>
            <w:r w:rsidRPr="005C4508">
              <w:rPr>
                <w:rStyle w:val="a"/>
                <w:rFonts w:ascii="Arial" w:hAnsi="Arial" w:cs="Arial"/>
              </w:rPr>
              <w:t>B19. Apakah</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merasa</w:t>
            </w:r>
            <w:r>
              <w:rPr>
                <w:rStyle w:val="a"/>
                <w:rFonts w:ascii="Arial" w:hAnsi="Arial" w:cs="Arial"/>
              </w:rPr>
              <w:t xml:space="preserve"> </w:t>
            </w:r>
            <w:r w:rsidRPr="005C4508">
              <w:rPr>
                <w:rStyle w:val="l6"/>
                <w:rFonts w:ascii="Arial" w:hAnsi="Arial" w:cs="Arial"/>
              </w:rPr>
              <w:t>tidak</w:t>
            </w:r>
            <w:r>
              <w:rPr>
                <w:rStyle w:val="l6"/>
                <w:rFonts w:ascii="Arial" w:hAnsi="Arial" w:cs="Arial"/>
              </w:rPr>
              <w:t xml:space="preserve"> </w:t>
            </w:r>
            <w:r w:rsidRPr="005C4508">
              <w:rPr>
                <w:rStyle w:val="l6"/>
                <w:rFonts w:ascii="Arial" w:hAnsi="Arial" w:cs="Arial"/>
              </w:rPr>
              <w:t>dapat</w:t>
            </w:r>
            <w:r>
              <w:rPr>
                <w:rStyle w:val="l6"/>
                <w:rFonts w:ascii="Arial" w:hAnsi="Arial" w:cs="Arial"/>
              </w:rPr>
              <w:t xml:space="preserve"> </w:t>
            </w:r>
            <w:r w:rsidRPr="005C4508">
              <w:rPr>
                <w:rStyle w:val="l6"/>
                <w:rFonts w:ascii="Arial" w:hAnsi="Arial" w:cs="Arial"/>
              </w:rPr>
              <w:t>tekun</w:t>
            </w:r>
            <w:r>
              <w:rPr>
                <w:rStyle w:val="l6"/>
                <w:rFonts w:ascii="Arial" w:hAnsi="Arial" w:cs="Arial"/>
              </w:rPr>
              <w:t xml:space="preserve"> </w:t>
            </w:r>
            <w:r w:rsidRPr="005C4508">
              <w:rPr>
                <w:rStyle w:val="l6"/>
                <w:rFonts w:ascii="Arial" w:hAnsi="Arial" w:cs="Arial"/>
              </w:rPr>
              <w:t>dalam</w:t>
            </w:r>
            <w:r>
              <w:rPr>
                <w:rStyle w:val="l6"/>
                <w:rFonts w:ascii="Arial" w:hAnsi="Arial" w:cs="Arial"/>
              </w:rPr>
              <w:t xml:space="preserve"> </w:t>
            </w:r>
            <w:r w:rsidRPr="005C4508">
              <w:rPr>
                <w:rStyle w:val="l6"/>
                <w:rFonts w:ascii="Arial" w:hAnsi="Arial" w:cs="Arial"/>
              </w:rPr>
              <w:t>pekerja</w:t>
            </w:r>
            <w:r>
              <w:rPr>
                <w:rStyle w:val="l6"/>
                <w:rFonts w:ascii="Arial" w:hAnsi="Arial" w:cs="Arial"/>
              </w:rPr>
              <w:t>a</w:t>
            </w:r>
            <w:r w:rsidRPr="005C4508">
              <w:rPr>
                <w:rStyle w:val="l6"/>
                <w:rFonts w:ascii="Arial" w:hAnsi="Arial" w:cs="Arial"/>
              </w:rPr>
              <w:t>n</w:t>
            </w:r>
            <w:r>
              <w:rPr>
                <w:rStyle w:val="l6"/>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55"/>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55"/>
              </w:numPr>
              <w:rPr>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p>
        </w:tc>
        <w:tc>
          <w:tcPr>
            <w:tcW w:w="2755" w:type="dxa"/>
            <w:tcBorders>
              <w:bottom w:val="single" w:sz="4" w:space="0" w:color="auto"/>
            </w:tcBorders>
            <w:vAlign w:val="center"/>
          </w:tcPr>
          <w:p w:rsidR="00FA06B9" w:rsidRPr="005C4508" w:rsidRDefault="00FA06B9" w:rsidP="00FA06B9">
            <w:pPr>
              <w:jc w:val="center"/>
              <w:rPr>
                <w:rFonts w:ascii="Arial" w:hAnsi="Arial" w:cs="Arial"/>
              </w:rPr>
            </w:pPr>
            <w:r w:rsidRPr="005C4508">
              <w:rPr>
                <w:rFonts w:ascii="Arial" w:hAnsi="Arial" w:cs="Arial"/>
              </w:rPr>
              <w:t>(   ) B19</w:t>
            </w:r>
          </w:p>
        </w:tc>
      </w:tr>
      <w:tr w:rsidR="00FA06B9" w:rsidRPr="005C4508" w:rsidTr="00FA06B9">
        <w:tc>
          <w:tcPr>
            <w:tcW w:w="6487" w:type="dxa"/>
            <w:tcBorders>
              <w:bottom w:val="single" w:sz="4" w:space="0" w:color="000000" w:themeColor="text1"/>
            </w:tcBorders>
            <w:vAlign w:val="center"/>
          </w:tcPr>
          <w:p w:rsidR="00FA06B9" w:rsidRPr="005C4508" w:rsidRDefault="00FA06B9" w:rsidP="00FA06B9">
            <w:pPr>
              <w:ind w:left="426" w:hanging="426"/>
              <w:rPr>
                <w:rStyle w:val="l6"/>
                <w:rFonts w:ascii="Arial" w:hAnsi="Arial" w:cs="Arial"/>
              </w:rPr>
            </w:pPr>
            <w:r w:rsidRPr="005C4508">
              <w:rPr>
                <w:rStyle w:val="a"/>
                <w:rFonts w:ascii="Arial" w:hAnsi="Arial" w:cs="Arial"/>
              </w:rPr>
              <w:lastRenderedPageBreak/>
              <w:t>B20. Apakah</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merasa</w:t>
            </w:r>
            <w:r>
              <w:rPr>
                <w:rStyle w:val="a"/>
                <w:rFonts w:ascii="Arial" w:hAnsi="Arial" w:cs="Arial"/>
              </w:rPr>
              <w:t xml:space="preserve"> </w:t>
            </w:r>
            <w:r w:rsidRPr="005C4508">
              <w:rPr>
                <w:rStyle w:val="l6"/>
                <w:rFonts w:ascii="Arial" w:hAnsi="Arial" w:cs="Arial"/>
              </w:rPr>
              <w:t>tidak</w:t>
            </w:r>
            <w:r>
              <w:rPr>
                <w:rStyle w:val="l6"/>
                <w:rFonts w:ascii="Arial" w:hAnsi="Arial" w:cs="Arial"/>
              </w:rPr>
              <w:t xml:space="preserve"> </w:t>
            </w:r>
            <w:r w:rsidRPr="005C4508">
              <w:rPr>
                <w:rStyle w:val="l6"/>
                <w:rFonts w:ascii="Arial" w:hAnsi="Arial" w:cs="Arial"/>
              </w:rPr>
              <w:t>dapat</w:t>
            </w:r>
            <w:r>
              <w:rPr>
                <w:rStyle w:val="l6"/>
                <w:rFonts w:ascii="Arial" w:hAnsi="Arial" w:cs="Arial"/>
              </w:rPr>
              <w:t xml:space="preserve"> </w:t>
            </w:r>
            <w:r w:rsidRPr="005C4508">
              <w:rPr>
                <w:rStyle w:val="l6"/>
                <w:rFonts w:ascii="Arial" w:hAnsi="Arial" w:cs="Arial"/>
              </w:rPr>
              <w:t>mengontrol</w:t>
            </w:r>
            <w:r>
              <w:rPr>
                <w:rStyle w:val="l6"/>
                <w:rFonts w:ascii="Arial" w:hAnsi="Arial" w:cs="Arial"/>
              </w:rPr>
              <w:t xml:space="preserve"> </w:t>
            </w:r>
            <w:r w:rsidRPr="005C4508">
              <w:rPr>
                <w:rStyle w:val="l6"/>
                <w:rFonts w:ascii="Arial" w:hAnsi="Arial" w:cs="Arial"/>
              </w:rPr>
              <w:t>sikap</w:t>
            </w:r>
            <w:r>
              <w:rPr>
                <w:rStyle w:val="l6"/>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56"/>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56"/>
              </w:numPr>
              <w:rPr>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p>
        </w:tc>
        <w:tc>
          <w:tcPr>
            <w:tcW w:w="2755" w:type="dxa"/>
            <w:tcBorders>
              <w:bottom w:val="single" w:sz="4" w:space="0" w:color="000000" w:themeColor="text1"/>
            </w:tcBorders>
            <w:vAlign w:val="center"/>
          </w:tcPr>
          <w:p w:rsidR="00FA06B9" w:rsidRPr="005C4508" w:rsidRDefault="00FA06B9" w:rsidP="00FA06B9">
            <w:pPr>
              <w:jc w:val="center"/>
              <w:rPr>
                <w:rFonts w:ascii="Arial" w:hAnsi="Arial" w:cs="Arial"/>
              </w:rPr>
            </w:pPr>
            <w:r w:rsidRPr="005C4508">
              <w:rPr>
                <w:rFonts w:ascii="Arial" w:hAnsi="Arial" w:cs="Arial"/>
              </w:rPr>
              <w:t>(   ) B20</w:t>
            </w:r>
          </w:p>
        </w:tc>
      </w:tr>
      <w:tr w:rsidR="00FA06B9" w:rsidRPr="005C4508" w:rsidTr="00FA06B9">
        <w:tc>
          <w:tcPr>
            <w:tcW w:w="6487"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center"/>
          </w:tcPr>
          <w:p w:rsidR="00FA06B9" w:rsidRPr="003A7091" w:rsidRDefault="00FA06B9" w:rsidP="00FA06B9">
            <w:pPr>
              <w:rPr>
                <w:rFonts w:ascii="Arial" w:hAnsi="Arial" w:cs="Arial"/>
                <w:lang w:val="id-ID"/>
              </w:rPr>
            </w:pPr>
          </w:p>
        </w:tc>
        <w:tc>
          <w:tcPr>
            <w:tcW w:w="2755"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center"/>
          </w:tcPr>
          <w:p w:rsidR="00FA06B9" w:rsidRDefault="00FA06B9" w:rsidP="00FA06B9">
            <w:pPr>
              <w:jc w:val="center"/>
              <w:rPr>
                <w:rFonts w:ascii="Arial" w:hAnsi="Arial" w:cs="Arial"/>
              </w:rPr>
            </w:pPr>
          </w:p>
          <w:p w:rsidR="00FA06B9" w:rsidRPr="005C4508" w:rsidRDefault="00FA06B9" w:rsidP="00FA06B9">
            <w:pPr>
              <w:jc w:val="center"/>
              <w:rPr>
                <w:rFonts w:ascii="Arial" w:hAnsi="Arial" w:cs="Arial"/>
              </w:rPr>
            </w:pPr>
          </w:p>
        </w:tc>
      </w:tr>
      <w:tr w:rsidR="00FA06B9" w:rsidRPr="005C4508" w:rsidTr="00FA06B9">
        <w:tc>
          <w:tcPr>
            <w:tcW w:w="9242" w:type="dxa"/>
            <w:gridSpan w:val="2"/>
            <w:tcBorders>
              <w:top w:val="single" w:sz="4" w:space="0" w:color="FFFFFF" w:themeColor="background1"/>
              <w:left w:val="single" w:sz="4" w:space="0" w:color="FFFFFF" w:themeColor="background1"/>
              <w:bottom w:val="nil"/>
              <w:right w:val="single" w:sz="4" w:space="0" w:color="FFFFFF" w:themeColor="background1"/>
            </w:tcBorders>
            <w:vAlign w:val="center"/>
          </w:tcPr>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FA06B9">
            <w:pPr>
              <w:spacing w:line="276" w:lineRule="auto"/>
              <w:jc w:val="center"/>
              <w:rPr>
                <w:rFonts w:ascii="Arial" w:hAnsi="Arial" w:cs="Arial"/>
                <w:b/>
                <w:sz w:val="24"/>
                <w:szCs w:val="24"/>
              </w:rPr>
            </w:pPr>
          </w:p>
          <w:p w:rsidR="00FA06B9" w:rsidRDefault="00FA06B9" w:rsidP="009338BC">
            <w:pPr>
              <w:spacing w:line="276" w:lineRule="auto"/>
              <w:rPr>
                <w:rFonts w:ascii="Arial" w:hAnsi="Arial" w:cs="Arial"/>
                <w:b/>
                <w:sz w:val="24"/>
                <w:szCs w:val="24"/>
              </w:rPr>
            </w:pPr>
          </w:p>
          <w:p w:rsidR="00FA06B9" w:rsidRPr="005C4508" w:rsidRDefault="00FA06B9" w:rsidP="00FA06B9">
            <w:pPr>
              <w:spacing w:line="276" w:lineRule="auto"/>
              <w:jc w:val="center"/>
              <w:rPr>
                <w:rFonts w:ascii="Arial" w:hAnsi="Arial" w:cs="Arial"/>
                <w:b/>
                <w:sz w:val="24"/>
                <w:szCs w:val="24"/>
              </w:rPr>
            </w:pPr>
            <w:r w:rsidRPr="005C4508">
              <w:rPr>
                <w:rFonts w:ascii="Arial" w:hAnsi="Arial" w:cs="Arial"/>
                <w:b/>
                <w:sz w:val="24"/>
                <w:szCs w:val="24"/>
              </w:rPr>
              <w:lastRenderedPageBreak/>
              <w:t>KETERANGAN DIBAWAH INI SEBAGAI PETUNJUK PENGISIAN BAGIAN</w:t>
            </w:r>
          </w:p>
          <w:p w:rsidR="00FA06B9" w:rsidRPr="005C4508" w:rsidRDefault="00FA06B9" w:rsidP="00FA06B9">
            <w:pPr>
              <w:spacing w:line="276" w:lineRule="auto"/>
              <w:rPr>
                <w:rFonts w:ascii="Arial" w:hAnsi="Arial" w:cs="Arial"/>
              </w:rPr>
            </w:pPr>
            <w:r w:rsidRPr="005C4508">
              <w:rPr>
                <w:rFonts w:ascii="Arial" w:hAnsi="Arial" w:cs="Arial"/>
              </w:rPr>
              <w:t>Keterangan :</w:t>
            </w:r>
          </w:p>
          <w:p w:rsidR="00FA06B9" w:rsidRPr="005C4508" w:rsidRDefault="00FA06B9" w:rsidP="00FA06B9">
            <w:pPr>
              <w:spacing w:line="276" w:lineRule="auto"/>
              <w:rPr>
                <w:rFonts w:ascii="Arial" w:hAnsi="Arial" w:cs="Arial"/>
              </w:rPr>
            </w:pPr>
            <w:r w:rsidRPr="005C4508">
              <w:rPr>
                <w:rFonts w:ascii="Arial" w:hAnsi="Arial" w:cs="Arial"/>
              </w:rPr>
              <w:t>Sangat</w:t>
            </w:r>
            <w:r>
              <w:rPr>
                <w:rFonts w:ascii="Arial" w:hAnsi="Arial" w:cs="Arial"/>
              </w:rPr>
              <w:t xml:space="preserve"> </w:t>
            </w:r>
            <w:r w:rsidRPr="005C4508">
              <w:rPr>
                <w:rFonts w:ascii="Arial" w:hAnsi="Arial" w:cs="Arial"/>
              </w:rPr>
              <w:t>Sering</w:t>
            </w:r>
            <w:r w:rsidRPr="005C4508">
              <w:rPr>
                <w:rFonts w:ascii="Arial" w:hAnsi="Arial" w:cs="Arial"/>
              </w:rPr>
              <w:tab/>
            </w:r>
            <w:r w:rsidRPr="005C4508">
              <w:rPr>
                <w:rFonts w:ascii="Arial" w:hAnsi="Arial" w:cs="Arial"/>
              </w:rPr>
              <w:tab/>
            </w:r>
            <w:r>
              <w:rPr>
                <w:rFonts w:ascii="Arial" w:hAnsi="Arial" w:cs="Arial"/>
              </w:rPr>
              <w:tab/>
            </w:r>
            <w:r w:rsidRPr="005C4508">
              <w:rPr>
                <w:rFonts w:ascii="Arial" w:hAnsi="Arial" w:cs="Arial"/>
              </w:rPr>
              <w:t>= jika</w:t>
            </w:r>
            <w:r>
              <w:rPr>
                <w:rFonts w:ascii="Arial" w:hAnsi="Arial" w:cs="Arial"/>
              </w:rPr>
              <w:t xml:space="preserve"> hamper </w:t>
            </w:r>
            <w:r w:rsidRPr="005C4508">
              <w:rPr>
                <w:rFonts w:ascii="Arial" w:hAnsi="Arial" w:cs="Arial"/>
              </w:rPr>
              <w:t>tiap</w:t>
            </w:r>
            <w:r>
              <w:rPr>
                <w:rFonts w:ascii="Arial" w:hAnsi="Arial" w:cs="Arial"/>
              </w:rPr>
              <w:t xml:space="preserve"> </w:t>
            </w:r>
            <w:r w:rsidRPr="005C4508">
              <w:rPr>
                <w:rFonts w:ascii="Arial" w:hAnsi="Arial" w:cs="Arial"/>
              </w:rPr>
              <w:t>hari</w:t>
            </w:r>
            <w:r>
              <w:rPr>
                <w:rFonts w:ascii="Arial" w:hAnsi="Arial" w:cs="Arial"/>
              </w:rPr>
              <w:t xml:space="preserve"> </w:t>
            </w:r>
            <w:r w:rsidRPr="005C4508">
              <w:rPr>
                <w:rFonts w:ascii="Arial" w:hAnsi="Arial" w:cs="Arial"/>
              </w:rPr>
              <w:t>terasa</w:t>
            </w:r>
          </w:p>
          <w:p w:rsidR="00FA06B9" w:rsidRPr="005C4508" w:rsidRDefault="00FA06B9" w:rsidP="00FA06B9">
            <w:pPr>
              <w:spacing w:line="276" w:lineRule="auto"/>
              <w:rPr>
                <w:rFonts w:ascii="Arial" w:hAnsi="Arial" w:cs="Arial"/>
              </w:rPr>
            </w:pPr>
            <w:r w:rsidRPr="005C4508">
              <w:rPr>
                <w:rFonts w:ascii="Arial" w:hAnsi="Arial" w:cs="Arial"/>
              </w:rPr>
              <w:t>Sering</w:t>
            </w:r>
            <w:r w:rsidRPr="005C4508">
              <w:rPr>
                <w:rFonts w:ascii="Arial" w:hAnsi="Arial" w:cs="Arial"/>
              </w:rPr>
              <w:tab/>
            </w:r>
            <w:r w:rsidRPr="005C4508">
              <w:rPr>
                <w:rFonts w:ascii="Arial" w:hAnsi="Arial" w:cs="Arial"/>
              </w:rPr>
              <w:tab/>
            </w:r>
            <w:r w:rsidRPr="005C4508">
              <w:rPr>
                <w:rFonts w:ascii="Arial" w:hAnsi="Arial" w:cs="Arial"/>
              </w:rPr>
              <w:tab/>
            </w:r>
            <w:r w:rsidRPr="005C4508">
              <w:rPr>
                <w:rFonts w:ascii="Arial" w:hAnsi="Arial" w:cs="Arial"/>
              </w:rPr>
              <w:tab/>
              <w:t>= jika 3-4 hari</w:t>
            </w:r>
            <w:r>
              <w:rPr>
                <w:rFonts w:ascii="Arial" w:hAnsi="Arial" w:cs="Arial"/>
              </w:rPr>
              <w:t xml:space="preserve"> </w:t>
            </w:r>
            <w:r w:rsidRPr="005C4508">
              <w:rPr>
                <w:rFonts w:ascii="Arial" w:hAnsi="Arial" w:cs="Arial"/>
              </w:rPr>
              <w:t>terasa</w:t>
            </w:r>
            <w:r>
              <w:rPr>
                <w:rFonts w:ascii="Arial" w:hAnsi="Arial" w:cs="Arial"/>
              </w:rPr>
              <w:t xml:space="preserve"> </w:t>
            </w:r>
            <w:r w:rsidRPr="005C4508">
              <w:rPr>
                <w:rFonts w:ascii="Arial" w:hAnsi="Arial" w:cs="Arial"/>
              </w:rPr>
              <w:t>dalam</w:t>
            </w:r>
            <w:r>
              <w:rPr>
                <w:rFonts w:ascii="Arial" w:hAnsi="Arial" w:cs="Arial"/>
              </w:rPr>
              <w:t xml:space="preserve"> </w:t>
            </w:r>
            <w:r w:rsidRPr="005C4508">
              <w:rPr>
                <w:rFonts w:ascii="Arial" w:hAnsi="Arial" w:cs="Arial"/>
              </w:rPr>
              <w:t>satu</w:t>
            </w:r>
            <w:r>
              <w:rPr>
                <w:rFonts w:ascii="Arial" w:hAnsi="Arial" w:cs="Arial"/>
              </w:rPr>
              <w:t xml:space="preserve"> </w:t>
            </w:r>
            <w:r w:rsidRPr="005C4508">
              <w:rPr>
                <w:rFonts w:ascii="Arial" w:hAnsi="Arial" w:cs="Arial"/>
              </w:rPr>
              <w:t>minggu</w:t>
            </w:r>
          </w:p>
          <w:p w:rsidR="00FA06B9" w:rsidRPr="005C4508" w:rsidRDefault="00FA06B9" w:rsidP="00FA06B9">
            <w:pPr>
              <w:spacing w:line="276" w:lineRule="auto"/>
              <w:rPr>
                <w:rFonts w:ascii="Arial" w:hAnsi="Arial" w:cs="Arial"/>
              </w:rPr>
            </w:pPr>
            <w:r w:rsidRPr="005C4508">
              <w:rPr>
                <w:rFonts w:ascii="Arial" w:hAnsi="Arial" w:cs="Arial"/>
              </w:rPr>
              <w:t>Kadang- kadang</w:t>
            </w:r>
            <w:r w:rsidRPr="005C4508">
              <w:rPr>
                <w:rFonts w:ascii="Arial" w:hAnsi="Arial" w:cs="Arial"/>
              </w:rPr>
              <w:tab/>
            </w:r>
            <w:r w:rsidRPr="005C4508">
              <w:rPr>
                <w:rFonts w:ascii="Arial" w:hAnsi="Arial" w:cs="Arial"/>
              </w:rPr>
              <w:tab/>
              <w:t>= jika 1-2 hari</w:t>
            </w:r>
            <w:r>
              <w:rPr>
                <w:rFonts w:ascii="Arial" w:hAnsi="Arial" w:cs="Arial"/>
              </w:rPr>
              <w:t xml:space="preserve"> </w:t>
            </w:r>
            <w:r w:rsidRPr="005C4508">
              <w:rPr>
                <w:rFonts w:ascii="Arial" w:hAnsi="Arial" w:cs="Arial"/>
              </w:rPr>
              <w:t>terasa</w:t>
            </w:r>
            <w:r>
              <w:rPr>
                <w:rFonts w:ascii="Arial" w:hAnsi="Arial" w:cs="Arial"/>
              </w:rPr>
              <w:t xml:space="preserve"> </w:t>
            </w:r>
            <w:r w:rsidRPr="005C4508">
              <w:rPr>
                <w:rFonts w:ascii="Arial" w:hAnsi="Arial" w:cs="Arial"/>
              </w:rPr>
              <w:t>dalam</w:t>
            </w:r>
            <w:r>
              <w:rPr>
                <w:rFonts w:ascii="Arial" w:hAnsi="Arial" w:cs="Arial"/>
              </w:rPr>
              <w:t xml:space="preserve"> </w:t>
            </w:r>
            <w:r w:rsidRPr="005C4508">
              <w:rPr>
                <w:rFonts w:ascii="Arial" w:hAnsi="Arial" w:cs="Arial"/>
              </w:rPr>
              <w:t>satu</w:t>
            </w:r>
            <w:r>
              <w:rPr>
                <w:rFonts w:ascii="Arial" w:hAnsi="Arial" w:cs="Arial"/>
              </w:rPr>
              <w:t xml:space="preserve"> </w:t>
            </w:r>
            <w:r w:rsidRPr="005C4508">
              <w:rPr>
                <w:rFonts w:ascii="Arial" w:hAnsi="Arial" w:cs="Arial"/>
              </w:rPr>
              <w:t>minggu</w:t>
            </w:r>
          </w:p>
          <w:p w:rsidR="00FA06B9" w:rsidRDefault="00FA06B9" w:rsidP="00FA06B9">
            <w:pPr>
              <w:spacing w:line="276" w:lineRule="auto"/>
              <w:rPr>
                <w:rFonts w:ascii="Arial" w:hAnsi="Arial" w:cs="Arial"/>
              </w:rPr>
            </w:pPr>
            <w:r w:rsidRPr="005C4508">
              <w:rPr>
                <w:rFonts w:ascii="Arial" w:hAnsi="Arial" w:cs="Arial"/>
              </w:rPr>
              <w:t>Tidak</w:t>
            </w:r>
            <w:r>
              <w:rPr>
                <w:rFonts w:ascii="Arial" w:hAnsi="Arial" w:cs="Arial"/>
              </w:rPr>
              <w:t xml:space="preserve"> </w:t>
            </w:r>
            <w:r w:rsidRPr="005C4508">
              <w:rPr>
                <w:rFonts w:ascii="Arial" w:hAnsi="Arial" w:cs="Arial"/>
              </w:rPr>
              <w:t>pernah</w:t>
            </w:r>
            <w:r w:rsidRPr="005C4508">
              <w:rPr>
                <w:rFonts w:ascii="Arial" w:hAnsi="Arial" w:cs="Arial"/>
              </w:rPr>
              <w:tab/>
            </w:r>
            <w:r w:rsidRPr="005C4508">
              <w:rPr>
                <w:rFonts w:ascii="Arial" w:hAnsi="Arial" w:cs="Arial"/>
              </w:rPr>
              <w:tab/>
            </w:r>
            <w:r>
              <w:rPr>
                <w:rFonts w:ascii="Arial" w:hAnsi="Arial" w:cs="Arial"/>
              </w:rPr>
              <w:tab/>
            </w:r>
            <w:r w:rsidRPr="005C4508">
              <w:rPr>
                <w:rFonts w:ascii="Arial" w:hAnsi="Arial" w:cs="Arial"/>
              </w:rPr>
              <w:t>= tidak</w:t>
            </w:r>
            <w:r>
              <w:rPr>
                <w:rFonts w:ascii="Arial" w:hAnsi="Arial" w:cs="Arial"/>
              </w:rPr>
              <w:t xml:space="preserve"> </w:t>
            </w:r>
            <w:r w:rsidRPr="005C4508">
              <w:rPr>
                <w:rFonts w:ascii="Arial" w:hAnsi="Arial" w:cs="Arial"/>
              </w:rPr>
              <w:t>pernah</w:t>
            </w:r>
            <w:r>
              <w:rPr>
                <w:rFonts w:ascii="Arial" w:hAnsi="Arial" w:cs="Arial"/>
              </w:rPr>
              <w:t xml:space="preserve"> </w:t>
            </w:r>
            <w:r w:rsidRPr="005C4508">
              <w:rPr>
                <w:rFonts w:ascii="Arial" w:hAnsi="Arial" w:cs="Arial"/>
              </w:rPr>
              <w:t>terasa</w:t>
            </w:r>
          </w:p>
          <w:p w:rsidR="00FA06B9" w:rsidRPr="005C4508" w:rsidRDefault="00FA06B9" w:rsidP="00FA06B9">
            <w:pPr>
              <w:spacing w:line="276" w:lineRule="auto"/>
              <w:rPr>
                <w:rFonts w:ascii="Arial" w:hAnsi="Arial" w:cs="Arial"/>
              </w:rPr>
            </w:pPr>
          </w:p>
          <w:p w:rsidR="00FA06B9" w:rsidRPr="005C4508" w:rsidRDefault="00FA06B9" w:rsidP="00FA06B9">
            <w:pPr>
              <w:spacing w:line="276" w:lineRule="auto"/>
              <w:jc w:val="center"/>
              <w:rPr>
                <w:rFonts w:ascii="Arial" w:hAnsi="Arial" w:cs="Arial"/>
              </w:rPr>
            </w:pPr>
          </w:p>
        </w:tc>
      </w:tr>
      <w:tr w:rsidR="00FA06B9" w:rsidRPr="005C4508" w:rsidTr="00FA06B9">
        <w:tc>
          <w:tcPr>
            <w:tcW w:w="6487" w:type="dxa"/>
            <w:tcBorders>
              <w:top w:val="single" w:sz="4" w:space="0" w:color="auto"/>
            </w:tcBorders>
            <w:vAlign w:val="center"/>
          </w:tcPr>
          <w:p w:rsidR="00FA06B9" w:rsidRDefault="00FA06B9" w:rsidP="00FA06B9">
            <w:pPr>
              <w:ind w:left="426" w:hanging="426"/>
              <w:rPr>
                <w:rStyle w:val="a"/>
                <w:rFonts w:ascii="Arial" w:hAnsi="Arial" w:cs="Arial"/>
              </w:rPr>
            </w:pPr>
          </w:p>
          <w:p w:rsidR="00FA06B9" w:rsidRDefault="00FA06B9" w:rsidP="00FA06B9">
            <w:pPr>
              <w:ind w:left="426" w:hanging="426"/>
              <w:rPr>
                <w:rStyle w:val="a"/>
                <w:rFonts w:ascii="Arial" w:hAnsi="Arial" w:cs="Arial"/>
              </w:rPr>
            </w:pPr>
          </w:p>
          <w:p w:rsidR="00FA06B9" w:rsidRPr="005C4508" w:rsidRDefault="00FA06B9" w:rsidP="00FA06B9">
            <w:pPr>
              <w:ind w:left="426" w:hanging="426"/>
              <w:rPr>
                <w:rStyle w:val="l6"/>
                <w:rFonts w:ascii="Arial" w:hAnsi="Arial" w:cs="Arial"/>
              </w:rPr>
            </w:pPr>
            <w:r w:rsidRPr="005C4508">
              <w:rPr>
                <w:rStyle w:val="a"/>
                <w:rFonts w:ascii="Arial" w:hAnsi="Arial" w:cs="Arial"/>
              </w:rPr>
              <w:t>B21. Apakah</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merasa</w:t>
            </w:r>
            <w:r>
              <w:rPr>
                <w:rStyle w:val="a"/>
                <w:rFonts w:ascii="Arial" w:hAnsi="Arial" w:cs="Arial"/>
              </w:rPr>
              <w:t xml:space="preserve"> </w:t>
            </w:r>
            <w:r w:rsidRPr="005C4508">
              <w:rPr>
                <w:rStyle w:val="l6"/>
                <w:rFonts w:ascii="Arial" w:hAnsi="Arial" w:cs="Arial"/>
              </w:rPr>
              <w:t>sakit</w:t>
            </w:r>
            <w:r>
              <w:rPr>
                <w:rStyle w:val="l6"/>
                <w:rFonts w:ascii="Arial" w:hAnsi="Arial" w:cs="Arial"/>
              </w:rPr>
              <w:t xml:space="preserve"> </w:t>
            </w:r>
            <w:r w:rsidRPr="005C4508">
              <w:rPr>
                <w:rStyle w:val="l6"/>
                <w:rFonts w:ascii="Arial" w:hAnsi="Arial" w:cs="Arial"/>
              </w:rPr>
              <w:t>dikepala?</w:t>
            </w:r>
          </w:p>
          <w:p w:rsidR="00FA06B9" w:rsidRPr="005C4508" w:rsidRDefault="00FA06B9" w:rsidP="009338BC">
            <w:pPr>
              <w:pStyle w:val="ListParagraph"/>
              <w:numPr>
                <w:ilvl w:val="0"/>
                <w:numId w:val="66"/>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66"/>
              </w:numPr>
              <w:rPr>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p>
        </w:tc>
        <w:tc>
          <w:tcPr>
            <w:tcW w:w="2755" w:type="dxa"/>
            <w:tcBorders>
              <w:top w:val="single" w:sz="4" w:space="0" w:color="auto"/>
            </w:tcBorders>
            <w:vAlign w:val="center"/>
          </w:tcPr>
          <w:p w:rsidR="00FA06B9" w:rsidRPr="005C4508" w:rsidRDefault="00FA06B9" w:rsidP="00FA06B9">
            <w:pPr>
              <w:jc w:val="center"/>
              <w:rPr>
                <w:rFonts w:ascii="Arial" w:hAnsi="Arial" w:cs="Arial"/>
              </w:rPr>
            </w:pPr>
            <w:r w:rsidRPr="005C4508">
              <w:rPr>
                <w:rFonts w:ascii="Arial" w:hAnsi="Arial" w:cs="Arial"/>
              </w:rPr>
              <w:t>(   ) B21</w:t>
            </w:r>
          </w:p>
        </w:tc>
      </w:tr>
      <w:tr w:rsidR="00FA06B9" w:rsidRPr="005C4508" w:rsidTr="00FA06B9">
        <w:tc>
          <w:tcPr>
            <w:tcW w:w="6487" w:type="dxa"/>
            <w:tcBorders>
              <w:top w:val="single" w:sz="4" w:space="0" w:color="auto"/>
            </w:tcBorders>
            <w:vAlign w:val="center"/>
          </w:tcPr>
          <w:p w:rsidR="00FA06B9" w:rsidRPr="005C4508" w:rsidRDefault="00FA06B9" w:rsidP="00FA06B9">
            <w:pPr>
              <w:ind w:left="426" w:hanging="426"/>
              <w:rPr>
                <w:rStyle w:val="l6"/>
                <w:rFonts w:ascii="Arial" w:hAnsi="Arial" w:cs="Arial"/>
              </w:rPr>
            </w:pPr>
            <w:r w:rsidRPr="005C4508">
              <w:rPr>
                <w:rStyle w:val="a"/>
                <w:rFonts w:ascii="Arial" w:hAnsi="Arial" w:cs="Arial"/>
              </w:rPr>
              <w:t>B22. Apakah</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merasa</w:t>
            </w:r>
            <w:r>
              <w:rPr>
                <w:rStyle w:val="a"/>
                <w:rFonts w:ascii="Arial" w:hAnsi="Arial" w:cs="Arial"/>
              </w:rPr>
              <w:t xml:space="preserve"> </w:t>
            </w:r>
            <w:r w:rsidRPr="005C4508">
              <w:rPr>
                <w:rStyle w:val="l6"/>
                <w:rFonts w:ascii="Arial" w:hAnsi="Arial" w:cs="Arial"/>
              </w:rPr>
              <w:t>kaku di bagian</w:t>
            </w:r>
            <w:r>
              <w:rPr>
                <w:rStyle w:val="l6"/>
                <w:rFonts w:ascii="Arial" w:hAnsi="Arial" w:cs="Arial"/>
              </w:rPr>
              <w:t xml:space="preserve"> </w:t>
            </w:r>
            <w:r w:rsidRPr="005C4508">
              <w:rPr>
                <w:rStyle w:val="l6"/>
                <w:rFonts w:ascii="Arial" w:hAnsi="Arial" w:cs="Arial"/>
              </w:rPr>
              <w:t>bahu</w:t>
            </w:r>
            <w:r>
              <w:rPr>
                <w:rStyle w:val="l6"/>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57"/>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57"/>
              </w:numPr>
              <w:rPr>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p>
        </w:tc>
        <w:tc>
          <w:tcPr>
            <w:tcW w:w="2755" w:type="dxa"/>
            <w:tcBorders>
              <w:top w:val="single" w:sz="4" w:space="0" w:color="auto"/>
            </w:tcBorders>
            <w:vAlign w:val="center"/>
          </w:tcPr>
          <w:p w:rsidR="00FA06B9" w:rsidRPr="005C4508" w:rsidRDefault="00FA06B9" w:rsidP="00FA06B9">
            <w:pPr>
              <w:jc w:val="center"/>
              <w:rPr>
                <w:rFonts w:ascii="Arial" w:hAnsi="Arial" w:cs="Arial"/>
              </w:rPr>
            </w:pPr>
            <w:r w:rsidRPr="005C4508">
              <w:rPr>
                <w:rFonts w:ascii="Arial" w:hAnsi="Arial" w:cs="Arial"/>
              </w:rPr>
              <w:t>(   ) B22</w:t>
            </w:r>
          </w:p>
        </w:tc>
      </w:tr>
      <w:tr w:rsidR="00FA06B9" w:rsidRPr="005C4508" w:rsidTr="00FA06B9">
        <w:tc>
          <w:tcPr>
            <w:tcW w:w="6487" w:type="dxa"/>
            <w:vAlign w:val="center"/>
          </w:tcPr>
          <w:p w:rsidR="00FA06B9" w:rsidRPr="005C4508" w:rsidRDefault="00FA06B9" w:rsidP="00FA06B9">
            <w:pPr>
              <w:ind w:left="426" w:hanging="426"/>
              <w:rPr>
                <w:rStyle w:val="l6"/>
                <w:rFonts w:ascii="Arial" w:hAnsi="Arial" w:cs="Arial"/>
              </w:rPr>
            </w:pPr>
            <w:r w:rsidRPr="005C4508">
              <w:rPr>
                <w:rStyle w:val="a"/>
                <w:rFonts w:ascii="Arial" w:hAnsi="Arial" w:cs="Arial"/>
              </w:rPr>
              <w:t>B23. Apakah</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merasa</w:t>
            </w:r>
            <w:r>
              <w:rPr>
                <w:rStyle w:val="a"/>
                <w:rFonts w:ascii="Arial" w:hAnsi="Arial" w:cs="Arial"/>
              </w:rPr>
              <w:t xml:space="preserve"> </w:t>
            </w:r>
            <w:r w:rsidRPr="005C4508">
              <w:rPr>
                <w:rStyle w:val="l6"/>
                <w:rFonts w:ascii="Arial" w:hAnsi="Arial" w:cs="Arial"/>
              </w:rPr>
              <w:t>nyeri di punggun</w:t>
            </w:r>
            <w:r>
              <w:rPr>
                <w:rStyle w:val="l6"/>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58"/>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58"/>
              </w:numPr>
              <w:rPr>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p>
        </w:tc>
        <w:tc>
          <w:tcPr>
            <w:tcW w:w="2755" w:type="dxa"/>
            <w:vAlign w:val="center"/>
          </w:tcPr>
          <w:p w:rsidR="00FA06B9" w:rsidRPr="005C4508" w:rsidRDefault="00FA06B9" w:rsidP="00FA06B9">
            <w:pPr>
              <w:jc w:val="center"/>
              <w:rPr>
                <w:rFonts w:ascii="Arial" w:hAnsi="Arial" w:cs="Arial"/>
              </w:rPr>
            </w:pPr>
            <w:r w:rsidRPr="005C4508">
              <w:rPr>
                <w:rFonts w:ascii="Arial" w:hAnsi="Arial" w:cs="Arial"/>
              </w:rPr>
              <w:t>(   ) B23</w:t>
            </w:r>
          </w:p>
        </w:tc>
      </w:tr>
      <w:tr w:rsidR="00FA06B9" w:rsidRPr="005C4508" w:rsidTr="00FA06B9">
        <w:tc>
          <w:tcPr>
            <w:tcW w:w="6487" w:type="dxa"/>
            <w:vAlign w:val="center"/>
          </w:tcPr>
          <w:p w:rsidR="00FA06B9" w:rsidRPr="005C4508" w:rsidRDefault="00FA06B9" w:rsidP="00FA06B9">
            <w:pPr>
              <w:ind w:left="426" w:hanging="426"/>
              <w:rPr>
                <w:rStyle w:val="l6"/>
                <w:rFonts w:ascii="Arial" w:hAnsi="Arial" w:cs="Arial"/>
              </w:rPr>
            </w:pPr>
            <w:r w:rsidRPr="005C4508">
              <w:rPr>
                <w:rStyle w:val="a"/>
                <w:rFonts w:ascii="Arial" w:hAnsi="Arial" w:cs="Arial"/>
              </w:rPr>
              <w:t>B24. Apakah</w:t>
            </w:r>
            <w:r>
              <w:rPr>
                <w:rStyle w:val="a"/>
                <w:rFonts w:ascii="Arial" w:hAnsi="Arial" w:cs="Arial"/>
              </w:rPr>
              <w:t xml:space="preserve"> </w:t>
            </w:r>
            <w:r w:rsidRPr="005C4508">
              <w:rPr>
                <w:rStyle w:val="a"/>
                <w:rFonts w:ascii="Arial" w:hAnsi="Arial" w:cs="Arial"/>
              </w:rPr>
              <w:t>nafas</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terasa</w:t>
            </w:r>
            <w:r>
              <w:rPr>
                <w:rStyle w:val="a"/>
                <w:rFonts w:ascii="Arial" w:hAnsi="Arial" w:cs="Arial"/>
              </w:rPr>
              <w:t xml:space="preserve"> </w:t>
            </w:r>
            <w:r w:rsidRPr="005C4508">
              <w:rPr>
                <w:rStyle w:val="a"/>
                <w:rFonts w:ascii="Arial" w:hAnsi="Arial" w:cs="Arial"/>
              </w:rPr>
              <w:t>tertekan</w:t>
            </w:r>
            <w:r>
              <w:rPr>
                <w:rStyle w:val="a"/>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59"/>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59"/>
              </w:numPr>
              <w:rPr>
                <w:rStyle w:val="a"/>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p>
        </w:tc>
        <w:tc>
          <w:tcPr>
            <w:tcW w:w="2755" w:type="dxa"/>
            <w:vAlign w:val="center"/>
          </w:tcPr>
          <w:p w:rsidR="00FA06B9" w:rsidRPr="005C4508" w:rsidRDefault="00FA06B9" w:rsidP="00FA06B9">
            <w:pPr>
              <w:jc w:val="center"/>
              <w:rPr>
                <w:rFonts w:ascii="Arial" w:hAnsi="Arial" w:cs="Arial"/>
              </w:rPr>
            </w:pPr>
            <w:r w:rsidRPr="005C4508">
              <w:rPr>
                <w:rFonts w:ascii="Arial" w:hAnsi="Arial" w:cs="Arial"/>
              </w:rPr>
              <w:t>(   ) B24</w:t>
            </w:r>
          </w:p>
        </w:tc>
      </w:tr>
      <w:tr w:rsidR="00FA06B9" w:rsidRPr="005C4508" w:rsidTr="00FA06B9">
        <w:tc>
          <w:tcPr>
            <w:tcW w:w="6487" w:type="dxa"/>
            <w:vAlign w:val="center"/>
          </w:tcPr>
          <w:p w:rsidR="00FA06B9" w:rsidRPr="005C4508" w:rsidRDefault="00FA06B9" w:rsidP="00FA06B9">
            <w:pPr>
              <w:ind w:left="426" w:hanging="426"/>
              <w:rPr>
                <w:rStyle w:val="l6"/>
                <w:rFonts w:ascii="Arial" w:hAnsi="Arial" w:cs="Arial"/>
              </w:rPr>
            </w:pPr>
            <w:r w:rsidRPr="005C4508">
              <w:rPr>
                <w:rStyle w:val="a"/>
                <w:rFonts w:ascii="Arial" w:hAnsi="Arial" w:cs="Arial"/>
              </w:rPr>
              <w:t>B25. Apakah</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merasa</w:t>
            </w:r>
            <w:r>
              <w:rPr>
                <w:rStyle w:val="a"/>
                <w:rFonts w:ascii="Arial" w:hAnsi="Arial" w:cs="Arial"/>
              </w:rPr>
              <w:t xml:space="preserve"> </w:t>
            </w:r>
            <w:r w:rsidRPr="005C4508">
              <w:rPr>
                <w:rStyle w:val="l6"/>
                <w:rFonts w:ascii="Arial" w:hAnsi="Arial" w:cs="Arial"/>
              </w:rPr>
              <w:t>haus</w:t>
            </w:r>
            <w:r>
              <w:rPr>
                <w:rStyle w:val="l6"/>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60"/>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60"/>
              </w:numPr>
              <w:rPr>
                <w:rStyle w:val="a"/>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p>
        </w:tc>
        <w:tc>
          <w:tcPr>
            <w:tcW w:w="2755" w:type="dxa"/>
            <w:vAlign w:val="center"/>
          </w:tcPr>
          <w:p w:rsidR="00FA06B9" w:rsidRPr="005C4508" w:rsidRDefault="00FA06B9" w:rsidP="00FA06B9">
            <w:pPr>
              <w:jc w:val="center"/>
              <w:rPr>
                <w:rFonts w:ascii="Arial" w:hAnsi="Arial" w:cs="Arial"/>
              </w:rPr>
            </w:pPr>
            <w:r w:rsidRPr="005C4508">
              <w:rPr>
                <w:rFonts w:ascii="Arial" w:hAnsi="Arial" w:cs="Arial"/>
              </w:rPr>
              <w:t>(   ) B25</w:t>
            </w:r>
          </w:p>
        </w:tc>
      </w:tr>
      <w:tr w:rsidR="00FA06B9" w:rsidRPr="005C4508" w:rsidTr="00FA06B9">
        <w:tc>
          <w:tcPr>
            <w:tcW w:w="6487" w:type="dxa"/>
            <w:vAlign w:val="center"/>
          </w:tcPr>
          <w:p w:rsidR="00FA06B9" w:rsidRPr="005C4508" w:rsidRDefault="00FA06B9" w:rsidP="00FA06B9">
            <w:pPr>
              <w:ind w:left="426" w:hanging="426"/>
              <w:rPr>
                <w:rStyle w:val="l6"/>
                <w:rFonts w:ascii="Arial" w:hAnsi="Arial" w:cs="Arial"/>
              </w:rPr>
            </w:pPr>
            <w:r w:rsidRPr="005C4508">
              <w:rPr>
                <w:rStyle w:val="a"/>
                <w:rFonts w:ascii="Arial" w:hAnsi="Arial" w:cs="Arial"/>
              </w:rPr>
              <w:t>B26. Apakah</w:t>
            </w:r>
            <w:r>
              <w:rPr>
                <w:rStyle w:val="a"/>
                <w:rFonts w:ascii="Arial" w:hAnsi="Arial" w:cs="Arial"/>
              </w:rPr>
              <w:t xml:space="preserve"> </w:t>
            </w:r>
            <w:r w:rsidRPr="005C4508">
              <w:rPr>
                <w:rStyle w:val="a"/>
                <w:rFonts w:ascii="Arial" w:hAnsi="Arial" w:cs="Arial"/>
              </w:rPr>
              <w:t>suara</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terasa</w:t>
            </w:r>
            <w:r>
              <w:rPr>
                <w:rStyle w:val="a"/>
                <w:rFonts w:ascii="Arial" w:hAnsi="Arial" w:cs="Arial"/>
              </w:rPr>
              <w:t xml:space="preserve"> </w:t>
            </w:r>
            <w:r w:rsidRPr="005C4508">
              <w:rPr>
                <w:rStyle w:val="a"/>
                <w:rFonts w:ascii="Arial" w:hAnsi="Arial" w:cs="Arial"/>
              </w:rPr>
              <w:t>serak</w:t>
            </w:r>
            <w:r>
              <w:rPr>
                <w:rStyle w:val="a"/>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61"/>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61"/>
              </w:numPr>
              <w:rPr>
                <w:rStyle w:val="a"/>
                <w:rFonts w:ascii="Arial" w:hAnsi="Arial" w:cs="Arial"/>
              </w:rPr>
            </w:pPr>
            <w:r w:rsidRPr="005C4508">
              <w:rPr>
                <w:rStyle w:val="a"/>
                <w:rFonts w:ascii="Arial" w:hAnsi="Arial" w:cs="Arial"/>
              </w:rPr>
              <w:t>Kadang-kadang          4. SangatSering</w:t>
            </w:r>
          </w:p>
        </w:tc>
        <w:tc>
          <w:tcPr>
            <w:tcW w:w="2755" w:type="dxa"/>
            <w:vAlign w:val="center"/>
          </w:tcPr>
          <w:p w:rsidR="00FA06B9" w:rsidRPr="005C4508" w:rsidRDefault="00FA06B9" w:rsidP="00FA06B9">
            <w:pPr>
              <w:jc w:val="center"/>
              <w:rPr>
                <w:rFonts w:ascii="Arial" w:hAnsi="Arial" w:cs="Arial"/>
              </w:rPr>
            </w:pPr>
            <w:r w:rsidRPr="005C4508">
              <w:rPr>
                <w:rFonts w:ascii="Arial" w:hAnsi="Arial" w:cs="Arial"/>
              </w:rPr>
              <w:t>(   ) B26</w:t>
            </w:r>
          </w:p>
        </w:tc>
      </w:tr>
      <w:tr w:rsidR="00FA06B9" w:rsidRPr="005C4508" w:rsidTr="00FA06B9">
        <w:tc>
          <w:tcPr>
            <w:tcW w:w="6487" w:type="dxa"/>
            <w:vAlign w:val="center"/>
          </w:tcPr>
          <w:p w:rsidR="00FA06B9" w:rsidRPr="005C4508" w:rsidRDefault="00FA06B9" w:rsidP="00FA06B9">
            <w:pPr>
              <w:ind w:left="426" w:hanging="426"/>
              <w:rPr>
                <w:rStyle w:val="l6"/>
                <w:rFonts w:ascii="Arial" w:hAnsi="Arial" w:cs="Arial"/>
              </w:rPr>
            </w:pPr>
            <w:r w:rsidRPr="005C4508">
              <w:rPr>
                <w:rStyle w:val="a"/>
                <w:rFonts w:ascii="Arial" w:hAnsi="Arial" w:cs="Arial"/>
              </w:rPr>
              <w:t>B27. Apakah</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merasa</w:t>
            </w:r>
            <w:r>
              <w:rPr>
                <w:rStyle w:val="a"/>
                <w:rFonts w:ascii="Arial" w:hAnsi="Arial" w:cs="Arial"/>
              </w:rPr>
              <w:t xml:space="preserve"> </w:t>
            </w:r>
            <w:r w:rsidRPr="005C4508">
              <w:rPr>
                <w:rStyle w:val="l6"/>
                <w:rFonts w:ascii="Arial" w:hAnsi="Arial" w:cs="Arial"/>
              </w:rPr>
              <w:t>pening</w:t>
            </w:r>
            <w:r>
              <w:rPr>
                <w:rStyle w:val="l6"/>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62"/>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62"/>
              </w:numPr>
              <w:rPr>
                <w:rStyle w:val="a"/>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p>
        </w:tc>
        <w:tc>
          <w:tcPr>
            <w:tcW w:w="2755" w:type="dxa"/>
            <w:vAlign w:val="center"/>
          </w:tcPr>
          <w:p w:rsidR="00FA06B9" w:rsidRPr="005C4508" w:rsidRDefault="00FA06B9" w:rsidP="00FA06B9">
            <w:pPr>
              <w:jc w:val="center"/>
              <w:rPr>
                <w:rFonts w:ascii="Arial" w:hAnsi="Arial" w:cs="Arial"/>
              </w:rPr>
            </w:pPr>
            <w:r w:rsidRPr="005C4508">
              <w:rPr>
                <w:rFonts w:ascii="Arial" w:hAnsi="Arial" w:cs="Arial"/>
              </w:rPr>
              <w:t>(   ) B27</w:t>
            </w:r>
          </w:p>
        </w:tc>
      </w:tr>
      <w:tr w:rsidR="00FA06B9" w:rsidRPr="005C4508" w:rsidTr="00FA06B9">
        <w:tc>
          <w:tcPr>
            <w:tcW w:w="6487" w:type="dxa"/>
            <w:vAlign w:val="center"/>
          </w:tcPr>
          <w:p w:rsidR="00FA06B9" w:rsidRPr="005C4508" w:rsidRDefault="00FA06B9" w:rsidP="00FA06B9">
            <w:pPr>
              <w:ind w:left="426" w:hanging="426"/>
              <w:rPr>
                <w:rStyle w:val="l6"/>
                <w:rFonts w:ascii="Arial" w:hAnsi="Arial" w:cs="Arial"/>
              </w:rPr>
            </w:pPr>
            <w:r w:rsidRPr="005C4508">
              <w:rPr>
                <w:rStyle w:val="a"/>
                <w:rFonts w:ascii="Arial" w:hAnsi="Arial" w:cs="Arial"/>
              </w:rPr>
              <w:t>B28. Apakah</w:t>
            </w:r>
            <w:r>
              <w:rPr>
                <w:rStyle w:val="a"/>
                <w:rFonts w:ascii="Arial" w:hAnsi="Arial" w:cs="Arial"/>
              </w:rPr>
              <w:t xml:space="preserve"> </w:t>
            </w:r>
            <w:r w:rsidRPr="005C4508">
              <w:rPr>
                <w:rStyle w:val="a"/>
                <w:rFonts w:ascii="Arial" w:hAnsi="Arial" w:cs="Arial"/>
              </w:rPr>
              <w:t>kelopak</w:t>
            </w:r>
            <w:r>
              <w:rPr>
                <w:rStyle w:val="a"/>
                <w:rFonts w:ascii="Arial" w:hAnsi="Arial" w:cs="Arial"/>
              </w:rPr>
              <w:t xml:space="preserve"> </w:t>
            </w:r>
            <w:r w:rsidRPr="005C4508">
              <w:rPr>
                <w:rStyle w:val="a"/>
                <w:rFonts w:ascii="Arial" w:hAnsi="Arial" w:cs="Arial"/>
              </w:rPr>
              <w:t>mata</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terasa</w:t>
            </w:r>
            <w:r>
              <w:rPr>
                <w:rStyle w:val="a"/>
                <w:rFonts w:ascii="Arial" w:hAnsi="Arial" w:cs="Arial"/>
              </w:rPr>
              <w:t xml:space="preserve"> </w:t>
            </w:r>
            <w:r w:rsidRPr="005C4508">
              <w:rPr>
                <w:rStyle w:val="a"/>
                <w:rFonts w:ascii="Arial" w:hAnsi="Arial" w:cs="Arial"/>
              </w:rPr>
              <w:t>kejang</w:t>
            </w:r>
            <w:r>
              <w:rPr>
                <w:rStyle w:val="a"/>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63"/>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63"/>
              </w:numPr>
              <w:rPr>
                <w:rStyle w:val="a"/>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p>
        </w:tc>
        <w:tc>
          <w:tcPr>
            <w:tcW w:w="2755" w:type="dxa"/>
            <w:vAlign w:val="center"/>
          </w:tcPr>
          <w:p w:rsidR="00FA06B9" w:rsidRPr="005C4508" w:rsidRDefault="00FA06B9" w:rsidP="00FA06B9">
            <w:pPr>
              <w:jc w:val="center"/>
              <w:rPr>
                <w:rFonts w:ascii="Arial" w:hAnsi="Arial" w:cs="Arial"/>
              </w:rPr>
            </w:pPr>
            <w:r w:rsidRPr="005C4508">
              <w:rPr>
                <w:rFonts w:ascii="Arial" w:hAnsi="Arial" w:cs="Arial"/>
              </w:rPr>
              <w:t>(   ) B28</w:t>
            </w:r>
          </w:p>
        </w:tc>
      </w:tr>
      <w:tr w:rsidR="00FA06B9" w:rsidRPr="005C4508" w:rsidTr="00FA06B9">
        <w:tc>
          <w:tcPr>
            <w:tcW w:w="6487" w:type="dxa"/>
            <w:vAlign w:val="center"/>
          </w:tcPr>
          <w:p w:rsidR="00FA06B9" w:rsidRPr="005C4508" w:rsidRDefault="00FA06B9" w:rsidP="00FA06B9">
            <w:pPr>
              <w:ind w:left="426" w:hanging="426"/>
              <w:rPr>
                <w:rStyle w:val="l6"/>
                <w:rFonts w:ascii="Arial" w:hAnsi="Arial" w:cs="Arial"/>
              </w:rPr>
            </w:pPr>
            <w:r w:rsidRPr="005C4508">
              <w:rPr>
                <w:rStyle w:val="a"/>
                <w:rFonts w:ascii="Arial" w:hAnsi="Arial" w:cs="Arial"/>
              </w:rPr>
              <w:t>B29. Apakah</w:t>
            </w:r>
            <w:r>
              <w:rPr>
                <w:rStyle w:val="a"/>
                <w:rFonts w:ascii="Arial" w:hAnsi="Arial" w:cs="Arial"/>
              </w:rPr>
              <w:t xml:space="preserve"> </w:t>
            </w:r>
            <w:r w:rsidRPr="005C4508">
              <w:rPr>
                <w:rStyle w:val="a"/>
                <w:rFonts w:ascii="Arial" w:hAnsi="Arial" w:cs="Arial"/>
              </w:rPr>
              <w:t>anggota</w:t>
            </w:r>
            <w:r>
              <w:rPr>
                <w:rStyle w:val="a"/>
                <w:rFonts w:ascii="Arial" w:hAnsi="Arial" w:cs="Arial"/>
              </w:rPr>
              <w:t xml:space="preserve"> </w:t>
            </w:r>
            <w:r w:rsidRPr="005C4508">
              <w:rPr>
                <w:rStyle w:val="a"/>
                <w:rFonts w:ascii="Arial" w:hAnsi="Arial" w:cs="Arial"/>
              </w:rPr>
              <w:t>badan</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terasa</w:t>
            </w:r>
            <w:r>
              <w:rPr>
                <w:rStyle w:val="a"/>
                <w:rFonts w:ascii="Arial" w:hAnsi="Arial" w:cs="Arial"/>
              </w:rPr>
              <w:t xml:space="preserve"> </w:t>
            </w:r>
            <w:r w:rsidRPr="005C4508">
              <w:rPr>
                <w:rStyle w:val="a"/>
                <w:rFonts w:ascii="Arial" w:hAnsi="Arial" w:cs="Arial"/>
              </w:rPr>
              <w:t>bergetar (tremor) 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64"/>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64"/>
              </w:numPr>
              <w:rPr>
                <w:rStyle w:val="a"/>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p>
        </w:tc>
        <w:tc>
          <w:tcPr>
            <w:tcW w:w="2755" w:type="dxa"/>
            <w:vAlign w:val="center"/>
          </w:tcPr>
          <w:p w:rsidR="00FA06B9" w:rsidRPr="005C4508" w:rsidRDefault="00FA06B9" w:rsidP="00FA06B9">
            <w:pPr>
              <w:jc w:val="center"/>
              <w:rPr>
                <w:rFonts w:ascii="Arial" w:hAnsi="Arial" w:cs="Arial"/>
              </w:rPr>
            </w:pPr>
            <w:r w:rsidRPr="005C4508">
              <w:rPr>
                <w:rFonts w:ascii="Arial" w:hAnsi="Arial" w:cs="Arial"/>
              </w:rPr>
              <w:t>(   ) B29</w:t>
            </w:r>
          </w:p>
        </w:tc>
      </w:tr>
      <w:tr w:rsidR="00FA06B9" w:rsidRPr="005C4508" w:rsidTr="00FA06B9">
        <w:tc>
          <w:tcPr>
            <w:tcW w:w="6487" w:type="dxa"/>
            <w:vAlign w:val="center"/>
          </w:tcPr>
          <w:p w:rsidR="00FA06B9" w:rsidRPr="005C4508" w:rsidRDefault="00FA06B9" w:rsidP="00FA06B9">
            <w:pPr>
              <w:ind w:left="426" w:hanging="426"/>
              <w:rPr>
                <w:rStyle w:val="l6"/>
                <w:rFonts w:ascii="Arial" w:hAnsi="Arial" w:cs="Arial"/>
              </w:rPr>
            </w:pPr>
            <w:r w:rsidRPr="005C4508">
              <w:rPr>
                <w:rStyle w:val="a"/>
                <w:rFonts w:ascii="Arial" w:hAnsi="Arial" w:cs="Arial"/>
              </w:rPr>
              <w:t>B30. Apakah</w:t>
            </w:r>
            <w:r>
              <w:rPr>
                <w:rStyle w:val="a"/>
                <w:rFonts w:ascii="Arial" w:hAnsi="Arial" w:cs="Arial"/>
              </w:rPr>
              <w:t xml:space="preserve"> </w:t>
            </w:r>
            <w:r w:rsidRPr="005C4508">
              <w:rPr>
                <w:rStyle w:val="a"/>
                <w:rFonts w:ascii="Arial" w:hAnsi="Arial" w:cs="Arial"/>
              </w:rPr>
              <w:t>saudara</w:t>
            </w:r>
            <w:r>
              <w:rPr>
                <w:rStyle w:val="a"/>
                <w:rFonts w:ascii="Arial" w:hAnsi="Arial" w:cs="Arial"/>
              </w:rPr>
              <w:t xml:space="preserve"> </w:t>
            </w:r>
            <w:r w:rsidRPr="005C4508">
              <w:rPr>
                <w:rStyle w:val="a"/>
                <w:rFonts w:ascii="Arial" w:hAnsi="Arial" w:cs="Arial"/>
              </w:rPr>
              <w:t>merasa</w:t>
            </w:r>
            <w:r>
              <w:rPr>
                <w:rStyle w:val="a"/>
                <w:rFonts w:ascii="Arial" w:hAnsi="Arial" w:cs="Arial"/>
              </w:rPr>
              <w:t xml:space="preserve"> </w:t>
            </w:r>
            <w:r w:rsidRPr="005C4508">
              <w:rPr>
                <w:rStyle w:val="l6"/>
                <w:rFonts w:ascii="Arial" w:hAnsi="Arial" w:cs="Arial"/>
              </w:rPr>
              <w:t>kurang</w:t>
            </w:r>
            <w:r>
              <w:rPr>
                <w:rStyle w:val="l6"/>
                <w:rFonts w:ascii="Arial" w:hAnsi="Arial" w:cs="Arial"/>
              </w:rPr>
              <w:t xml:space="preserve"> </w:t>
            </w:r>
            <w:r w:rsidRPr="005C4508">
              <w:rPr>
                <w:rStyle w:val="l6"/>
                <w:rFonts w:ascii="Arial" w:hAnsi="Arial" w:cs="Arial"/>
              </w:rPr>
              <w:t>sehat</w:t>
            </w:r>
            <w:r>
              <w:rPr>
                <w:rStyle w:val="l6"/>
                <w:rFonts w:ascii="Arial" w:hAnsi="Arial" w:cs="Arial"/>
              </w:rPr>
              <w:t xml:space="preserve"> </w:t>
            </w:r>
            <w:r w:rsidRPr="005C4508">
              <w:rPr>
                <w:rStyle w:val="a"/>
                <w:rFonts w:ascii="Arial" w:hAnsi="Arial" w:cs="Arial"/>
              </w:rPr>
              <w:t>setelah</w:t>
            </w:r>
            <w:r>
              <w:rPr>
                <w:rStyle w:val="a"/>
                <w:rFonts w:ascii="Arial" w:hAnsi="Arial" w:cs="Arial"/>
              </w:rPr>
              <w:t xml:space="preserve"> </w:t>
            </w:r>
            <w:r w:rsidRPr="005C4508">
              <w:rPr>
                <w:rStyle w:val="a"/>
                <w:rFonts w:ascii="Arial" w:hAnsi="Arial" w:cs="Arial"/>
              </w:rPr>
              <w:t>beker</w:t>
            </w:r>
            <w:r w:rsidRPr="005C4508">
              <w:rPr>
                <w:rStyle w:val="l6"/>
                <w:rFonts w:ascii="Arial" w:hAnsi="Arial" w:cs="Arial"/>
              </w:rPr>
              <w:t>ja?</w:t>
            </w:r>
          </w:p>
          <w:p w:rsidR="00FA06B9" w:rsidRPr="005C4508" w:rsidRDefault="00FA06B9" w:rsidP="009338BC">
            <w:pPr>
              <w:pStyle w:val="ListParagraph"/>
              <w:numPr>
                <w:ilvl w:val="0"/>
                <w:numId w:val="65"/>
              </w:numPr>
              <w:rPr>
                <w:rStyle w:val="a"/>
                <w:rFonts w:ascii="Arial" w:hAnsi="Arial" w:cs="Arial"/>
              </w:rPr>
            </w:pPr>
            <w:r w:rsidRPr="005C4508">
              <w:rPr>
                <w:rStyle w:val="a"/>
                <w:rFonts w:ascii="Arial" w:hAnsi="Arial" w:cs="Arial"/>
              </w:rPr>
              <w:t>Tidak</w:t>
            </w:r>
            <w:r>
              <w:rPr>
                <w:rStyle w:val="a"/>
                <w:rFonts w:ascii="Arial" w:hAnsi="Arial" w:cs="Arial"/>
              </w:rPr>
              <w:t xml:space="preserve"> </w:t>
            </w:r>
            <w:r w:rsidRPr="005C4508">
              <w:rPr>
                <w:rStyle w:val="a"/>
                <w:rFonts w:ascii="Arial" w:hAnsi="Arial" w:cs="Arial"/>
              </w:rPr>
              <w:t>pernah              3. Sering</w:t>
            </w:r>
          </w:p>
          <w:p w:rsidR="00FA06B9" w:rsidRPr="005C4508" w:rsidRDefault="00FA06B9" w:rsidP="009338BC">
            <w:pPr>
              <w:pStyle w:val="ListParagraph"/>
              <w:numPr>
                <w:ilvl w:val="0"/>
                <w:numId w:val="65"/>
              </w:numPr>
              <w:rPr>
                <w:rStyle w:val="a"/>
                <w:rFonts w:ascii="Arial" w:hAnsi="Arial" w:cs="Arial"/>
              </w:rPr>
            </w:pPr>
            <w:r w:rsidRPr="005C4508">
              <w:rPr>
                <w:rStyle w:val="a"/>
                <w:rFonts w:ascii="Arial" w:hAnsi="Arial" w:cs="Arial"/>
              </w:rPr>
              <w:t>Kadang-kadang          4. Sangat</w:t>
            </w:r>
            <w:r>
              <w:rPr>
                <w:rStyle w:val="a"/>
                <w:rFonts w:ascii="Arial" w:hAnsi="Arial" w:cs="Arial"/>
              </w:rPr>
              <w:t xml:space="preserve"> </w:t>
            </w:r>
            <w:r w:rsidRPr="005C4508">
              <w:rPr>
                <w:rStyle w:val="a"/>
                <w:rFonts w:ascii="Arial" w:hAnsi="Arial" w:cs="Arial"/>
              </w:rPr>
              <w:t>Sering</w:t>
            </w:r>
          </w:p>
        </w:tc>
        <w:tc>
          <w:tcPr>
            <w:tcW w:w="2755" w:type="dxa"/>
            <w:vAlign w:val="center"/>
          </w:tcPr>
          <w:p w:rsidR="00FA06B9" w:rsidRPr="005C4508" w:rsidRDefault="00FA06B9" w:rsidP="00FA06B9">
            <w:pPr>
              <w:jc w:val="center"/>
              <w:rPr>
                <w:rFonts w:ascii="Arial" w:hAnsi="Arial" w:cs="Arial"/>
              </w:rPr>
            </w:pPr>
            <w:r w:rsidRPr="005C4508">
              <w:rPr>
                <w:rFonts w:ascii="Arial" w:hAnsi="Arial" w:cs="Arial"/>
              </w:rPr>
              <w:t>(   ) B30</w:t>
            </w:r>
          </w:p>
        </w:tc>
      </w:tr>
    </w:tbl>
    <w:p w:rsidR="009338BC" w:rsidRDefault="009338BC" w:rsidP="009338BC">
      <w:pPr>
        <w:rPr>
          <w:rFonts w:ascii="Arial" w:hAnsi="Arial" w:cs="Arial"/>
          <w:b/>
        </w:rPr>
      </w:pPr>
    </w:p>
    <w:p w:rsidR="009338BC" w:rsidRDefault="009338BC" w:rsidP="009338BC">
      <w:pPr>
        <w:rPr>
          <w:rFonts w:ascii="Arial" w:hAnsi="Arial" w:cs="Arial"/>
          <w:b/>
        </w:rPr>
      </w:pPr>
    </w:p>
    <w:p w:rsidR="009338BC" w:rsidRDefault="009338BC" w:rsidP="009338BC">
      <w:pPr>
        <w:rPr>
          <w:rFonts w:ascii="Arial" w:hAnsi="Arial" w:cs="Arial"/>
          <w:b/>
        </w:rPr>
      </w:pPr>
    </w:p>
    <w:p w:rsidR="009338BC" w:rsidRDefault="009338BC" w:rsidP="009338BC">
      <w:pPr>
        <w:rPr>
          <w:rFonts w:ascii="Arial" w:hAnsi="Arial" w:cs="Arial"/>
          <w:b/>
        </w:rPr>
      </w:pPr>
    </w:p>
    <w:p w:rsidR="009338BC" w:rsidRDefault="009338BC" w:rsidP="009338BC">
      <w:pPr>
        <w:rPr>
          <w:rFonts w:ascii="Arial" w:hAnsi="Arial" w:cs="Arial"/>
          <w:b/>
        </w:rPr>
      </w:pPr>
    </w:p>
    <w:p w:rsidR="009338BC" w:rsidRDefault="009338BC" w:rsidP="009338BC">
      <w:pPr>
        <w:rPr>
          <w:rFonts w:ascii="Arial" w:hAnsi="Arial" w:cs="Arial"/>
          <w:b/>
        </w:rPr>
      </w:pPr>
    </w:p>
    <w:p w:rsidR="009338BC" w:rsidRDefault="009338BC" w:rsidP="009338BC">
      <w:pPr>
        <w:rPr>
          <w:rFonts w:ascii="Arial" w:hAnsi="Arial" w:cs="Arial"/>
          <w:b/>
        </w:rPr>
      </w:pPr>
      <w:bookmarkStart w:id="0" w:name="_GoBack"/>
      <w:bookmarkEnd w:id="0"/>
    </w:p>
    <w:p w:rsidR="009338BC" w:rsidRDefault="009338BC" w:rsidP="009338BC">
      <w:pPr>
        <w:rPr>
          <w:rFonts w:ascii="Arial" w:hAnsi="Arial" w:cs="Arial"/>
          <w:b/>
        </w:rPr>
      </w:pPr>
    </w:p>
    <w:p w:rsidR="009338BC" w:rsidRDefault="009338BC" w:rsidP="009338BC">
      <w:pPr>
        <w:rPr>
          <w:rFonts w:ascii="Arial" w:hAnsi="Arial" w:cs="Arial"/>
          <w:b/>
        </w:rPr>
      </w:pPr>
    </w:p>
    <w:p w:rsidR="009338BC" w:rsidRDefault="009338BC" w:rsidP="009338BC">
      <w:pPr>
        <w:rPr>
          <w:rFonts w:ascii="Arial" w:hAnsi="Arial" w:cs="Arial"/>
          <w:b/>
        </w:rPr>
      </w:pPr>
    </w:p>
    <w:p w:rsidR="009338BC" w:rsidRDefault="009338BC" w:rsidP="009338BC">
      <w:pPr>
        <w:rPr>
          <w:rFonts w:ascii="Arial" w:hAnsi="Arial" w:cs="Arial"/>
          <w:b/>
        </w:rPr>
      </w:pPr>
    </w:p>
    <w:p w:rsidR="009338BC" w:rsidRDefault="009338BC" w:rsidP="009338BC">
      <w:pPr>
        <w:rPr>
          <w:rFonts w:ascii="Arial" w:hAnsi="Arial" w:cs="Arial"/>
          <w:b/>
        </w:rPr>
      </w:pPr>
    </w:p>
    <w:p w:rsidR="009338BC" w:rsidRDefault="009338BC" w:rsidP="009338BC">
      <w:pPr>
        <w:rPr>
          <w:rFonts w:ascii="Arial" w:hAnsi="Arial" w:cs="Arial"/>
          <w:b/>
        </w:rPr>
      </w:pPr>
    </w:p>
    <w:p w:rsidR="009338BC" w:rsidRDefault="009338BC" w:rsidP="009338BC">
      <w:pPr>
        <w:rPr>
          <w:rFonts w:ascii="Arial" w:hAnsi="Arial" w:cs="Arial"/>
          <w:b/>
        </w:rPr>
      </w:pPr>
    </w:p>
    <w:p w:rsidR="009338BC" w:rsidRDefault="009338BC" w:rsidP="009338BC">
      <w:pPr>
        <w:rPr>
          <w:rFonts w:ascii="Arial" w:hAnsi="Arial" w:cs="Arial"/>
          <w:b/>
        </w:rPr>
      </w:pPr>
    </w:p>
    <w:p w:rsidR="009338BC" w:rsidRDefault="009338BC" w:rsidP="009338BC">
      <w:pPr>
        <w:rPr>
          <w:rFonts w:ascii="Arial" w:hAnsi="Arial" w:cs="Arial"/>
          <w:b/>
        </w:rPr>
      </w:pPr>
    </w:p>
    <w:p w:rsidR="009338BC" w:rsidRDefault="009338BC" w:rsidP="009338BC">
      <w:pPr>
        <w:rPr>
          <w:rFonts w:ascii="Arial" w:hAnsi="Arial" w:cs="Arial"/>
          <w:b/>
        </w:rPr>
      </w:pPr>
    </w:p>
    <w:p w:rsidR="009338BC" w:rsidRDefault="009338BC" w:rsidP="009338BC">
      <w:pPr>
        <w:rPr>
          <w:rFonts w:ascii="Arial" w:hAnsi="Arial" w:cs="Arial"/>
          <w:b/>
        </w:rPr>
      </w:pPr>
    </w:p>
    <w:p w:rsidR="009338BC" w:rsidRDefault="009338BC" w:rsidP="009338BC">
      <w:pPr>
        <w:rPr>
          <w:rFonts w:ascii="Arial" w:hAnsi="Arial" w:cs="Arial"/>
          <w:b/>
        </w:rPr>
      </w:pPr>
    </w:p>
    <w:p w:rsidR="009338BC" w:rsidRDefault="009338BC" w:rsidP="009338BC">
      <w:pPr>
        <w:rPr>
          <w:rFonts w:ascii="Arial" w:hAnsi="Arial" w:cs="Arial"/>
          <w:b/>
        </w:rPr>
      </w:pPr>
    </w:p>
    <w:p w:rsidR="009338BC" w:rsidRDefault="009338BC" w:rsidP="009338BC">
      <w:pPr>
        <w:rPr>
          <w:rFonts w:ascii="Arial" w:hAnsi="Arial" w:cs="Arial"/>
          <w:b/>
        </w:rPr>
      </w:pPr>
    </w:p>
    <w:p w:rsidR="009338BC" w:rsidRDefault="009338BC" w:rsidP="009338BC">
      <w:pPr>
        <w:rPr>
          <w:rFonts w:ascii="Arial" w:hAnsi="Arial" w:cs="Arial"/>
          <w:b/>
        </w:rPr>
      </w:pPr>
    </w:p>
    <w:p w:rsidR="009338BC" w:rsidRDefault="009338BC" w:rsidP="009338BC">
      <w:pPr>
        <w:rPr>
          <w:rFonts w:ascii="Arial" w:hAnsi="Arial" w:cs="Arial"/>
          <w:b/>
        </w:rPr>
      </w:pPr>
    </w:p>
    <w:p w:rsidR="009338BC" w:rsidRDefault="009338BC" w:rsidP="009338BC">
      <w:pPr>
        <w:rPr>
          <w:rFonts w:ascii="Arial" w:hAnsi="Arial" w:cs="Arial"/>
          <w:b/>
        </w:rPr>
      </w:pPr>
    </w:p>
    <w:p w:rsidR="009338BC" w:rsidRDefault="009338BC" w:rsidP="009338BC">
      <w:pPr>
        <w:rPr>
          <w:rFonts w:ascii="Arial" w:hAnsi="Arial" w:cs="Arial"/>
          <w:b/>
        </w:rPr>
      </w:pPr>
    </w:p>
    <w:p w:rsidR="009338BC" w:rsidRDefault="009338BC" w:rsidP="009338BC">
      <w:pPr>
        <w:rPr>
          <w:rFonts w:ascii="Arial" w:hAnsi="Arial" w:cs="Arial"/>
          <w:b/>
        </w:rPr>
      </w:pPr>
    </w:p>
    <w:p w:rsidR="009338BC" w:rsidRPr="000D27DF" w:rsidRDefault="009338BC" w:rsidP="009338BC">
      <w:pPr>
        <w:autoSpaceDE w:val="0"/>
        <w:autoSpaceDN w:val="0"/>
        <w:adjustRightInd w:val="0"/>
        <w:spacing w:after="0" w:line="240" w:lineRule="auto"/>
        <w:rPr>
          <w:rFonts w:ascii="Arial" w:hAnsi="Arial" w:cs="Arial"/>
          <w:b/>
          <w:bCs/>
          <w:color w:val="000000"/>
          <w:sz w:val="20"/>
          <w:szCs w:val="20"/>
        </w:rPr>
      </w:pPr>
      <w:r w:rsidRPr="000D27DF">
        <w:rPr>
          <w:rFonts w:ascii="Arial" w:hAnsi="Arial" w:cs="Arial"/>
          <w:b/>
          <w:bCs/>
          <w:color w:val="000000"/>
          <w:sz w:val="20"/>
          <w:szCs w:val="20"/>
        </w:rPr>
        <w:lastRenderedPageBreak/>
        <w:t>Frequencies</w:t>
      </w:r>
    </w:p>
    <w:p w:rsidR="009338BC" w:rsidRPr="000D27DF" w:rsidRDefault="009338BC" w:rsidP="009338BC">
      <w:pPr>
        <w:tabs>
          <w:tab w:val="center" w:pos="3268"/>
        </w:tabs>
        <w:autoSpaceDE w:val="0"/>
        <w:autoSpaceDN w:val="0"/>
        <w:adjustRightInd w:val="0"/>
        <w:spacing w:after="0" w:line="240" w:lineRule="auto"/>
        <w:rPr>
          <w:rFonts w:ascii="Arial" w:hAnsi="Arial" w:cs="Arial"/>
          <w:b/>
          <w:bCs/>
          <w:color w:val="000000"/>
          <w:sz w:val="20"/>
          <w:szCs w:val="20"/>
        </w:rPr>
      </w:pPr>
      <w:r w:rsidRPr="000D27DF">
        <w:rPr>
          <w:rFonts w:ascii="Arial" w:hAnsi="Arial" w:cs="Arial"/>
          <w:b/>
          <w:bCs/>
          <w:color w:val="000000"/>
          <w:sz w:val="20"/>
          <w:szCs w:val="20"/>
        </w:rPr>
        <w:tab/>
        <w:t>Statistics</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1833"/>
        <w:gridCol w:w="1144"/>
        <w:gridCol w:w="1701"/>
        <w:gridCol w:w="1843"/>
        <w:gridCol w:w="1559"/>
      </w:tblGrid>
      <w:tr w:rsidR="009338BC" w:rsidRPr="000D27DF" w:rsidTr="00127CB6">
        <w:trPr>
          <w:trHeight w:val="265"/>
        </w:trPr>
        <w:tc>
          <w:tcPr>
            <w:tcW w:w="2977" w:type="dxa"/>
            <w:gridSpan w:val="2"/>
            <w:shd w:val="clear" w:color="000000" w:fill="FFFFFF"/>
            <w:vAlign w:val="bottom"/>
          </w:tcPr>
          <w:p w:rsidR="009338BC" w:rsidRPr="000D27DF" w:rsidRDefault="009338BC" w:rsidP="00127CB6">
            <w:pPr>
              <w:autoSpaceDE w:val="0"/>
              <w:autoSpaceDN w:val="0"/>
              <w:adjustRightInd w:val="0"/>
              <w:spacing w:after="0" w:line="240" w:lineRule="auto"/>
              <w:rPr>
                <w:rFonts w:ascii="Arial" w:hAnsi="Arial" w:cs="Arial"/>
                <w:color w:val="000000"/>
                <w:sz w:val="20"/>
                <w:szCs w:val="20"/>
              </w:rPr>
            </w:pPr>
            <w:r w:rsidRPr="000D27DF">
              <w:rPr>
                <w:rFonts w:ascii="Arial" w:hAnsi="Arial" w:cs="Arial"/>
                <w:color w:val="000000"/>
                <w:sz w:val="20"/>
                <w:szCs w:val="20"/>
              </w:rPr>
              <w:t xml:space="preserve"> </w:t>
            </w:r>
          </w:p>
        </w:tc>
        <w:tc>
          <w:tcPr>
            <w:tcW w:w="1701" w:type="dxa"/>
            <w:shd w:val="clear" w:color="000000" w:fill="FFFFFF"/>
            <w:vAlign w:val="bottom"/>
          </w:tcPr>
          <w:p w:rsidR="009338BC" w:rsidRPr="000D27DF" w:rsidRDefault="009338BC" w:rsidP="00127CB6">
            <w:pPr>
              <w:autoSpaceDE w:val="0"/>
              <w:autoSpaceDN w:val="0"/>
              <w:adjustRightInd w:val="0"/>
              <w:spacing w:after="0" w:line="240" w:lineRule="auto"/>
              <w:jc w:val="center"/>
              <w:rPr>
                <w:rFonts w:ascii="Arial" w:hAnsi="Arial" w:cs="Arial"/>
                <w:color w:val="000000"/>
                <w:sz w:val="20"/>
                <w:szCs w:val="20"/>
              </w:rPr>
            </w:pPr>
            <w:r w:rsidRPr="000D27DF">
              <w:rPr>
                <w:rFonts w:ascii="Arial" w:hAnsi="Arial" w:cs="Arial"/>
                <w:color w:val="000000"/>
                <w:sz w:val="20"/>
                <w:szCs w:val="20"/>
              </w:rPr>
              <w:t>Masa Kerja</w:t>
            </w:r>
          </w:p>
        </w:tc>
        <w:tc>
          <w:tcPr>
            <w:tcW w:w="1843" w:type="dxa"/>
            <w:shd w:val="clear" w:color="000000" w:fill="FFFFFF"/>
            <w:vAlign w:val="bottom"/>
          </w:tcPr>
          <w:p w:rsidR="009338BC" w:rsidRPr="000D27DF" w:rsidRDefault="009338BC" w:rsidP="00127CB6">
            <w:pPr>
              <w:autoSpaceDE w:val="0"/>
              <w:autoSpaceDN w:val="0"/>
              <w:adjustRightInd w:val="0"/>
              <w:spacing w:after="0" w:line="240" w:lineRule="auto"/>
              <w:jc w:val="center"/>
              <w:rPr>
                <w:rFonts w:ascii="Arial" w:hAnsi="Arial" w:cs="Arial"/>
                <w:color w:val="000000"/>
                <w:sz w:val="20"/>
                <w:szCs w:val="20"/>
              </w:rPr>
            </w:pPr>
            <w:r w:rsidRPr="000D27DF">
              <w:rPr>
                <w:rFonts w:ascii="Arial" w:hAnsi="Arial" w:cs="Arial"/>
                <w:color w:val="000000"/>
                <w:sz w:val="20"/>
                <w:szCs w:val="20"/>
              </w:rPr>
              <w:t>Kebisingan</w:t>
            </w:r>
          </w:p>
        </w:tc>
        <w:tc>
          <w:tcPr>
            <w:tcW w:w="1559" w:type="dxa"/>
            <w:shd w:val="clear" w:color="000000" w:fill="FFFFFF"/>
            <w:vAlign w:val="bottom"/>
          </w:tcPr>
          <w:p w:rsidR="009338BC" w:rsidRPr="000D27DF" w:rsidRDefault="009338BC" w:rsidP="00127CB6">
            <w:pPr>
              <w:autoSpaceDE w:val="0"/>
              <w:autoSpaceDN w:val="0"/>
              <w:adjustRightInd w:val="0"/>
              <w:spacing w:after="0" w:line="240" w:lineRule="auto"/>
              <w:jc w:val="center"/>
              <w:rPr>
                <w:rFonts w:ascii="Arial" w:hAnsi="Arial" w:cs="Arial"/>
                <w:color w:val="000000"/>
                <w:sz w:val="20"/>
                <w:szCs w:val="20"/>
              </w:rPr>
            </w:pPr>
            <w:r w:rsidRPr="000D27DF">
              <w:rPr>
                <w:rFonts w:ascii="Arial" w:hAnsi="Arial" w:cs="Arial"/>
                <w:color w:val="000000"/>
                <w:sz w:val="20"/>
                <w:szCs w:val="20"/>
              </w:rPr>
              <w:t>Usia</w:t>
            </w:r>
          </w:p>
        </w:tc>
      </w:tr>
      <w:tr w:rsidR="009338BC" w:rsidRPr="000D27DF" w:rsidTr="00127CB6">
        <w:trPr>
          <w:trHeight w:val="265"/>
        </w:trPr>
        <w:tc>
          <w:tcPr>
            <w:tcW w:w="1833" w:type="dxa"/>
            <w:shd w:val="clear" w:color="000000" w:fill="FFFFFF"/>
          </w:tcPr>
          <w:p w:rsidR="009338BC" w:rsidRPr="000D27DF" w:rsidRDefault="009338BC" w:rsidP="00127CB6">
            <w:pPr>
              <w:autoSpaceDE w:val="0"/>
              <w:autoSpaceDN w:val="0"/>
              <w:adjustRightInd w:val="0"/>
              <w:spacing w:after="0" w:line="240" w:lineRule="auto"/>
              <w:rPr>
                <w:rFonts w:ascii="Arial" w:hAnsi="Arial" w:cs="Arial"/>
                <w:color w:val="000000"/>
                <w:sz w:val="20"/>
                <w:szCs w:val="20"/>
              </w:rPr>
            </w:pPr>
            <w:r w:rsidRPr="000D27DF">
              <w:rPr>
                <w:rFonts w:ascii="Arial" w:hAnsi="Arial" w:cs="Arial"/>
                <w:color w:val="000000"/>
                <w:sz w:val="20"/>
                <w:szCs w:val="20"/>
              </w:rPr>
              <w:t>N</w:t>
            </w:r>
          </w:p>
        </w:tc>
        <w:tc>
          <w:tcPr>
            <w:tcW w:w="1144" w:type="dxa"/>
            <w:shd w:val="clear" w:color="000000" w:fill="FFFFFF"/>
          </w:tcPr>
          <w:p w:rsidR="009338BC" w:rsidRPr="000D27DF" w:rsidRDefault="009338BC" w:rsidP="00127CB6">
            <w:pPr>
              <w:autoSpaceDE w:val="0"/>
              <w:autoSpaceDN w:val="0"/>
              <w:adjustRightInd w:val="0"/>
              <w:spacing w:after="0" w:line="240" w:lineRule="auto"/>
              <w:rPr>
                <w:rFonts w:ascii="Arial" w:hAnsi="Arial" w:cs="Arial"/>
                <w:color w:val="000000"/>
                <w:sz w:val="20"/>
                <w:szCs w:val="20"/>
              </w:rPr>
            </w:pPr>
            <w:r w:rsidRPr="000D27DF">
              <w:rPr>
                <w:rFonts w:ascii="Arial" w:hAnsi="Arial" w:cs="Arial"/>
                <w:color w:val="000000"/>
                <w:sz w:val="20"/>
                <w:szCs w:val="20"/>
              </w:rPr>
              <w:t>Valid</w:t>
            </w:r>
          </w:p>
        </w:tc>
        <w:tc>
          <w:tcPr>
            <w:tcW w:w="1701"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50</w:t>
            </w:r>
          </w:p>
        </w:tc>
        <w:tc>
          <w:tcPr>
            <w:tcW w:w="1843"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50</w:t>
            </w:r>
          </w:p>
        </w:tc>
        <w:tc>
          <w:tcPr>
            <w:tcW w:w="1559"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50</w:t>
            </w:r>
          </w:p>
        </w:tc>
      </w:tr>
      <w:tr w:rsidR="009338BC" w:rsidRPr="000D27DF" w:rsidTr="00127CB6">
        <w:trPr>
          <w:trHeight w:val="265"/>
        </w:trPr>
        <w:tc>
          <w:tcPr>
            <w:tcW w:w="1833" w:type="dxa"/>
            <w:shd w:val="clear" w:color="000000" w:fill="FFFFFF"/>
          </w:tcPr>
          <w:p w:rsidR="009338BC" w:rsidRPr="000D27DF" w:rsidRDefault="009338BC" w:rsidP="00127CB6">
            <w:pPr>
              <w:autoSpaceDE w:val="0"/>
              <w:autoSpaceDN w:val="0"/>
              <w:adjustRightInd w:val="0"/>
              <w:spacing w:after="0" w:line="240" w:lineRule="auto"/>
              <w:rPr>
                <w:rFonts w:ascii="Arial" w:hAnsi="Arial" w:cs="Arial"/>
                <w:color w:val="000000"/>
                <w:sz w:val="20"/>
                <w:szCs w:val="20"/>
              </w:rPr>
            </w:pPr>
            <w:r w:rsidRPr="000D27DF">
              <w:rPr>
                <w:rFonts w:ascii="Arial" w:hAnsi="Arial" w:cs="Arial"/>
                <w:color w:val="000000"/>
                <w:sz w:val="20"/>
                <w:szCs w:val="20"/>
              </w:rPr>
              <w:t xml:space="preserve"> </w:t>
            </w:r>
          </w:p>
        </w:tc>
        <w:tc>
          <w:tcPr>
            <w:tcW w:w="1144" w:type="dxa"/>
            <w:shd w:val="clear" w:color="000000" w:fill="FFFFFF"/>
          </w:tcPr>
          <w:p w:rsidR="009338BC" w:rsidRPr="000D27DF" w:rsidRDefault="009338BC" w:rsidP="00127CB6">
            <w:pPr>
              <w:autoSpaceDE w:val="0"/>
              <w:autoSpaceDN w:val="0"/>
              <w:adjustRightInd w:val="0"/>
              <w:spacing w:after="0" w:line="240" w:lineRule="auto"/>
              <w:rPr>
                <w:rFonts w:ascii="Arial" w:hAnsi="Arial" w:cs="Arial"/>
                <w:color w:val="000000"/>
                <w:sz w:val="20"/>
                <w:szCs w:val="20"/>
              </w:rPr>
            </w:pPr>
            <w:r w:rsidRPr="000D27DF">
              <w:rPr>
                <w:rFonts w:ascii="Arial" w:hAnsi="Arial" w:cs="Arial"/>
                <w:color w:val="000000"/>
                <w:sz w:val="20"/>
                <w:szCs w:val="20"/>
              </w:rPr>
              <w:t>Missing</w:t>
            </w:r>
          </w:p>
        </w:tc>
        <w:tc>
          <w:tcPr>
            <w:tcW w:w="1701"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0</w:t>
            </w:r>
          </w:p>
        </w:tc>
        <w:tc>
          <w:tcPr>
            <w:tcW w:w="1843"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0</w:t>
            </w:r>
          </w:p>
        </w:tc>
        <w:tc>
          <w:tcPr>
            <w:tcW w:w="1559"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0</w:t>
            </w:r>
          </w:p>
        </w:tc>
      </w:tr>
      <w:tr w:rsidR="009338BC" w:rsidRPr="000D27DF" w:rsidTr="00127CB6">
        <w:trPr>
          <w:trHeight w:val="265"/>
        </w:trPr>
        <w:tc>
          <w:tcPr>
            <w:tcW w:w="2977" w:type="dxa"/>
            <w:gridSpan w:val="2"/>
            <w:shd w:val="clear" w:color="000000" w:fill="FFFFFF"/>
          </w:tcPr>
          <w:p w:rsidR="009338BC" w:rsidRPr="000D27DF" w:rsidRDefault="009338BC" w:rsidP="00127CB6">
            <w:pPr>
              <w:autoSpaceDE w:val="0"/>
              <w:autoSpaceDN w:val="0"/>
              <w:adjustRightInd w:val="0"/>
              <w:spacing w:after="0" w:line="240" w:lineRule="auto"/>
              <w:rPr>
                <w:rFonts w:ascii="Arial" w:hAnsi="Arial" w:cs="Arial"/>
                <w:color w:val="000000"/>
                <w:sz w:val="20"/>
                <w:szCs w:val="20"/>
              </w:rPr>
            </w:pPr>
            <w:r w:rsidRPr="000D27DF">
              <w:rPr>
                <w:rFonts w:ascii="Arial" w:hAnsi="Arial" w:cs="Arial"/>
                <w:color w:val="000000"/>
                <w:sz w:val="20"/>
                <w:szCs w:val="20"/>
              </w:rPr>
              <w:t>Mean</w:t>
            </w:r>
          </w:p>
        </w:tc>
        <w:tc>
          <w:tcPr>
            <w:tcW w:w="1701"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8.54</w:t>
            </w:r>
          </w:p>
        </w:tc>
        <w:tc>
          <w:tcPr>
            <w:tcW w:w="1843"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85.80</w:t>
            </w:r>
          </w:p>
        </w:tc>
        <w:tc>
          <w:tcPr>
            <w:tcW w:w="1559"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36.08</w:t>
            </w:r>
          </w:p>
        </w:tc>
      </w:tr>
      <w:tr w:rsidR="009338BC" w:rsidRPr="000D27DF" w:rsidTr="00127CB6">
        <w:trPr>
          <w:trHeight w:val="265"/>
        </w:trPr>
        <w:tc>
          <w:tcPr>
            <w:tcW w:w="2977" w:type="dxa"/>
            <w:gridSpan w:val="2"/>
            <w:shd w:val="clear" w:color="000000" w:fill="FFFFFF"/>
          </w:tcPr>
          <w:p w:rsidR="009338BC" w:rsidRPr="000D27DF" w:rsidRDefault="009338BC" w:rsidP="00127CB6">
            <w:pPr>
              <w:autoSpaceDE w:val="0"/>
              <w:autoSpaceDN w:val="0"/>
              <w:adjustRightInd w:val="0"/>
              <w:spacing w:after="0" w:line="240" w:lineRule="auto"/>
              <w:rPr>
                <w:rFonts w:ascii="Arial" w:hAnsi="Arial" w:cs="Arial"/>
                <w:color w:val="000000"/>
                <w:sz w:val="20"/>
                <w:szCs w:val="20"/>
              </w:rPr>
            </w:pPr>
            <w:r w:rsidRPr="000D27DF">
              <w:rPr>
                <w:rFonts w:ascii="Arial" w:hAnsi="Arial" w:cs="Arial"/>
                <w:color w:val="000000"/>
                <w:sz w:val="20"/>
                <w:szCs w:val="20"/>
              </w:rPr>
              <w:t>Median</w:t>
            </w:r>
          </w:p>
        </w:tc>
        <w:tc>
          <w:tcPr>
            <w:tcW w:w="1701"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6.00</w:t>
            </w:r>
          </w:p>
        </w:tc>
        <w:tc>
          <w:tcPr>
            <w:tcW w:w="1843"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87.00</w:t>
            </w:r>
          </w:p>
        </w:tc>
        <w:tc>
          <w:tcPr>
            <w:tcW w:w="1559"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36.00</w:t>
            </w:r>
          </w:p>
        </w:tc>
      </w:tr>
      <w:tr w:rsidR="009338BC" w:rsidRPr="000D27DF" w:rsidTr="00127CB6">
        <w:trPr>
          <w:trHeight w:val="265"/>
        </w:trPr>
        <w:tc>
          <w:tcPr>
            <w:tcW w:w="2977" w:type="dxa"/>
            <w:gridSpan w:val="2"/>
            <w:shd w:val="clear" w:color="000000" w:fill="FFFFFF"/>
          </w:tcPr>
          <w:p w:rsidR="009338BC" w:rsidRPr="000D27DF" w:rsidRDefault="009338BC" w:rsidP="00127CB6">
            <w:pPr>
              <w:autoSpaceDE w:val="0"/>
              <w:autoSpaceDN w:val="0"/>
              <w:adjustRightInd w:val="0"/>
              <w:spacing w:after="0" w:line="240" w:lineRule="auto"/>
              <w:rPr>
                <w:rFonts w:ascii="Arial" w:hAnsi="Arial" w:cs="Arial"/>
                <w:color w:val="000000"/>
                <w:sz w:val="20"/>
                <w:szCs w:val="20"/>
              </w:rPr>
            </w:pPr>
            <w:r w:rsidRPr="000D27DF">
              <w:rPr>
                <w:rFonts w:ascii="Arial" w:hAnsi="Arial" w:cs="Arial"/>
                <w:color w:val="000000"/>
                <w:sz w:val="20"/>
                <w:szCs w:val="20"/>
              </w:rPr>
              <w:t>Std. Deviation</w:t>
            </w:r>
          </w:p>
        </w:tc>
        <w:tc>
          <w:tcPr>
            <w:tcW w:w="1701"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7.086</w:t>
            </w:r>
          </w:p>
        </w:tc>
        <w:tc>
          <w:tcPr>
            <w:tcW w:w="1843"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6.830</w:t>
            </w:r>
          </w:p>
        </w:tc>
        <w:tc>
          <w:tcPr>
            <w:tcW w:w="1559"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8.948</w:t>
            </w:r>
          </w:p>
        </w:tc>
      </w:tr>
      <w:tr w:rsidR="009338BC" w:rsidRPr="000D27DF" w:rsidTr="00127CB6">
        <w:trPr>
          <w:trHeight w:val="265"/>
        </w:trPr>
        <w:tc>
          <w:tcPr>
            <w:tcW w:w="2977" w:type="dxa"/>
            <w:gridSpan w:val="2"/>
            <w:shd w:val="clear" w:color="000000" w:fill="FFFFFF"/>
          </w:tcPr>
          <w:p w:rsidR="009338BC" w:rsidRPr="000D27DF" w:rsidRDefault="009338BC" w:rsidP="00127CB6">
            <w:pPr>
              <w:autoSpaceDE w:val="0"/>
              <w:autoSpaceDN w:val="0"/>
              <w:adjustRightInd w:val="0"/>
              <w:spacing w:after="0" w:line="240" w:lineRule="auto"/>
              <w:rPr>
                <w:rFonts w:ascii="Arial" w:hAnsi="Arial" w:cs="Arial"/>
                <w:color w:val="000000"/>
                <w:sz w:val="20"/>
                <w:szCs w:val="20"/>
              </w:rPr>
            </w:pPr>
            <w:r w:rsidRPr="000D27DF">
              <w:rPr>
                <w:rFonts w:ascii="Arial" w:hAnsi="Arial" w:cs="Arial"/>
                <w:color w:val="000000"/>
                <w:sz w:val="20"/>
                <w:szCs w:val="20"/>
              </w:rPr>
              <w:t>Minimum</w:t>
            </w:r>
          </w:p>
        </w:tc>
        <w:tc>
          <w:tcPr>
            <w:tcW w:w="1701"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1</w:t>
            </w:r>
          </w:p>
        </w:tc>
        <w:tc>
          <w:tcPr>
            <w:tcW w:w="1843"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65</w:t>
            </w:r>
          </w:p>
        </w:tc>
        <w:tc>
          <w:tcPr>
            <w:tcW w:w="1559"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21</w:t>
            </w:r>
          </w:p>
        </w:tc>
      </w:tr>
      <w:tr w:rsidR="009338BC" w:rsidRPr="000D27DF" w:rsidTr="00127CB6">
        <w:trPr>
          <w:trHeight w:val="265"/>
        </w:trPr>
        <w:tc>
          <w:tcPr>
            <w:tcW w:w="2977" w:type="dxa"/>
            <w:gridSpan w:val="2"/>
            <w:shd w:val="clear" w:color="000000" w:fill="FFFFFF"/>
          </w:tcPr>
          <w:p w:rsidR="009338BC" w:rsidRPr="000D27DF" w:rsidRDefault="009338BC" w:rsidP="00127CB6">
            <w:pPr>
              <w:autoSpaceDE w:val="0"/>
              <w:autoSpaceDN w:val="0"/>
              <w:adjustRightInd w:val="0"/>
              <w:spacing w:after="0" w:line="240" w:lineRule="auto"/>
              <w:rPr>
                <w:rFonts w:ascii="Arial" w:hAnsi="Arial" w:cs="Arial"/>
                <w:color w:val="000000"/>
                <w:sz w:val="20"/>
                <w:szCs w:val="20"/>
              </w:rPr>
            </w:pPr>
            <w:r w:rsidRPr="000D27DF">
              <w:rPr>
                <w:rFonts w:ascii="Arial" w:hAnsi="Arial" w:cs="Arial"/>
                <w:color w:val="000000"/>
                <w:sz w:val="20"/>
                <w:szCs w:val="20"/>
              </w:rPr>
              <w:t>Maximum</w:t>
            </w:r>
          </w:p>
        </w:tc>
        <w:tc>
          <w:tcPr>
            <w:tcW w:w="1701"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30</w:t>
            </w:r>
          </w:p>
        </w:tc>
        <w:tc>
          <w:tcPr>
            <w:tcW w:w="1843"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99</w:t>
            </w:r>
          </w:p>
        </w:tc>
        <w:tc>
          <w:tcPr>
            <w:tcW w:w="1559"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56</w:t>
            </w:r>
          </w:p>
        </w:tc>
      </w:tr>
    </w:tbl>
    <w:p w:rsidR="009338BC" w:rsidRPr="000D27DF" w:rsidRDefault="009338BC" w:rsidP="009338BC">
      <w:pPr>
        <w:autoSpaceDE w:val="0"/>
        <w:autoSpaceDN w:val="0"/>
        <w:adjustRightInd w:val="0"/>
        <w:spacing w:after="0" w:line="240" w:lineRule="auto"/>
        <w:rPr>
          <w:rFonts w:ascii="Arial" w:hAnsi="Arial" w:cs="Arial"/>
          <w:b/>
          <w:bCs/>
          <w:color w:val="000000"/>
          <w:sz w:val="20"/>
          <w:szCs w:val="20"/>
        </w:rPr>
      </w:pPr>
    </w:p>
    <w:p w:rsidR="009338BC" w:rsidRPr="000D27DF" w:rsidRDefault="009338BC" w:rsidP="009338BC">
      <w:pPr>
        <w:autoSpaceDE w:val="0"/>
        <w:autoSpaceDN w:val="0"/>
        <w:adjustRightInd w:val="0"/>
        <w:spacing w:after="0" w:line="240" w:lineRule="auto"/>
        <w:rPr>
          <w:rFonts w:ascii="Arial" w:hAnsi="Arial" w:cs="Arial"/>
          <w:b/>
          <w:bCs/>
          <w:color w:val="000000"/>
          <w:sz w:val="20"/>
          <w:szCs w:val="20"/>
        </w:rPr>
      </w:pPr>
      <w:r w:rsidRPr="000D27DF">
        <w:rPr>
          <w:rFonts w:ascii="Arial" w:hAnsi="Arial" w:cs="Arial"/>
          <w:b/>
          <w:bCs/>
          <w:color w:val="000000"/>
          <w:sz w:val="20"/>
          <w:szCs w:val="20"/>
        </w:rPr>
        <w:t>Frequency Table</w:t>
      </w:r>
    </w:p>
    <w:p w:rsidR="009338BC" w:rsidRPr="000D27DF" w:rsidRDefault="009338BC" w:rsidP="009338BC">
      <w:pPr>
        <w:tabs>
          <w:tab w:val="center" w:pos="3412"/>
        </w:tabs>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ab/>
        <w:t>Kelelahan_A</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908"/>
        <w:gridCol w:w="1181"/>
        <w:gridCol w:w="1417"/>
        <w:gridCol w:w="1362"/>
        <w:gridCol w:w="1707"/>
        <w:gridCol w:w="1689"/>
      </w:tblGrid>
      <w:tr w:rsidR="009338BC" w:rsidRPr="000D27DF" w:rsidTr="00127CB6">
        <w:trPr>
          <w:trHeight w:val="482"/>
        </w:trPr>
        <w:tc>
          <w:tcPr>
            <w:tcW w:w="2089" w:type="dxa"/>
            <w:gridSpan w:val="2"/>
            <w:shd w:val="clear" w:color="000000" w:fill="FFFFFF"/>
            <w:vAlign w:val="bottom"/>
          </w:tcPr>
          <w:p w:rsidR="009338BC" w:rsidRPr="000D27DF" w:rsidRDefault="009338BC" w:rsidP="00127CB6">
            <w:pPr>
              <w:autoSpaceDE w:val="0"/>
              <w:autoSpaceDN w:val="0"/>
              <w:adjustRightInd w:val="0"/>
              <w:spacing w:after="0" w:line="240" w:lineRule="auto"/>
              <w:rPr>
                <w:rFonts w:ascii="Arial" w:hAnsi="Arial" w:cs="Arial"/>
                <w:color w:val="000000"/>
                <w:sz w:val="20"/>
                <w:szCs w:val="20"/>
              </w:rPr>
            </w:pPr>
            <w:r w:rsidRPr="000D27DF">
              <w:rPr>
                <w:rFonts w:ascii="Arial" w:hAnsi="Arial" w:cs="Arial"/>
                <w:color w:val="000000"/>
                <w:sz w:val="20"/>
                <w:szCs w:val="20"/>
              </w:rPr>
              <w:t xml:space="preserve"> </w:t>
            </w:r>
          </w:p>
        </w:tc>
        <w:tc>
          <w:tcPr>
            <w:tcW w:w="1417" w:type="dxa"/>
            <w:shd w:val="clear" w:color="000000" w:fill="FFFFFF"/>
            <w:vAlign w:val="bottom"/>
          </w:tcPr>
          <w:p w:rsidR="009338BC" w:rsidRPr="000D27DF" w:rsidRDefault="009338BC" w:rsidP="00127CB6">
            <w:pPr>
              <w:autoSpaceDE w:val="0"/>
              <w:autoSpaceDN w:val="0"/>
              <w:adjustRightInd w:val="0"/>
              <w:spacing w:after="0" w:line="240" w:lineRule="auto"/>
              <w:jc w:val="center"/>
              <w:rPr>
                <w:rFonts w:ascii="Arial" w:hAnsi="Arial" w:cs="Arial"/>
                <w:color w:val="000000"/>
                <w:sz w:val="20"/>
                <w:szCs w:val="20"/>
              </w:rPr>
            </w:pPr>
            <w:r w:rsidRPr="000D27DF">
              <w:rPr>
                <w:rFonts w:ascii="Arial" w:hAnsi="Arial" w:cs="Arial"/>
                <w:color w:val="000000"/>
                <w:sz w:val="20"/>
                <w:szCs w:val="20"/>
              </w:rPr>
              <w:t>Frequency</w:t>
            </w:r>
          </w:p>
        </w:tc>
        <w:tc>
          <w:tcPr>
            <w:tcW w:w="1362" w:type="dxa"/>
            <w:shd w:val="clear" w:color="000000" w:fill="FFFFFF"/>
            <w:vAlign w:val="bottom"/>
          </w:tcPr>
          <w:p w:rsidR="009338BC" w:rsidRPr="000D27DF" w:rsidRDefault="009338BC" w:rsidP="00127CB6">
            <w:pPr>
              <w:autoSpaceDE w:val="0"/>
              <w:autoSpaceDN w:val="0"/>
              <w:adjustRightInd w:val="0"/>
              <w:spacing w:after="0" w:line="240" w:lineRule="auto"/>
              <w:jc w:val="center"/>
              <w:rPr>
                <w:rFonts w:ascii="Arial" w:hAnsi="Arial" w:cs="Arial"/>
                <w:color w:val="000000"/>
                <w:sz w:val="20"/>
                <w:szCs w:val="20"/>
              </w:rPr>
            </w:pPr>
            <w:r w:rsidRPr="000D27DF">
              <w:rPr>
                <w:rFonts w:ascii="Arial" w:hAnsi="Arial" w:cs="Arial"/>
                <w:color w:val="000000"/>
                <w:sz w:val="20"/>
                <w:szCs w:val="20"/>
              </w:rPr>
              <w:t>Percent</w:t>
            </w:r>
          </w:p>
        </w:tc>
        <w:tc>
          <w:tcPr>
            <w:tcW w:w="1707" w:type="dxa"/>
            <w:shd w:val="clear" w:color="000000" w:fill="FFFFFF"/>
            <w:vAlign w:val="bottom"/>
          </w:tcPr>
          <w:p w:rsidR="009338BC" w:rsidRPr="000D27DF" w:rsidRDefault="009338BC" w:rsidP="00127CB6">
            <w:pPr>
              <w:autoSpaceDE w:val="0"/>
              <w:autoSpaceDN w:val="0"/>
              <w:adjustRightInd w:val="0"/>
              <w:spacing w:after="0" w:line="240" w:lineRule="auto"/>
              <w:jc w:val="center"/>
              <w:rPr>
                <w:rFonts w:ascii="Arial" w:hAnsi="Arial" w:cs="Arial"/>
                <w:color w:val="000000"/>
                <w:sz w:val="20"/>
                <w:szCs w:val="20"/>
              </w:rPr>
            </w:pPr>
            <w:r w:rsidRPr="000D27DF">
              <w:rPr>
                <w:rFonts w:ascii="Arial" w:hAnsi="Arial" w:cs="Arial"/>
                <w:color w:val="000000"/>
                <w:sz w:val="20"/>
                <w:szCs w:val="20"/>
              </w:rPr>
              <w:t>Valid Percent</w:t>
            </w:r>
          </w:p>
        </w:tc>
        <w:tc>
          <w:tcPr>
            <w:tcW w:w="1689" w:type="dxa"/>
            <w:shd w:val="clear" w:color="000000" w:fill="FFFFFF"/>
            <w:vAlign w:val="bottom"/>
          </w:tcPr>
          <w:p w:rsidR="009338BC" w:rsidRPr="000D27DF" w:rsidRDefault="009338BC" w:rsidP="00127CB6">
            <w:pPr>
              <w:autoSpaceDE w:val="0"/>
              <w:autoSpaceDN w:val="0"/>
              <w:adjustRightInd w:val="0"/>
              <w:spacing w:after="0" w:line="240" w:lineRule="auto"/>
              <w:jc w:val="center"/>
              <w:rPr>
                <w:rFonts w:ascii="Arial" w:hAnsi="Arial" w:cs="Arial"/>
                <w:color w:val="000000"/>
                <w:sz w:val="20"/>
                <w:szCs w:val="20"/>
              </w:rPr>
            </w:pPr>
            <w:r w:rsidRPr="000D27DF">
              <w:rPr>
                <w:rFonts w:ascii="Arial" w:hAnsi="Arial" w:cs="Arial"/>
                <w:color w:val="000000"/>
                <w:sz w:val="20"/>
                <w:szCs w:val="20"/>
              </w:rPr>
              <w:t>Cumulative Percent</w:t>
            </w:r>
          </w:p>
        </w:tc>
      </w:tr>
      <w:tr w:rsidR="009338BC" w:rsidRPr="000D27DF" w:rsidTr="00127CB6">
        <w:trPr>
          <w:trHeight w:val="261"/>
        </w:trPr>
        <w:tc>
          <w:tcPr>
            <w:tcW w:w="908" w:type="dxa"/>
            <w:vMerge w:val="restart"/>
            <w:shd w:val="clear" w:color="000000" w:fill="FFFFFF"/>
          </w:tcPr>
          <w:p w:rsidR="009338BC" w:rsidRPr="000D27DF" w:rsidRDefault="009338BC" w:rsidP="00127CB6">
            <w:pPr>
              <w:autoSpaceDE w:val="0"/>
              <w:autoSpaceDN w:val="0"/>
              <w:adjustRightInd w:val="0"/>
              <w:spacing w:after="0" w:line="240" w:lineRule="auto"/>
              <w:rPr>
                <w:rFonts w:ascii="Arial" w:hAnsi="Arial" w:cs="Arial"/>
                <w:color w:val="000000"/>
                <w:sz w:val="20"/>
                <w:szCs w:val="20"/>
              </w:rPr>
            </w:pPr>
            <w:r w:rsidRPr="000D27DF">
              <w:rPr>
                <w:rFonts w:ascii="Arial" w:hAnsi="Arial" w:cs="Arial"/>
                <w:color w:val="000000"/>
                <w:sz w:val="20"/>
                <w:szCs w:val="20"/>
              </w:rPr>
              <w:t>Valid</w:t>
            </w:r>
          </w:p>
        </w:tc>
        <w:tc>
          <w:tcPr>
            <w:tcW w:w="1181" w:type="dxa"/>
            <w:shd w:val="clear" w:color="000000" w:fill="FFFFFF"/>
          </w:tcPr>
          <w:p w:rsidR="009338BC" w:rsidRPr="000D27DF" w:rsidRDefault="009338BC" w:rsidP="00127CB6">
            <w:pPr>
              <w:autoSpaceDE w:val="0"/>
              <w:autoSpaceDN w:val="0"/>
              <w:adjustRightInd w:val="0"/>
              <w:spacing w:after="0" w:line="240" w:lineRule="auto"/>
              <w:rPr>
                <w:rFonts w:ascii="Arial" w:hAnsi="Arial" w:cs="Arial"/>
                <w:color w:val="000000"/>
                <w:sz w:val="20"/>
                <w:szCs w:val="20"/>
              </w:rPr>
            </w:pPr>
            <w:r w:rsidRPr="000D27DF">
              <w:rPr>
                <w:rFonts w:ascii="Arial" w:hAnsi="Arial" w:cs="Arial"/>
                <w:color w:val="000000"/>
                <w:sz w:val="20"/>
                <w:szCs w:val="20"/>
              </w:rPr>
              <w:t>Rendah</w:t>
            </w:r>
          </w:p>
        </w:tc>
        <w:tc>
          <w:tcPr>
            <w:tcW w:w="1417"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37</w:t>
            </w:r>
          </w:p>
        </w:tc>
        <w:tc>
          <w:tcPr>
            <w:tcW w:w="1362"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74.0</w:t>
            </w:r>
          </w:p>
        </w:tc>
        <w:tc>
          <w:tcPr>
            <w:tcW w:w="1707"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74.0</w:t>
            </w:r>
          </w:p>
        </w:tc>
        <w:tc>
          <w:tcPr>
            <w:tcW w:w="1689"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74.0</w:t>
            </w:r>
          </w:p>
        </w:tc>
      </w:tr>
      <w:tr w:rsidR="009338BC" w:rsidRPr="000D27DF" w:rsidTr="00127CB6">
        <w:trPr>
          <w:trHeight w:val="261"/>
        </w:trPr>
        <w:tc>
          <w:tcPr>
            <w:tcW w:w="908" w:type="dxa"/>
            <w:vMerge/>
            <w:shd w:val="clear" w:color="000000" w:fill="FFFFFF"/>
          </w:tcPr>
          <w:p w:rsidR="009338BC" w:rsidRPr="000D27DF" w:rsidRDefault="009338BC" w:rsidP="00127CB6">
            <w:pPr>
              <w:autoSpaceDE w:val="0"/>
              <w:autoSpaceDN w:val="0"/>
              <w:adjustRightInd w:val="0"/>
              <w:spacing w:after="0" w:line="240" w:lineRule="auto"/>
              <w:rPr>
                <w:rFonts w:ascii="Arial" w:hAnsi="Arial" w:cs="Arial"/>
                <w:color w:val="000000"/>
                <w:sz w:val="20"/>
                <w:szCs w:val="20"/>
              </w:rPr>
            </w:pPr>
            <w:r w:rsidRPr="000D27DF">
              <w:rPr>
                <w:rFonts w:ascii="Arial" w:hAnsi="Arial" w:cs="Arial"/>
                <w:color w:val="000000"/>
                <w:sz w:val="20"/>
                <w:szCs w:val="20"/>
              </w:rPr>
              <w:t xml:space="preserve"> </w:t>
            </w:r>
          </w:p>
        </w:tc>
        <w:tc>
          <w:tcPr>
            <w:tcW w:w="1181" w:type="dxa"/>
            <w:shd w:val="clear" w:color="000000" w:fill="FFFFFF"/>
          </w:tcPr>
          <w:p w:rsidR="009338BC" w:rsidRPr="000D27DF" w:rsidRDefault="009338BC" w:rsidP="00127CB6">
            <w:pPr>
              <w:autoSpaceDE w:val="0"/>
              <w:autoSpaceDN w:val="0"/>
              <w:adjustRightInd w:val="0"/>
              <w:spacing w:after="0" w:line="240" w:lineRule="auto"/>
              <w:rPr>
                <w:rFonts w:ascii="Arial" w:hAnsi="Arial" w:cs="Arial"/>
                <w:color w:val="000000"/>
                <w:sz w:val="20"/>
                <w:szCs w:val="20"/>
              </w:rPr>
            </w:pPr>
            <w:r w:rsidRPr="000D27DF">
              <w:rPr>
                <w:rFonts w:ascii="Arial" w:hAnsi="Arial" w:cs="Arial"/>
                <w:color w:val="000000"/>
                <w:sz w:val="20"/>
                <w:szCs w:val="20"/>
              </w:rPr>
              <w:t>Sedang</w:t>
            </w:r>
          </w:p>
        </w:tc>
        <w:tc>
          <w:tcPr>
            <w:tcW w:w="1417"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13</w:t>
            </w:r>
          </w:p>
        </w:tc>
        <w:tc>
          <w:tcPr>
            <w:tcW w:w="1362"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26.0</w:t>
            </w:r>
          </w:p>
        </w:tc>
        <w:tc>
          <w:tcPr>
            <w:tcW w:w="1707"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26.0</w:t>
            </w:r>
          </w:p>
        </w:tc>
        <w:tc>
          <w:tcPr>
            <w:tcW w:w="1689"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100.0</w:t>
            </w:r>
          </w:p>
        </w:tc>
      </w:tr>
      <w:tr w:rsidR="009338BC" w:rsidRPr="000D27DF" w:rsidTr="00127CB6">
        <w:trPr>
          <w:trHeight w:val="261"/>
        </w:trPr>
        <w:tc>
          <w:tcPr>
            <w:tcW w:w="908" w:type="dxa"/>
            <w:vMerge/>
            <w:shd w:val="clear" w:color="000000" w:fill="FFFFFF"/>
          </w:tcPr>
          <w:p w:rsidR="009338BC" w:rsidRPr="000D27DF" w:rsidRDefault="009338BC" w:rsidP="00127CB6">
            <w:pPr>
              <w:autoSpaceDE w:val="0"/>
              <w:autoSpaceDN w:val="0"/>
              <w:adjustRightInd w:val="0"/>
              <w:spacing w:after="0" w:line="240" w:lineRule="auto"/>
              <w:rPr>
                <w:rFonts w:ascii="Arial" w:hAnsi="Arial" w:cs="Arial"/>
                <w:color w:val="000000"/>
                <w:sz w:val="20"/>
                <w:szCs w:val="20"/>
              </w:rPr>
            </w:pPr>
            <w:r w:rsidRPr="000D27DF">
              <w:rPr>
                <w:rFonts w:ascii="Arial" w:hAnsi="Arial" w:cs="Arial"/>
                <w:color w:val="000000"/>
                <w:sz w:val="20"/>
                <w:szCs w:val="20"/>
              </w:rPr>
              <w:t xml:space="preserve"> </w:t>
            </w:r>
          </w:p>
        </w:tc>
        <w:tc>
          <w:tcPr>
            <w:tcW w:w="1181" w:type="dxa"/>
            <w:shd w:val="clear" w:color="000000" w:fill="FFFFFF"/>
          </w:tcPr>
          <w:p w:rsidR="009338BC" w:rsidRPr="000D27DF" w:rsidRDefault="009338BC" w:rsidP="00127CB6">
            <w:pPr>
              <w:autoSpaceDE w:val="0"/>
              <w:autoSpaceDN w:val="0"/>
              <w:adjustRightInd w:val="0"/>
              <w:spacing w:after="0" w:line="240" w:lineRule="auto"/>
              <w:rPr>
                <w:rFonts w:ascii="Arial" w:hAnsi="Arial" w:cs="Arial"/>
                <w:color w:val="000000"/>
                <w:sz w:val="20"/>
                <w:szCs w:val="20"/>
              </w:rPr>
            </w:pPr>
            <w:r w:rsidRPr="000D27DF">
              <w:rPr>
                <w:rFonts w:ascii="Arial" w:hAnsi="Arial" w:cs="Arial"/>
                <w:color w:val="000000"/>
                <w:sz w:val="20"/>
                <w:szCs w:val="20"/>
              </w:rPr>
              <w:t>Total</w:t>
            </w:r>
          </w:p>
        </w:tc>
        <w:tc>
          <w:tcPr>
            <w:tcW w:w="1417"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50</w:t>
            </w:r>
          </w:p>
        </w:tc>
        <w:tc>
          <w:tcPr>
            <w:tcW w:w="1362"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100.0</w:t>
            </w:r>
          </w:p>
        </w:tc>
        <w:tc>
          <w:tcPr>
            <w:tcW w:w="1707"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100.0</w:t>
            </w:r>
          </w:p>
        </w:tc>
        <w:tc>
          <w:tcPr>
            <w:tcW w:w="1689"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 xml:space="preserve"> </w:t>
            </w:r>
          </w:p>
        </w:tc>
      </w:tr>
    </w:tbl>
    <w:p w:rsidR="009338BC" w:rsidRDefault="009338BC" w:rsidP="009338BC">
      <w:pPr>
        <w:tabs>
          <w:tab w:val="center" w:pos="3700"/>
        </w:tabs>
        <w:autoSpaceDE w:val="0"/>
        <w:autoSpaceDN w:val="0"/>
        <w:adjustRightInd w:val="0"/>
        <w:spacing w:after="0" w:line="240" w:lineRule="auto"/>
        <w:rPr>
          <w:rFonts w:ascii="Arial" w:hAnsi="Arial" w:cs="Arial"/>
          <w:b/>
          <w:bCs/>
          <w:color w:val="000000"/>
          <w:sz w:val="20"/>
          <w:szCs w:val="20"/>
        </w:rPr>
      </w:pPr>
    </w:p>
    <w:p w:rsidR="009338BC" w:rsidRPr="000D27DF" w:rsidRDefault="009338BC" w:rsidP="009338BC">
      <w:pPr>
        <w:tabs>
          <w:tab w:val="center" w:pos="3700"/>
        </w:tabs>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ab/>
        <w:t>Usia_A</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720"/>
        <w:gridCol w:w="1497"/>
        <w:gridCol w:w="1123"/>
        <w:gridCol w:w="1080"/>
        <w:gridCol w:w="1353"/>
        <w:gridCol w:w="1339"/>
      </w:tblGrid>
      <w:tr w:rsidR="009338BC" w:rsidRPr="000D27DF" w:rsidTr="00127CB6">
        <w:trPr>
          <w:trHeight w:val="504"/>
        </w:trPr>
        <w:tc>
          <w:tcPr>
            <w:tcW w:w="2217" w:type="dxa"/>
            <w:gridSpan w:val="2"/>
            <w:shd w:val="clear" w:color="000000" w:fill="FFFFFF"/>
            <w:vAlign w:val="bottom"/>
          </w:tcPr>
          <w:p w:rsidR="009338BC" w:rsidRPr="000D27DF" w:rsidRDefault="009338BC" w:rsidP="00127CB6">
            <w:pPr>
              <w:autoSpaceDE w:val="0"/>
              <w:autoSpaceDN w:val="0"/>
              <w:adjustRightInd w:val="0"/>
              <w:spacing w:after="0" w:line="240" w:lineRule="auto"/>
              <w:rPr>
                <w:rFonts w:ascii="Arial" w:hAnsi="Arial" w:cs="Arial"/>
                <w:color w:val="000000"/>
                <w:sz w:val="20"/>
                <w:szCs w:val="20"/>
              </w:rPr>
            </w:pPr>
            <w:r w:rsidRPr="000D27DF">
              <w:rPr>
                <w:rFonts w:ascii="Arial" w:hAnsi="Arial" w:cs="Arial"/>
                <w:color w:val="000000"/>
                <w:sz w:val="20"/>
                <w:szCs w:val="20"/>
              </w:rPr>
              <w:t xml:space="preserve"> </w:t>
            </w:r>
          </w:p>
        </w:tc>
        <w:tc>
          <w:tcPr>
            <w:tcW w:w="1123" w:type="dxa"/>
            <w:shd w:val="clear" w:color="000000" w:fill="FFFFFF"/>
            <w:vAlign w:val="bottom"/>
          </w:tcPr>
          <w:p w:rsidR="009338BC" w:rsidRPr="000D27DF" w:rsidRDefault="009338BC" w:rsidP="00127CB6">
            <w:pPr>
              <w:autoSpaceDE w:val="0"/>
              <w:autoSpaceDN w:val="0"/>
              <w:adjustRightInd w:val="0"/>
              <w:spacing w:after="0" w:line="240" w:lineRule="auto"/>
              <w:jc w:val="center"/>
              <w:rPr>
                <w:rFonts w:ascii="Arial" w:hAnsi="Arial" w:cs="Arial"/>
                <w:color w:val="000000"/>
                <w:sz w:val="20"/>
                <w:szCs w:val="20"/>
              </w:rPr>
            </w:pPr>
            <w:r w:rsidRPr="000D27DF">
              <w:rPr>
                <w:rFonts w:ascii="Arial" w:hAnsi="Arial" w:cs="Arial"/>
                <w:color w:val="000000"/>
                <w:sz w:val="20"/>
                <w:szCs w:val="20"/>
              </w:rPr>
              <w:t>Frequency</w:t>
            </w:r>
          </w:p>
        </w:tc>
        <w:tc>
          <w:tcPr>
            <w:tcW w:w="1080" w:type="dxa"/>
            <w:shd w:val="clear" w:color="000000" w:fill="FFFFFF"/>
            <w:vAlign w:val="bottom"/>
          </w:tcPr>
          <w:p w:rsidR="009338BC" w:rsidRPr="000D27DF" w:rsidRDefault="009338BC" w:rsidP="00127CB6">
            <w:pPr>
              <w:autoSpaceDE w:val="0"/>
              <w:autoSpaceDN w:val="0"/>
              <w:adjustRightInd w:val="0"/>
              <w:spacing w:after="0" w:line="240" w:lineRule="auto"/>
              <w:jc w:val="center"/>
              <w:rPr>
                <w:rFonts w:ascii="Arial" w:hAnsi="Arial" w:cs="Arial"/>
                <w:color w:val="000000"/>
                <w:sz w:val="20"/>
                <w:szCs w:val="20"/>
              </w:rPr>
            </w:pPr>
            <w:r w:rsidRPr="000D27DF">
              <w:rPr>
                <w:rFonts w:ascii="Arial" w:hAnsi="Arial" w:cs="Arial"/>
                <w:color w:val="000000"/>
                <w:sz w:val="20"/>
                <w:szCs w:val="20"/>
              </w:rPr>
              <w:t>Percent</w:t>
            </w:r>
          </w:p>
        </w:tc>
        <w:tc>
          <w:tcPr>
            <w:tcW w:w="1353" w:type="dxa"/>
            <w:shd w:val="clear" w:color="000000" w:fill="FFFFFF"/>
            <w:vAlign w:val="bottom"/>
          </w:tcPr>
          <w:p w:rsidR="009338BC" w:rsidRPr="000D27DF" w:rsidRDefault="009338BC" w:rsidP="00127CB6">
            <w:pPr>
              <w:autoSpaceDE w:val="0"/>
              <w:autoSpaceDN w:val="0"/>
              <w:adjustRightInd w:val="0"/>
              <w:spacing w:after="0" w:line="240" w:lineRule="auto"/>
              <w:jc w:val="center"/>
              <w:rPr>
                <w:rFonts w:ascii="Arial" w:hAnsi="Arial" w:cs="Arial"/>
                <w:color w:val="000000"/>
                <w:sz w:val="20"/>
                <w:szCs w:val="20"/>
              </w:rPr>
            </w:pPr>
            <w:r w:rsidRPr="000D27DF">
              <w:rPr>
                <w:rFonts w:ascii="Arial" w:hAnsi="Arial" w:cs="Arial"/>
                <w:color w:val="000000"/>
                <w:sz w:val="20"/>
                <w:szCs w:val="20"/>
              </w:rPr>
              <w:t>Valid Percent</w:t>
            </w:r>
          </w:p>
        </w:tc>
        <w:tc>
          <w:tcPr>
            <w:tcW w:w="1339" w:type="dxa"/>
            <w:shd w:val="clear" w:color="000000" w:fill="FFFFFF"/>
            <w:vAlign w:val="bottom"/>
          </w:tcPr>
          <w:p w:rsidR="009338BC" w:rsidRPr="000D27DF" w:rsidRDefault="009338BC" w:rsidP="00127CB6">
            <w:pPr>
              <w:autoSpaceDE w:val="0"/>
              <w:autoSpaceDN w:val="0"/>
              <w:adjustRightInd w:val="0"/>
              <w:spacing w:after="0" w:line="240" w:lineRule="auto"/>
              <w:jc w:val="center"/>
              <w:rPr>
                <w:rFonts w:ascii="Arial" w:hAnsi="Arial" w:cs="Arial"/>
                <w:color w:val="000000"/>
                <w:sz w:val="20"/>
                <w:szCs w:val="20"/>
              </w:rPr>
            </w:pPr>
            <w:r w:rsidRPr="000D27DF">
              <w:rPr>
                <w:rFonts w:ascii="Arial" w:hAnsi="Arial" w:cs="Arial"/>
                <w:color w:val="000000"/>
                <w:sz w:val="20"/>
                <w:szCs w:val="20"/>
              </w:rPr>
              <w:t>Cumulative Percent</w:t>
            </w:r>
          </w:p>
        </w:tc>
      </w:tr>
      <w:tr w:rsidR="009338BC" w:rsidRPr="000D27DF" w:rsidTr="00127CB6">
        <w:trPr>
          <w:trHeight w:val="273"/>
        </w:trPr>
        <w:tc>
          <w:tcPr>
            <w:tcW w:w="720" w:type="dxa"/>
            <w:vMerge w:val="restart"/>
            <w:shd w:val="clear" w:color="000000" w:fill="FFFFFF"/>
          </w:tcPr>
          <w:p w:rsidR="009338BC" w:rsidRPr="000D27DF" w:rsidRDefault="009338BC" w:rsidP="00127CB6">
            <w:pPr>
              <w:autoSpaceDE w:val="0"/>
              <w:autoSpaceDN w:val="0"/>
              <w:adjustRightInd w:val="0"/>
              <w:spacing w:after="0" w:line="240" w:lineRule="auto"/>
              <w:rPr>
                <w:rFonts w:ascii="Arial" w:hAnsi="Arial" w:cs="Arial"/>
                <w:color w:val="000000"/>
                <w:sz w:val="20"/>
                <w:szCs w:val="20"/>
              </w:rPr>
            </w:pPr>
            <w:r w:rsidRPr="000D27DF">
              <w:rPr>
                <w:rFonts w:ascii="Arial" w:hAnsi="Arial" w:cs="Arial"/>
                <w:color w:val="000000"/>
                <w:sz w:val="20"/>
                <w:szCs w:val="20"/>
              </w:rPr>
              <w:t>Valid</w:t>
            </w:r>
          </w:p>
        </w:tc>
        <w:tc>
          <w:tcPr>
            <w:tcW w:w="1497" w:type="dxa"/>
            <w:shd w:val="clear" w:color="000000" w:fill="FFFFFF"/>
          </w:tcPr>
          <w:p w:rsidR="009338BC" w:rsidRPr="000D27DF" w:rsidRDefault="009338BC" w:rsidP="00127CB6">
            <w:pPr>
              <w:autoSpaceDE w:val="0"/>
              <w:autoSpaceDN w:val="0"/>
              <w:adjustRightInd w:val="0"/>
              <w:spacing w:after="0" w:line="240" w:lineRule="auto"/>
              <w:rPr>
                <w:rFonts w:ascii="Arial" w:hAnsi="Arial" w:cs="Arial"/>
                <w:color w:val="000000"/>
                <w:sz w:val="20"/>
                <w:szCs w:val="20"/>
              </w:rPr>
            </w:pPr>
            <w:r w:rsidRPr="000D27DF">
              <w:rPr>
                <w:rFonts w:ascii="Arial" w:hAnsi="Arial" w:cs="Arial"/>
                <w:color w:val="000000"/>
                <w:sz w:val="20"/>
                <w:szCs w:val="20"/>
              </w:rPr>
              <w:t>Tidak Beresiko</w:t>
            </w:r>
          </w:p>
        </w:tc>
        <w:tc>
          <w:tcPr>
            <w:tcW w:w="1123"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34</w:t>
            </w:r>
          </w:p>
        </w:tc>
        <w:tc>
          <w:tcPr>
            <w:tcW w:w="1080"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68.0</w:t>
            </w:r>
          </w:p>
        </w:tc>
        <w:tc>
          <w:tcPr>
            <w:tcW w:w="1353"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68.0</w:t>
            </w:r>
          </w:p>
        </w:tc>
        <w:tc>
          <w:tcPr>
            <w:tcW w:w="1339"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68.0</w:t>
            </w:r>
          </w:p>
        </w:tc>
      </w:tr>
      <w:tr w:rsidR="009338BC" w:rsidRPr="000D27DF" w:rsidTr="00127CB6">
        <w:trPr>
          <w:trHeight w:val="273"/>
        </w:trPr>
        <w:tc>
          <w:tcPr>
            <w:tcW w:w="720" w:type="dxa"/>
            <w:vMerge/>
            <w:shd w:val="clear" w:color="000000" w:fill="FFFFFF"/>
          </w:tcPr>
          <w:p w:rsidR="009338BC" w:rsidRPr="000D27DF" w:rsidRDefault="009338BC" w:rsidP="00127CB6">
            <w:pPr>
              <w:autoSpaceDE w:val="0"/>
              <w:autoSpaceDN w:val="0"/>
              <w:adjustRightInd w:val="0"/>
              <w:spacing w:after="0" w:line="240" w:lineRule="auto"/>
              <w:rPr>
                <w:rFonts w:ascii="Arial" w:hAnsi="Arial" w:cs="Arial"/>
                <w:color w:val="000000"/>
                <w:sz w:val="20"/>
                <w:szCs w:val="20"/>
              </w:rPr>
            </w:pPr>
            <w:r w:rsidRPr="000D27DF">
              <w:rPr>
                <w:rFonts w:ascii="Arial" w:hAnsi="Arial" w:cs="Arial"/>
                <w:color w:val="000000"/>
                <w:sz w:val="20"/>
                <w:szCs w:val="20"/>
              </w:rPr>
              <w:t xml:space="preserve"> </w:t>
            </w:r>
          </w:p>
        </w:tc>
        <w:tc>
          <w:tcPr>
            <w:tcW w:w="1497" w:type="dxa"/>
            <w:shd w:val="clear" w:color="000000" w:fill="FFFFFF"/>
          </w:tcPr>
          <w:p w:rsidR="009338BC" w:rsidRPr="000D27DF" w:rsidRDefault="009338BC" w:rsidP="00127CB6">
            <w:pPr>
              <w:autoSpaceDE w:val="0"/>
              <w:autoSpaceDN w:val="0"/>
              <w:adjustRightInd w:val="0"/>
              <w:spacing w:after="0" w:line="240" w:lineRule="auto"/>
              <w:rPr>
                <w:rFonts w:ascii="Arial" w:hAnsi="Arial" w:cs="Arial"/>
                <w:color w:val="000000"/>
                <w:sz w:val="20"/>
                <w:szCs w:val="20"/>
              </w:rPr>
            </w:pPr>
            <w:r w:rsidRPr="000D27DF">
              <w:rPr>
                <w:rFonts w:ascii="Arial" w:hAnsi="Arial" w:cs="Arial"/>
                <w:color w:val="000000"/>
                <w:sz w:val="20"/>
                <w:szCs w:val="20"/>
              </w:rPr>
              <w:t>Beresiko</w:t>
            </w:r>
          </w:p>
        </w:tc>
        <w:tc>
          <w:tcPr>
            <w:tcW w:w="1123"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16</w:t>
            </w:r>
          </w:p>
        </w:tc>
        <w:tc>
          <w:tcPr>
            <w:tcW w:w="1080"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32.0</w:t>
            </w:r>
          </w:p>
        </w:tc>
        <w:tc>
          <w:tcPr>
            <w:tcW w:w="1353"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32.0</w:t>
            </w:r>
          </w:p>
        </w:tc>
        <w:tc>
          <w:tcPr>
            <w:tcW w:w="1339"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100.0</w:t>
            </w:r>
          </w:p>
        </w:tc>
      </w:tr>
      <w:tr w:rsidR="009338BC" w:rsidRPr="000D27DF" w:rsidTr="00127CB6">
        <w:trPr>
          <w:trHeight w:val="273"/>
        </w:trPr>
        <w:tc>
          <w:tcPr>
            <w:tcW w:w="720" w:type="dxa"/>
            <w:vMerge/>
            <w:shd w:val="clear" w:color="000000" w:fill="FFFFFF"/>
          </w:tcPr>
          <w:p w:rsidR="009338BC" w:rsidRPr="000D27DF" w:rsidRDefault="009338BC" w:rsidP="00127CB6">
            <w:pPr>
              <w:autoSpaceDE w:val="0"/>
              <w:autoSpaceDN w:val="0"/>
              <w:adjustRightInd w:val="0"/>
              <w:spacing w:after="0" w:line="240" w:lineRule="auto"/>
              <w:rPr>
                <w:rFonts w:ascii="Arial" w:hAnsi="Arial" w:cs="Arial"/>
                <w:color w:val="000000"/>
                <w:sz w:val="20"/>
                <w:szCs w:val="20"/>
              </w:rPr>
            </w:pPr>
            <w:r w:rsidRPr="000D27DF">
              <w:rPr>
                <w:rFonts w:ascii="Arial" w:hAnsi="Arial" w:cs="Arial"/>
                <w:color w:val="000000"/>
                <w:sz w:val="20"/>
                <w:szCs w:val="20"/>
              </w:rPr>
              <w:t xml:space="preserve"> </w:t>
            </w:r>
          </w:p>
        </w:tc>
        <w:tc>
          <w:tcPr>
            <w:tcW w:w="1497" w:type="dxa"/>
            <w:shd w:val="clear" w:color="000000" w:fill="FFFFFF"/>
          </w:tcPr>
          <w:p w:rsidR="009338BC" w:rsidRPr="000D27DF" w:rsidRDefault="009338BC" w:rsidP="00127CB6">
            <w:pPr>
              <w:autoSpaceDE w:val="0"/>
              <w:autoSpaceDN w:val="0"/>
              <w:adjustRightInd w:val="0"/>
              <w:spacing w:after="0" w:line="240" w:lineRule="auto"/>
              <w:rPr>
                <w:rFonts w:ascii="Arial" w:hAnsi="Arial" w:cs="Arial"/>
                <w:color w:val="000000"/>
                <w:sz w:val="20"/>
                <w:szCs w:val="20"/>
              </w:rPr>
            </w:pPr>
            <w:r w:rsidRPr="000D27DF">
              <w:rPr>
                <w:rFonts w:ascii="Arial" w:hAnsi="Arial" w:cs="Arial"/>
                <w:color w:val="000000"/>
                <w:sz w:val="20"/>
                <w:szCs w:val="20"/>
              </w:rPr>
              <w:t>Total</w:t>
            </w:r>
          </w:p>
        </w:tc>
        <w:tc>
          <w:tcPr>
            <w:tcW w:w="1123"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50</w:t>
            </w:r>
          </w:p>
        </w:tc>
        <w:tc>
          <w:tcPr>
            <w:tcW w:w="1080"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100.0</w:t>
            </w:r>
          </w:p>
        </w:tc>
        <w:tc>
          <w:tcPr>
            <w:tcW w:w="1353"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100.0</w:t>
            </w:r>
          </w:p>
        </w:tc>
        <w:tc>
          <w:tcPr>
            <w:tcW w:w="1339" w:type="dxa"/>
            <w:shd w:val="clear" w:color="000000" w:fill="FFFFFF"/>
            <w:vAlign w:val="center"/>
          </w:tcPr>
          <w:p w:rsidR="009338BC" w:rsidRPr="000D27DF" w:rsidRDefault="009338BC" w:rsidP="00127CB6">
            <w:pPr>
              <w:autoSpaceDE w:val="0"/>
              <w:autoSpaceDN w:val="0"/>
              <w:adjustRightInd w:val="0"/>
              <w:spacing w:after="0" w:line="240" w:lineRule="auto"/>
              <w:jc w:val="right"/>
              <w:rPr>
                <w:rFonts w:ascii="Arial" w:hAnsi="Arial" w:cs="Arial"/>
                <w:color w:val="000000"/>
                <w:sz w:val="20"/>
                <w:szCs w:val="20"/>
              </w:rPr>
            </w:pPr>
            <w:r w:rsidRPr="000D27DF">
              <w:rPr>
                <w:rFonts w:ascii="Arial" w:hAnsi="Arial" w:cs="Arial"/>
                <w:color w:val="000000"/>
                <w:sz w:val="20"/>
                <w:szCs w:val="20"/>
              </w:rPr>
              <w:t xml:space="preserve"> </w:t>
            </w:r>
          </w:p>
        </w:tc>
      </w:tr>
    </w:tbl>
    <w:p w:rsidR="009338BC" w:rsidRDefault="009338BC" w:rsidP="009338BC">
      <w:pPr>
        <w:tabs>
          <w:tab w:val="center" w:pos="3571"/>
        </w:tabs>
        <w:autoSpaceDE w:val="0"/>
        <w:autoSpaceDN w:val="0"/>
        <w:adjustRightInd w:val="0"/>
        <w:spacing w:after="0" w:line="240" w:lineRule="auto"/>
        <w:rPr>
          <w:rFonts w:ascii="Arial" w:hAnsi="Arial" w:cs="Arial"/>
          <w:sz w:val="20"/>
          <w:szCs w:val="20"/>
        </w:rPr>
      </w:pPr>
    </w:p>
    <w:p w:rsidR="009338BC" w:rsidRDefault="009338BC" w:rsidP="009338BC">
      <w:pPr>
        <w:tabs>
          <w:tab w:val="center" w:pos="3571"/>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JenisKelamin</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720"/>
        <w:gridCol w:w="1252"/>
        <w:gridCol w:w="1123"/>
        <w:gridCol w:w="1080"/>
        <w:gridCol w:w="1353"/>
        <w:gridCol w:w="1339"/>
      </w:tblGrid>
      <w:tr w:rsidR="009338BC" w:rsidTr="00127CB6">
        <w:trPr>
          <w:trHeight w:val="504"/>
        </w:trPr>
        <w:tc>
          <w:tcPr>
            <w:tcW w:w="1972" w:type="dxa"/>
            <w:gridSpan w:val="2"/>
            <w:shd w:val="clear" w:color="000000" w:fill="FFFFFF"/>
            <w:vAlign w:val="bottom"/>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23" w:type="dxa"/>
            <w:shd w:val="clear" w:color="000000" w:fill="FFFFFF"/>
            <w:vAlign w:val="bottom"/>
          </w:tcPr>
          <w:p w:rsidR="009338BC" w:rsidRDefault="009338BC" w:rsidP="00127CB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Frequency</w:t>
            </w:r>
          </w:p>
        </w:tc>
        <w:tc>
          <w:tcPr>
            <w:tcW w:w="1080" w:type="dxa"/>
            <w:shd w:val="clear" w:color="000000" w:fill="FFFFFF"/>
            <w:vAlign w:val="bottom"/>
          </w:tcPr>
          <w:p w:rsidR="009338BC" w:rsidRDefault="009338BC" w:rsidP="00127CB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353" w:type="dxa"/>
            <w:shd w:val="clear" w:color="000000" w:fill="FFFFFF"/>
            <w:vAlign w:val="bottom"/>
          </w:tcPr>
          <w:p w:rsidR="009338BC" w:rsidRDefault="009338BC" w:rsidP="00127CB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 Percent</w:t>
            </w:r>
          </w:p>
        </w:tc>
        <w:tc>
          <w:tcPr>
            <w:tcW w:w="1339" w:type="dxa"/>
            <w:shd w:val="clear" w:color="000000" w:fill="FFFFFF"/>
            <w:vAlign w:val="bottom"/>
          </w:tcPr>
          <w:p w:rsidR="009338BC" w:rsidRDefault="009338BC" w:rsidP="00127CB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Cumulative Percent</w:t>
            </w:r>
          </w:p>
        </w:tc>
      </w:tr>
      <w:tr w:rsidR="009338BC" w:rsidTr="00127CB6">
        <w:trPr>
          <w:trHeight w:val="273"/>
        </w:trPr>
        <w:tc>
          <w:tcPr>
            <w:tcW w:w="720" w:type="dxa"/>
            <w:vMerge w:val="restart"/>
            <w:shd w:val="clear" w:color="000000" w:fill="FFFFFF"/>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1252" w:type="dxa"/>
            <w:shd w:val="clear" w:color="000000" w:fill="FFFFFF"/>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Laki-laki</w:t>
            </w:r>
          </w:p>
        </w:tc>
        <w:tc>
          <w:tcPr>
            <w:tcW w:w="1123"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46</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92.0</w:t>
            </w:r>
          </w:p>
        </w:tc>
        <w:tc>
          <w:tcPr>
            <w:tcW w:w="1353"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92.0</w:t>
            </w:r>
          </w:p>
        </w:tc>
        <w:tc>
          <w:tcPr>
            <w:tcW w:w="1339"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92.0</w:t>
            </w:r>
          </w:p>
        </w:tc>
      </w:tr>
      <w:tr w:rsidR="009338BC" w:rsidTr="00127CB6">
        <w:trPr>
          <w:trHeight w:val="273"/>
        </w:trPr>
        <w:tc>
          <w:tcPr>
            <w:tcW w:w="720" w:type="dxa"/>
            <w:vMerge/>
            <w:shd w:val="clear" w:color="000000" w:fill="FFFFFF"/>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252" w:type="dxa"/>
            <w:shd w:val="clear" w:color="000000" w:fill="FFFFFF"/>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Perempuan</w:t>
            </w:r>
          </w:p>
        </w:tc>
        <w:tc>
          <w:tcPr>
            <w:tcW w:w="1123"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w:t>
            </w:r>
          </w:p>
        </w:tc>
        <w:tc>
          <w:tcPr>
            <w:tcW w:w="1353"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w:t>
            </w:r>
          </w:p>
        </w:tc>
        <w:tc>
          <w:tcPr>
            <w:tcW w:w="1339"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9338BC" w:rsidTr="00127CB6">
        <w:trPr>
          <w:trHeight w:val="273"/>
        </w:trPr>
        <w:tc>
          <w:tcPr>
            <w:tcW w:w="720" w:type="dxa"/>
            <w:vMerge/>
            <w:shd w:val="clear" w:color="000000" w:fill="FFFFFF"/>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252" w:type="dxa"/>
            <w:shd w:val="clear" w:color="000000" w:fill="FFFFFF"/>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23"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53"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39"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9338BC" w:rsidRDefault="009338BC" w:rsidP="009338BC">
      <w:pPr>
        <w:autoSpaceDE w:val="0"/>
        <w:autoSpaceDN w:val="0"/>
        <w:adjustRightInd w:val="0"/>
        <w:spacing w:after="0" w:line="240" w:lineRule="auto"/>
        <w:rPr>
          <w:rFonts w:ascii="Arial" w:hAnsi="Arial" w:cs="Arial"/>
          <w:color w:val="000000"/>
          <w:sz w:val="18"/>
          <w:szCs w:val="18"/>
        </w:rPr>
      </w:pPr>
    </w:p>
    <w:p w:rsidR="009338BC" w:rsidRDefault="009338BC" w:rsidP="009338BC">
      <w:pPr>
        <w:tabs>
          <w:tab w:val="center" w:pos="3700"/>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MasaKerja_A</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720"/>
        <w:gridCol w:w="1497"/>
        <w:gridCol w:w="1123"/>
        <w:gridCol w:w="1080"/>
        <w:gridCol w:w="1353"/>
        <w:gridCol w:w="1339"/>
      </w:tblGrid>
      <w:tr w:rsidR="009338BC" w:rsidTr="00127CB6">
        <w:trPr>
          <w:trHeight w:val="504"/>
        </w:trPr>
        <w:tc>
          <w:tcPr>
            <w:tcW w:w="2217" w:type="dxa"/>
            <w:gridSpan w:val="2"/>
            <w:shd w:val="clear" w:color="000000" w:fill="FFFFFF"/>
            <w:vAlign w:val="bottom"/>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23" w:type="dxa"/>
            <w:shd w:val="clear" w:color="000000" w:fill="FFFFFF"/>
            <w:vAlign w:val="bottom"/>
          </w:tcPr>
          <w:p w:rsidR="009338BC" w:rsidRDefault="009338BC" w:rsidP="00127CB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Frequency</w:t>
            </w:r>
          </w:p>
        </w:tc>
        <w:tc>
          <w:tcPr>
            <w:tcW w:w="1080" w:type="dxa"/>
            <w:shd w:val="clear" w:color="000000" w:fill="FFFFFF"/>
            <w:vAlign w:val="bottom"/>
          </w:tcPr>
          <w:p w:rsidR="009338BC" w:rsidRDefault="009338BC" w:rsidP="00127CB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353" w:type="dxa"/>
            <w:shd w:val="clear" w:color="000000" w:fill="FFFFFF"/>
            <w:vAlign w:val="bottom"/>
          </w:tcPr>
          <w:p w:rsidR="009338BC" w:rsidRDefault="009338BC" w:rsidP="00127CB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 Percent</w:t>
            </w:r>
          </w:p>
        </w:tc>
        <w:tc>
          <w:tcPr>
            <w:tcW w:w="1339" w:type="dxa"/>
            <w:shd w:val="clear" w:color="000000" w:fill="FFFFFF"/>
            <w:vAlign w:val="bottom"/>
          </w:tcPr>
          <w:p w:rsidR="009338BC" w:rsidRDefault="009338BC" w:rsidP="00127CB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Cumulative Percent</w:t>
            </w:r>
          </w:p>
        </w:tc>
      </w:tr>
      <w:tr w:rsidR="009338BC" w:rsidTr="00127CB6">
        <w:trPr>
          <w:trHeight w:val="273"/>
        </w:trPr>
        <w:tc>
          <w:tcPr>
            <w:tcW w:w="720" w:type="dxa"/>
            <w:vMerge w:val="restart"/>
            <w:shd w:val="clear" w:color="000000" w:fill="FFFFFF"/>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1497" w:type="dxa"/>
            <w:shd w:val="clear" w:color="000000" w:fill="FFFFFF"/>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Tidak Beresiko</w:t>
            </w:r>
          </w:p>
        </w:tc>
        <w:tc>
          <w:tcPr>
            <w:tcW w:w="1123"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56.0</w:t>
            </w:r>
          </w:p>
        </w:tc>
        <w:tc>
          <w:tcPr>
            <w:tcW w:w="1353"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56.0</w:t>
            </w:r>
          </w:p>
        </w:tc>
        <w:tc>
          <w:tcPr>
            <w:tcW w:w="1339"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56.0</w:t>
            </w:r>
          </w:p>
        </w:tc>
      </w:tr>
      <w:tr w:rsidR="009338BC" w:rsidTr="00127CB6">
        <w:trPr>
          <w:trHeight w:val="273"/>
        </w:trPr>
        <w:tc>
          <w:tcPr>
            <w:tcW w:w="720" w:type="dxa"/>
            <w:vMerge/>
            <w:shd w:val="clear" w:color="000000" w:fill="FFFFFF"/>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497" w:type="dxa"/>
            <w:shd w:val="clear" w:color="000000" w:fill="FFFFFF"/>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Beresiko</w:t>
            </w:r>
          </w:p>
        </w:tc>
        <w:tc>
          <w:tcPr>
            <w:tcW w:w="1123"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44.0</w:t>
            </w:r>
          </w:p>
        </w:tc>
        <w:tc>
          <w:tcPr>
            <w:tcW w:w="1353"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44.0</w:t>
            </w:r>
          </w:p>
        </w:tc>
        <w:tc>
          <w:tcPr>
            <w:tcW w:w="1339"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9338BC" w:rsidTr="00127CB6">
        <w:trPr>
          <w:trHeight w:val="273"/>
        </w:trPr>
        <w:tc>
          <w:tcPr>
            <w:tcW w:w="720" w:type="dxa"/>
            <w:vMerge/>
            <w:shd w:val="clear" w:color="000000" w:fill="FFFFFF"/>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497" w:type="dxa"/>
            <w:shd w:val="clear" w:color="000000" w:fill="FFFFFF"/>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23"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53"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39"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9338BC" w:rsidRDefault="009338BC" w:rsidP="009338BC">
      <w:pPr>
        <w:autoSpaceDE w:val="0"/>
        <w:autoSpaceDN w:val="0"/>
        <w:adjustRightInd w:val="0"/>
        <w:spacing w:after="0" w:line="240" w:lineRule="auto"/>
        <w:rPr>
          <w:rFonts w:ascii="Arial" w:hAnsi="Arial" w:cs="Arial"/>
          <w:color w:val="000000"/>
          <w:sz w:val="18"/>
          <w:szCs w:val="18"/>
        </w:rPr>
      </w:pPr>
    </w:p>
    <w:p w:rsidR="009338BC" w:rsidRDefault="009338BC" w:rsidP="009338BC">
      <w:pPr>
        <w:tabs>
          <w:tab w:val="center" w:pos="3312"/>
        </w:tabs>
        <w:autoSpaceDE w:val="0"/>
        <w:autoSpaceDN w:val="0"/>
        <w:adjustRightInd w:val="0"/>
        <w:spacing w:after="0" w:line="240" w:lineRule="auto"/>
        <w:rPr>
          <w:rFonts w:ascii="Arial" w:hAnsi="Arial" w:cs="Arial"/>
          <w:b/>
          <w:bCs/>
          <w:color w:val="000000"/>
          <w:sz w:val="18"/>
          <w:szCs w:val="18"/>
          <w:lang w:val="id-ID"/>
        </w:rPr>
      </w:pPr>
      <w:r>
        <w:rPr>
          <w:rFonts w:ascii="Arial" w:hAnsi="Arial" w:cs="Arial"/>
          <w:b/>
          <w:bCs/>
          <w:color w:val="000000"/>
          <w:sz w:val="18"/>
          <w:szCs w:val="18"/>
        </w:rPr>
        <w:tab/>
      </w:r>
    </w:p>
    <w:p w:rsidR="009338BC" w:rsidRDefault="009338BC" w:rsidP="009338BC">
      <w:pPr>
        <w:tabs>
          <w:tab w:val="center" w:pos="3312"/>
        </w:tabs>
        <w:autoSpaceDE w:val="0"/>
        <w:autoSpaceDN w:val="0"/>
        <w:adjustRightInd w:val="0"/>
        <w:spacing w:after="0" w:line="240" w:lineRule="auto"/>
        <w:rPr>
          <w:rFonts w:ascii="Arial" w:hAnsi="Arial" w:cs="Arial"/>
          <w:b/>
          <w:bCs/>
          <w:color w:val="000000"/>
          <w:sz w:val="18"/>
          <w:szCs w:val="18"/>
          <w:lang w:val="id-ID"/>
        </w:rPr>
      </w:pPr>
    </w:p>
    <w:p w:rsidR="009338BC" w:rsidRDefault="009338BC" w:rsidP="009338BC">
      <w:pPr>
        <w:tabs>
          <w:tab w:val="center" w:pos="3312"/>
        </w:tabs>
        <w:autoSpaceDE w:val="0"/>
        <w:autoSpaceDN w:val="0"/>
        <w:adjustRightInd w:val="0"/>
        <w:spacing w:after="0" w:line="240" w:lineRule="auto"/>
        <w:rPr>
          <w:rFonts w:ascii="Arial" w:hAnsi="Arial" w:cs="Arial"/>
          <w:b/>
          <w:bCs/>
          <w:color w:val="000000"/>
          <w:sz w:val="18"/>
          <w:szCs w:val="18"/>
          <w:lang w:val="id-ID"/>
        </w:rPr>
      </w:pPr>
    </w:p>
    <w:p w:rsidR="009338BC" w:rsidRDefault="009338BC" w:rsidP="009338BC">
      <w:pPr>
        <w:tabs>
          <w:tab w:val="center" w:pos="3312"/>
        </w:tabs>
        <w:autoSpaceDE w:val="0"/>
        <w:autoSpaceDN w:val="0"/>
        <w:adjustRightInd w:val="0"/>
        <w:spacing w:after="0" w:line="240" w:lineRule="auto"/>
        <w:rPr>
          <w:rFonts w:ascii="Arial" w:hAnsi="Arial" w:cs="Arial"/>
          <w:b/>
          <w:bCs/>
          <w:color w:val="000000"/>
          <w:sz w:val="18"/>
          <w:szCs w:val="18"/>
          <w:lang w:val="id-ID"/>
        </w:rPr>
      </w:pPr>
    </w:p>
    <w:p w:rsidR="009338BC" w:rsidRDefault="009338BC" w:rsidP="009338BC">
      <w:pPr>
        <w:tabs>
          <w:tab w:val="center" w:pos="3312"/>
        </w:tabs>
        <w:autoSpaceDE w:val="0"/>
        <w:autoSpaceDN w:val="0"/>
        <w:adjustRightInd w:val="0"/>
        <w:spacing w:after="0" w:line="240" w:lineRule="auto"/>
        <w:rPr>
          <w:rFonts w:ascii="Arial" w:hAnsi="Arial" w:cs="Arial"/>
          <w:b/>
          <w:bCs/>
          <w:color w:val="000000"/>
          <w:sz w:val="18"/>
          <w:szCs w:val="18"/>
          <w:lang w:val="id-ID"/>
        </w:rPr>
      </w:pPr>
    </w:p>
    <w:p w:rsidR="009338BC" w:rsidRDefault="009338BC" w:rsidP="009338BC">
      <w:pPr>
        <w:tabs>
          <w:tab w:val="center" w:pos="3312"/>
        </w:tabs>
        <w:autoSpaceDE w:val="0"/>
        <w:autoSpaceDN w:val="0"/>
        <w:adjustRightInd w:val="0"/>
        <w:spacing w:after="0" w:line="240" w:lineRule="auto"/>
        <w:rPr>
          <w:rFonts w:ascii="Arial" w:hAnsi="Arial" w:cs="Arial"/>
          <w:b/>
          <w:bCs/>
          <w:color w:val="000000"/>
          <w:sz w:val="18"/>
          <w:szCs w:val="18"/>
          <w:lang w:val="id-ID"/>
        </w:rPr>
      </w:pPr>
    </w:p>
    <w:p w:rsidR="009338BC" w:rsidRPr="004E41EB" w:rsidRDefault="009338BC" w:rsidP="009338BC">
      <w:pPr>
        <w:tabs>
          <w:tab w:val="center" w:pos="3312"/>
        </w:tabs>
        <w:autoSpaceDE w:val="0"/>
        <w:autoSpaceDN w:val="0"/>
        <w:adjustRightInd w:val="0"/>
        <w:spacing w:after="0" w:line="240" w:lineRule="auto"/>
        <w:rPr>
          <w:rFonts w:ascii="Arial" w:hAnsi="Arial" w:cs="Arial"/>
          <w:b/>
          <w:bCs/>
          <w:color w:val="000000"/>
          <w:sz w:val="18"/>
          <w:szCs w:val="18"/>
          <w:lang w:val="id-ID"/>
        </w:rPr>
      </w:pPr>
    </w:p>
    <w:p w:rsidR="009338BC" w:rsidRDefault="009338BC" w:rsidP="009338BC">
      <w:pPr>
        <w:tabs>
          <w:tab w:val="center" w:pos="4046"/>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Kebisingan_A</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720"/>
        <w:gridCol w:w="2188"/>
        <w:gridCol w:w="1123"/>
        <w:gridCol w:w="1080"/>
        <w:gridCol w:w="1353"/>
        <w:gridCol w:w="1339"/>
      </w:tblGrid>
      <w:tr w:rsidR="009338BC" w:rsidTr="00127CB6">
        <w:trPr>
          <w:trHeight w:val="504"/>
        </w:trPr>
        <w:tc>
          <w:tcPr>
            <w:tcW w:w="2908" w:type="dxa"/>
            <w:gridSpan w:val="2"/>
            <w:shd w:val="clear" w:color="000000" w:fill="FFFFFF"/>
            <w:vAlign w:val="bottom"/>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23" w:type="dxa"/>
            <w:shd w:val="clear" w:color="000000" w:fill="FFFFFF"/>
            <w:vAlign w:val="bottom"/>
          </w:tcPr>
          <w:p w:rsidR="009338BC" w:rsidRDefault="009338BC" w:rsidP="00127CB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Frequency</w:t>
            </w:r>
          </w:p>
        </w:tc>
        <w:tc>
          <w:tcPr>
            <w:tcW w:w="1080" w:type="dxa"/>
            <w:shd w:val="clear" w:color="000000" w:fill="FFFFFF"/>
            <w:vAlign w:val="bottom"/>
          </w:tcPr>
          <w:p w:rsidR="009338BC" w:rsidRDefault="009338BC" w:rsidP="00127CB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353" w:type="dxa"/>
            <w:shd w:val="clear" w:color="000000" w:fill="FFFFFF"/>
            <w:vAlign w:val="bottom"/>
          </w:tcPr>
          <w:p w:rsidR="009338BC" w:rsidRDefault="009338BC" w:rsidP="00127CB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 Percent</w:t>
            </w:r>
          </w:p>
        </w:tc>
        <w:tc>
          <w:tcPr>
            <w:tcW w:w="1339" w:type="dxa"/>
            <w:shd w:val="clear" w:color="000000" w:fill="FFFFFF"/>
            <w:vAlign w:val="bottom"/>
          </w:tcPr>
          <w:p w:rsidR="009338BC" w:rsidRDefault="009338BC" w:rsidP="00127CB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Cumulative Percent</w:t>
            </w:r>
          </w:p>
        </w:tc>
      </w:tr>
      <w:tr w:rsidR="009338BC" w:rsidTr="00127CB6">
        <w:trPr>
          <w:trHeight w:val="273"/>
        </w:trPr>
        <w:tc>
          <w:tcPr>
            <w:tcW w:w="720" w:type="dxa"/>
            <w:vMerge w:val="restart"/>
            <w:shd w:val="clear" w:color="000000" w:fill="FFFFFF"/>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lastRenderedPageBreak/>
              <w:t>Valid</w:t>
            </w:r>
          </w:p>
        </w:tc>
        <w:tc>
          <w:tcPr>
            <w:tcW w:w="2188" w:type="dxa"/>
            <w:shd w:val="clear" w:color="000000" w:fill="FFFFFF"/>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Memenuhi syarat</w:t>
            </w:r>
          </w:p>
        </w:tc>
        <w:tc>
          <w:tcPr>
            <w:tcW w:w="1123"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44.0</w:t>
            </w:r>
          </w:p>
        </w:tc>
        <w:tc>
          <w:tcPr>
            <w:tcW w:w="1353"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44.0</w:t>
            </w:r>
          </w:p>
        </w:tc>
        <w:tc>
          <w:tcPr>
            <w:tcW w:w="1339"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44.0</w:t>
            </w:r>
          </w:p>
        </w:tc>
      </w:tr>
      <w:tr w:rsidR="009338BC" w:rsidTr="00127CB6">
        <w:trPr>
          <w:trHeight w:val="273"/>
        </w:trPr>
        <w:tc>
          <w:tcPr>
            <w:tcW w:w="720" w:type="dxa"/>
            <w:vMerge/>
            <w:shd w:val="clear" w:color="000000" w:fill="FFFFFF"/>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188" w:type="dxa"/>
            <w:shd w:val="clear" w:color="000000" w:fill="FFFFFF"/>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Tidak Memenuhi Syarat</w:t>
            </w:r>
          </w:p>
        </w:tc>
        <w:tc>
          <w:tcPr>
            <w:tcW w:w="1123"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56.0</w:t>
            </w:r>
          </w:p>
        </w:tc>
        <w:tc>
          <w:tcPr>
            <w:tcW w:w="1353"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56.0</w:t>
            </w:r>
          </w:p>
        </w:tc>
        <w:tc>
          <w:tcPr>
            <w:tcW w:w="1339"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9338BC" w:rsidTr="00127CB6">
        <w:trPr>
          <w:trHeight w:val="273"/>
        </w:trPr>
        <w:tc>
          <w:tcPr>
            <w:tcW w:w="720" w:type="dxa"/>
            <w:vMerge/>
            <w:shd w:val="clear" w:color="000000" w:fill="FFFFFF"/>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188" w:type="dxa"/>
            <w:shd w:val="clear" w:color="000000" w:fill="FFFFFF"/>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23"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53"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39"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9338BC" w:rsidRDefault="009338BC" w:rsidP="009338BC">
      <w:pPr>
        <w:autoSpaceDE w:val="0"/>
        <w:autoSpaceDN w:val="0"/>
        <w:adjustRightInd w:val="0"/>
        <w:spacing w:after="0" w:line="240" w:lineRule="auto"/>
        <w:rPr>
          <w:rFonts w:ascii="Arial" w:hAnsi="Arial" w:cs="Arial"/>
          <w:sz w:val="20"/>
          <w:szCs w:val="20"/>
        </w:rPr>
      </w:pPr>
    </w:p>
    <w:p w:rsidR="009338BC" w:rsidRDefault="009338BC" w:rsidP="009338BC">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Crosstabs</w:t>
      </w:r>
    </w:p>
    <w:p w:rsidR="009338BC" w:rsidRPr="00FE0F59" w:rsidRDefault="009338BC" w:rsidP="009338BC">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ab/>
      </w:r>
      <w:r>
        <w:rPr>
          <w:rFonts w:ascii="Arial" w:hAnsi="Arial" w:cs="Arial"/>
          <w:b/>
          <w:bCs/>
          <w:color w:val="000000"/>
          <w:sz w:val="28"/>
          <w:szCs w:val="28"/>
        </w:rPr>
        <w:tab/>
      </w:r>
      <w:r>
        <w:rPr>
          <w:rFonts w:ascii="Arial" w:hAnsi="Arial" w:cs="Arial"/>
          <w:b/>
          <w:bCs/>
          <w:color w:val="000000"/>
          <w:sz w:val="28"/>
          <w:szCs w:val="28"/>
        </w:rPr>
        <w:tab/>
      </w:r>
      <w:r>
        <w:rPr>
          <w:rFonts w:ascii="Arial" w:hAnsi="Arial" w:cs="Arial"/>
          <w:b/>
          <w:bCs/>
          <w:color w:val="000000"/>
          <w:sz w:val="28"/>
          <w:szCs w:val="28"/>
        </w:rPr>
        <w:tab/>
      </w:r>
      <w:r>
        <w:rPr>
          <w:rFonts w:ascii="Arial" w:hAnsi="Arial" w:cs="Arial"/>
          <w:b/>
          <w:bCs/>
          <w:color w:val="000000"/>
          <w:sz w:val="28"/>
          <w:szCs w:val="28"/>
        </w:rPr>
        <w:tab/>
      </w:r>
      <w:r>
        <w:rPr>
          <w:rFonts w:ascii="Arial" w:hAnsi="Arial" w:cs="Arial"/>
          <w:b/>
          <w:bCs/>
          <w:color w:val="000000"/>
          <w:sz w:val="18"/>
          <w:szCs w:val="18"/>
        </w:rPr>
        <w:t>Case Processing Summary</w:t>
      </w:r>
    </w:p>
    <w:p w:rsidR="009338BC" w:rsidRDefault="009338BC" w:rsidP="009338BC">
      <w:pPr>
        <w:tabs>
          <w:tab w:val="center" w:pos="4420"/>
        </w:tabs>
        <w:autoSpaceDE w:val="0"/>
        <w:autoSpaceDN w:val="0"/>
        <w:adjustRightInd w:val="0"/>
        <w:spacing w:after="0" w:line="240" w:lineRule="auto"/>
        <w:rPr>
          <w:rFonts w:ascii="Arial" w:hAnsi="Arial" w:cs="Arial"/>
          <w:b/>
          <w:bCs/>
          <w:color w:val="000000"/>
          <w:sz w:val="18"/>
          <w:szCs w:val="1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2088"/>
        <w:gridCol w:w="1080"/>
        <w:gridCol w:w="1080"/>
        <w:gridCol w:w="1080"/>
        <w:gridCol w:w="1080"/>
        <w:gridCol w:w="1080"/>
        <w:gridCol w:w="1080"/>
      </w:tblGrid>
      <w:tr w:rsidR="009338BC" w:rsidTr="00127CB6">
        <w:trPr>
          <w:trHeight w:val="273"/>
        </w:trPr>
        <w:tc>
          <w:tcPr>
            <w:tcW w:w="2088" w:type="dxa"/>
            <w:vMerge w:val="restart"/>
            <w:shd w:val="clear" w:color="000000" w:fill="FFFFFF"/>
            <w:vAlign w:val="bottom"/>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6480" w:type="dxa"/>
            <w:gridSpan w:val="6"/>
            <w:shd w:val="clear" w:color="000000" w:fill="FFFFFF"/>
            <w:vAlign w:val="bottom"/>
          </w:tcPr>
          <w:p w:rsidR="009338BC" w:rsidRDefault="009338BC" w:rsidP="00127CB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Cases</w:t>
            </w:r>
          </w:p>
        </w:tc>
      </w:tr>
      <w:tr w:rsidR="009338BC" w:rsidTr="00127CB6">
        <w:trPr>
          <w:trHeight w:val="273"/>
        </w:trPr>
        <w:tc>
          <w:tcPr>
            <w:tcW w:w="2088" w:type="dxa"/>
            <w:vMerge/>
            <w:shd w:val="clear" w:color="000000" w:fill="FFFFFF"/>
            <w:vAlign w:val="bottom"/>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160" w:type="dxa"/>
            <w:gridSpan w:val="2"/>
            <w:shd w:val="clear" w:color="000000" w:fill="FFFFFF"/>
            <w:vAlign w:val="bottom"/>
          </w:tcPr>
          <w:p w:rsidR="009338BC" w:rsidRDefault="009338BC" w:rsidP="00127CB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w:t>
            </w:r>
          </w:p>
        </w:tc>
        <w:tc>
          <w:tcPr>
            <w:tcW w:w="2160" w:type="dxa"/>
            <w:gridSpan w:val="2"/>
            <w:shd w:val="clear" w:color="000000" w:fill="FFFFFF"/>
            <w:vAlign w:val="bottom"/>
          </w:tcPr>
          <w:p w:rsidR="009338BC" w:rsidRDefault="009338BC" w:rsidP="00127CB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Missing</w:t>
            </w:r>
          </w:p>
        </w:tc>
        <w:tc>
          <w:tcPr>
            <w:tcW w:w="2160" w:type="dxa"/>
            <w:gridSpan w:val="2"/>
            <w:shd w:val="clear" w:color="000000" w:fill="FFFFFF"/>
            <w:vAlign w:val="bottom"/>
          </w:tcPr>
          <w:p w:rsidR="009338BC" w:rsidRDefault="009338BC" w:rsidP="00127CB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Total</w:t>
            </w:r>
          </w:p>
        </w:tc>
      </w:tr>
      <w:tr w:rsidR="009338BC" w:rsidTr="00127CB6">
        <w:trPr>
          <w:trHeight w:val="273"/>
        </w:trPr>
        <w:tc>
          <w:tcPr>
            <w:tcW w:w="2088" w:type="dxa"/>
            <w:vMerge/>
            <w:shd w:val="clear" w:color="000000" w:fill="FFFFFF"/>
            <w:vAlign w:val="bottom"/>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shd w:val="clear" w:color="000000" w:fill="FFFFFF"/>
            <w:vAlign w:val="bottom"/>
          </w:tcPr>
          <w:p w:rsidR="009338BC" w:rsidRDefault="009338BC" w:rsidP="00127CB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N</w:t>
            </w:r>
          </w:p>
        </w:tc>
        <w:tc>
          <w:tcPr>
            <w:tcW w:w="1080" w:type="dxa"/>
            <w:shd w:val="clear" w:color="000000" w:fill="FFFFFF"/>
            <w:vAlign w:val="bottom"/>
          </w:tcPr>
          <w:p w:rsidR="009338BC" w:rsidRDefault="009338BC" w:rsidP="00127CB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080" w:type="dxa"/>
            <w:shd w:val="clear" w:color="000000" w:fill="FFFFFF"/>
            <w:vAlign w:val="bottom"/>
          </w:tcPr>
          <w:p w:rsidR="009338BC" w:rsidRDefault="009338BC" w:rsidP="00127CB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N</w:t>
            </w:r>
          </w:p>
        </w:tc>
        <w:tc>
          <w:tcPr>
            <w:tcW w:w="1080" w:type="dxa"/>
            <w:shd w:val="clear" w:color="000000" w:fill="FFFFFF"/>
            <w:vAlign w:val="bottom"/>
          </w:tcPr>
          <w:p w:rsidR="009338BC" w:rsidRDefault="009338BC" w:rsidP="00127CB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080" w:type="dxa"/>
            <w:shd w:val="clear" w:color="000000" w:fill="FFFFFF"/>
            <w:vAlign w:val="bottom"/>
          </w:tcPr>
          <w:p w:rsidR="009338BC" w:rsidRDefault="009338BC" w:rsidP="00127CB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N</w:t>
            </w:r>
          </w:p>
        </w:tc>
        <w:tc>
          <w:tcPr>
            <w:tcW w:w="1080" w:type="dxa"/>
            <w:shd w:val="clear" w:color="000000" w:fill="FFFFFF"/>
            <w:vAlign w:val="bottom"/>
          </w:tcPr>
          <w:p w:rsidR="009338BC" w:rsidRDefault="009338BC" w:rsidP="00127CB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r>
      <w:tr w:rsidR="009338BC" w:rsidTr="00127CB6">
        <w:trPr>
          <w:trHeight w:val="273"/>
        </w:trPr>
        <w:tc>
          <w:tcPr>
            <w:tcW w:w="2088" w:type="dxa"/>
            <w:shd w:val="clear" w:color="000000" w:fill="FFFFFF"/>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Usia_A * Kelelahan_A</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9338BC" w:rsidTr="00127CB6">
        <w:trPr>
          <w:trHeight w:val="504"/>
        </w:trPr>
        <w:tc>
          <w:tcPr>
            <w:tcW w:w="2088" w:type="dxa"/>
            <w:shd w:val="clear" w:color="000000" w:fill="FFFFFF"/>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JenisKelamin * Kelelahan_A</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9338BC" w:rsidTr="00127CB6">
        <w:trPr>
          <w:trHeight w:val="504"/>
        </w:trPr>
        <w:tc>
          <w:tcPr>
            <w:tcW w:w="2088" w:type="dxa"/>
            <w:shd w:val="clear" w:color="000000" w:fill="FFFFFF"/>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MasaKerja_A * Kelelahan_A</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9338BC" w:rsidTr="00127CB6">
        <w:trPr>
          <w:trHeight w:val="504"/>
        </w:trPr>
        <w:tc>
          <w:tcPr>
            <w:tcW w:w="2088" w:type="dxa"/>
            <w:shd w:val="clear" w:color="000000" w:fill="FFFFFF"/>
          </w:tcPr>
          <w:p w:rsidR="009338BC" w:rsidRDefault="009338BC" w:rsidP="00127CB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Kebisingan_A * Kelelahan_A</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w:t>
            </w:r>
          </w:p>
        </w:tc>
        <w:tc>
          <w:tcPr>
            <w:tcW w:w="1080" w:type="dxa"/>
            <w:shd w:val="clear" w:color="000000" w:fill="FFFFFF"/>
            <w:vAlign w:val="center"/>
          </w:tcPr>
          <w:p w:rsidR="009338BC" w:rsidRDefault="009338BC" w:rsidP="00127CB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bl>
    <w:p w:rsidR="009338BC" w:rsidRDefault="009338BC" w:rsidP="009338BC">
      <w:pPr>
        <w:autoSpaceDE w:val="0"/>
        <w:autoSpaceDN w:val="0"/>
        <w:adjustRightInd w:val="0"/>
        <w:spacing w:after="0" w:line="240" w:lineRule="auto"/>
        <w:rPr>
          <w:rFonts w:ascii="Arial" w:hAnsi="Arial" w:cs="Arial"/>
          <w:color w:val="000000"/>
          <w:sz w:val="18"/>
          <w:szCs w:val="18"/>
        </w:rPr>
      </w:pPr>
    </w:p>
    <w:p w:rsidR="009338BC" w:rsidRPr="00FE0F59" w:rsidRDefault="009338BC" w:rsidP="009338BC">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Usia_A * Kelelahan_A</w:t>
      </w:r>
    </w:p>
    <w:p w:rsidR="009338BC" w:rsidRDefault="009338BC" w:rsidP="009338BC">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lang w:val="en-US"/>
        </w:rPr>
        <w:drawing>
          <wp:inline distT="0" distB="0" distL="0" distR="0" wp14:anchorId="1E12535D" wp14:editId="4014E755">
            <wp:extent cx="4772025" cy="2333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2025" cy="2333625"/>
                    </a:xfrm>
                    <a:prstGeom prst="rect">
                      <a:avLst/>
                    </a:prstGeom>
                    <a:noFill/>
                    <a:ln>
                      <a:noFill/>
                    </a:ln>
                  </pic:spPr>
                </pic:pic>
              </a:graphicData>
            </a:graphic>
          </wp:inline>
        </w:drawing>
      </w:r>
    </w:p>
    <w:p w:rsidR="009338BC" w:rsidRDefault="009338BC" w:rsidP="009338BC">
      <w:pPr>
        <w:autoSpaceDE w:val="0"/>
        <w:autoSpaceDN w:val="0"/>
        <w:adjustRightInd w:val="0"/>
        <w:spacing w:after="0" w:line="240" w:lineRule="auto"/>
        <w:rPr>
          <w:rFonts w:ascii="System" w:hAnsi="System" w:cs="System"/>
          <w:b/>
          <w:bCs/>
          <w:sz w:val="20"/>
          <w:szCs w:val="20"/>
        </w:rPr>
      </w:pPr>
    </w:p>
    <w:p w:rsidR="009338BC" w:rsidRDefault="009338BC" w:rsidP="009338BC">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lang w:val="en-US"/>
        </w:rPr>
        <w:drawing>
          <wp:inline distT="0" distB="0" distL="0" distR="0" wp14:anchorId="7CFB8BD4" wp14:editId="5930500E">
            <wp:extent cx="5086350" cy="2476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6350" cy="2476500"/>
                    </a:xfrm>
                    <a:prstGeom prst="rect">
                      <a:avLst/>
                    </a:prstGeom>
                    <a:noFill/>
                    <a:ln>
                      <a:noFill/>
                    </a:ln>
                  </pic:spPr>
                </pic:pic>
              </a:graphicData>
            </a:graphic>
          </wp:inline>
        </w:drawing>
      </w:r>
    </w:p>
    <w:p w:rsidR="009338BC" w:rsidRDefault="009338BC" w:rsidP="009338BC">
      <w:pPr>
        <w:autoSpaceDE w:val="0"/>
        <w:autoSpaceDN w:val="0"/>
        <w:adjustRightInd w:val="0"/>
        <w:spacing w:after="0" w:line="240" w:lineRule="auto"/>
        <w:rPr>
          <w:rFonts w:ascii="System" w:hAnsi="System" w:cs="System"/>
          <w:b/>
          <w:bCs/>
          <w:sz w:val="20"/>
          <w:szCs w:val="20"/>
        </w:rPr>
      </w:pPr>
    </w:p>
    <w:p w:rsidR="009338BC" w:rsidRDefault="009338BC" w:rsidP="009338BC">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lang w:val="en-US"/>
        </w:rPr>
        <w:drawing>
          <wp:inline distT="0" distB="0" distL="0" distR="0" wp14:anchorId="2D7C15A9" wp14:editId="0C57AF71">
            <wp:extent cx="4295775" cy="1495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5775" cy="1495425"/>
                    </a:xfrm>
                    <a:prstGeom prst="rect">
                      <a:avLst/>
                    </a:prstGeom>
                    <a:noFill/>
                    <a:ln>
                      <a:noFill/>
                    </a:ln>
                  </pic:spPr>
                </pic:pic>
              </a:graphicData>
            </a:graphic>
          </wp:inline>
        </w:drawing>
      </w:r>
    </w:p>
    <w:p w:rsidR="009338BC" w:rsidRPr="00FE0F59" w:rsidRDefault="009338BC" w:rsidP="009338BC">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JenisKelamin * Kelelahan_A</w:t>
      </w:r>
    </w:p>
    <w:p w:rsidR="009338BC" w:rsidRDefault="009338BC" w:rsidP="009338BC">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lang w:val="en-US"/>
        </w:rPr>
        <w:drawing>
          <wp:inline distT="0" distB="0" distL="0" distR="0" wp14:anchorId="1AF23AA0" wp14:editId="59BFC4EB">
            <wp:extent cx="4886591" cy="21532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3679" cy="2156387"/>
                    </a:xfrm>
                    <a:prstGeom prst="rect">
                      <a:avLst/>
                    </a:prstGeom>
                    <a:noFill/>
                    <a:ln>
                      <a:noFill/>
                    </a:ln>
                  </pic:spPr>
                </pic:pic>
              </a:graphicData>
            </a:graphic>
          </wp:inline>
        </w:drawing>
      </w:r>
    </w:p>
    <w:p w:rsidR="009338BC" w:rsidRDefault="009338BC" w:rsidP="009338BC">
      <w:pPr>
        <w:autoSpaceDE w:val="0"/>
        <w:autoSpaceDN w:val="0"/>
        <w:adjustRightInd w:val="0"/>
        <w:spacing w:after="0" w:line="240" w:lineRule="auto"/>
        <w:rPr>
          <w:rFonts w:ascii="Arial" w:hAnsi="Arial" w:cs="Arial"/>
          <w:b/>
          <w:bCs/>
          <w:color w:val="000000"/>
          <w:sz w:val="28"/>
          <w:szCs w:val="28"/>
        </w:rPr>
      </w:pPr>
    </w:p>
    <w:p w:rsidR="009338BC" w:rsidRDefault="009338BC" w:rsidP="009338BC">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lang w:val="en-US"/>
        </w:rPr>
        <w:drawing>
          <wp:inline distT="0" distB="0" distL="0" distR="0" wp14:anchorId="2CF25F70" wp14:editId="69440D06">
            <wp:extent cx="5086350" cy="2476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6350" cy="2476500"/>
                    </a:xfrm>
                    <a:prstGeom prst="rect">
                      <a:avLst/>
                    </a:prstGeom>
                    <a:noFill/>
                    <a:ln>
                      <a:noFill/>
                    </a:ln>
                  </pic:spPr>
                </pic:pic>
              </a:graphicData>
            </a:graphic>
          </wp:inline>
        </w:drawing>
      </w:r>
    </w:p>
    <w:p w:rsidR="009338BC" w:rsidRDefault="009338BC" w:rsidP="009338BC">
      <w:pPr>
        <w:autoSpaceDE w:val="0"/>
        <w:autoSpaceDN w:val="0"/>
        <w:adjustRightInd w:val="0"/>
        <w:spacing w:after="0" w:line="240" w:lineRule="auto"/>
        <w:rPr>
          <w:rFonts w:ascii="Arial" w:hAnsi="Arial" w:cs="Arial"/>
          <w:b/>
          <w:bCs/>
          <w:color w:val="000000"/>
          <w:sz w:val="28"/>
          <w:szCs w:val="28"/>
        </w:rPr>
      </w:pPr>
    </w:p>
    <w:p w:rsidR="009338BC" w:rsidRDefault="009338BC" w:rsidP="009338BC">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lang w:val="en-US"/>
        </w:rPr>
        <w:lastRenderedPageBreak/>
        <w:drawing>
          <wp:inline distT="0" distB="0" distL="0" distR="0" wp14:anchorId="72B48800" wp14:editId="12D26CA0">
            <wp:extent cx="4295775" cy="14954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5775" cy="1495425"/>
                    </a:xfrm>
                    <a:prstGeom prst="rect">
                      <a:avLst/>
                    </a:prstGeom>
                    <a:noFill/>
                    <a:ln>
                      <a:noFill/>
                    </a:ln>
                  </pic:spPr>
                </pic:pic>
              </a:graphicData>
            </a:graphic>
          </wp:inline>
        </w:drawing>
      </w:r>
    </w:p>
    <w:p w:rsidR="009338BC" w:rsidRDefault="009338BC" w:rsidP="009338BC">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MasaKerja_A * Kelelahan_A</w:t>
      </w:r>
    </w:p>
    <w:p w:rsidR="009338BC" w:rsidRDefault="009338BC" w:rsidP="009338BC">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lang w:val="en-US"/>
        </w:rPr>
        <w:drawing>
          <wp:inline distT="0" distB="0" distL="0" distR="0" wp14:anchorId="2D9DFCEF" wp14:editId="20FD2941">
            <wp:extent cx="4770050" cy="206477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6969" cy="2067769"/>
                    </a:xfrm>
                    <a:prstGeom prst="rect">
                      <a:avLst/>
                    </a:prstGeom>
                    <a:noFill/>
                    <a:ln>
                      <a:noFill/>
                    </a:ln>
                  </pic:spPr>
                </pic:pic>
              </a:graphicData>
            </a:graphic>
          </wp:inline>
        </w:drawing>
      </w:r>
    </w:p>
    <w:p w:rsidR="009338BC" w:rsidRDefault="009338BC" w:rsidP="009338BC">
      <w:pPr>
        <w:autoSpaceDE w:val="0"/>
        <w:autoSpaceDN w:val="0"/>
        <w:adjustRightInd w:val="0"/>
        <w:spacing w:after="0" w:line="240" w:lineRule="auto"/>
        <w:rPr>
          <w:rFonts w:ascii="Arial" w:hAnsi="Arial" w:cs="Arial"/>
          <w:b/>
          <w:bCs/>
          <w:color w:val="000000"/>
          <w:sz w:val="28"/>
          <w:szCs w:val="28"/>
        </w:rPr>
      </w:pPr>
    </w:p>
    <w:p w:rsidR="009338BC" w:rsidRDefault="009338BC" w:rsidP="009338BC">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lang w:val="en-US"/>
        </w:rPr>
        <w:drawing>
          <wp:inline distT="0" distB="0" distL="0" distR="0" wp14:anchorId="2B246095" wp14:editId="2D99EFEC">
            <wp:extent cx="5086350" cy="2476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2476500"/>
                    </a:xfrm>
                    <a:prstGeom prst="rect">
                      <a:avLst/>
                    </a:prstGeom>
                    <a:noFill/>
                    <a:ln>
                      <a:noFill/>
                    </a:ln>
                  </pic:spPr>
                </pic:pic>
              </a:graphicData>
            </a:graphic>
          </wp:inline>
        </w:drawing>
      </w:r>
    </w:p>
    <w:p w:rsidR="009338BC" w:rsidRDefault="009338BC" w:rsidP="009338BC">
      <w:pPr>
        <w:autoSpaceDE w:val="0"/>
        <w:autoSpaceDN w:val="0"/>
        <w:adjustRightInd w:val="0"/>
        <w:spacing w:after="0" w:line="240" w:lineRule="auto"/>
        <w:rPr>
          <w:rFonts w:ascii="Arial" w:hAnsi="Arial" w:cs="Arial"/>
          <w:b/>
          <w:bCs/>
          <w:color w:val="000000"/>
          <w:sz w:val="28"/>
          <w:szCs w:val="28"/>
        </w:rPr>
      </w:pPr>
    </w:p>
    <w:p w:rsidR="009338BC" w:rsidRDefault="009338BC" w:rsidP="009338BC">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lang w:val="en-US"/>
        </w:rPr>
        <w:drawing>
          <wp:inline distT="0" distB="0" distL="0" distR="0" wp14:anchorId="059608A1" wp14:editId="67D5BE6F">
            <wp:extent cx="4295775" cy="14859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5775" cy="1485900"/>
                    </a:xfrm>
                    <a:prstGeom prst="rect">
                      <a:avLst/>
                    </a:prstGeom>
                    <a:noFill/>
                    <a:ln>
                      <a:noFill/>
                    </a:ln>
                  </pic:spPr>
                </pic:pic>
              </a:graphicData>
            </a:graphic>
          </wp:inline>
        </w:drawing>
      </w:r>
    </w:p>
    <w:p w:rsidR="009338BC" w:rsidRDefault="009338BC" w:rsidP="009338BC">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lastRenderedPageBreak/>
        <w:t>Kebisingan_A * Kelelahan_A</w:t>
      </w:r>
    </w:p>
    <w:p w:rsidR="009338BC" w:rsidRDefault="009338BC" w:rsidP="009338BC">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lang w:val="en-US"/>
        </w:rPr>
        <w:drawing>
          <wp:inline distT="0" distB="0" distL="0" distR="0" wp14:anchorId="0DF7A023" wp14:editId="6FC72332">
            <wp:extent cx="5001206" cy="1976283"/>
            <wp:effectExtent l="0" t="0" r="952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8460" cy="1979150"/>
                    </a:xfrm>
                    <a:prstGeom prst="rect">
                      <a:avLst/>
                    </a:prstGeom>
                    <a:noFill/>
                    <a:ln>
                      <a:noFill/>
                    </a:ln>
                  </pic:spPr>
                </pic:pic>
              </a:graphicData>
            </a:graphic>
          </wp:inline>
        </w:drawing>
      </w:r>
    </w:p>
    <w:p w:rsidR="009338BC" w:rsidRDefault="009338BC" w:rsidP="009338BC">
      <w:pPr>
        <w:autoSpaceDE w:val="0"/>
        <w:autoSpaceDN w:val="0"/>
        <w:adjustRightInd w:val="0"/>
        <w:spacing w:after="0" w:line="240" w:lineRule="auto"/>
        <w:rPr>
          <w:rFonts w:ascii="Arial" w:hAnsi="Arial" w:cs="Arial"/>
          <w:b/>
          <w:bCs/>
          <w:color w:val="000000"/>
          <w:sz w:val="28"/>
          <w:szCs w:val="28"/>
        </w:rPr>
      </w:pPr>
    </w:p>
    <w:p w:rsidR="009338BC" w:rsidRDefault="009338BC" w:rsidP="009338BC">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lang w:val="en-US"/>
        </w:rPr>
        <w:drawing>
          <wp:inline distT="0" distB="0" distL="0" distR="0" wp14:anchorId="459E361E" wp14:editId="618EE79A">
            <wp:extent cx="5086350" cy="2476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6350" cy="2476500"/>
                    </a:xfrm>
                    <a:prstGeom prst="rect">
                      <a:avLst/>
                    </a:prstGeom>
                    <a:noFill/>
                    <a:ln>
                      <a:noFill/>
                    </a:ln>
                  </pic:spPr>
                </pic:pic>
              </a:graphicData>
            </a:graphic>
          </wp:inline>
        </w:drawing>
      </w:r>
    </w:p>
    <w:p w:rsidR="009338BC" w:rsidRDefault="009338BC" w:rsidP="009338BC">
      <w:pPr>
        <w:autoSpaceDE w:val="0"/>
        <w:autoSpaceDN w:val="0"/>
        <w:adjustRightInd w:val="0"/>
        <w:spacing w:after="0" w:line="240" w:lineRule="auto"/>
        <w:rPr>
          <w:rFonts w:ascii="Arial" w:hAnsi="Arial" w:cs="Arial"/>
          <w:b/>
          <w:bCs/>
          <w:color w:val="000000"/>
          <w:sz w:val="28"/>
          <w:szCs w:val="28"/>
        </w:rPr>
      </w:pPr>
    </w:p>
    <w:p w:rsidR="009338BC" w:rsidRDefault="009338BC" w:rsidP="009338BC">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lang w:val="en-US"/>
        </w:rPr>
        <w:drawing>
          <wp:inline distT="0" distB="0" distL="0" distR="0" wp14:anchorId="4257DC75" wp14:editId="3FB1425B">
            <wp:extent cx="4295775" cy="14954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5775" cy="1495425"/>
                    </a:xfrm>
                    <a:prstGeom prst="rect">
                      <a:avLst/>
                    </a:prstGeom>
                    <a:noFill/>
                    <a:ln>
                      <a:noFill/>
                    </a:ln>
                  </pic:spPr>
                </pic:pic>
              </a:graphicData>
            </a:graphic>
          </wp:inline>
        </w:drawing>
      </w:r>
    </w:p>
    <w:p w:rsidR="009338BC" w:rsidRDefault="009338BC" w:rsidP="009338BC">
      <w:pPr>
        <w:autoSpaceDE w:val="0"/>
        <w:autoSpaceDN w:val="0"/>
        <w:adjustRightInd w:val="0"/>
        <w:spacing w:after="0" w:line="240" w:lineRule="auto"/>
        <w:rPr>
          <w:rFonts w:ascii="Arial" w:hAnsi="Arial" w:cs="Arial"/>
          <w:b/>
          <w:bCs/>
          <w:color w:val="000000"/>
          <w:sz w:val="28"/>
          <w:szCs w:val="28"/>
        </w:rPr>
      </w:pPr>
    </w:p>
    <w:p w:rsidR="009338BC" w:rsidRPr="000D27DF" w:rsidRDefault="009338BC" w:rsidP="009338BC">
      <w:pPr>
        <w:rPr>
          <w:rFonts w:ascii="Arial" w:hAnsi="Arial" w:cs="Arial"/>
          <w:sz w:val="20"/>
          <w:szCs w:val="20"/>
        </w:rPr>
      </w:pPr>
    </w:p>
    <w:p w:rsidR="009338BC" w:rsidRDefault="009338BC" w:rsidP="009338BC">
      <w:pPr>
        <w:rPr>
          <w:rFonts w:ascii="Arial" w:hAnsi="Arial" w:cs="Arial"/>
          <w:b/>
        </w:rPr>
      </w:pPr>
    </w:p>
    <w:p w:rsidR="009338BC" w:rsidRDefault="009338BC" w:rsidP="009338BC">
      <w:pPr>
        <w:rPr>
          <w:rFonts w:ascii="Arial" w:hAnsi="Arial" w:cs="Arial"/>
          <w:b/>
        </w:rPr>
      </w:pPr>
      <w:r>
        <w:rPr>
          <w:noProof/>
          <w:lang w:val="en-US"/>
        </w:rPr>
        <w:lastRenderedPageBreak/>
        <w:drawing>
          <wp:inline distT="0" distB="0" distL="0" distR="0" wp14:anchorId="72B43722" wp14:editId="06B3F9DB">
            <wp:extent cx="5039995" cy="7131436"/>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95" cy="7131436"/>
                    </a:xfrm>
                    <a:prstGeom prst="rect">
                      <a:avLst/>
                    </a:prstGeom>
                    <a:noFill/>
                  </pic:spPr>
                </pic:pic>
              </a:graphicData>
            </a:graphic>
          </wp:inline>
        </w:drawing>
      </w:r>
    </w:p>
    <w:p w:rsidR="009338BC" w:rsidRDefault="009338BC" w:rsidP="009338BC">
      <w:pPr>
        <w:rPr>
          <w:rFonts w:ascii="Arial" w:hAnsi="Arial" w:cs="Arial"/>
          <w:b/>
        </w:rPr>
      </w:pPr>
    </w:p>
    <w:p w:rsidR="009338BC" w:rsidRDefault="009338BC" w:rsidP="009338BC">
      <w:pPr>
        <w:rPr>
          <w:rFonts w:ascii="Arial" w:hAnsi="Arial" w:cs="Arial"/>
          <w:b/>
        </w:rPr>
      </w:pPr>
    </w:p>
    <w:p w:rsidR="009338BC" w:rsidRPr="005C4508" w:rsidRDefault="009338BC" w:rsidP="009338BC">
      <w:pPr>
        <w:rPr>
          <w:rFonts w:ascii="Arial" w:hAnsi="Arial" w:cs="Arial"/>
          <w:b/>
        </w:rPr>
      </w:pPr>
    </w:p>
    <w:p w:rsidR="009338BC" w:rsidRPr="009338BC" w:rsidRDefault="009338BC" w:rsidP="009338BC">
      <w:pPr>
        <w:rPr>
          <w:rFonts w:ascii="Arial" w:hAnsi="Arial" w:cs="Arial"/>
          <w:b/>
          <w:lang w:val="id-ID"/>
        </w:rPr>
      </w:pPr>
      <w:r w:rsidRPr="009338BC">
        <w:rPr>
          <w:rFonts w:ascii="Arial" w:hAnsi="Arial" w:cs="Arial"/>
          <w:b/>
          <w:lang w:val="id-ID"/>
        </w:rPr>
        <w:lastRenderedPageBreak/>
        <w:t>DOKUMENTASI</w:t>
      </w:r>
    </w:p>
    <w:p w:rsidR="009338BC" w:rsidRPr="009338BC" w:rsidRDefault="009338BC" w:rsidP="009338BC">
      <w:pPr>
        <w:rPr>
          <w:rFonts w:ascii="Arial" w:hAnsi="Arial" w:cs="Arial"/>
          <w:lang w:val="id-ID"/>
        </w:rPr>
      </w:pPr>
      <w:r w:rsidRPr="009338BC">
        <w:rPr>
          <w:rFonts w:ascii="Arial" w:hAnsi="Arial" w:cs="Arial"/>
          <w:lang w:val="en-US"/>
        </w:rPr>
        <w:drawing>
          <wp:inline distT="0" distB="0" distL="0" distR="0" wp14:anchorId="5DB5FA68" wp14:editId="29544658">
            <wp:extent cx="1997765" cy="2623930"/>
            <wp:effectExtent l="0" t="0" r="2540" b="5080"/>
            <wp:docPr id="6" name="Picture 6" descr="C:\Users\Ginting\AppData\Local\Microsoft\Windows\Temporary Internet Files\Content.Word\IMG_20190704_141727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nting\AppData\Local\Microsoft\Windows\Temporary Internet Files\Content.Word\IMG_20190704_141727_HH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866" cy="2642450"/>
                    </a:xfrm>
                    <a:prstGeom prst="rect">
                      <a:avLst/>
                    </a:prstGeom>
                    <a:noFill/>
                    <a:ln>
                      <a:noFill/>
                    </a:ln>
                  </pic:spPr>
                </pic:pic>
              </a:graphicData>
            </a:graphic>
          </wp:inline>
        </w:drawing>
      </w:r>
      <w:r w:rsidRPr="009338BC">
        <w:rPr>
          <w:rFonts w:ascii="Arial" w:hAnsi="Arial" w:cs="Arial"/>
          <w:lang w:val="id-ID"/>
        </w:rPr>
        <w:tab/>
      </w:r>
      <w:r w:rsidRPr="009338BC">
        <w:rPr>
          <w:rFonts w:ascii="Arial" w:hAnsi="Arial" w:cs="Arial"/>
          <w:lang w:val="id-ID"/>
        </w:rPr>
        <w:tab/>
      </w:r>
      <w:r w:rsidRPr="009338BC">
        <w:rPr>
          <w:rFonts w:ascii="Arial" w:hAnsi="Arial" w:cs="Arial"/>
          <w:lang w:val="en-US"/>
        </w:rPr>
        <w:drawing>
          <wp:inline distT="0" distB="0" distL="0" distR="0" wp14:anchorId="211B5A4A" wp14:editId="316384D4">
            <wp:extent cx="1997765" cy="2623930"/>
            <wp:effectExtent l="0" t="0" r="2540" b="5080"/>
            <wp:docPr id="15" name="Picture 15" descr="C:\Users\Ginting\AppData\Local\Microsoft\Windows\Temporary Internet Files\Content.Word\IMG_20190704_134908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nting\AppData\Local\Microsoft\Windows\Temporary Internet Files\Content.Word\IMG_20190704_134908_HH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7944" cy="2637299"/>
                    </a:xfrm>
                    <a:prstGeom prst="rect">
                      <a:avLst/>
                    </a:prstGeom>
                    <a:noFill/>
                    <a:ln>
                      <a:noFill/>
                    </a:ln>
                  </pic:spPr>
                </pic:pic>
              </a:graphicData>
            </a:graphic>
          </wp:inline>
        </w:drawing>
      </w:r>
    </w:p>
    <w:p w:rsidR="009338BC" w:rsidRPr="009338BC" w:rsidRDefault="009338BC" w:rsidP="009338BC">
      <w:pPr>
        <w:rPr>
          <w:rFonts w:ascii="Arial" w:hAnsi="Arial" w:cs="Arial"/>
          <w:lang w:val="id-ID"/>
        </w:rPr>
      </w:pPr>
      <w:r w:rsidRPr="009338BC">
        <w:rPr>
          <w:rFonts w:ascii="Arial" w:hAnsi="Arial" w:cs="Arial"/>
          <w:lang w:val="en-US"/>
        </w:rPr>
        <w:drawing>
          <wp:inline distT="0" distB="0" distL="0" distR="0" wp14:anchorId="51EB787B" wp14:editId="5179DAC1">
            <wp:extent cx="1997765" cy="2613991"/>
            <wp:effectExtent l="0" t="0" r="2540" b="0"/>
            <wp:docPr id="18" name="Picture 18" descr="C:\Users\Ginting\AppData\Local\Microsoft\Windows\Temporary Internet Files\Content.Word\IMG_20190704_134902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ting\AppData\Local\Microsoft\Windows\Temporary Internet Files\Content.Word\IMG_20190704_134902_HH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007487" cy="2626712"/>
                    </a:xfrm>
                    <a:prstGeom prst="rect">
                      <a:avLst/>
                    </a:prstGeom>
                    <a:noFill/>
                    <a:ln>
                      <a:noFill/>
                    </a:ln>
                  </pic:spPr>
                </pic:pic>
              </a:graphicData>
            </a:graphic>
          </wp:inline>
        </w:drawing>
      </w:r>
      <w:r w:rsidRPr="009338BC">
        <w:rPr>
          <w:rFonts w:ascii="Arial" w:hAnsi="Arial" w:cs="Arial"/>
          <w:lang w:val="id-ID"/>
        </w:rPr>
        <w:tab/>
      </w:r>
      <w:r w:rsidRPr="009338BC">
        <w:rPr>
          <w:rFonts w:ascii="Arial" w:hAnsi="Arial" w:cs="Arial"/>
          <w:lang w:val="id-ID"/>
        </w:rPr>
        <w:tab/>
      </w:r>
      <w:r w:rsidRPr="009338BC">
        <w:rPr>
          <w:rFonts w:ascii="Arial" w:hAnsi="Arial" w:cs="Arial"/>
          <w:lang w:val="en-US"/>
        </w:rPr>
        <w:drawing>
          <wp:inline distT="0" distB="0" distL="0" distR="0" wp14:anchorId="4AC9F04F" wp14:editId="4014EA81">
            <wp:extent cx="1997765" cy="2610565"/>
            <wp:effectExtent l="0" t="0" r="2540" b="0"/>
            <wp:docPr id="41" name="Picture 41" descr="C:\Users\Ginting\AppData\Local\Microsoft\Windows\Temporary Internet Files\Content.Word\IMG_20190702_135314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Ginting\AppData\Local\Microsoft\Windows\Temporary Internet Files\Content.Word\IMG_20190702_135314_HH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1215" cy="2641207"/>
                    </a:xfrm>
                    <a:prstGeom prst="rect">
                      <a:avLst/>
                    </a:prstGeom>
                    <a:noFill/>
                    <a:ln>
                      <a:noFill/>
                    </a:ln>
                  </pic:spPr>
                </pic:pic>
              </a:graphicData>
            </a:graphic>
          </wp:inline>
        </w:drawing>
      </w:r>
    </w:p>
    <w:p w:rsidR="009338BC" w:rsidRPr="009338BC" w:rsidRDefault="009338BC" w:rsidP="009338BC">
      <w:pPr>
        <w:rPr>
          <w:rFonts w:ascii="Arial" w:hAnsi="Arial" w:cs="Arial"/>
          <w:lang w:val="id-ID"/>
        </w:rPr>
      </w:pPr>
      <w:r w:rsidRPr="009338BC">
        <w:rPr>
          <w:rFonts w:ascii="Arial" w:hAnsi="Arial" w:cs="Arial"/>
          <w:lang w:val="en-US"/>
        </w:rPr>
        <w:lastRenderedPageBreak/>
        <w:drawing>
          <wp:inline distT="0" distB="0" distL="0" distR="0" wp14:anchorId="7D752E9A" wp14:editId="1389BEB0">
            <wp:extent cx="1997765" cy="2604051"/>
            <wp:effectExtent l="0" t="0" r="2540" b="6350"/>
            <wp:docPr id="35" name="Picture 35" descr="C:\Users\Ginting\AppData\Local\Microsoft\Windows\Temporary Internet Files\Content.Word\IMG_20190626_143834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Ginting\AppData\Local\Microsoft\Windows\Temporary Internet Files\Content.Word\IMG_20190626_143834_HH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1867" cy="2609398"/>
                    </a:xfrm>
                    <a:prstGeom prst="rect">
                      <a:avLst/>
                    </a:prstGeom>
                    <a:noFill/>
                    <a:ln>
                      <a:noFill/>
                    </a:ln>
                  </pic:spPr>
                </pic:pic>
              </a:graphicData>
            </a:graphic>
          </wp:inline>
        </w:drawing>
      </w:r>
      <w:r w:rsidRPr="009338BC">
        <w:rPr>
          <w:rFonts w:ascii="Arial" w:hAnsi="Arial" w:cs="Arial"/>
          <w:lang w:val="id-ID"/>
        </w:rPr>
        <w:t>`</w:t>
      </w:r>
      <w:r w:rsidRPr="009338BC">
        <w:rPr>
          <w:rFonts w:ascii="Arial" w:hAnsi="Arial" w:cs="Arial"/>
          <w:lang w:val="id-ID"/>
        </w:rPr>
        <w:tab/>
      </w:r>
      <w:r w:rsidRPr="009338BC">
        <w:rPr>
          <w:rFonts w:ascii="Arial" w:hAnsi="Arial" w:cs="Arial"/>
          <w:lang w:val="id-ID"/>
        </w:rPr>
        <w:tab/>
      </w:r>
      <w:r w:rsidRPr="009338BC">
        <w:rPr>
          <w:rFonts w:ascii="Arial" w:hAnsi="Arial" w:cs="Arial"/>
          <w:lang w:val="en-US"/>
        </w:rPr>
        <w:drawing>
          <wp:inline distT="0" distB="0" distL="0" distR="0" wp14:anchorId="26651944" wp14:editId="0F870971">
            <wp:extent cx="1997765" cy="2604052"/>
            <wp:effectExtent l="0" t="0" r="2540" b="6350"/>
            <wp:docPr id="32" name="Picture 32" descr="C:\Users\Ginting\AppData\Local\Microsoft\Windows\Temporary Internet Files\Content.Word\IMG_20190626_143641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Ginting\AppData\Local\Microsoft\Windows\Temporary Internet Files\Content.Word\IMG_20190626_143641_HH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0851" cy="2608075"/>
                    </a:xfrm>
                    <a:prstGeom prst="rect">
                      <a:avLst/>
                    </a:prstGeom>
                    <a:noFill/>
                    <a:ln>
                      <a:noFill/>
                    </a:ln>
                  </pic:spPr>
                </pic:pic>
              </a:graphicData>
            </a:graphic>
          </wp:inline>
        </w:drawing>
      </w:r>
    </w:p>
    <w:p w:rsidR="009338BC" w:rsidRPr="009338BC" w:rsidRDefault="009338BC" w:rsidP="009338BC">
      <w:pPr>
        <w:rPr>
          <w:rFonts w:ascii="Arial" w:hAnsi="Arial" w:cs="Arial"/>
          <w:lang w:val="id-ID"/>
        </w:rPr>
      </w:pPr>
    </w:p>
    <w:p w:rsidR="009338BC" w:rsidRPr="009338BC" w:rsidRDefault="009338BC" w:rsidP="009338BC">
      <w:pPr>
        <w:rPr>
          <w:rFonts w:ascii="Arial" w:hAnsi="Arial" w:cs="Arial"/>
          <w:lang w:val="id-ID"/>
        </w:rPr>
      </w:pPr>
    </w:p>
    <w:p w:rsidR="009338BC" w:rsidRPr="009338BC" w:rsidRDefault="009338BC" w:rsidP="009338BC">
      <w:pPr>
        <w:rPr>
          <w:rFonts w:ascii="Arial" w:hAnsi="Arial" w:cs="Arial"/>
          <w:lang w:val="id-ID"/>
        </w:rPr>
      </w:pPr>
      <w:r w:rsidRPr="009338BC">
        <w:rPr>
          <w:rFonts w:ascii="Arial" w:hAnsi="Arial" w:cs="Arial"/>
          <w:lang w:val="id-ID"/>
        </w:rPr>
        <w:tab/>
      </w:r>
      <w:r w:rsidRPr="009338BC">
        <w:rPr>
          <w:rFonts w:ascii="Arial" w:hAnsi="Arial" w:cs="Arial"/>
          <w:lang w:val="en-US"/>
        </w:rPr>
        <w:drawing>
          <wp:inline distT="0" distB="0" distL="0" distR="0" wp14:anchorId="4A81EF52" wp14:editId="75C6EA43">
            <wp:extent cx="1540042" cy="2034521"/>
            <wp:effectExtent l="0" t="0" r="3175" b="4445"/>
            <wp:docPr id="31" name="Picture 31" descr="C:\Users\Ginting\AppData\Local\Microsoft\Windows\Temporary Internet Files\Content.Word\IMG_20190626_132919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Ginting\AppData\Local\Microsoft\Windows\Temporary Internet Files\Content.Word\IMG_20190626_132919_HH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9446" cy="2060155"/>
                    </a:xfrm>
                    <a:prstGeom prst="rect">
                      <a:avLst/>
                    </a:prstGeom>
                    <a:noFill/>
                    <a:ln>
                      <a:noFill/>
                    </a:ln>
                  </pic:spPr>
                </pic:pic>
              </a:graphicData>
            </a:graphic>
          </wp:inline>
        </w:drawing>
      </w:r>
      <w:r w:rsidRPr="009338BC">
        <w:rPr>
          <w:rFonts w:ascii="Arial" w:hAnsi="Arial" w:cs="Arial"/>
          <w:lang w:val="id-ID"/>
        </w:rPr>
        <w:tab/>
      </w:r>
      <w:r w:rsidRPr="009338BC">
        <w:rPr>
          <w:rFonts w:ascii="Arial" w:hAnsi="Arial" w:cs="Arial"/>
          <w:lang w:val="id-ID"/>
        </w:rPr>
        <w:tab/>
      </w:r>
      <w:r w:rsidRPr="009338BC">
        <w:rPr>
          <w:rFonts w:ascii="Arial" w:hAnsi="Arial" w:cs="Arial"/>
          <w:lang w:val="en-US"/>
        </w:rPr>
        <w:drawing>
          <wp:inline distT="0" distB="0" distL="0" distR="0" wp14:anchorId="6B16057F" wp14:editId="46DDCE66">
            <wp:extent cx="1977887" cy="2603354"/>
            <wp:effectExtent l="0" t="0" r="3810" b="6985"/>
            <wp:docPr id="28" name="Picture 28" descr="C:\Users\Ginting\AppData\Local\Microsoft\Windows\Temporary Internet Files\Content.Word\IMG_20190626_131827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inting\AppData\Local\Microsoft\Windows\Temporary Internet Files\Content.Word\IMG_20190626_131827_HH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8099" cy="2603634"/>
                    </a:xfrm>
                    <a:prstGeom prst="rect">
                      <a:avLst/>
                    </a:prstGeom>
                    <a:noFill/>
                    <a:ln>
                      <a:noFill/>
                    </a:ln>
                  </pic:spPr>
                </pic:pic>
              </a:graphicData>
            </a:graphic>
          </wp:inline>
        </w:drawing>
      </w:r>
    </w:p>
    <w:p w:rsidR="009338BC" w:rsidRPr="009338BC" w:rsidRDefault="009338BC" w:rsidP="009338BC">
      <w:pPr>
        <w:rPr>
          <w:rFonts w:ascii="Arial" w:hAnsi="Arial" w:cs="Arial"/>
          <w:b/>
          <w:lang w:val="id-ID"/>
        </w:rPr>
      </w:pPr>
      <w:r w:rsidRPr="009338BC">
        <w:rPr>
          <w:rFonts w:ascii="Arial" w:hAnsi="Arial" w:cs="Arial"/>
          <w:lang w:val="en-US"/>
        </w:rPr>
        <w:lastRenderedPageBreak/>
        <w:drawing>
          <wp:inline distT="0" distB="0" distL="0" distR="0" wp14:anchorId="4644033C" wp14:editId="3A3CE904">
            <wp:extent cx="1977887" cy="2600902"/>
            <wp:effectExtent l="0" t="0" r="3810" b="0"/>
            <wp:docPr id="27" name="Picture 27" descr="C:\Users\Ginting\AppData\Local\Microsoft\Windows\Temporary Internet Files\Content.Word\IMG_20190626_131819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inting\AppData\Local\Microsoft\Windows\Temporary Internet Files\Content.Word\IMG_20190626_131819_HH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8993" cy="2602356"/>
                    </a:xfrm>
                    <a:prstGeom prst="rect">
                      <a:avLst/>
                    </a:prstGeom>
                    <a:noFill/>
                    <a:ln>
                      <a:noFill/>
                    </a:ln>
                  </pic:spPr>
                </pic:pic>
              </a:graphicData>
            </a:graphic>
          </wp:inline>
        </w:drawing>
      </w:r>
      <w:r w:rsidRPr="009338BC">
        <w:rPr>
          <w:rFonts w:ascii="Arial" w:hAnsi="Arial" w:cs="Arial"/>
          <w:b/>
          <w:lang w:val="id-ID"/>
        </w:rPr>
        <w:tab/>
      </w:r>
      <w:r w:rsidRPr="009338BC">
        <w:rPr>
          <w:rFonts w:ascii="Arial" w:hAnsi="Arial" w:cs="Arial"/>
          <w:b/>
          <w:lang w:val="id-ID"/>
        </w:rPr>
        <w:tab/>
      </w:r>
      <w:r w:rsidRPr="009338BC">
        <w:rPr>
          <w:rFonts w:ascii="Arial" w:hAnsi="Arial" w:cs="Arial"/>
          <w:lang w:val="en-US"/>
        </w:rPr>
        <w:drawing>
          <wp:inline distT="0" distB="0" distL="0" distR="0" wp14:anchorId="4DC41E96" wp14:editId="77D63C0D">
            <wp:extent cx="1977887" cy="2597174"/>
            <wp:effectExtent l="0" t="0" r="3810" b="0"/>
            <wp:docPr id="26" name="Picture 26" descr="C:\Users\Ginting\AppData\Local\Microsoft\Windows\Temporary Internet Files\Content.Word\IMG_20190626_104512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inting\AppData\Local\Microsoft\Windows\Temporary Internet Files\Content.Word\IMG_20190626_104512_HH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6108" cy="2607969"/>
                    </a:xfrm>
                    <a:prstGeom prst="rect">
                      <a:avLst/>
                    </a:prstGeom>
                    <a:noFill/>
                    <a:ln>
                      <a:noFill/>
                    </a:ln>
                  </pic:spPr>
                </pic:pic>
              </a:graphicData>
            </a:graphic>
          </wp:inline>
        </w:drawing>
      </w:r>
    </w:p>
    <w:p w:rsidR="009338BC" w:rsidRPr="009338BC" w:rsidRDefault="009338BC" w:rsidP="009338BC">
      <w:pPr>
        <w:rPr>
          <w:rFonts w:ascii="Arial" w:hAnsi="Arial" w:cs="Arial"/>
          <w:b/>
          <w:lang w:val="id-ID"/>
        </w:rPr>
      </w:pPr>
      <w:r w:rsidRPr="009338BC">
        <w:rPr>
          <w:rFonts w:ascii="Arial" w:hAnsi="Arial" w:cs="Arial"/>
          <w:lang w:val="en-US"/>
        </w:rPr>
        <w:drawing>
          <wp:inline distT="0" distB="0" distL="0" distR="0" wp14:anchorId="70CABD93" wp14:editId="2CD79E2C">
            <wp:extent cx="1977887" cy="2594113"/>
            <wp:effectExtent l="0" t="0" r="3810" b="0"/>
            <wp:docPr id="22" name="Picture 22" descr="C:\Users\Ginting\AppData\Local\Microsoft\Windows\Temporary Internet Files\Content.Word\IMG_20190626_094054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inting\AppData\Local\Microsoft\Windows\Temporary Internet Files\Content.Word\IMG_20190626_094054_HH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8669" cy="2595139"/>
                    </a:xfrm>
                    <a:prstGeom prst="rect">
                      <a:avLst/>
                    </a:prstGeom>
                    <a:noFill/>
                    <a:ln>
                      <a:noFill/>
                    </a:ln>
                  </pic:spPr>
                </pic:pic>
              </a:graphicData>
            </a:graphic>
          </wp:inline>
        </w:drawing>
      </w:r>
      <w:r w:rsidRPr="009338BC">
        <w:rPr>
          <w:rFonts w:ascii="Arial" w:hAnsi="Arial" w:cs="Arial"/>
          <w:b/>
          <w:lang w:val="id-ID"/>
        </w:rPr>
        <w:tab/>
      </w:r>
      <w:r w:rsidRPr="009338BC">
        <w:rPr>
          <w:rFonts w:ascii="Arial" w:hAnsi="Arial" w:cs="Arial"/>
          <w:b/>
          <w:lang w:val="id-ID"/>
        </w:rPr>
        <w:tab/>
      </w:r>
      <w:r w:rsidRPr="009338BC">
        <w:rPr>
          <w:rFonts w:ascii="Arial" w:hAnsi="Arial" w:cs="Arial"/>
          <w:lang w:val="en-US"/>
        </w:rPr>
        <w:drawing>
          <wp:inline distT="0" distB="0" distL="0" distR="0" wp14:anchorId="66DBDBDE" wp14:editId="1B8EC458">
            <wp:extent cx="1977887" cy="2594112"/>
            <wp:effectExtent l="0" t="0" r="3810" b="0"/>
            <wp:docPr id="16" name="Picture 16" descr="C:\Users\Ginting\AppData\Local\Microsoft\Windows\Temporary Internet Files\Content.Word\IMG_20190626_091040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inting\AppData\Local\Microsoft\Windows\Temporary Internet Files\Content.Word\IMG_20190626_091040_HH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9181" cy="2595810"/>
                    </a:xfrm>
                    <a:prstGeom prst="rect">
                      <a:avLst/>
                    </a:prstGeom>
                    <a:noFill/>
                    <a:ln>
                      <a:noFill/>
                    </a:ln>
                  </pic:spPr>
                </pic:pic>
              </a:graphicData>
            </a:graphic>
          </wp:inline>
        </w:drawing>
      </w:r>
      <w:r w:rsidRPr="009338BC">
        <w:rPr>
          <w:rFonts w:ascii="Arial" w:hAnsi="Arial" w:cs="Arial"/>
          <w:b/>
          <w:lang w:val="id-ID"/>
        </w:rPr>
        <w:tab/>
      </w:r>
    </w:p>
    <w:p w:rsidR="009338BC" w:rsidRPr="009338BC" w:rsidRDefault="009338BC" w:rsidP="009338BC">
      <w:pPr>
        <w:rPr>
          <w:rFonts w:ascii="Arial" w:hAnsi="Arial" w:cs="Arial"/>
          <w:b/>
          <w:lang w:val="id-ID"/>
        </w:rPr>
      </w:pPr>
    </w:p>
    <w:p w:rsidR="009338BC" w:rsidRPr="009338BC" w:rsidRDefault="009338BC" w:rsidP="009338BC">
      <w:pPr>
        <w:rPr>
          <w:rFonts w:ascii="Arial" w:hAnsi="Arial" w:cs="Arial"/>
          <w:b/>
          <w:lang w:val="id-ID"/>
        </w:rPr>
      </w:pPr>
      <w:r w:rsidRPr="009338BC">
        <w:rPr>
          <w:rFonts w:ascii="Arial" w:hAnsi="Arial" w:cs="Arial"/>
          <w:b/>
          <w:lang w:val="id-ID"/>
        </w:rPr>
        <w:tab/>
      </w:r>
    </w:p>
    <w:p w:rsidR="009338BC" w:rsidRPr="009338BC" w:rsidRDefault="009338BC" w:rsidP="009338BC">
      <w:pPr>
        <w:rPr>
          <w:rFonts w:ascii="Arial" w:hAnsi="Arial" w:cs="Arial"/>
          <w:b/>
          <w:lang w:val="id-ID"/>
        </w:rPr>
      </w:pPr>
      <w:r w:rsidRPr="009338BC">
        <w:rPr>
          <w:rFonts w:ascii="Arial" w:hAnsi="Arial" w:cs="Arial"/>
          <w:lang w:val="en-US"/>
        </w:rPr>
        <w:lastRenderedPageBreak/>
        <w:drawing>
          <wp:inline distT="0" distB="0" distL="0" distR="0" wp14:anchorId="4F0F1EA3" wp14:editId="121735AC">
            <wp:extent cx="1997764" cy="2604052"/>
            <wp:effectExtent l="0" t="0" r="2540" b="6350"/>
            <wp:docPr id="14" name="Picture 14" descr="C:\Users\Ginting\AppData\Local\Microsoft\Windows\Temporary Internet Files\Content.Word\IMG_20190625_142639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inting\AppData\Local\Microsoft\Windows\Temporary Internet Files\Content.Word\IMG_20190625_142639_HH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6089" cy="2601868"/>
                    </a:xfrm>
                    <a:prstGeom prst="rect">
                      <a:avLst/>
                    </a:prstGeom>
                    <a:noFill/>
                    <a:ln>
                      <a:noFill/>
                    </a:ln>
                  </pic:spPr>
                </pic:pic>
              </a:graphicData>
            </a:graphic>
          </wp:inline>
        </w:drawing>
      </w:r>
      <w:r w:rsidRPr="009338BC">
        <w:rPr>
          <w:rFonts w:ascii="Arial" w:hAnsi="Arial" w:cs="Arial"/>
          <w:b/>
          <w:lang w:val="id-ID"/>
        </w:rPr>
        <w:tab/>
      </w:r>
      <w:r w:rsidRPr="009338BC">
        <w:rPr>
          <w:rFonts w:ascii="Arial" w:hAnsi="Arial" w:cs="Arial"/>
          <w:b/>
          <w:lang w:val="id-ID"/>
        </w:rPr>
        <w:tab/>
      </w:r>
      <w:r w:rsidRPr="009338BC">
        <w:rPr>
          <w:rFonts w:ascii="Arial" w:hAnsi="Arial" w:cs="Arial"/>
          <w:lang w:val="en-US"/>
        </w:rPr>
        <w:drawing>
          <wp:inline distT="0" distB="0" distL="0" distR="0" wp14:anchorId="1F72D4E3" wp14:editId="135DD44C">
            <wp:extent cx="1997765" cy="2610927"/>
            <wp:effectExtent l="0" t="0" r="2540" b="0"/>
            <wp:docPr id="17" name="Picture 17" descr="C:\Users\Ginting\AppData\Local\Microsoft\Windows\Temporary Internet Files\Content.Word\IMG_20190625_142619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inting\AppData\Local\Microsoft\Windows\Temporary Internet Files\Content.Word\IMG_20190625_142619_HH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8360" cy="2611704"/>
                    </a:xfrm>
                    <a:prstGeom prst="rect">
                      <a:avLst/>
                    </a:prstGeom>
                    <a:noFill/>
                    <a:ln>
                      <a:noFill/>
                    </a:ln>
                  </pic:spPr>
                </pic:pic>
              </a:graphicData>
            </a:graphic>
          </wp:inline>
        </w:drawing>
      </w:r>
    </w:p>
    <w:p w:rsidR="009338BC" w:rsidRPr="009338BC" w:rsidRDefault="009338BC" w:rsidP="009338BC">
      <w:pPr>
        <w:rPr>
          <w:rFonts w:ascii="Arial" w:hAnsi="Arial" w:cs="Arial"/>
          <w:b/>
          <w:lang w:val="id-ID"/>
        </w:rPr>
      </w:pPr>
      <w:r w:rsidRPr="009338BC">
        <w:rPr>
          <w:rFonts w:ascii="Arial" w:hAnsi="Arial" w:cs="Arial"/>
          <w:lang w:val="en-US"/>
        </w:rPr>
        <w:drawing>
          <wp:inline distT="0" distB="0" distL="0" distR="0" wp14:anchorId="11A61432" wp14:editId="2B617890">
            <wp:extent cx="1997765" cy="2613990"/>
            <wp:effectExtent l="0" t="0" r="2540" b="0"/>
            <wp:docPr id="42" name="Picture 42" descr="C:\Users\Ginting\AppData\Local\Microsoft\Windows\Temporary Internet Files\Content.Word\IMG_20190625_141516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inting\AppData\Local\Microsoft\Windows\Temporary Internet Files\Content.Word\IMG_20190625_141516_HH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2065" cy="2619616"/>
                    </a:xfrm>
                    <a:prstGeom prst="rect">
                      <a:avLst/>
                    </a:prstGeom>
                    <a:noFill/>
                    <a:ln>
                      <a:noFill/>
                    </a:ln>
                  </pic:spPr>
                </pic:pic>
              </a:graphicData>
            </a:graphic>
          </wp:inline>
        </w:drawing>
      </w:r>
      <w:r w:rsidRPr="009338BC">
        <w:rPr>
          <w:rFonts w:ascii="Arial" w:hAnsi="Arial" w:cs="Arial"/>
          <w:b/>
          <w:lang w:val="id-ID"/>
        </w:rPr>
        <w:tab/>
      </w:r>
      <w:r w:rsidRPr="009338BC">
        <w:rPr>
          <w:rFonts w:ascii="Arial" w:hAnsi="Arial" w:cs="Arial"/>
          <w:b/>
          <w:lang w:val="id-ID"/>
        </w:rPr>
        <w:tab/>
      </w:r>
      <w:r w:rsidRPr="009338BC">
        <w:rPr>
          <w:rFonts w:ascii="Arial" w:hAnsi="Arial" w:cs="Arial"/>
          <w:lang w:val="en-US"/>
        </w:rPr>
        <w:drawing>
          <wp:inline distT="0" distB="0" distL="0" distR="0" wp14:anchorId="555B0135" wp14:editId="1F4A2061">
            <wp:extent cx="1997765" cy="2613992"/>
            <wp:effectExtent l="0" t="0" r="2540" b="0"/>
            <wp:docPr id="11" name="Picture 11" descr="C:\Users\Ginting\AppData\Local\Microsoft\Windows\Temporary Internet Files\Content.Word\IMG_20190625_141436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inting\AppData\Local\Microsoft\Windows\Temporary Internet Files\Content.Word\IMG_20190625_141436_HH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9962" cy="2616866"/>
                    </a:xfrm>
                    <a:prstGeom prst="rect">
                      <a:avLst/>
                    </a:prstGeom>
                    <a:noFill/>
                    <a:ln>
                      <a:noFill/>
                    </a:ln>
                  </pic:spPr>
                </pic:pic>
              </a:graphicData>
            </a:graphic>
          </wp:inline>
        </w:drawing>
      </w:r>
    </w:p>
    <w:p w:rsidR="009338BC" w:rsidRPr="009338BC" w:rsidRDefault="009338BC" w:rsidP="009338BC">
      <w:pPr>
        <w:rPr>
          <w:rFonts w:ascii="Arial" w:hAnsi="Arial" w:cs="Arial"/>
          <w:b/>
          <w:lang w:val="id-ID"/>
        </w:rPr>
      </w:pPr>
      <w:r w:rsidRPr="009338BC">
        <w:rPr>
          <w:rFonts w:ascii="Arial" w:hAnsi="Arial" w:cs="Arial"/>
          <w:lang w:val="en-US"/>
        </w:rPr>
        <w:drawing>
          <wp:inline distT="0" distB="0" distL="0" distR="0" wp14:anchorId="79C8DFB5" wp14:editId="2A3B24FB">
            <wp:extent cx="1997765" cy="2611711"/>
            <wp:effectExtent l="0" t="0" r="2540" b="0"/>
            <wp:docPr id="19" name="Picture 19" descr="C:\Users\Ginting\AppData\Local\Microsoft\Windows\Temporary Internet Files\Content.Word\IMG_20190702_140321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inting\AppData\Local\Microsoft\Windows\Temporary Internet Files\Content.Word\IMG_20190702_140321_HH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01246" cy="2616262"/>
                    </a:xfrm>
                    <a:prstGeom prst="rect">
                      <a:avLst/>
                    </a:prstGeom>
                    <a:noFill/>
                    <a:ln>
                      <a:noFill/>
                    </a:ln>
                  </pic:spPr>
                </pic:pic>
              </a:graphicData>
            </a:graphic>
          </wp:inline>
        </w:drawing>
      </w:r>
      <w:r w:rsidRPr="009338BC">
        <w:rPr>
          <w:rFonts w:ascii="Arial" w:hAnsi="Arial" w:cs="Arial"/>
          <w:b/>
          <w:lang w:val="id-ID"/>
        </w:rPr>
        <w:tab/>
      </w:r>
      <w:r w:rsidRPr="009338BC">
        <w:rPr>
          <w:rFonts w:ascii="Arial" w:hAnsi="Arial" w:cs="Arial"/>
          <w:b/>
          <w:lang w:val="id-ID"/>
        </w:rPr>
        <w:tab/>
      </w:r>
      <w:r w:rsidRPr="009338BC">
        <w:rPr>
          <w:rFonts w:ascii="Arial" w:hAnsi="Arial" w:cs="Arial"/>
          <w:lang w:val="en-US"/>
        </w:rPr>
        <w:drawing>
          <wp:inline distT="0" distB="0" distL="0" distR="0" wp14:anchorId="3A067F2F" wp14:editId="264A0B49">
            <wp:extent cx="1997765" cy="2610354"/>
            <wp:effectExtent l="0" t="0" r="2540" b="0"/>
            <wp:docPr id="9" name="Picture 9" descr="C:\Users\Ginting\AppData\Local\Microsoft\Windows\Temporary Internet Files\Content.Word\IMG_20190702_140912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inting\AppData\Local\Microsoft\Windows\Temporary Internet Files\Content.Word\IMG_20190702_140912_HH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99969" cy="2613234"/>
                    </a:xfrm>
                    <a:prstGeom prst="rect">
                      <a:avLst/>
                    </a:prstGeom>
                    <a:noFill/>
                    <a:ln>
                      <a:noFill/>
                    </a:ln>
                  </pic:spPr>
                </pic:pic>
              </a:graphicData>
            </a:graphic>
          </wp:inline>
        </w:drawing>
      </w:r>
    </w:p>
    <w:p w:rsidR="00FA06B9" w:rsidRPr="005C4508" w:rsidRDefault="00FA06B9" w:rsidP="00FA06B9">
      <w:pPr>
        <w:rPr>
          <w:rFonts w:ascii="Arial" w:hAnsi="Arial" w:cs="Arial"/>
        </w:rPr>
      </w:pPr>
    </w:p>
    <w:p w:rsidR="00FA06B9" w:rsidRPr="00FA06B9" w:rsidRDefault="00FA06B9" w:rsidP="00FA06B9">
      <w:pPr>
        <w:spacing w:line="240" w:lineRule="auto"/>
        <w:rPr>
          <w:lang w:val="en-US"/>
        </w:rPr>
      </w:pPr>
    </w:p>
    <w:p w:rsidR="00FA06B9" w:rsidRDefault="00FA06B9" w:rsidP="00FA06B9">
      <w:pPr>
        <w:spacing w:line="240" w:lineRule="auto"/>
        <w:rPr>
          <w:rFonts w:ascii="Arial" w:hAnsi="Arial" w:cs="Arial"/>
          <w:b/>
        </w:rPr>
      </w:pPr>
    </w:p>
    <w:p w:rsidR="00FA06B9" w:rsidRPr="00FA06B9" w:rsidRDefault="00FA06B9" w:rsidP="00FA06B9"/>
    <w:sectPr w:rsidR="00FA06B9" w:rsidRPr="00FA06B9" w:rsidSect="00FA06B9">
      <w:pgSz w:w="11906" w:h="16838"/>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roman"/>
    <w:pitch w:val="default"/>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BOLD">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yste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4261"/>
    <w:multiLevelType w:val="multilevel"/>
    <w:tmpl w:val="A224A7C0"/>
    <w:lvl w:ilvl="0">
      <w:start w:val="3"/>
      <w:numFmt w:val="decimal"/>
      <w:lvlText w:val="%1"/>
      <w:lvlJc w:val="left"/>
      <w:pPr>
        <w:ind w:left="360" w:hanging="360"/>
      </w:pPr>
      <w:rPr>
        <w:rFonts w:hint="default"/>
        <w:b/>
      </w:rPr>
    </w:lvl>
    <w:lvl w:ilvl="1">
      <w:start w:val="2"/>
      <w:numFmt w:val="decimal"/>
      <w:lvlText w:val="%1.%2"/>
      <w:lvlJc w:val="left"/>
      <w:pPr>
        <w:ind w:left="780" w:hanging="36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960" w:hanging="144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5160" w:hanging="1800"/>
      </w:pPr>
      <w:rPr>
        <w:rFonts w:hint="default"/>
        <w:b/>
      </w:rPr>
    </w:lvl>
  </w:abstractNum>
  <w:abstractNum w:abstractNumId="1">
    <w:nsid w:val="05FB19F3"/>
    <w:multiLevelType w:val="hybridMultilevel"/>
    <w:tmpl w:val="0AB4E062"/>
    <w:lvl w:ilvl="0" w:tplc="D35E5756">
      <w:start w:val="1"/>
      <w:numFmt w:val="decimal"/>
      <w:lvlText w:val="%1."/>
      <w:lvlJc w:val="left"/>
      <w:pPr>
        <w:ind w:left="765" w:hanging="360"/>
      </w:pPr>
      <w:rPr>
        <w:rFonts w:hint="default"/>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2">
    <w:nsid w:val="07C362E9"/>
    <w:multiLevelType w:val="multilevel"/>
    <w:tmpl w:val="A3765F18"/>
    <w:lvl w:ilvl="0">
      <w:start w:val="3"/>
      <w:numFmt w:val="decimal"/>
      <w:lvlText w:val="%1"/>
      <w:lvlJc w:val="left"/>
      <w:pPr>
        <w:ind w:left="525" w:hanging="525"/>
      </w:pPr>
      <w:rPr>
        <w:rFonts w:hint="default"/>
      </w:rPr>
    </w:lvl>
    <w:lvl w:ilvl="1">
      <w:start w:val="4"/>
      <w:numFmt w:val="decimal"/>
      <w:lvlText w:val="%1.%2"/>
      <w:lvlJc w:val="left"/>
      <w:pPr>
        <w:ind w:left="945" w:hanging="525"/>
      </w:pPr>
      <w:rPr>
        <w:rFonts w:hint="default"/>
      </w:rPr>
    </w:lvl>
    <w:lvl w:ilvl="2">
      <w:start w:val="2"/>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3">
    <w:nsid w:val="0A103007"/>
    <w:multiLevelType w:val="hybridMultilevel"/>
    <w:tmpl w:val="7952D4DA"/>
    <w:lvl w:ilvl="0" w:tplc="6A4086B2">
      <w:start w:val="1"/>
      <w:numFmt w:val="lowerLetter"/>
      <w:lvlText w:val="%1."/>
      <w:lvlJc w:val="left"/>
      <w:pPr>
        <w:ind w:left="1080" w:hanging="360"/>
      </w:pPr>
      <w:rPr>
        <w:rFonts w:ascii="Arial" w:eastAsiaTheme="minorHAnsi" w:hAnsi="Arial" w:cs="Arial"/>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4">
    <w:nsid w:val="0A120BAB"/>
    <w:multiLevelType w:val="hybridMultilevel"/>
    <w:tmpl w:val="FF68BC8C"/>
    <w:lvl w:ilvl="0" w:tplc="4809000F">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nsid w:val="0A576DA2"/>
    <w:multiLevelType w:val="hybridMultilevel"/>
    <w:tmpl w:val="7414A460"/>
    <w:lvl w:ilvl="0" w:tplc="F6FE0B22">
      <w:start w:val="1"/>
      <w:numFmt w:val="decimal"/>
      <w:lvlText w:val="%1."/>
      <w:lvlJc w:val="left"/>
      <w:pPr>
        <w:ind w:left="1446" w:hanging="360"/>
      </w:pPr>
      <w:rPr>
        <w:rFonts w:hint="default"/>
      </w:rPr>
    </w:lvl>
    <w:lvl w:ilvl="1" w:tplc="48090019" w:tentative="1">
      <w:start w:val="1"/>
      <w:numFmt w:val="lowerLetter"/>
      <w:lvlText w:val="%2."/>
      <w:lvlJc w:val="left"/>
      <w:pPr>
        <w:ind w:left="2166" w:hanging="360"/>
      </w:pPr>
    </w:lvl>
    <w:lvl w:ilvl="2" w:tplc="4809001B" w:tentative="1">
      <w:start w:val="1"/>
      <w:numFmt w:val="lowerRoman"/>
      <w:lvlText w:val="%3."/>
      <w:lvlJc w:val="right"/>
      <w:pPr>
        <w:ind w:left="2886" w:hanging="180"/>
      </w:pPr>
    </w:lvl>
    <w:lvl w:ilvl="3" w:tplc="4809000F" w:tentative="1">
      <w:start w:val="1"/>
      <w:numFmt w:val="decimal"/>
      <w:lvlText w:val="%4."/>
      <w:lvlJc w:val="left"/>
      <w:pPr>
        <w:ind w:left="3606" w:hanging="360"/>
      </w:pPr>
    </w:lvl>
    <w:lvl w:ilvl="4" w:tplc="48090019" w:tentative="1">
      <w:start w:val="1"/>
      <w:numFmt w:val="lowerLetter"/>
      <w:lvlText w:val="%5."/>
      <w:lvlJc w:val="left"/>
      <w:pPr>
        <w:ind w:left="4326" w:hanging="360"/>
      </w:pPr>
    </w:lvl>
    <w:lvl w:ilvl="5" w:tplc="4809001B" w:tentative="1">
      <w:start w:val="1"/>
      <w:numFmt w:val="lowerRoman"/>
      <w:lvlText w:val="%6."/>
      <w:lvlJc w:val="right"/>
      <w:pPr>
        <w:ind w:left="5046" w:hanging="180"/>
      </w:pPr>
    </w:lvl>
    <w:lvl w:ilvl="6" w:tplc="4809000F" w:tentative="1">
      <w:start w:val="1"/>
      <w:numFmt w:val="decimal"/>
      <w:lvlText w:val="%7."/>
      <w:lvlJc w:val="left"/>
      <w:pPr>
        <w:ind w:left="5766" w:hanging="360"/>
      </w:pPr>
    </w:lvl>
    <w:lvl w:ilvl="7" w:tplc="48090019" w:tentative="1">
      <w:start w:val="1"/>
      <w:numFmt w:val="lowerLetter"/>
      <w:lvlText w:val="%8."/>
      <w:lvlJc w:val="left"/>
      <w:pPr>
        <w:ind w:left="6486" w:hanging="360"/>
      </w:pPr>
    </w:lvl>
    <w:lvl w:ilvl="8" w:tplc="4809001B" w:tentative="1">
      <w:start w:val="1"/>
      <w:numFmt w:val="lowerRoman"/>
      <w:lvlText w:val="%9."/>
      <w:lvlJc w:val="right"/>
      <w:pPr>
        <w:ind w:left="7206" w:hanging="180"/>
      </w:pPr>
    </w:lvl>
  </w:abstractNum>
  <w:abstractNum w:abstractNumId="6">
    <w:nsid w:val="0B002538"/>
    <w:multiLevelType w:val="multilevel"/>
    <w:tmpl w:val="3A7C018C"/>
    <w:lvl w:ilvl="0">
      <w:start w:val="2"/>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
    <w:nsid w:val="11D00ACB"/>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8">
    <w:nsid w:val="14901EFC"/>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9">
    <w:nsid w:val="14E013FE"/>
    <w:multiLevelType w:val="hybridMultilevel"/>
    <w:tmpl w:val="77A68A10"/>
    <w:lvl w:ilvl="0" w:tplc="E6D4FD9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55C3053"/>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11">
    <w:nsid w:val="17D44628"/>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12">
    <w:nsid w:val="19DA0397"/>
    <w:multiLevelType w:val="hybridMultilevel"/>
    <w:tmpl w:val="0CD0E53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nsid w:val="1D207FB7"/>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14">
    <w:nsid w:val="1D685061"/>
    <w:multiLevelType w:val="hybridMultilevel"/>
    <w:tmpl w:val="A154A12A"/>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5">
    <w:nsid w:val="212B18D0"/>
    <w:multiLevelType w:val="hybridMultilevel"/>
    <w:tmpl w:val="2CCACD00"/>
    <w:lvl w:ilvl="0" w:tplc="E934EE9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4A3462E"/>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17">
    <w:nsid w:val="265A0982"/>
    <w:multiLevelType w:val="multilevel"/>
    <w:tmpl w:val="796234BA"/>
    <w:lvl w:ilvl="0">
      <w:start w:val="1"/>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8">
    <w:nsid w:val="26C51747"/>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19">
    <w:nsid w:val="2833624A"/>
    <w:multiLevelType w:val="multilevel"/>
    <w:tmpl w:val="1B225B2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8923663"/>
    <w:multiLevelType w:val="multilevel"/>
    <w:tmpl w:val="6B9A854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38DD2A84"/>
    <w:multiLevelType w:val="hybridMultilevel"/>
    <w:tmpl w:val="71460226"/>
    <w:lvl w:ilvl="0" w:tplc="48090019">
      <w:start w:val="1"/>
      <w:numFmt w:val="lowerLetter"/>
      <w:lvlText w:val="%1."/>
      <w:lvlJc w:val="left"/>
      <w:pPr>
        <w:ind w:left="1440" w:hanging="360"/>
      </w:p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22">
    <w:nsid w:val="39D13D3B"/>
    <w:multiLevelType w:val="hybridMultilevel"/>
    <w:tmpl w:val="F4A2B018"/>
    <w:lvl w:ilvl="0" w:tplc="0910FE2E">
      <w:start w:val="1"/>
      <w:numFmt w:val="lowerLetter"/>
      <w:lvlText w:val="%1."/>
      <w:lvlJc w:val="left"/>
      <w:pPr>
        <w:ind w:left="1080" w:hanging="360"/>
      </w:pPr>
      <w:rPr>
        <w:rFonts w:hint="default"/>
        <w:b w:val="0"/>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3">
    <w:nsid w:val="3B8C1EF6"/>
    <w:multiLevelType w:val="hybridMultilevel"/>
    <w:tmpl w:val="D4DEE6A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nsid w:val="3B9C1577"/>
    <w:multiLevelType w:val="hybridMultilevel"/>
    <w:tmpl w:val="71C64E2C"/>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5">
    <w:nsid w:val="3FBE126E"/>
    <w:multiLevelType w:val="multilevel"/>
    <w:tmpl w:val="7B002350"/>
    <w:lvl w:ilvl="0">
      <w:start w:val="3"/>
      <w:numFmt w:val="decimal"/>
      <w:lvlText w:val="%1"/>
      <w:lvlJc w:val="left"/>
      <w:pPr>
        <w:ind w:left="480" w:hanging="480"/>
      </w:pPr>
      <w:rPr>
        <w:rFonts w:hint="default"/>
        <w:sz w:val="22"/>
      </w:rPr>
    </w:lvl>
    <w:lvl w:ilvl="1">
      <w:start w:val="5"/>
      <w:numFmt w:val="decimal"/>
      <w:lvlText w:val="%1.%2"/>
      <w:lvlJc w:val="left"/>
      <w:pPr>
        <w:ind w:left="690" w:hanging="480"/>
      </w:pPr>
      <w:rPr>
        <w:rFonts w:hint="default"/>
        <w:sz w:val="22"/>
      </w:rPr>
    </w:lvl>
    <w:lvl w:ilvl="2">
      <w:start w:val="1"/>
      <w:numFmt w:val="decimal"/>
      <w:lvlText w:val="%1.%2.%3"/>
      <w:lvlJc w:val="left"/>
      <w:pPr>
        <w:ind w:left="1140" w:hanging="720"/>
      </w:pPr>
      <w:rPr>
        <w:rFonts w:hint="default"/>
        <w:sz w:val="22"/>
      </w:rPr>
    </w:lvl>
    <w:lvl w:ilvl="3">
      <w:start w:val="1"/>
      <w:numFmt w:val="decimal"/>
      <w:lvlText w:val="%1.%2.%3.%4"/>
      <w:lvlJc w:val="left"/>
      <w:pPr>
        <w:ind w:left="1710" w:hanging="1080"/>
      </w:pPr>
      <w:rPr>
        <w:rFonts w:hint="default"/>
        <w:sz w:val="22"/>
      </w:rPr>
    </w:lvl>
    <w:lvl w:ilvl="4">
      <w:start w:val="1"/>
      <w:numFmt w:val="decimal"/>
      <w:lvlText w:val="%1.%2.%3.%4.%5"/>
      <w:lvlJc w:val="left"/>
      <w:pPr>
        <w:ind w:left="1920" w:hanging="1080"/>
      </w:pPr>
      <w:rPr>
        <w:rFonts w:hint="default"/>
        <w:sz w:val="22"/>
      </w:rPr>
    </w:lvl>
    <w:lvl w:ilvl="5">
      <w:start w:val="1"/>
      <w:numFmt w:val="decimal"/>
      <w:lvlText w:val="%1.%2.%3.%4.%5.%6"/>
      <w:lvlJc w:val="left"/>
      <w:pPr>
        <w:ind w:left="2490" w:hanging="1440"/>
      </w:pPr>
      <w:rPr>
        <w:rFonts w:hint="default"/>
        <w:sz w:val="22"/>
      </w:rPr>
    </w:lvl>
    <w:lvl w:ilvl="6">
      <w:start w:val="1"/>
      <w:numFmt w:val="decimal"/>
      <w:lvlText w:val="%1.%2.%3.%4.%5.%6.%7"/>
      <w:lvlJc w:val="left"/>
      <w:pPr>
        <w:ind w:left="2700" w:hanging="1440"/>
      </w:pPr>
      <w:rPr>
        <w:rFonts w:hint="default"/>
        <w:sz w:val="22"/>
      </w:rPr>
    </w:lvl>
    <w:lvl w:ilvl="7">
      <w:start w:val="1"/>
      <w:numFmt w:val="decimal"/>
      <w:lvlText w:val="%1.%2.%3.%4.%5.%6.%7.%8"/>
      <w:lvlJc w:val="left"/>
      <w:pPr>
        <w:ind w:left="3270" w:hanging="1800"/>
      </w:pPr>
      <w:rPr>
        <w:rFonts w:hint="default"/>
        <w:sz w:val="22"/>
      </w:rPr>
    </w:lvl>
    <w:lvl w:ilvl="8">
      <w:start w:val="1"/>
      <w:numFmt w:val="decimal"/>
      <w:lvlText w:val="%1.%2.%3.%4.%5.%6.%7.%8.%9"/>
      <w:lvlJc w:val="left"/>
      <w:pPr>
        <w:ind w:left="3480" w:hanging="1800"/>
      </w:pPr>
      <w:rPr>
        <w:rFonts w:hint="default"/>
        <w:sz w:val="22"/>
      </w:rPr>
    </w:lvl>
  </w:abstractNum>
  <w:abstractNum w:abstractNumId="26">
    <w:nsid w:val="46D21B3C"/>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27">
    <w:nsid w:val="47F67D70"/>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28">
    <w:nsid w:val="4CC31A53"/>
    <w:multiLevelType w:val="hybridMultilevel"/>
    <w:tmpl w:val="DDCEB152"/>
    <w:lvl w:ilvl="0" w:tplc="FCD8AA04">
      <w:start w:val="1"/>
      <w:numFmt w:val="lowerLetter"/>
      <w:lvlText w:val="%1."/>
      <w:lvlJc w:val="left"/>
      <w:pPr>
        <w:ind w:left="1146" w:hanging="360"/>
      </w:pPr>
      <w:rPr>
        <w:rFonts w:hint="default"/>
        <w:i w:val="0"/>
      </w:rPr>
    </w:lvl>
    <w:lvl w:ilvl="1" w:tplc="48090019" w:tentative="1">
      <w:start w:val="1"/>
      <w:numFmt w:val="lowerLetter"/>
      <w:lvlText w:val="%2."/>
      <w:lvlJc w:val="left"/>
      <w:pPr>
        <w:ind w:left="1866" w:hanging="360"/>
      </w:pPr>
    </w:lvl>
    <w:lvl w:ilvl="2" w:tplc="4809001B" w:tentative="1">
      <w:start w:val="1"/>
      <w:numFmt w:val="lowerRoman"/>
      <w:lvlText w:val="%3."/>
      <w:lvlJc w:val="right"/>
      <w:pPr>
        <w:ind w:left="2586" w:hanging="180"/>
      </w:pPr>
    </w:lvl>
    <w:lvl w:ilvl="3" w:tplc="4809000F" w:tentative="1">
      <w:start w:val="1"/>
      <w:numFmt w:val="decimal"/>
      <w:lvlText w:val="%4."/>
      <w:lvlJc w:val="left"/>
      <w:pPr>
        <w:ind w:left="3306" w:hanging="360"/>
      </w:pPr>
    </w:lvl>
    <w:lvl w:ilvl="4" w:tplc="48090019" w:tentative="1">
      <w:start w:val="1"/>
      <w:numFmt w:val="lowerLetter"/>
      <w:lvlText w:val="%5."/>
      <w:lvlJc w:val="left"/>
      <w:pPr>
        <w:ind w:left="4026" w:hanging="360"/>
      </w:pPr>
    </w:lvl>
    <w:lvl w:ilvl="5" w:tplc="4809001B" w:tentative="1">
      <w:start w:val="1"/>
      <w:numFmt w:val="lowerRoman"/>
      <w:lvlText w:val="%6."/>
      <w:lvlJc w:val="right"/>
      <w:pPr>
        <w:ind w:left="4746" w:hanging="180"/>
      </w:pPr>
    </w:lvl>
    <w:lvl w:ilvl="6" w:tplc="4809000F" w:tentative="1">
      <w:start w:val="1"/>
      <w:numFmt w:val="decimal"/>
      <w:lvlText w:val="%7."/>
      <w:lvlJc w:val="left"/>
      <w:pPr>
        <w:ind w:left="5466" w:hanging="360"/>
      </w:pPr>
    </w:lvl>
    <w:lvl w:ilvl="7" w:tplc="48090019" w:tentative="1">
      <w:start w:val="1"/>
      <w:numFmt w:val="lowerLetter"/>
      <w:lvlText w:val="%8."/>
      <w:lvlJc w:val="left"/>
      <w:pPr>
        <w:ind w:left="6186" w:hanging="360"/>
      </w:pPr>
    </w:lvl>
    <w:lvl w:ilvl="8" w:tplc="4809001B" w:tentative="1">
      <w:start w:val="1"/>
      <w:numFmt w:val="lowerRoman"/>
      <w:lvlText w:val="%9."/>
      <w:lvlJc w:val="right"/>
      <w:pPr>
        <w:ind w:left="6906" w:hanging="180"/>
      </w:pPr>
    </w:lvl>
  </w:abstractNum>
  <w:abstractNum w:abstractNumId="29">
    <w:nsid w:val="4E70582A"/>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30">
    <w:nsid w:val="4EE901FE"/>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31">
    <w:nsid w:val="50080243"/>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32">
    <w:nsid w:val="512C4258"/>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33">
    <w:nsid w:val="52CE79C9"/>
    <w:multiLevelType w:val="hybridMultilevel"/>
    <w:tmpl w:val="B400F0E2"/>
    <w:lvl w:ilvl="0" w:tplc="34DE8326">
      <w:start w:val="1"/>
      <w:numFmt w:val="lowerLetter"/>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34">
    <w:nsid w:val="54CE3286"/>
    <w:multiLevelType w:val="hybridMultilevel"/>
    <w:tmpl w:val="DAEE774A"/>
    <w:lvl w:ilvl="0" w:tplc="4809000F">
      <w:start w:val="1"/>
      <w:numFmt w:val="decimal"/>
      <w:lvlText w:val="%1."/>
      <w:lvlJc w:val="left"/>
      <w:pPr>
        <w:ind w:left="1429" w:hanging="360"/>
      </w:pPr>
    </w:lvl>
    <w:lvl w:ilvl="1" w:tplc="48090019" w:tentative="1">
      <w:start w:val="1"/>
      <w:numFmt w:val="lowerLetter"/>
      <w:lvlText w:val="%2."/>
      <w:lvlJc w:val="left"/>
      <w:pPr>
        <w:ind w:left="2149" w:hanging="360"/>
      </w:pPr>
    </w:lvl>
    <w:lvl w:ilvl="2" w:tplc="4809001B" w:tentative="1">
      <w:start w:val="1"/>
      <w:numFmt w:val="lowerRoman"/>
      <w:lvlText w:val="%3."/>
      <w:lvlJc w:val="right"/>
      <w:pPr>
        <w:ind w:left="2869" w:hanging="180"/>
      </w:pPr>
    </w:lvl>
    <w:lvl w:ilvl="3" w:tplc="4809000F" w:tentative="1">
      <w:start w:val="1"/>
      <w:numFmt w:val="decimal"/>
      <w:lvlText w:val="%4."/>
      <w:lvlJc w:val="left"/>
      <w:pPr>
        <w:ind w:left="3589" w:hanging="360"/>
      </w:pPr>
    </w:lvl>
    <w:lvl w:ilvl="4" w:tplc="48090019" w:tentative="1">
      <w:start w:val="1"/>
      <w:numFmt w:val="lowerLetter"/>
      <w:lvlText w:val="%5."/>
      <w:lvlJc w:val="left"/>
      <w:pPr>
        <w:ind w:left="4309" w:hanging="360"/>
      </w:pPr>
    </w:lvl>
    <w:lvl w:ilvl="5" w:tplc="4809001B" w:tentative="1">
      <w:start w:val="1"/>
      <w:numFmt w:val="lowerRoman"/>
      <w:lvlText w:val="%6."/>
      <w:lvlJc w:val="right"/>
      <w:pPr>
        <w:ind w:left="5029" w:hanging="180"/>
      </w:pPr>
    </w:lvl>
    <w:lvl w:ilvl="6" w:tplc="4809000F" w:tentative="1">
      <w:start w:val="1"/>
      <w:numFmt w:val="decimal"/>
      <w:lvlText w:val="%7."/>
      <w:lvlJc w:val="left"/>
      <w:pPr>
        <w:ind w:left="5749" w:hanging="360"/>
      </w:pPr>
    </w:lvl>
    <w:lvl w:ilvl="7" w:tplc="48090019" w:tentative="1">
      <w:start w:val="1"/>
      <w:numFmt w:val="lowerLetter"/>
      <w:lvlText w:val="%8."/>
      <w:lvlJc w:val="left"/>
      <w:pPr>
        <w:ind w:left="6469" w:hanging="360"/>
      </w:pPr>
    </w:lvl>
    <w:lvl w:ilvl="8" w:tplc="4809001B" w:tentative="1">
      <w:start w:val="1"/>
      <w:numFmt w:val="lowerRoman"/>
      <w:lvlText w:val="%9."/>
      <w:lvlJc w:val="right"/>
      <w:pPr>
        <w:ind w:left="7189" w:hanging="180"/>
      </w:pPr>
    </w:lvl>
  </w:abstractNum>
  <w:abstractNum w:abstractNumId="35">
    <w:nsid w:val="55003ADA"/>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36">
    <w:nsid w:val="55741909"/>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37">
    <w:nsid w:val="558F0E97"/>
    <w:multiLevelType w:val="multilevel"/>
    <w:tmpl w:val="F09C2F4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57193093"/>
    <w:multiLevelType w:val="hybridMultilevel"/>
    <w:tmpl w:val="200832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8A276EB"/>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40">
    <w:nsid w:val="58C663EF"/>
    <w:multiLevelType w:val="multilevel"/>
    <w:tmpl w:val="218C5906"/>
    <w:lvl w:ilvl="0">
      <w:start w:val="1"/>
      <w:numFmt w:val="decimal"/>
      <w:lvlText w:val="%1."/>
      <w:lvlJc w:val="left"/>
      <w:pPr>
        <w:ind w:left="1440" w:hanging="360"/>
      </w:pPr>
      <w:rPr>
        <w:rFonts w:hint="default"/>
      </w:rPr>
    </w:lvl>
    <w:lvl w:ilvl="1">
      <w:start w:val="5"/>
      <w:numFmt w:val="decimal"/>
      <w:isLgl/>
      <w:lvlText w:val="%1.%2"/>
      <w:lvlJc w:val="left"/>
      <w:pPr>
        <w:ind w:left="1800" w:hanging="72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41">
    <w:nsid w:val="598465F3"/>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42">
    <w:nsid w:val="59D21644"/>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43">
    <w:nsid w:val="5B440DF3"/>
    <w:multiLevelType w:val="hybridMultilevel"/>
    <w:tmpl w:val="719CDE7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4">
    <w:nsid w:val="6100008D"/>
    <w:multiLevelType w:val="hybridMultilevel"/>
    <w:tmpl w:val="03E027F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5">
    <w:nsid w:val="63713236"/>
    <w:multiLevelType w:val="multilevel"/>
    <w:tmpl w:val="9D2ADB7E"/>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46">
    <w:nsid w:val="670B5E64"/>
    <w:multiLevelType w:val="multilevel"/>
    <w:tmpl w:val="5022A42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67532E4D"/>
    <w:multiLevelType w:val="hybridMultilevel"/>
    <w:tmpl w:val="ACE4594E"/>
    <w:lvl w:ilvl="0" w:tplc="054A2110">
      <w:start w:val="1"/>
      <w:numFmt w:val="lowerLetter"/>
      <w:lvlText w:val="%1."/>
      <w:lvlJc w:val="left"/>
      <w:pPr>
        <w:ind w:left="1069" w:hanging="360"/>
      </w:pPr>
      <w:rPr>
        <w:rFonts w:hint="default"/>
      </w:rPr>
    </w:lvl>
    <w:lvl w:ilvl="1" w:tplc="48090019" w:tentative="1">
      <w:start w:val="1"/>
      <w:numFmt w:val="lowerLetter"/>
      <w:lvlText w:val="%2."/>
      <w:lvlJc w:val="left"/>
      <w:pPr>
        <w:ind w:left="1789" w:hanging="360"/>
      </w:pPr>
    </w:lvl>
    <w:lvl w:ilvl="2" w:tplc="4809001B" w:tentative="1">
      <w:start w:val="1"/>
      <w:numFmt w:val="lowerRoman"/>
      <w:lvlText w:val="%3."/>
      <w:lvlJc w:val="right"/>
      <w:pPr>
        <w:ind w:left="2509" w:hanging="180"/>
      </w:pPr>
    </w:lvl>
    <w:lvl w:ilvl="3" w:tplc="4809000F" w:tentative="1">
      <w:start w:val="1"/>
      <w:numFmt w:val="decimal"/>
      <w:lvlText w:val="%4."/>
      <w:lvlJc w:val="left"/>
      <w:pPr>
        <w:ind w:left="3229" w:hanging="360"/>
      </w:pPr>
    </w:lvl>
    <w:lvl w:ilvl="4" w:tplc="48090019" w:tentative="1">
      <w:start w:val="1"/>
      <w:numFmt w:val="lowerLetter"/>
      <w:lvlText w:val="%5."/>
      <w:lvlJc w:val="left"/>
      <w:pPr>
        <w:ind w:left="3949" w:hanging="360"/>
      </w:pPr>
    </w:lvl>
    <w:lvl w:ilvl="5" w:tplc="4809001B" w:tentative="1">
      <w:start w:val="1"/>
      <w:numFmt w:val="lowerRoman"/>
      <w:lvlText w:val="%6."/>
      <w:lvlJc w:val="right"/>
      <w:pPr>
        <w:ind w:left="4669" w:hanging="180"/>
      </w:pPr>
    </w:lvl>
    <w:lvl w:ilvl="6" w:tplc="4809000F" w:tentative="1">
      <w:start w:val="1"/>
      <w:numFmt w:val="decimal"/>
      <w:lvlText w:val="%7."/>
      <w:lvlJc w:val="left"/>
      <w:pPr>
        <w:ind w:left="5389" w:hanging="360"/>
      </w:pPr>
    </w:lvl>
    <w:lvl w:ilvl="7" w:tplc="48090019" w:tentative="1">
      <w:start w:val="1"/>
      <w:numFmt w:val="lowerLetter"/>
      <w:lvlText w:val="%8."/>
      <w:lvlJc w:val="left"/>
      <w:pPr>
        <w:ind w:left="6109" w:hanging="360"/>
      </w:pPr>
    </w:lvl>
    <w:lvl w:ilvl="8" w:tplc="4809001B" w:tentative="1">
      <w:start w:val="1"/>
      <w:numFmt w:val="lowerRoman"/>
      <w:lvlText w:val="%9."/>
      <w:lvlJc w:val="right"/>
      <w:pPr>
        <w:ind w:left="6829" w:hanging="180"/>
      </w:pPr>
    </w:lvl>
  </w:abstractNum>
  <w:abstractNum w:abstractNumId="48">
    <w:nsid w:val="6B0E4BDC"/>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49">
    <w:nsid w:val="6C152F87"/>
    <w:multiLevelType w:val="hybridMultilevel"/>
    <w:tmpl w:val="34BEE1D4"/>
    <w:lvl w:ilvl="0" w:tplc="2B467522">
      <w:start w:val="1"/>
      <w:numFmt w:val="lowerLetter"/>
      <w:lvlText w:val="%1."/>
      <w:lvlJc w:val="left"/>
      <w:pPr>
        <w:ind w:left="1086" w:hanging="360"/>
      </w:pPr>
      <w:rPr>
        <w:rFonts w:hint="default"/>
      </w:rPr>
    </w:lvl>
    <w:lvl w:ilvl="1" w:tplc="48090019" w:tentative="1">
      <w:start w:val="1"/>
      <w:numFmt w:val="lowerLetter"/>
      <w:lvlText w:val="%2."/>
      <w:lvlJc w:val="left"/>
      <w:pPr>
        <w:ind w:left="1806" w:hanging="360"/>
      </w:pPr>
    </w:lvl>
    <w:lvl w:ilvl="2" w:tplc="4809001B" w:tentative="1">
      <w:start w:val="1"/>
      <w:numFmt w:val="lowerRoman"/>
      <w:lvlText w:val="%3."/>
      <w:lvlJc w:val="right"/>
      <w:pPr>
        <w:ind w:left="2526" w:hanging="180"/>
      </w:pPr>
    </w:lvl>
    <w:lvl w:ilvl="3" w:tplc="4809000F" w:tentative="1">
      <w:start w:val="1"/>
      <w:numFmt w:val="decimal"/>
      <w:lvlText w:val="%4."/>
      <w:lvlJc w:val="left"/>
      <w:pPr>
        <w:ind w:left="3246" w:hanging="360"/>
      </w:pPr>
    </w:lvl>
    <w:lvl w:ilvl="4" w:tplc="48090019" w:tentative="1">
      <w:start w:val="1"/>
      <w:numFmt w:val="lowerLetter"/>
      <w:lvlText w:val="%5."/>
      <w:lvlJc w:val="left"/>
      <w:pPr>
        <w:ind w:left="3966" w:hanging="360"/>
      </w:pPr>
    </w:lvl>
    <w:lvl w:ilvl="5" w:tplc="4809001B" w:tentative="1">
      <w:start w:val="1"/>
      <w:numFmt w:val="lowerRoman"/>
      <w:lvlText w:val="%6."/>
      <w:lvlJc w:val="right"/>
      <w:pPr>
        <w:ind w:left="4686" w:hanging="180"/>
      </w:pPr>
    </w:lvl>
    <w:lvl w:ilvl="6" w:tplc="4809000F" w:tentative="1">
      <w:start w:val="1"/>
      <w:numFmt w:val="decimal"/>
      <w:lvlText w:val="%7."/>
      <w:lvlJc w:val="left"/>
      <w:pPr>
        <w:ind w:left="5406" w:hanging="360"/>
      </w:pPr>
    </w:lvl>
    <w:lvl w:ilvl="7" w:tplc="48090019" w:tentative="1">
      <w:start w:val="1"/>
      <w:numFmt w:val="lowerLetter"/>
      <w:lvlText w:val="%8."/>
      <w:lvlJc w:val="left"/>
      <w:pPr>
        <w:ind w:left="6126" w:hanging="360"/>
      </w:pPr>
    </w:lvl>
    <w:lvl w:ilvl="8" w:tplc="4809001B" w:tentative="1">
      <w:start w:val="1"/>
      <w:numFmt w:val="lowerRoman"/>
      <w:lvlText w:val="%9."/>
      <w:lvlJc w:val="right"/>
      <w:pPr>
        <w:ind w:left="6846" w:hanging="180"/>
      </w:pPr>
    </w:lvl>
  </w:abstractNum>
  <w:abstractNum w:abstractNumId="50">
    <w:nsid w:val="6FA85E2A"/>
    <w:multiLevelType w:val="hybridMultilevel"/>
    <w:tmpl w:val="90A8EA66"/>
    <w:lvl w:ilvl="0" w:tplc="F410C928">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51">
    <w:nsid w:val="71115C39"/>
    <w:multiLevelType w:val="hybridMultilevel"/>
    <w:tmpl w:val="7820F3D2"/>
    <w:lvl w:ilvl="0" w:tplc="7B760538">
      <w:start w:val="1"/>
      <w:numFmt w:val="decimal"/>
      <w:lvlText w:val="%1."/>
      <w:lvlJc w:val="left"/>
      <w:pPr>
        <w:ind w:left="765" w:hanging="360"/>
      </w:pPr>
      <w:rPr>
        <w:rFonts w:hint="default"/>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52">
    <w:nsid w:val="718C6174"/>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53">
    <w:nsid w:val="730B368E"/>
    <w:multiLevelType w:val="hybridMultilevel"/>
    <w:tmpl w:val="83F27C7E"/>
    <w:lvl w:ilvl="0" w:tplc="B40242FE">
      <w:start w:val="1"/>
      <w:numFmt w:val="decimal"/>
      <w:lvlText w:val="%1."/>
      <w:lvlJc w:val="left"/>
      <w:pPr>
        <w:ind w:left="765" w:hanging="360"/>
      </w:pPr>
      <w:rPr>
        <w:rFonts w:hint="default"/>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54">
    <w:nsid w:val="73460364"/>
    <w:multiLevelType w:val="hybridMultilevel"/>
    <w:tmpl w:val="744AACA4"/>
    <w:lvl w:ilvl="0" w:tplc="48090019">
      <w:start w:val="1"/>
      <w:numFmt w:val="lowerLetter"/>
      <w:lvlText w:val="%1."/>
      <w:lvlJc w:val="left"/>
      <w:pPr>
        <w:ind w:left="720" w:hanging="360"/>
      </w:pPr>
    </w:lvl>
    <w:lvl w:ilvl="1" w:tplc="59A47CC2">
      <w:start w:val="1"/>
      <w:numFmt w:val="lowerLetter"/>
      <w:lvlText w:val="%2."/>
      <w:lvlJc w:val="left"/>
      <w:pPr>
        <w:ind w:left="1440" w:hanging="360"/>
      </w:pPr>
      <w:rPr>
        <w:rFonts w:ascii="Arial" w:eastAsiaTheme="minorHAnsi" w:hAnsi="Arial" w:cs="Arial"/>
      </w:rPr>
    </w:lvl>
    <w:lvl w:ilvl="2" w:tplc="8AAC4D6C">
      <w:start w:val="1"/>
      <w:numFmt w:val="decimal"/>
      <w:lvlText w:val="%3."/>
      <w:lvlJc w:val="left"/>
      <w:pPr>
        <w:ind w:left="2340" w:hanging="360"/>
      </w:pPr>
      <w:rPr>
        <w:rFonts w:ascii="Arial" w:eastAsiaTheme="minorHAnsi" w:hAnsi="Arial" w:cs="Arial"/>
        <w:b w:val="0"/>
      </w:r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5">
    <w:nsid w:val="73777DB1"/>
    <w:multiLevelType w:val="hybridMultilevel"/>
    <w:tmpl w:val="DD1889AA"/>
    <w:lvl w:ilvl="0" w:tplc="0421000F">
      <w:start w:val="1"/>
      <w:numFmt w:val="decimal"/>
      <w:lvlText w:val="%1."/>
      <w:lvlJc w:val="left"/>
      <w:pPr>
        <w:ind w:left="765" w:hanging="360"/>
      </w:pPr>
      <w:rPr>
        <w:rFonts w:hint="default"/>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56">
    <w:nsid w:val="751D2640"/>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57">
    <w:nsid w:val="75230B7D"/>
    <w:multiLevelType w:val="hybridMultilevel"/>
    <w:tmpl w:val="27FEBBB2"/>
    <w:lvl w:ilvl="0" w:tplc="AA5C360E">
      <w:start w:val="1"/>
      <w:numFmt w:val="lowerLetter"/>
      <w:lvlText w:val="%1."/>
      <w:lvlJc w:val="left"/>
      <w:pPr>
        <w:ind w:left="495" w:hanging="360"/>
      </w:pPr>
      <w:rPr>
        <w:rFonts w:hint="default"/>
      </w:rPr>
    </w:lvl>
    <w:lvl w:ilvl="1" w:tplc="48090019" w:tentative="1">
      <w:start w:val="1"/>
      <w:numFmt w:val="lowerLetter"/>
      <w:lvlText w:val="%2."/>
      <w:lvlJc w:val="left"/>
      <w:pPr>
        <w:ind w:left="1215" w:hanging="360"/>
      </w:pPr>
    </w:lvl>
    <w:lvl w:ilvl="2" w:tplc="4809001B" w:tentative="1">
      <w:start w:val="1"/>
      <w:numFmt w:val="lowerRoman"/>
      <w:lvlText w:val="%3."/>
      <w:lvlJc w:val="right"/>
      <w:pPr>
        <w:ind w:left="1935" w:hanging="180"/>
      </w:pPr>
    </w:lvl>
    <w:lvl w:ilvl="3" w:tplc="4809000F" w:tentative="1">
      <w:start w:val="1"/>
      <w:numFmt w:val="decimal"/>
      <w:lvlText w:val="%4."/>
      <w:lvlJc w:val="left"/>
      <w:pPr>
        <w:ind w:left="2655" w:hanging="360"/>
      </w:pPr>
    </w:lvl>
    <w:lvl w:ilvl="4" w:tplc="48090019" w:tentative="1">
      <w:start w:val="1"/>
      <w:numFmt w:val="lowerLetter"/>
      <w:lvlText w:val="%5."/>
      <w:lvlJc w:val="left"/>
      <w:pPr>
        <w:ind w:left="3375" w:hanging="360"/>
      </w:pPr>
    </w:lvl>
    <w:lvl w:ilvl="5" w:tplc="4809001B" w:tentative="1">
      <w:start w:val="1"/>
      <w:numFmt w:val="lowerRoman"/>
      <w:lvlText w:val="%6."/>
      <w:lvlJc w:val="right"/>
      <w:pPr>
        <w:ind w:left="4095" w:hanging="180"/>
      </w:pPr>
    </w:lvl>
    <w:lvl w:ilvl="6" w:tplc="4809000F" w:tentative="1">
      <w:start w:val="1"/>
      <w:numFmt w:val="decimal"/>
      <w:lvlText w:val="%7."/>
      <w:lvlJc w:val="left"/>
      <w:pPr>
        <w:ind w:left="4815" w:hanging="360"/>
      </w:pPr>
    </w:lvl>
    <w:lvl w:ilvl="7" w:tplc="48090019" w:tentative="1">
      <w:start w:val="1"/>
      <w:numFmt w:val="lowerLetter"/>
      <w:lvlText w:val="%8."/>
      <w:lvlJc w:val="left"/>
      <w:pPr>
        <w:ind w:left="5535" w:hanging="360"/>
      </w:pPr>
    </w:lvl>
    <w:lvl w:ilvl="8" w:tplc="4809001B" w:tentative="1">
      <w:start w:val="1"/>
      <w:numFmt w:val="lowerRoman"/>
      <w:lvlText w:val="%9."/>
      <w:lvlJc w:val="right"/>
      <w:pPr>
        <w:ind w:left="6255" w:hanging="180"/>
      </w:pPr>
    </w:lvl>
  </w:abstractNum>
  <w:abstractNum w:abstractNumId="58">
    <w:nsid w:val="76590C08"/>
    <w:multiLevelType w:val="hybridMultilevel"/>
    <w:tmpl w:val="0DBC2D78"/>
    <w:lvl w:ilvl="0" w:tplc="B33A42A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775D6B5F"/>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60">
    <w:nsid w:val="79A4530A"/>
    <w:multiLevelType w:val="multilevel"/>
    <w:tmpl w:val="1F464776"/>
    <w:lvl w:ilvl="0">
      <w:start w:val="1"/>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1">
    <w:nsid w:val="7B4134C0"/>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62">
    <w:nsid w:val="7D3A7072"/>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63">
    <w:nsid w:val="7D433462"/>
    <w:multiLevelType w:val="hybridMultilevel"/>
    <w:tmpl w:val="07D60556"/>
    <w:lvl w:ilvl="0" w:tplc="F258A28C">
      <w:start w:val="1"/>
      <w:numFmt w:val="decimal"/>
      <w:lvlText w:val="%1."/>
      <w:lvlJc w:val="left"/>
      <w:pPr>
        <w:ind w:left="765" w:hanging="360"/>
      </w:pPr>
      <w:rPr>
        <w:rFonts w:hint="default"/>
        <w:sz w:val="22"/>
        <w:szCs w:val="22"/>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64">
    <w:nsid w:val="7E251AC2"/>
    <w:multiLevelType w:val="hybridMultilevel"/>
    <w:tmpl w:val="A0681CD4"/>
    <w:lvl w:ilvl="0" w:tplc="BAE8D5E8">
      <w:start w:val="1"/>
      <w:numFmt w:val="decimal"/>
      <w:lvlText w:val="%1."/>
      <w:lvlJc w:val="left"/>
      <w:pPr>
        <w:ind w:left="1446" w:hanging="360"/>
      </w:pPr>
      <w:rPr>
        <w:rFonts w:hint="default"/>
      </w:rPr>
    </w:lvl>
    <w:lvl w:ilvl="1" w:tplc="48090019" w:tentative="1">
      <w:start w:val="1"/>
      <w:numFmt w:val="lowerLetter"/>
      <w:lvlText w:val="%2."/>
      <w:lvlJc w:val="left"/>
      <w:pPr>
        <w:ind w:left="2166" w:hanging="360"/>
      </w:pPr>
    </w:lvl>
    <w:lvl w:ilvl="2" w:tplc="4809001B" w:tentative="1">
      <w:start w:val="1"/>
      <w:numFmt w:val="lowerRoman"/>
      <w:lvlText w:val="%3."/>
      <w:lvlJc w:val="right"/>
      <w:pPr>
        <w:ind w:left="2886" w:hanging="180"/>
      </w:pPr>
    </w:lvl>
    <w:lvl w:ilvl="3" w:tplc="4809000F" w:tentative="1">
      <w:start w:val="1"/>
      <w:numFmt w:val="decimal"/>
      <w:lvlText w:val="%4."/>
      <w:lvlJc w:val="left"/>
      <w:pPr>
        <w:ind w:left="3606" w:hanging="360"/>
      </w:pPr>
    </w:lvl>
    <w:lvl w:ilvl="4" w:tplc="48090019" w:tentative="1">
      <w:start w:val="1"/>
      <w:numFmt w:val="lowerLetter"/>
      <w:lvlText w:val="%5."/>
      <w:lvlJc w:val="left"/>
      <w:pPr>
        <w:ind w:left="4326" w:hanging="360"/>
      </w:pPr>
    </w:lvl>
    <w:lvl w:ilvl="5" w:tplc="4809001B" w:tentative="1">
      <w:start w:val="1"/>
      <w:numFmt w:val="lowerRoman"/>
      <w:lvlText w:val="%6."/>
      <w:lvlJc w:val="right"/>
      <w:pPr>
        <w:ind w:left="5046" w:hanging="180"/>
      </w:pPr>
    </w:lvl>
    <w:lvl w:ilvl="6" w:tplc="4809000F" w:tentative="1">
      <w:start w:val="1"/>
      <w:numFmt w:val="decimal"/>
      <w:lvlText w:val="%7."/>
      <w:lvlJc w:val="left"/>
      <w:pPr>
        <w:ind w:left="5766" w:hanging="360"/>
      </w:pPr>
    </w:lvl>
    <w:lvl w:ilvl="7" w:tplc="48090019" w:tentative="1">
      <w:start w:val="1"/>
      <w:numFmt w:val="lowerLetter"/>
      <w:lvlText w:val="%8."/>
      <w:lvlJc w:val="left"/>
      <w:pPr>
        <w:ind w:left="6486" w:hanging="360"/>
      </w:pPr>
    </w:lvl>
    <w:lvl w:ilvl="8" w:tplc="4809001B" w:tentative="1">
      <w:start w:val="1"/>
      <w:numFmt w:val="lowerRoman"/>
      <w:lvlText w:val="%9."/>
      <w:lvlJc w:val="right"/>
      <w:pPr>
        <w:ind w:left="7206" w:hanging="180"/>
      </w:pPr>
    </w:lvl>
  </w:abstractNum>
  <w:abstractNum w:abstractNumId="65">
    <w:nsid w:val="7EEC70D7"/>
    <w:multiLevelType w:val="multilevel"/>
    <w:tmpl w:val="D4E0170A"/>
    <w:lvl w:ilvl="0">
      <w:start w:val="1"/>
      <w:numFmt w:val="decimal"/>
      <w:lvlText w:val="%1."/>
      <w:lvlJc w:val="left"/>
      <w:pPr>
        <w:ind w:left="1080" w:hanging="360"/>
      </w:pPr>
      <w:rPr>
        <w:rFonts w:hint="default"/>
      </w:rPr>
    </w:lvl>
    <w:lvl w:ilvl="1">
      <w:start w:val="6"/>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24"/>
  </w:num>
  <w:num w:numId="2">
    <w:abstractNumId w:val="4"/>
  </w:num>
  <w:num w:numId="3">
    <w:abstractNumId w:val="38"/>
  </w:num>
  <w:num w:numId="4">
    <w:abstractNumId w:val="19"/>
  </w:num>
  <w:num w:numId="5">
    <w:abstractNumId w:val="46"/>
  </w:num>
  <w:num w:numId="6">
    <w:abstractNumId w:val="58"/>
  </w:num>
  <w:num w:numId="7">
    <w:abstractNumId w:val="40"/>
  </w:num>
  <w:num w:numId="8">
    <w:abstractNumId w:val="9"/>
  </w:num>
  <w:num w:numId="9">
    <w:abstractNumId w:val="15"/>
  </w:num>
  <w:num w:numId="10">
    <w:abstractNumId w:val="23"/>
  </w:num>
  <w:num w:numId="11">
    <w:abstractNumId w:val="44"/>
  </w:num>
  <w:num w:numId="12">
    <w:abstractNumId w:val="12"/>
  </w:num>
  <w:num w:numId="13">
    <w:abstractNumId w:val="43"/>
  </w:num>
  <w:num w:numId="14">
    <w:abstractNumId w:val="65"/>
  </w:num>
  <w:num w:numId="15">
    <w:abstractNumId w:val="45"/>
  </w:num>
  <w:num w:numId="16">
    <w:abstractNumId w:val="28"/>
  </w:num>
  <w:num w:numId="17">
    <w:abstractNumId w:val="22"/>
  </w:num>
  <w:num w:numId="18">
    <w:abstractNumId w:val="6"/>
  </w:num>
  <w:num w:numId="19">
    <w:abstractNumId w:val="50"/>
  </w:num>
  <w:num w:numId="20">
    <w:abstractNumId w:val="3"/>
  </w:num>
  <w:num w:numId="21">
    <w:abstractNumId w:val="49"/>
  </w:num>
  <w:num w:numId="22">
    <w:abstractNumId w:val="5"/>
  </w:num>
  <w:num w:numId="23">
    <w:abstractNumId w:val="64"/>
  </w:num>
  <w:num w:numId="24">
    <w:abstractNumId w:val="47"/>
  </w:num>
  <w:num w:numId="25">
    <w:abstractNumId w:val="17"/>
  </w:num>
  <w:num w:numId="26">
    <w:abstractNumId w:val="60"/>
  </w:num>
  <w:num w:numId="27">
    <w:abstractNumId w:val="54"/>
  </w:num>
  <w:num w:numId="28">
    <w:abstractNumId w:val="33"/>
  </w:num>
  <w:num w:numId="29">
    <w:abstractNumId w:val="21"/>
  </w:num>
  <w:num w:numId="30">
    <w:abstractNumId w:val="0"/>
  </w:num>
  <w:num w:numId="31">
    <w:abstractNumId w:val="2"/>
  </w:num>
  <w:num w:numId="32">
    <w:abstractNumId w:val="25"/>
  </w:num>
  <w:num w:numId="33">
    <w:abstractNumId w:val="20"/>
  </w:num>
  <w:num w:numId="34">
    <w:abstractNumId w:val="37"/>
  </w:num>
  <w:num w:numId="35">
    <w:abstractNumId w:val="14"/>
  </w:num>
  <w:num w:numId="36">
    <w:abstractNumId w:val="34"/>
  </w:num>
  <w:num w:numId="37">
    <w:abstractNumId w:val="57"/>
  </w:num>
  <w:num w:numId="38">
    <w:abstractNumId w:val="55"/>
  </w:num>
  <w:num w:numId="39">
    <w:abstractNumId w:val="31"/>
  </w:num>
  <w:num w:numId="40">
    <w:abstractNumId w:val="63"/>
  </w:num>
  <w:num w:numId="41">
    <w:abstractNumId w:val="51"/>
  </w:num>
  <w:num w:numId="42">
    <w:abstractNumId w:val="53"/>
  </w:num>
  <w:num w:numId="43">
    <w:abstractNumId w:val="1"/>
  </w:num>
  <w:num w:numId="44">
    <w:abstractNumId w:val="26"/>
  </w:num>
  <w:num w:numId="45">
    <w:abstractNumId w:val="7"/>
  </w:num>
  <w:num w:numId="46">
    <w:abstractNumId w:val="18"/>
  </w:num>
  <w:num w:numId="47">
    <w:abstractNumId w:val="10"/>
  </w:num>
  <w:num w:numId="48">
    <w:abstractNumId w:val="42"/>
  </w:num>
  <w:num w:numId="49">
    <w:abstractNumId w:val="48"/>
  </w:num>
  <w:num w:numId="50">
    <w:abstractNumId w:val="16"/>
  </w:num>
  <w:num w:numId="51">
    <w:abstractNumId w:val="52"/>
  </w:num>
  <w:num w:numId="52">
    <w:abstractNumId w:val="61"/>
  </w:num>
  <w:num w:numId="53">
    <w:abstractNumId w:val="11"/>
  </w:num>
  <w:num w:numId="54">
    <w:abstractNumId w:val="62"/>
  </w:num>
  <w:num w:numId="55">
    <w:abstractNumId w:val="36"/>
  </w:num>
  <w:num w:numId="56">
    <w:abstractNumId w:val="35"/>
  </w:num>
  <w:num w:numId="57">
    <w:abstractNumId w:val="13"/>
  </w:num>
  <w:num w:numId="58">
    <w:abstractNumId w:val="39"/>
  </w:num>
  <w:num w:numId="59">
    <w:abstractNumId w:val="56"/>
  </w:num>
  <w:num w:numId="60">
    <w:abstractNumId w:val="59"/>
  </w:num>
  <w:num w:numId="61">
    <w:abstractNumId w:val="8"/>
  </w:num>
  <w:num w:numId="62">
    <w:abstractNumId w:val="32"/>
  </w:num>
  <w:num w:numId="63">
    <w:abstractNumId w:val="27"/>
  </w:num>
  <w:num w:numId="64">
    <w:abstractNumId w:val="30"/>
  </w:num>
  <w:num w:numId="65">
    <w:abstractNumId w:val="29"/>
  </w:num>
  <w:num w:numId="66">
    <w:abstractNumId w:val="4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6B9"/>
    <w:rsid w:val="00233647"/>
    <w:rsid w:val="009338BC"/>
    <w:rsid w:val="00FA0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6B9"/>
    <w:rPr>
      <w:lang w:val="en-SG"/>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A06B9"/>
    <w:pPr>
      <w:spacing w:after="0" w:line="240" w:lineRule="auto"/>
    </w:pPr>
    <w:rPr>
      <w:lang w:val="en-SG"/>
    </w:rPr>
  </w:style>
  <w:style w:type="paragraph" w:styleId="ListParagraph">
    <w:name w:val="List Paragraph"/>
    <w:basedOn w:val="Normal"/>
    <w:uiPriority w:val="34"/>
    <w:qFormat/>
    <w:rsid w:val="00FA06B9"/>
    <w:pPr>
      <w:ind w:left="720"/>
      <w:contextualSpacing/>
    </w:pPr>
  </w:style>
  <w:style w:type="paragraph" w:styleId="BalloonText">
    <w:name w:val="Balloon Text"/>
    <w:basedOn w:val="Normal"/>
    <w:link w:val="BalloonTextChar"/>
    <w:uiPriority w:val="99"/>
    <w:semiHidden/>
    <w:unhideWhenUsed/>
    <w:rsid w:val="00FA06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6B9"/>
    <w:rPr>
      <w:rFonts w:ascii="Tahoma" w:hAnsi="Tahoma" w:cs="Tahoma"/>
      <w:sz w:val="16"/>
      <w:szCs w:val="16"/>
      <w:lang w:val="en-SG"/>
    </w:rPr>
  </w:style>
  <w:style w:type="table" w:styleId="TableGrid">
    <w:name w:val="Table Grid"/>
    <w:basedOn w:val="TableNormal"/>
    <w:uiPriority w:val="59"/>
    <w:rsid w:val="00FA06B9"/>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A06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6B9"/>
    <w:rPr>
      <w:lang w:val="en-SG"/>
    </w:rPr>
  </w:style>
  <w:style w:type="paragraph" w:styleId="Header">
    <w:name w:val="header"/>
    <w:basedOn w:val="Normal"/>
    <w:link w:val="HeaderChar"/>
    <w:uiPriority w:val="99"/>
    <w:unhideWhenUsed/>
    <w:rsid w:val="00FA06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6B9"/>
    <w:rPr>
      <w:lang w:val="en-SG"/>
    </w:rPr>
  </w:style>
  <w:style w:type="paragraph" w:customStyle="1" w:styleId="Default">
    <w:name w:val="Default"/>
    <w:rsid w:val="00FA06B9"/>
    <w:pPr>
      <w:autoSpaceDE w:val="0"/>
      <w:autoSpaceDN w:val="0"/>
      <w:adjustRightInd w:val="0"/>
      <w:spacing w:after="0" w:line="240" w:lineRule="auto"/>
    </w:pPr>
    <w:rPr>
      <w:rFonts w:ascii="Arial" w:hAnsi="Arial" w:cs="Arial"/>
      <w:color w:val="000000"/>
      <w:sz w:val="24"/>
      <w:szCs w:val="24"/>
    </w:rPr>
  </w:style>
  <w:style w:type="character" w:customStyle="1" w:styleId="a">
    <w:name w:val="a"/>
    <w:basedOn w:val="DefaultParagraphFont"/>
    <w:rsid w:val="00FA06B9"/>
  </w:style>
  <w:style w:type="character" w:customStyle="1" w:styleId="l6">
    <w:name w:val="l6"/>
    <w:basedOn w:val="DefaultParagraphFont"/>
    <w:rsid w:val="00FA06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6B9"/>
    <w:rPr>
      <w:lang w:val="en-SG"/>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A06B9"/>
    <w:pPr>
      <w:spacing w:after="0" w:line="240" w:lineRule="auto"/>
    </w:pPr>
    <w:rPr>
      <w:lang w:val="en-SG"/>
    </w:rPr>
  </w:style>
  <w:style w:type="paragraph" w:styleId="ListParagraph">
    <w:name w:val="List Paragraph"/>
    <w:basedOn w:val="Normal"/>
    <w:uiPriority w:val="34"/>
    <w:qFormat/>
    <w:rsid w:val="00FA06B9"/>
    <w:pPr>
      <w:ind w:left="720"/>
      <w:contextualSpacing/>
    </w:pPr>
  </w:style>
  <w:style w:type="paragraph" w:styleId="BalloonText">
    <w:name w:val="Balloon Text"/>
    <w:basedOn w:val="Normal"/>
    <w:link w:val="BalloonTextChar"/>
    <w:uiPriority w:val="99"/>
    <w:semiHidden/>
    <w:unhideWhenUsed/>
    <w:rsid w:val="00FA06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6B9"/>
    <w:rPr>
      <w:rFonts w:ascii="Tahoma" w:hAnsi="Tahoma" w:cs="Tahoma"/>
      <w:sz w:val="16"/>
      <w:szCs w:val="16"/>
      <w:lang w:val="en-SG"/>
    </w:rPr>
  </w:style>
  <w:style w:type="table" w:styleId="TableGrid">
    <w:name w:val="Table Grid"/>
    <w:basedOn w:val="TableNormal"/>
    <w:uiPriority w:val="59"/>
    <w:rsid w:val="00FA06B9"/>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A06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6B9"/>
    <w:rPr>
      <w:lang w:val="en-SG"/>
    </w:rPr>
  </w:style>
  <w:style w:type="paragraph" w:styleId="Header">
    <w:name w:val="header"/>
    <w:basedOn w:val="Normal"/>
    <w:link w:val="HeaderChar"/>
    <w:uiPriority w:val="99"/>
    <w:unhideWhenUsed/>
    <w:rsid w:val="00FA06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6B9"/>
    <w:rPr>
      <w:lang w:val="en-SG"/>
    </w:rPr>
  </w:style>
  <w:style w:type="paragraph" w:customStyle="1" w:styleId="Default">
    <w:name w:val="Default"/>
    <w:rsid w:val="00FA06B9"/>
    <w:pPr>
      <w:autoSpaceDE w:val="0"/>
      <w:autoSpaceDN w:val="0"/>
      <w:adjustRightInd w:val="0"/>
      <w:spacing w:after="0" w:line="240" w:lineRule="auto"/>
    </w:pPr>
    <w:rPr>
      <w:rFonts w:ascii="Arial" w:hAnsi="Arial" w:cs="Arial"/>
      <w:color w:val="000000"/>
      <w:sz w:val="24"/>
      <w:szCs w:val="24"/>
    </w:rPr>
  </w:style>
  <w:style w:type="character" w:customStyle="1" w:styleId="a">
    <w:name w:val="a"/>
    <w:basedOn w:val="DefaultParagraphFont"/>
    <w:rsid w:val="00FA06B9"/>
  </w:style>
  <w:style w:type="character" w:customStyle="1" w:styleId="l6">
    <w:name w:val="l6"/>
    <w:basedOn w:val="DefaultParagraphFont"/>
    <w:rsid w:val="00FA0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29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jpeg"/><Relationship Id="rId39" Type="http://schemas.openxmlformats.org/officeDocument/2006/relationships/image" Target="media/image33.jpe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2.pn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wm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80</Pages>
  <Words>14780</Words>
  <Characters>84246</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Service Center Kabanjahe</Company>
  <LinksUpToDate>false</LinksUpToDate>
  <CharactersWithSpaces>98829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Flexi Komputer</dc:creator>
  <cp:keywords/>
  <dc:description/>
  <cp:lastModifiedBy>Flexi Komputer</cp:lastModifiedBy>
  <cp:revision>1</cp:revision>
  <dcterms:created xsi:type="dcterms:W3CDTF">2019-08-02T06:14:00Z</dcterms:created>
  <dcterms:modified xsi:type="dcterms:W3CDTF">2019-08-02T06:33:00Z</dcterms:modified>
</cp:coreProperties>
</file>